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475A" w:rsidRDefault="006471A1" w:rsidP="00E03608">
      <w:pPr>
        <w:pStyle w:val="Kop1"/>
        <w:rPr>
          <w:rFonts w:ascii="Trebuchet MS" w:eastAsia="Arial Unicode MS" w:hAnsi="Trebuchet MS"/>
          <w:sz w:val="20"/>
          <w:szCs w:val="20"/>
        </w:rPr>
      </w:pPr>
      <w:bookmarkStart w:id="0" w:name="_Toc427663670"/>
      <w:r w:rsidRPr="00690274">
        <w:rPr>
          <w:noProof/>
          <w:lang w:eastAsia="nl-NL"/>
        </w:rPr>
        <w:drawing>
          <wp:anchor distT="0" distB="0" distL="114300" distR="114300" simplePos="0" relativeHeight="251705344" behindDoc="1" locked="0" layoutInCell="1" allowOverlap="1" wp14:anchorId="00091939" wp14:editId="78196131">
            <wp:simplePos x="0" y="0"/>
            <wp:positionH relativeFrom="margin">
              <wp:posOffset>1829435</wp:posOffset>
            </wp:positionH>
            <wp:positionV relativeFrom="paragraph">
              <wp:posOffset>104775</wp:posOffset>
            </wp:positionV>
            <wp:extent cx="2101850" cy="2613025"/>
            <wp:effectExtent l="0" t="0" r="0" b="0"/>
            <wp:wrapTight wrapText="bothSides">
              <wp:wrapPolygon edited="0">
                <wp:start x="0" y="0"/>
                <wp:lineTo x="0" y="21416"/>
                <wp:lineTo x="21339" y="21416"/>
                <wp:lineTo x="21339" y="0"/>
                <wp:lineTo x="0" y="0"/>
              </wp:wrapPolygon>
            </wp:wrapTight>
            <wp:docPr id="7" name="Picture 4" descr="C:\Users\Annriette\AppData\Local\Packages\Microsoft.MicrosoftEdge_8wekyb3d8bbwe\TempState\Downloads\IMG-20200611-WA002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riette\AppData\Local\Packages\Microsoft.MicrosoftEdge_8wekyb3d8bbwe\TempState\Downloads\IMG-20200611-WA0029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264" t="28207" r="12705" b="13705"/>
                    <a:stretch/>
                  </pic:blipFill>
                  <pic:spPr bwMode="auto">
                    <a:xfrm>
                      <a:off x="0" y="0"/>
                      <a:ext cx="2101850" cy="2613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rebuchet MS" w:eastAsia="Arial Unicode MS" w:hAnsi="Trebuchet MS"/>
          <w:noProof/>
          <w:sz w:val="20"/>
          <w:szCs w:val="20"/>
          <w:lang w:eastAsia="nl-NL"/>
        </w:rPr>
        <mc:AlternateContent>
          <mc:Choice Requires="wps">
            <w:drawing>
              <wp:anchor distT="0" distB="0" distL="114300" distR="114300" simplePos="0" relativeHeight="251703296" behindDoc="0" locked="0" layoutInCell="1" allowOverlap="1">
                <wp:simplePos x="0" y="0"/>
                <wp:positionH relativeFrom="margin">
                  <wp:posOffset>-566420</wp:posOffset>
                </wp:positionH>
                <wp:positionV relativeFrom="paragraph">
                  <wp:posOffset>-80645</wp:posOffset>
                </wp:positionV>
                <wp:extent cx="6886575" cy="4924425"/>
                <wp:effectExtent l="0" t="0" r="28575" b="28575"/>
                <wp:wrapNone/>
                <wp:docPr id="23" name="Afgeronde rechthoek 23"/>
                <wp:cNvGraphicFramePr/>
                <a:graphic xmlns:a="http://schemas.openxmlformats.org/drawingml/2006/main">
                  <a:graphicData uri="http://schemas.microsoft.com/office/word/2010/wordprocessingShape">
                    <wps:wsp>
                      <wps:cNvSpPr/>
                      <wps:spPr>
                        <a:xfrm>
                          <a:off x="0" y="0"/>
                          <a:ext cx="6886575" cy="4924425"/>
                        </a:xfrm>
                        <a:prstGeom prst="round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8474A" id="Afgeronde rechthoek 23" o:spid="_x0000_s1026" style="position:absolute;margin-left:-44.6pt;margin-top:-6.35pt;width:542.25pt;height:387.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GfmwIAAMYFAAAOAAAAZHJzL2Uyb0RvYy54bWysVE1v2zAMvQ/YfxB0X514ST+COkXQosOA&#10;oi3aDj2rshQbk0WNUuJkv36U7LhpVuxQLAdFNMlH8onk+cWmMWyt0NdgCz4+GnGmrISytsuC/3i6&#10;/nLKmQ/ClsKAVQXfKs8v5p8/nbdupnKowJQKGYFYP2tdwasQ3CzLvKxUI/wROGVJqQEbEUjEZVai&#10;aAm9MVk+Gh1nLWDpEKTynr5edUo+T/haKxnutPYqMFNwyi2kE9P5Es9sfi5mSxSuqmWfhvhAFo2o&#10;LQUdoK5EEGyF9V9QTS0RPOhwJKHJQOtaqlQDVTMeHVTzWAmnUi1EjncDTf7/wcrb9T2yuix4/pUz&#10;Kxp6o4VeKgRbKoZKVqEC9ZORlqhqnZ+Rx6O7x17ydI11bzQ28Z8qYptE73agV20Ck/Tx+PT0eHoy&#10;5UySbnKWTyb5NKJmr+4OffimoGHxUnCElS0f6BETt2J940Nnv7OLIT2YuryujUlCbBx1aZCtBT25&#10;kFLZkHKnKG8sjf2wM0FF7yzS0RGQbmFrVMQ09kFp4pRKzlPiqZsPkxp3qkoQzynX6Yh+PR+DR2In&#10;AUZkTVUO2D3AewWPe5jePrqqNAyD8+hfiXUcDx4pMtgwODe1BXwPwIQhcme/I6mjJrL0AuWWOg6h&#10;G0Xv5HVNb30jfLgXSLNHU0r7JNzRoQ20BYf+xlkF+Pu979GeRoK0nLU0ywX3v1YCFWfmu6VhORtP&#10;JnH4kzCZnuQk4L7mZV9jV80lUO+MaXM5ma7RPpjdVSM0z7R2FjEqqYSVFLvgMuBOuAzdjqHFJdVi&#10;kcxo4J0IN/bRyQgeWY1t/LR5Fuj6hg80K7ewm3sxO2j5zjZ6WlisAug6zcMrrz3ftCxS4/SLLW6j&#10;fTlZva7f+R8AAAD//wMAUEsDBBQABgAIAAAAIQCCoEYA4gAAAAsBAAAPAAAAZHJzL2Rvd25yZXYu&#10;eG1sTI/BTsJAEIbvJLzDZky8wZYi0NZuidEYT2oADxyX7tgWurNNd4Hq0zue9DaT+fLP9+frwbbi&#10;gr1vHCmYTSMQSKUzDVUKPnbPkwSED5qMbh2hgi/0sC7Go1xnxl1pg5dtqASHkM+0gjqELpPSlzVa&#10;7aeuQ+Lbp+utDrz2lTS9vnK4bWUcRUtpdUP8odYdPtZYnrZnqyBK31+Ob51/CndhP98Mrzu3P30r&#10;dXszPNyDCDiEPxh+9VkdCnY6uDMZL1oFkySNGeVhFq9AMJGmizmIg4LVMk5AFrn836H4AQAA//8D&#10;AFBLAQItABQABgAIAAAAIQC2gziS/gAAAOEBAAATAAAAAAAAAAAAAAAAAAAAAABbQ29udGVudF9U&#10;eXBlc10ueG1sUEsBAi0AFAAGAAgAAAAhADj9If/WAAAAlAEAAAsAAAAAAAAAAAAAAAAALwEAAF9y&#10;ZWxzLy5yZWxzUEsBAi0AFAAGAAgAAAAhAAqRAZ+bAgAAxgUAAA4AAAAAAAAAAAAAAAAALgIAAGRy&#10;cy9lMm9Eb2MueG1sUEsBAi0AFAAGAAgAAAAhAIKgRgDiAAAACwEAAA8AAAAAAAAAAAAAAAAA9QQA&#10;AGRycy9kb3ducmV2LnhtbFBLBQYAAAAABAAEAPMAAAAEBgAAAAA=&#10;" fillcolor="#37a76f [3206]" strokecolor="#37a76f [3206]" strokeweight="2pt">
                <w10:wrap anchorx="margin"/>
              </v:roundrect>
            </w:pict>
          </mc:Fallback>
        </mc:AlternateContent>
      </w:r>
    </w:p>
    <w:p w:rsidR="0005475A" w:rsidRDefault="0005475A" w:rsidP="00E03608">
      <w:pPr>
        <w:pStyle w:val="Kop1"/>
        <w:rPr>
          <w:rFonts w:ascii="Trebuchet MS" w:eastAsia="Arial Unicode MS" w:hAnsi="Trebuchet MS"/>
          <w:sz w:val="20"/>
          <w:szCs w:val="20"/>
        </w:rPr>
      </w:pPr>
    </w:p>
    <w:p w:rsidR="0005475A" w:rsidRDefault="0005475A" w:rsidP="00E03608">
      <w:pPr>
        <w:pStyle w:val="Kop1"/>
        <w:rPr>
          <w:rFonts w:ascii="Trebuchet MS" w:eastAsia="Arial Unicode MS" w:hAnsi="Trebuchet MS"/>
          <w:sz w:val="20"/>
          <w:szCs w:val="20"/>
        </w:rPr>
      </w:pPr>
    </w:p>
    <w:p w:rsidR="0005475A" w:rsidRDefault="0005475A" w:rsidP="00E03608">
      <w:pPr>
        <w:pStyle w:val="Kop1"/>
        <w:rPr>
          <w:rFonts w:ascii="Trebuchet MS" w:eastAsia="Arial Unicode MS" w:hAnsi="Trebuchet MS"/>
          <w:sz w:val="20"/>
          <w:szCs w:val="20"/>
        </w:rPr>
      </w:pPr>
    </w:p>
    <w:p w:rsidR="0005475A" w:rsidRDefault="0005475A" w:rsidP="00E03608">
      <w:pPr>
        <w:pStyle w:val="Kop1"/>
        <w:rPr>
          <w:rFonts w:ascii="Trebuchet MS" w:eastAsia="Arial Unicode MS" w:hAnsi="Trebuchet MS"/>
          <w:sz w:val="20"/>
          <w:szCs w:val="20"/>
        </w:rPr>
      </w:pPr>
    </w:p>
    <w:p w:rsidR="0005475A" w:rsidRDefault="006471A1" w:rsidP="00E03608">
      <w:pPr>
        <w:pStyle w:val="Kop1"/>
        <w:rPr>
          <w:rFonts w:ascii="Trebuchet MS" w:eastAsia="Arial Unicode MS" w:hAnsi="Trebuchet MS"/>
          <w:sz w:val="20"/>
          <w:szCs w:val="20"/>
        </w:rPr>
      </w:pPr>
      <w:r>
        <w:rPr>
          <w:rFonts w:ascii="Trebuchet MS" w:eastAsia="Arial Unicode MS" w:hAnsi="Trebuchet MS"/>
          <w:noProof/>
          <w:sz w:val="20"/>
          <w:szCs w:val="20"/>
          <w:lang w:eastAsia="nl-NL"/>
        </w:rPr>
        <w:drawing>
          <wp:anchor distT="0" distB="0" distL="114300" distR="114300" simplePos="0" relativeHeight="251709440" behindDoc="1" locked="0" layoutInCell="1" allowOverlap="1" wp14:anchorId="6E703592" wp14:editId="61C406AB">
            <wp:simplePos x="0" y="0"/>
            <wp:positionH relativeFrom="column">
              <wp:posOffset>3043555</wp:posOffset>
            </wp:positionH>
            <wp:positionV relativeFrom="paragraph">
              <wp:posOffset>533400</wp:posOffset>
            </wp:positionV>
            <wp:extent cx="2571750" cy="1762125"/>
            <wp:effectExtent l="0" t="0" r="0" b="9525"/>
            <wp:wrapTight wrapText="bothSides">
              <wp:wrapPolygon edited="0">
                <wp:start x="0" y="0"/>
                <wp:lineTo x="0" y="21483"/>
                <wp:lineTo x="21440" y="21483"/>
                <wp:lineTo x="21440"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3522" r="10028"/>
                    <a:stretch/>
                  </pic:blipFill>
                  <pic:spPr bwMode="auto">
                    <a:xfrm>
                      <a:off x="0" y="0"/>
                      <a:ext cx="2571750" cy="1762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10D1">
        <w:rPr>
          <w:noProof/>
          <w:lang w:eastAsia="nl-NL"/>
        </w:rPr>
        <w:drawing>
          <wp:anchor distT="0" distB="0" distL="114300" distR="114300" simplePos="0" relativeHeight="251707392" behindDoc="0" locked="0" layoutInCell="1" allowOverlap="1" wp14:anchorId="7B2D6A5A" wp14:editId="185609FD">
            <wp:simplePos x="0" y="0"/>
            <wp:positionH relativeFrom="margin">
              <wp:posOffset>509905</wp:posOffset>
            </wp:positionH>
            <wp:positionV relativeFrom="paragraph">
              <wp:posOffset>490855</wp:posOffset>
            </wp:positionV>
            <wp:extent cx="2101850" cy="1809750"/>
            <wp:effectExtent l="0" t="0" r="0" b="0"/>
            <wp:wrapTopAndBottom/>
            <wp:docPr id="224" name="Picture 9" descr="C:\Users\Annriette\AppData\Local\Packages\Microsoft.MicrosoftEdge_8wekyb3d8bbwe\TempState\Downloads\IMG-20200618-WA0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nriette\AppData\Local\Packages\Microsoft.MicrosoftEdge_8wekyb3d8bbwe\TempState\Downloads\IMG-20200618-WA0002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92" r="15592" b="7558"/>
                    <a:stretch/>
                  </pic:blipFill>
                  <pic:spPr bwMode="auto">
                    <a:xfrm>
                      <a:off x="0" y="0"/>
                      <a:ext cx="2101850" cy="180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475A" w:rsidRDefault="0005475A" w:rsidP="00E03608">
      <w:pPr>
        <w:pStyle w:val="Kop1"/>
        <w:rPr>
          <w:rFonts w:ascii="Trebuchet MS" w:eastAsia="Arial Unicode MS" w:hAnsi="Trebuchet MS"/>
          <w:sz w:val="20"/>
          <w:szCs w:val="20"/>
        </w:rPr>
      </w:pPr>
    </w:p>
    <w:p w:rsidR="0005475A" w:rsidRDefault="0005475A" w:rsidP="00E03608">
      <w:pPr>
        <w:pStyle w:val="Kop1"/>
        <w:rPr>
          <w:rFonts w:ascii="Trebuchet MS" w:eastAsia="Arial Unicode MS" w:hAnsi="Trebuchet MS"/>
          <w:sz w:val="20"/>
          <w:szCs w:val="20"/>
        </w:rPr>
      </w:pPr>
    </w:p>
    <w:p w:rsidR="0005475A" w:rsidRDefault="00202651" w:rsidP="00202651">
      <w:pPr>
        <w:pStyle w:val="Kop1"/>
        <w:tabs>
          <w:tab w:val="left" w:pos="1380"/>
        </w:tabs>
        <w:rPr>
          <w:rFonts w:ascii="Trebuchet MS" w:eastAsia="Arial Unicode MS" w:hAnsi="Trebuchet MS"/>
          <w:sz w:val="20"/>
          <w:szCs w:val="20"/>
        </w:rPr>
      </w:pPr>
      <w:r>
        <w:rPr>
          <w:rFonts w:ascii="Trebuchet MS" w:eastAsia="Arial Unicode MS" w:hAnsi="Trebuchet MS"/>
          <w:sz w:val="20"/>
          <w:szCs w:val="20"/>
        </w:rPr>
        <w:tab/>
      </w:r>
    </w:p>
    <w:p w:rsidR="0005475A" w:rsidRDefault="0005475A" w:rsidP="00E03608">
      <w:pPr>
        <w:pStyle w:val="Kop1"/>
        <w:rPr>
          <w:rFonts w:ascii="Trebuchet MS" w:eastAsia="Arial Unicode MS" w:hAnsi="Trebuchet MS"/>
          <w:sz w:val="20"/>
          <w:szCs w:val="20"/>
        </w:rPr>
      </w:pPr>
    </w:p>
    <w:p w:rsidR="000030DB" w:rsidRPr="00E21521" w:rsidRDefault="000030DB" w:rsidP="000030DB">
      <w:pPr>
        <w:pStyle w:val="Kop1"/>
        <w:jc w:val="center"/>
        <w:rPr>
          <w:rFonts w:ascii="Trebuchet MS" w:eastAsia="Arial Unicode MS" w:hAnsi="Trebuchet MS"/>
          <w:sz w:val="40"/>
          <w:szCs w:val="40"/>
        </w:rPr>
      </w:pPr>
      <w:r>
        <w:rPr>
          <w:rFonts w:ascii="Trebuchet MS" w:eastAsia="Arial Unicode MS" w:hAnsi="Trebuchet MS"/>
          <w:sz w:val="40"/>
          <w:szCs w:val="40"/>
        </w:rPr>
        <w:t>Daltonhandboek CBS ‘t Jok</w:t>
      </w:r>
    </w:p>
    <w:p w:rsidR="001E611C" w:rsidRDefault="001E611C" w:rsidP="00E03608">
      <w:pPr>
        <w:pStyle w:val="Kop1"/>
        <w:rPr>
          <w:rFonts w:ascii="Trebuchet MS" w:eastAsia="Arial Unicode MS" w:hAnsi="Trebuchet MS"/>
          <w:sz w:val="20"/>
          <w:szCs w:val="20"/>
        </w:rPr>
      </w:pPr>
    </w:p>
    <w:p w:rsidR="001E611C" w:rsidRDefault="001E611C" w:rsidP="00E03608">
      <w:pPr>
        <w:pStyle w:val="Kop1"/>
        <w:rPr>
          <w:rFonts w:ascii="Trebuchet MS" w:eastAsia="Arial Unicode MS" w:hAnsi="Trebuchet MS"/>
          <w:sz w:val="20"/>
          <w:szCs w:val="20"/>
        </w:rPr>
      </w:pPr>
      <w:r w:rsidRPr="000030DB">
        <w:rPr>
          <w:rFonts w:ascii="Trebuchet MS" w:eastAsia="Arial Unicode MS" w:hAnsi="Trebuchet MS"/>
          <w:noProof/>
          <w:sz w:val="20"/>
          <w:szCs w:val="20"/>
          <w:lang w:eastAsia="nl-NL"/>
        </w:rPr>
        <w:drawing>
          <wp:anchor distT="0" distB="0" distL="114300" distR="114300" simplePos="0" relativeHeight="251662336" behindDoc="1" locked="0" layoutInCell="1" allowOverlap="1">
            <wp:simplePos x="0" y="0"/>
            <wp:positionH relativeFrom="column">
              <wp:posOffset>2059305</wp:posOffset>
            </wp:positionH>
            <wp:positionV relativeFrom="paragraph">
              <wp:posOffset>-447675</wp:posOffset>
            </wp:positionV>
            <wp:extent cx="1549400" cy="930256"/>
            <wp:effectExtent l="0" t="0" r="0" b="3810"/>
            <wp:wrapTight wrapText="bothSides">
              <wp:wrapPolygon edited="0">
                <wp:start x="0" y="0"/>
                <wp:lineTo x="0" y="21246"/>
                <wp:lineTo x="21246" y="21246"/>
                <wp:lineTo x="21246" y="0"/>
                <wp:lineTo x="0" y="0"/>
              </wp:wrapPolygon>
            </wp:wrapTight>
            <wp:docPr id="17" name="Picture 17" descr="E:\logo's\LOGOdef-tJok-144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ogo's\LOGOdef-tJok-144dpi+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9400" cy="9302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71A1" w:rsidRDefault="006471A1" w:rsidP="00E03608">
      <w:pPr>
        <w:pStyle w:val="Kop1"/>
        <w:rPr>
          <w:rFonts w:ascii="Trebuchet MS" w:eastAsia="Arial Unicode MS" w:hAnsi="Trebuchet MS"/>
          <w:sz w:val="20"/>
          <w:szCs w:val="20"/>
        </w:rPr>
      </w:pPr>
    </w:p>
    <w:p w:rsidR="00E03608" w:rsidRPr="00771707" w:rsidRDefault="00E03608" w:rsidP="00E03608">
      <w:pPr>
        <w:pStyle w:val="Kop1"/>
        <w:rPr>
          <w:rFonts w:ascii="Trebuchet MS" w:eastAsia="Arial Unicode MS" w:hAnsi="Trebuchet MS"/>
          <w:sz w:val="20"/>
          <w:szCs w:val="20"/>
        </w:rPr>
      </w:pPr>
      <w:r w:rsidRPr="00771707">
        <w:rPr>
          <w:rFonts w:ascii="Trebuchet MS" w:eastAsia="Arial Unicode MS" w:hAnsi="Trebuchet MS"/>
          <w:sz w:val="20"/>
          <w:szCs w:val="20"/>
        </w:rPr>
        <w:lastRenderedPageBreak/>
        <w:t>Voorwoord</w:t>
      </w:r>
      <w:bookmarkEnd w:id="0"/>
    </w:p>
    <w:p w:rsidR="00E03608" w:rsidRPr="00771707" w:rsidRDefault="00E03608" w:rsidP="00E03608">
      <w:pPr>
        <w:spacing w:before="240" w:after="0" w:line="240" w:lineRule="auto"/>
        <w:jc w:val="both"/>
        <w:rPr>
          <w:rFonts w:ascii="Trebuchet MS" w:eastAsia="Arial Unicode MS" w:hAnsi="Trebuchet MS" w:cs="Arial"/>
          <w:sz w:val="20"/>
          <w:szCs w:val="20"/>
        </w:rPr>
      </w:pPr>
      <w:r w:rsidRPr="00771707">
        <w:rPr>
          <w:rFonts w:ascii="Trebuchet MS" w:eastAsia="Arial Unicode MS" w:hAnsi="Trebuchet MS" w:cs="Arial"/>
          <w:sz w:val="20"/>
          <w:szCs w:val="20"/>
        </w:rPr>
        <w:t xml:space="preserve">Voor u ligt het Daltonverslag van </w:t>
      </w:r>
      <w:r w:rsidR="00771707" w:rsidRPr="00771707">
        <w:rPr>
          <w:rFonts w:ascii="Trebuchet MS" w:eastAsia="Arial Unicode MS" w:hAnsi="Trebuchet MS" w:cs="Arial"/>
          <w:sz w:val="20"/>
          <w:szCs w:val="20"/>
        </w:rPr>
        <w:t xml:space="preserve">CBS </w:t>
      </w:r>
      <w:r w:rsidR="00A72F91">
        <w:rPr>
          <w:rFonts w:ascii="Trebuchet MS" w:eastAsia="Arial Unicode MS" w:hAnsi="Trebuchet MS" w:cs="Arial"/>
          <w:sz w:val="20"/>
          <w:szCs w:val="20"/>
        </w:rPr>
        <w:t>‘t Jok</w:t>
      </w:r>
      <w:r w:rsidRPr="00771707">
        <w:rPr>
          <w:rFonts w:ascii="Trebuchet MS" w:eastAsia="Arial Unicode MS" w:hAnsi="Trebuchet MS" w:cs="Arial"/>
          <w:sz w:val="20"/>
          <w:szCs w:val="20"/>
        </w:rPr>
        <w:t>.</w:t>
      </w:r>
    </w:p>
    <w:p w:rsidR="00E03608" w:rsidRPr="00771707" w:rsidRDefault="00E03608" w:rsidP="00E03608">
      <w:pPr>
        <w:rPr>
          <w:rFonts w:ascii="Trebuchet MS" w:eastAsia="Arial Unicode MS" w:hAnsi="Trebuchet MS" w:cs="Arial"/>
          <w:sz w:val="20"/>
          <w:szCs w:val="20"/>
        </w:rPr>
      </w:pPr>
      <w:r w:rsidRPr="00771707">
        <w:rPr>
          <w:rFonts w:ascii="Trebuchet MS" w:hAnsi="Trebuchet MS" w:cs="Arial"/>
          <w:sz w:val="20"/>
          <w:szCs w:val="20"/>
        </w:rPr>
        <w:t xml:space="preserve">Onze school is een van de scholen van de </w:t>
      </w:r>
      <w:r w:rsidR="00771707" w:rsidRPr="00771707">
        <w:rPr>
          <w:rFonts w:ascii="Trebuchet MS" w:hAnsi="Trebuchet MS" w:cs="Arial"/>
          <w:sz w:val="20"/>
          <w:szCs w:val="20"/>
        </w:rPr>
        <w:t>Vereniging van CVPO Terschelling</w:t>
      </w:r>
      <w:r w:rsidRPr="00771707">
        <w:rPr>
          <w:rFonts w:ascii="Trebuchet MS" w:hAnsi="Trebuchet MS" w:cs="Arial"/>
          <w:sz w:val="20"/>
          <w:szCs w:val="20"/>
        </w:rPr>
        <w:t xml:space="preserve">. </w:t>
      </w:r>
      <w:r w:rsidRPr="00771707">
        <w:rPr>
          <w:rFonts w:ascii="Trebuchet MS" w:hAnsi="Trebuchet MS" w:cs="Arial"/>
          <w:sz w:val="20"/>
          <w:szCs w:val="20"/>
        </w:rPr>
        <w:br/>
        <w:t>De scholen binnen ons bestuur werken aan goed en eigentijds onderwijs.</w:t>
      </w:r>
    </w:p>
    <w:p w:rsidR="00E03608" w:rsidRPr="00771707" w:rsidRDefault="00E03608" w:rsidP="00E03608">
      <w:pPr>
        <w:spacing w:before="240" w:after="0" w:line="240" w:lineRule="auto"/>
        <w:jc w:val="both"/>
        <w:rPr>
          <w:rFonts w:ascii="Trebuchet MS" w:eastAsia="Arial Unicode MS" w:hAnsi="Trebuchet MS" w:cs="Arial"/>
          <w:sz w:val="20"/>
          <w:szCs w:val="20"/>
        </w:rPr>
      </w:pPr>
      <w:r w:rsidRPr="00771707">
        <w:rPr>
          <w:rFonts w:ascii="Trebuchet MS" w:eastAsia="Arial Unicode MS" w:hAnsi="Trebuchet MS" w:cs="Arial"/>
          <w:sz w:val="20"/>
          <w:szCs w:val="20"/>
        </w:rPr>
        <w:t xml:space="preserve">In dit verslag kunt u lezen op welke wijze onze basisschool de Daltonprincipes geïntegreerd heeft in haar onderwijs. </w:t>
      </w:r>
    </w:p>
    <w:p w:rsidR="00E03608" w:rsidRPr="00771707" w:rsidRDefault="00E652AD" w:rsidP="00E03608">
      <w:pPr>
        <w:spacing w:before="240" w:after="0" w:line="240" w:lineRule="auto"/>
        <w:jc w:val="both"/>
        <w:rPr>
          <w:rFonts w:ascii="Trebuchet MS" w:eastAsia="Arial Unicode MS" w:hAnsi="Trebuchet MS" w:cs="Arial"/>
          <w:sz w:val="20"/>
          <w:szCs w:val="20"/>
        </w:rPr>
      </w:pPr>
      <w:r>
        <w:rPr>
          <w:rFonts w:ascii="Trebuchet MS" w:eastAsia="Arial Unicode MS" w:hAnsi="Trebuchet MS" w:cs="Arial"/>
          <w:sz w:val="20"/>
          <w:szCs w:val="20"/>
        </w:rPr>
        <w:t>CBS ‘t Jok</w:t>
      </w:r>
      <w:r w:rsidR="00E03608" w:rsidRPr="00771707">
        <w:rPr>
          <w:rFonts w:ascii="Trebuchet MS" w:eastAsia="Arial Unicode MS" w:hAnsi="Trebuchet MS" w:cs="Arial"/>
          <w:sz w:val="20"/>
          <w:szCs w:val="20"/>
        </w:rPr>
        <w:t xml:space="preserve"> is sinds 2008 gestart met het aanbieden van Daltononderwijs en in 201</w:t>
      </w:r>
      <w:r w:rsidR="007B5F93">
        <w:rPr>
          <w:rFonts w:ascii="Trebuchet MS" w:eastAsia="Arial Unicode MS" w:hAnsi="Trebuchet MS" w:cs="Arial"/>
          <w:sz w:val="20"/>
          <w:szCs w:val="20"/>
        </w:rPr>
        <w:t>1</w:t>
      </w:r>
      <w:r w:rsidR="00E03608" w:rsidRPr="00771707">
        <w:rPr>
          <w:rFonts w:ascii="Trebuchet MS" w:eastAsia="Arial Unicode MS" w:hAnsi="Trebuchet MS" w:cs="Arial"/>
          <w:sz w:val="20"/>
          <w:szCs w:val="20"/>
        </w:rPr>
        <w:t xml:space="preserve"> daarvoor officieel gecertificeerd. De Daltonvisitatie die in </w:t>
      </w:r>
      <w:r w:rsidR="007B5F93">
        <w:rPr>
          <w:rFonts w:ascii="Trebuchet MS" w:eastAsia="Arial Unicode MS" w:hAnsi="Trebuchet MS" w:cs="Arial"/>
          <w:sz w:val="20"/>
          <w:szCs w:val="20"/>
        </w:rPr>
        <w:t>jun</w:t>
      </w:r>
      <w:r w:rsidR="00E03608" w:rsidRPr="00771707">
        <w:rPr>
          <w:rFonts w:ascii="Trebuchet MS" w:eastAsia="Arial Unicode MS" w:hAnsi="Trebuchet MS" w:cs="Arial"/>
          <w:sz w:val="20"/>
          <w:szCs w:val="20"/>
        </w:rPr>
        <w:t>i 201</w:t>
      </w:r>
      <w:r w:rsidR="007B5F93">
        <w:rPr>
          <w:rFonts w:ascii="Trebuchet MS" w:eastAsia="Arial Unicode MS" w:hAnsi="Trebuchet MS" w:cs="Arial"/>
          <w:sz w:val="20"/>
          <w:szCs w:val="20"/>
        </w:rPr>
        <w:t>6</w:t>
      </w:r>
      <w:r w:rsidR="00E03608" w:rsidRPr="00771707">
        <w:rPr>
          <w:rFonts w:ascii="Trebuchet MS" w:eastAsia="Arial Unicode MS" w:hAnsi="Trebuchet MS" w:cs="Arial"/>
          <w:sz w:val="20"/>
          <w:szCs w:val="20"/>
        </w:rPr>
        <w:t xml:space="preserve"> </w:t>
      </w:r>
      <w:r w:rsidR="007B5F93">
        <w:rPr>
          <w:rFonts w:ascii="Trebuchet MS" w:eastAsia="Arial Unicode MS" w:hAnsi="Trebuchet MS" w:cs="Arial"/>
          <w:sz w:val="20"/>
          <w:szCs w:val="20"/>
        </w:rPr>
        <w:t>heeft</w:t>
      </w:r>
      <w:r w:rsidR="00E03608" w:rsidRPr="00771707">
        <w:rPr>
          <w:rFonts w:ascii="Trebuchet MS" w:eastAsia="Arial Unicode MS" w:hAnsi="Trebuchet MS" w:cs="Arial"/>
          <w:sz w:val="20"/>
          <w:szCs w:val="20"/>
        </w:rPr>
        <w:t xml:space="preserve"> plaats</w:t>
      </w:r>
      <w:r w:rsidR="007B5F93">
        <w:rPr>
          <w:rFonts w:ascii="Trebuchet MS" w:eastAsia="Arial Unicode MS" w:hAnsi="Trebuchet MS" w:cs="Arial"/>
          <w:sz w:val="20"/>
          <w:szCs w:val="20"/>
        </w:rPr>
        <w:t>ge</w:t>
      </w:r>
      <w:r w:rsidR="00E03608" w:rsidRPr="00771707">
        <w:rPr>
          <w:rFonts w:ascii="Trebuchet MS" w:eastAsia="Arial Unicode MS" w:hAnsi="Trebuchet MS" w:cs="Arial"/>
          <w:sz w:val="20"/>
          <w:szCs w:val="20"/>
        </w:rPr>
        <w:t>v</w:t>
      </w:r>
      <w:r w:rsidR="007B5F93">
        <w:rPr>
          <w:rFonts w:ascii="Trebuchet MS" w:eastAsia="Arial Unicode MS" w:hAnsi="Trebuchet MS" w:cs="Arial"/>
          <w:sz w:val="20"/>
          <w:szCs w:val="20"/>
        </w:rPr>
        <w:t>o</w:t>
      </w:r>
      <w:r w:rsidR="00E03608" w:rsidRPr="00771707">
        <w:rPr>
          <w:rFonts w:ascii="Trebuchet MS" w:eastAsia="Arial Unicode MS" w:hAnsi="Trebuchet MS" w:cs="Arial"/>
          <w:sz w:val="20"/>
          <w:szCs w:val="20"/>
        </w:rPr>
        <w:t xml:space="preserve">nden heeft de school opnieuw uitgedaagd tot zelfreflectie. </w:t>
      </w:r>
      <w:r w:rsidR="007B5F93">
        <w:rPr>
          <w:rFonts w:ascii="Trebuchet MS" w:eastAsia="Arial Unicode MS" w:hAnsi="Trebuchet MS" w:cs="Arial"/>
          <w:sz w:val="20"/>
          <w:szCs w:val="20"/>
        </w:rPr>
        <w:t>D</w:t>
      </w:r>
      <w:r w:rsidR="00E03608" w:rsidRPr="00771707">
        <w:rPr>
          <w:rFonts w:ascii="Trebuchet MS" w:eastAsia="Arial Unicode MS" w:hAnsi="Trebuchet MS" w:cs="Arial"/>
          <w:sz w:val="20"/>
          <w:szCs w:val="20"/>
        </w:rPr>
        <w:t xml:space="preserve">e voorbereidingen op de visitatie, die wij met ons voltallig team hebben getroffen, </w:t>
      </w:r>
      <w:r w:rsidR="007B5F93">
        <w:rPr>
          <w:rFonts w:ascii="Trebuchet MS" w:eastAsia="Arial Unicode MS" w:hAnsi="Trebuchet MS" w:cs="Arial"/>
          <w:sz w:val="20"/>
          <w:szCs w:val="20"/>
        </w:rPr>
        <w:t xml:space="preserve">is </w:t>
      </w:r>
      <w:r w:rsidR="00E03608" w:rsidRPr="00771707">
        <w:rPr>
          <w:rFonts w:ascii="Trebuchet MS" w:eastAsia="Arial Unicode MS" w:hAnsi="Trebuchet MS" w:cs="Arial"/>
          <w:sz w:val="20"/>
          <w:szCs w:val="20"/>
        </w:rPr>
        <w:t xml:space="preserve">geheel volgens Daltonprincipes verlopen: </w:t>
      </w:r>
    </w:p>
    <w:p w:rsidR="00E03608" w:rsidRPr="00771707" w:rsidRDefault="00E03608" w:rsidP="007B5F93">
      <w:pPr>
        <w:spacing w:after="0" w:line="240" w:lineRule="auto"/>
        <w:jc w:val="both"/>
        <w:rPr>
          <w:rFonts w:ascii="Trebuchet MS" w:eastAsia="Arial Unicode MS" w:hAnsi="Trebuchet MS" w:cs="Arial"/>
          <w:sz w:val="20"/>
          <w:szCs w:val="20"/>
        </w:rPr>
      </w:pPr>
      <w:r w:rsidRPr="00771707">
        <w:rPr>
          <w:rFonts w:ascii="Trebuchet MS" w:eastAsia="Arial Unicode MS" w:hAnsi="Trebuchet MS" w:cs="Arial"/>
          <w:sz w:val="20"/>
          <w:szCs w:val="20"/>
        </w:rPr>
        <w:t>o</w:t>
      </w:r>
      <w:r w:rsidRPr="00771707">
        <w:rPr>
          <w:rFonts w:ascii="Trebuchet MS" w:eastAsia="Arial Unicode MS" w:hAnsi="Trebuchet MS" w:cs="Arial"/>
          <w:sz w:val="20"/>
          <w:szCs w:val="20"/>
        </w:rPr>
        <w:tab/>
        <w:t xml:space="preserve">Aan dit verslag is samen gewerkt; </w:t>
      </w:r>
    </w:p>
    <w:p w:rsidR="00E03608" w:rsidRPr="00771707" w:rsidRDefault="00E03608" w:rsidP="007B5F93">
      <w:pPr>
        <w:spacing w:after="0" w:line="240" w:lineRule="auto"/>
        <w:ind w:left="705" w:hanging="705"/>
        <w:jc w:val="both"/>
        <w:rPr>
          <w:rFonts w:ascii="Trebuchet MS" w:eastAsia="Arial Unicode MS" w:hAnsi="Trebuchet MS" w:cs="Arial"/>
          <w:sz w:val="20"/>
          <w:szCs w:val="20"/>
        </w:rPr>
      </w:pPr>
      <w:r w:rsidRPr="00771707">
        <w:rPr>
          <w:rFonts w:ascii="Trebuchet MS" w:eastAsia="Arial Unicode MS" w:hAnsi="Trebuchet MS" w:cs="Arial"/>
          <w:sz w:val="20"/>
          <w:szCs w:val="20"/>
        </w:rPr>
        <w:t>o</w:t>
      </w:r>
      <w:r w:rsidRPr="00771707">
        <w:rPr>
          <w:rFonts w:ascii="Trebuchet MS" w:eastAsia="Arial Unicode MS" w:hAnsi="Trebuchet MS" w:cs="Arial"/>
          <w:sz w:val="20"/>
          <w:szCs w:val="20"/>
        </w:rPr>
        <w:tab/>
        <w:t>Er is in teamverband geëvalueerd en gereflecteerd op de uitwerking van de</w:t>
      </w:r>
      <w:r w:rsidRPr="00771707">
        <w:rPr>
          <w:rFonts w:ascii="Trebuchet MS" w:eastAsia="Arial Unicode MS" w:hAnsi="Trebuchet MS" w:cs="Arial"/>
          <w:sz w:val="20"/>
          <w:szCs w:val="20"/>
        </w:rPr>
        <w:br/>
        <w:t xml:space="preserve">Daltonkernwaarden bij ons in school; </w:t>
      </w:r>
    </w:p>
    <w:p w:rsidR="00E03608" w:rsidRPr="00771707" w:rsidRDefault="00E03608" w:rsidP="007B5F93">
      <w:pPr>
        <w:spacing w:after="0" w:line="240" w:lineRule="auto"/>
        <w:jc w:val="both"/>
        <w:rPr>
          <w:rFonts w:ascii="Trebuchet MS" w:eastAsia="Arial Unicode MS" w:hAnsi="Trebuchet MS" w:cs="Arial"/>
          <w:sz w:val="20"/>
          <w:szCs w:val="20"/>
        </w:rPr>
      </w:pPr>
      <w:r w:rsidRPr="00771707">
        <w:rPr>
          <w:rFonts w:ascii="Trebuchet MS" w:eastAsia="Arial Unicode MS" w:hAnsi="Trebuchet MS" w:cs="Arial"/>
          <w:sz w:val="20"/>
          <w:szCs w:val="20"/>
        </w:rPr>
        <w:t>o</w:t>
      </w:r>
      <w:r w:rsidRPr="00771707">
        <w:rPr>
          <w:rFonts w:ascii="Trebuchet MS" w:eastAsia="Arial Unicode MS" w:hAnsi="Trebuchet MS" w:cs="Arial"/>
          <w:sz w:val="20"/>
          <w:szCs w:val="20"/>
        </w:rPr>
        <w:tab/>
        <w:t>Het gehele team heeft  verantwoordelijkheid genomen;</w:t>
      </w:r>
    </w:p>
    <w:p w:rsidR="00E03608" w:rsidRPr="00771707" w:rsidRDefault="00E03608" w:rsidP="007B5F93">
      <w:pPr>
        <w:spacing w:after="0" w:line="240" w:lineRule="auto"/>
        <w:jc w:val="both"/>
        <w:rPr>
          <w:rFonts w:ascii="Trebuchet MS" w:eastAsia="Arial Unicode MS" w:hAnsi="Trebuchet MS" w:cs="Arial"/>
          <w:sz w:val="20"/>
          <w:szCs w:val="20"/>
        </w:rPr>
      </w:pPr>
      <w:r w:rsidRPr="00771707">
        <w:rPr>
          <w:rFonts w:ascii="Trebuchet MS" w:eastAsia="Arial Unicode MS" w:hAnsi="Trebuchet MS" w:cs="Arial"/>
          <w:sz w:val="20"/>
          <w:szCs w:val="20"/>
        </w:rPr>
        <w:t>o</w:t>
      </w:r>
      <w:r w:rsidRPr="00771707">
        <w:rPr>
          <w:rFonts w:ascii="Trebuchet MS" w:eastAsia="Arial Unicode MS" w:hAnsi="Trebuchet MS" w:cs="Arial"/>
          <w:sz w:val="20"/>
          <w:szCs w:val="20"/>
        </w:rPr>
        <w:tab/>
        <w:t xml:space="preserve">Onze leerlingen spelen dagelijks een grote rol in het uitdragen van Dalton; door hen </w:t>
      </w:r>
      <w:r w:rsidRPr="00771707">
        <w:rPr>
          <w:rFonts w:ascii="Trebuchet MS" w:eastAsia="Arial Unicode MS" w:hAnsi="Trebuchet MS" w:cs="Arial"/>
          <w:sz w:val="20"/>
          <w:szCs w:val="20"/>
        </w:rPr>
        <w:br/>
      </w:r>
      <w:r w:rsidRPr="00771707">
        <w:rPr>
          <w:rFonts w:ascii="Trebuchet MS" w:eastAsia="Arial Unicode MS" w:hAnsi="Trebuchet MS" w:cs="Arial"/>
          <w:sz w:val="20"/>
          <w:szCs w:val="20"/>
        </w:rPr>
        <w:tab/>
        <w:t>wordt dagelijks volgens Daltonprincipes aan taken gewerkt.</w:t>
      </w:r>
    </w:p>
    <w:p w:rsidR="007B5F93" w:rsidRDefault="00E03608" w:rsidP="00E03608">
      <w:pPr>
        <w:spacing w:before="240" w:after="0" w:line="240" w:lineRule="auto"/>
        <w:jc w:val="both"/>
        <w:rPr>
          <w:rFonts w:ascii="Trebuchet MS" w:eastAsia="Arial Unicode MS" w:hAnsi="Trebuchet MS" w:cs="Arial"/>
          <w:sz w:val="20"/>
          <w:szCs w:val="20"/>
        </w:rPr>
      </w:pPr>
      <w:r w:rsidRPr="00771707">
        <w:rPr>
          <w:rFonts w:ascii="Trebuchet MS" w:eastAsia="Arial Unicode MS" w:hAnsi="Trebuchet MS" w:cs="Arial"/>
          <w:sz w:val="20"/>
          <w:szCs w:val="20"/>
        </w:rPr>
        <w:t>In de hoofdstuk 1 leest u over onze school, onze visie en hoe Dalton daar onderdeel van is. In hoofdstuk 2 wordt ingegaan op de Daltonontwikkelingen, mede naar aanleiding van de Daltonvisitatie in 201</w:t>
      </w:r>
      <w:r w:rsidR="007B5F93">
        <w:rPr>
          <w:rFonts w:ascii="Trebuchet MS" w:eastAsia="Arial Unicode MS" w:hAnsi="Trebuchet MS" w:cs="Arial"/>
          <w:sz w:val="20"/>
          <w:szCs w:val="20"/>
        </w:rPr>
        <w:t>1</w:t>
      </w:r>
      <w:r w:rsidRPr="00771707">
        <w:rPr>
          <w:rFonts w:ascii="Trebuchet MS" w:eastAsia="Arial Unicode MS" w:hAnsi="Trebuchet MS" w:cs="Arial"/>
          <w:sz w:val="20"/>
          <w:szCs w:val="20"/>
        </w:rPr>
        <w:t xml:space="preserve">.  In de hoofdstukken 3 t/m 8 staan de </w:t>
      </w:r>
      <w:r w:rsidR="00C82317">
        <w:rPr>
          <w:rFonts w:ascii="Trebuchet MS" w:eastAsia="Arial Unicode MS" w:hAnsi="Trebuchet MS" w:cs="Arial"/>
          <w:sz w:val="20"/>
          <w:szCs w:val="20"/>
        </w:rPr>
        <w:t>vijf</w:t>
      </w:r>
      <w:r w:rsidRPr="00771707">
        <w:rPr>
          <w:rFonts w:ascii="Trebuchet MS" w:eastAsia="Arial Unicode MS" w:hAnsi="Trebuchet MS" w:cs="Arial"/>
          <w:sz w:val="20"/>
          <w:szCs w:val="20"/>
        </w:rPr>
        <w:t xml:space="preserve"> kernwaarden centraal en wordt per kernwaarde inzichtelijk gemaakt op welke wijze hier op leerling-, leerkracht- en schoolniveau aan gewerkt wordt. In hoofdstuk 9 is ons Daltonontwikkelplan opgenomen. Door de Daltonvisitatiecommissie zijn wij gevraagd aan te geven waar wij als school in het bijzonder trots op zijn. Deze ‘parels’ staan in</w:t>
      </w:r>
      <w:r w:rsidRPr="00771707">
        <w:rPr>
          <w:rFonts w:ascii="Trebuchet MS" w:eastAsia="Arial Unicode MS" w:hAnsi="Trebuchet MS" w:cs="Arial"/>
          <w:b/>
          <w:color w:val="00B050"/>
          <w:sz w:val="20"/>
          <w:szCs w:val="20"/>
        </w:rPr>
        <w:t xml:space="preserve"> groen</w:t>
      </w:r>
      <w:r w:rsidRPr="00771707">
        <w:rPr>
          <w:rFonts w:ascii="Trebuchet MS" w:eastAsia="Arial Unicode MS" w:hAnsi="Trebuchet MS" w:cs="Arial"/>
          <w:color w:val="00B050"/>
          <w:sz w:val="20"/>
          <w:szCs w:val="20"/>
        </w:rPr>
        <w:t xml:space="preserve"> </w:t>
      </w:r>
      <w:r w:rsidRPr="00771707">
        <w:rPr>
          <w:rFonts w:ascii="Trebuchet MS" w:eastAsia="Arial Unicode MS" w:hAnsi="Trebuchet MS" w:cs="Arial"/>
          <w:sz w:val="20"/>
          <w:szCs w:val="20"/>
        </w:rPr>
        <w:t xml:space="preserve">aangegeven. </w:t>
      </w:r>
    </w:p>
    <w:p w:rsidR="00E03608" w:rsidRPr="00771707" w:rsidRDefault="00E03608" w:rsidP="00E03608">
      <w:pPr>
        <w:spacing w:before="240" w:after="0" w:line="240" w:lineRule="auto"/>
        <w:jc w:val="both"/>
        <w:rPr>
          <w:rFonts w:ascii="Trebuchet MS" w:eastAsia="Arial Unicode MS" w:hAnsi="Trebuchet MS" w:cs="Arial"/>
          <w:sz w:val="20"/>
          <w:szCs w:val="20"/>
        </w:rPr>
      </w:pPr>
      <w:r w:rsidRPr="00771707">
        <w:rPr>
          <w:rFonts w:ascii="Trebuchet MS" w:eastAsia="Arial Unicode MS" w:hAnsi="Trebuchet MS" w:cs="Arial"/>
          <w:sz w:val="20"/>
          <w:szCs w:val="20"/>
        </w:rPr>
        <w:t>Namens ons voltallig team en de kinderen, wensen wij u veel leesplezier.</w:t>
      </w:r>
    </w:p>
    <w:p w:rsidR="00E03608" w:rsidRPr="00771707" w:rsidRDefault="00E03608" w:rsidP="00E03608">
      <w:pPr>
        <w:rPr>
          <w:rFonts w:ascii="Trebuchet MS" w:hAnsi="Trebuchet MS"/>
          <w:color w:val="0070C0"/>
          <w:sz w:val="20"/>
          <w:szCs w:val="20"/>
        </w:rPr>
      </w:pPr>
    </w:p>
    <w:p w:rsidR="00E03608" w:rsidRPr="00771707" w:rsidRDefault="007B5F93" w:rsidP="00E03608">
      <w:pPr>
        <w:rPr>
          <w:rFonts w:ascii="Trebuchet MS" w:hAnsi="Trebuchet MS"/>
          <w:sz w:val="20"/>
          <w:szCs w:val="20"/>
        </w:rPr>
      </w:pPr>
      <w:r>
        <w:rPr>
          <w:rFonts w:ascii="Trebuchet MS" w:hAnsi="Trebuchet MS"/>
          <w:sz w:val="20"/>
          <w:szCs w:val="20"/>
        </w:rPr>
        <w:t>Annriëtte van Duyvenbode</w:t>
      </w:r>
      <w:r w:rsidR="00E03608" w:rsidRPr="00771707">
        <w:rPr>
          <w:rFonts w:ascii="Trebuchet MS" w:hAnsi="Trebuchet MS"/>
          <w:sz w:val="20"/>
          <w:szCs w:val="20"/>
        </w:rPr>
        <w:br/>
        <w:t xml:space="preserve">Directeur </w:t>
      </w:r>
      <w:r>
        <w:rPr>
          <w:rFonts w:ascii="Trebuchet MS" w:hAnsi="Trebuchet MS"/>
          <w:sz w:val="20"/>
          <w:szCs w:val="20"/>
        </w:rPr>
        <w:t>C</w:t>
      </w:r>
      <w:r w:rsidR="00E03608" w:rsidRPr="00771707">
        <w:rPr>
          <w:rFonts w:ascii="Trebuchet MS" w:hAnsi="Trebuchet MS"/>
          <w:sz w:val="20"/>
          <w:szCs w:val="20"/>
        </w:rPr>
        <w:t xml:space="preserve">BS </w:t>
      </w:r>
      <w:r w:rsidR="00A72F91">
        <w:rPr>
          <w:rFonts w:ascii="Trebuchet MS" w:hAnsi="Trebuchet MS"/>
          <w:sz w:val="20"/>
          <w:szCs w:val="20"/>
        </w:rPr>
        <w:t>‘t Jok</w:t>
      </w:r>
    </w:p>
    <w:p w:rsidR="00E03608" w:rsidRDefault="007B5F93" w:rsidP="007B5F93">
      <w:pPr>
        <w:spacing w:after="0"/>
        <w:rPr>
          <w:rFonts w:ascii="Trebuchet MS" w:hAnsi="Trebuchet MS"/>
          <w:sz w:val="20"/>
          <w:szCs w:val="20"/>
        </w:rPr>
      </w:pPr>
      <w:r>
        <w:rPr>
          <w:rFonts w:ascii="Trebuchet MS" w:hAnsi="Trebuchet MS"/>
          <w:sz w:val="20"/>
          <w:szCs w:val="20"/>
        </w:rPr>
        <w:t xml:space="preserve">CBS </w:t>
      </w:r>
      <w:r w:rsidR="00A72F91">
        <w:rPr>
          <w:rFonts w:ascii="Trebuchet MS" w:hAnsi="Trebuchet MS"/>
          <w:sz w:val="20"/>
          <w:szCs w:val="20"/>
        </w:rPr>
        <w:t>‘t Jok</w:t>
      </w:r>
    </w:p>
    <w:p w:rsidR="007B5F93" w:rsidRDefault="007B5F93" w:rsidP="007B5F93">
      <w:pPr>
        <w:spacing w:after="0"/>
        <w:rPr>
          <w:rFonts w:ascii="Trebuchet MS" w:hAnsi="Trebuchet MS"/>
          <w:sz w:val="20"/>
          <w:szCs w:val="20"/>
        </w:rPr>
      </w:pPr>
      <w:r>
        <w:rPr>
          <w:rFonts w:ascii="Trebuchet MS" w:hAnsi="Trebuchet MS"/>
          <w:sz w:val="20"/>
          <w:szCs w:val="20"/>
        </w:rPr>
        <w:t>D</w:t>
      </w:r>
      <w:r w:rsidR="00A72F91">
        <w:rPr>
          <w:rFonts w:ascii="Trebuchet MS" w:hAnsi="Trebuchet MS"/>
          <w:sz w:val="20"/>
          <w:szCs w:val="20"/>
        </w:rPr>
        <w:t>ui</w:t>
      </w:r>
      <w:r>
        <w:rPr>
          <w:rFonts w:ascii="Trebuchet MS" w:hAnsi="Trebuchet MS"/>
          <w:sz w:val="20"/>
          <w:szCs w:val="20"/>
        </w:rPr>
        <w:t xml:space="preserve">nweg </w:t>
      </w:r>
      <w:r w:rsidR="00A72F91">
        <w:rPr>
          <w:rFonts w:ascii="Trebuchet MS" w:hAnsi="Trebuchet MS"/>
          <w:sz w:val="20"/>
          <w:szCs w:val="20"/>
        </w:rPr>
        <w:t>Hoorn 1</w:t>
      </w:r>
    </w:p>
    <w:p w:rsidR="007B5F93" w:rsidRDefault="00A72F91" w:rsidP="007B5F93">
      <w:pPr>
        <w:spacing w:after="0"/>
        <w:rPr>
          <w:rFonts w:ascii="Trebuchet MS" w:hAnsi="Trebuchet MS"/>
          <w:sz w:val="20"/>
          <w:szCs w:val="20"/>
        </w:rPr>
      </w:pPr>
      <w:r>
        <w:rPr>
          <w:rFonts w:ascii="Trebuchet MS" w:hAnsi="Trebuchet MS"/>
          <w:sz w:val="20"/>
          <w:szCs w:val="20"/>
        </w:rPr>
        <w:t>8896 KK</w:t>
      </w:r>
    </w:p>
    <w:p w:rsidR="007B5F93" w:rsidRPr="00771707" w:rsidRDefault="00A72F91" w:rsidP="007B5F93">
      <w:pPr>
        <w:spacing w:after="0"/>
        <w:rPr>
          <w:rFonts w:ascii="Trebuchet MS" w:hAnsi="Trebuchet MS"/>
          <w:sz w:val="20"/>
          <w:szCs w:val="20"/>
        </w:rPr>
      </w:pPr>
      <w:r>
        <w:rPr>
          <w:rFonts w:ascii="Trebuchet MS" w:hAnsi="Trebuchet MS"/>
          <w:sz w:val="20"/>
          <w:szCs w:val="20"/>
        </w:rPr>
        <w:t xml:space="preserve">Hoorn </w:t>
      </w:r>
      <w:r w:rsidR="007B5F93">
        <w:rPr>
          <w:rFonts w:ascii="Trebuchet MS" w:hAnsi="Trebuchet MS"/>
          <w:sz w:val="20"/>
          <w:szCs w:val="20"/>
        </w:rPr>
        <w:t>Terschelling</w:t>
      </w:r>
    </w:p>
    <w:p w:rsidR="007B5F93" w:rsidRDefault="007B5F93" w:rsidP="00E03608">
      <w:pPr>
        <w:rPr>
          <w:rFonts w:ascii="Trebuchet MS" w:hAnsi="Trebuchet MS"/>
          <w:sz w:val="20"/>
          <w:szCs w:val="20"/>
        </w:rPr>
      </w:pPr>
    </w:p>
    <w:p w:rsidR="00E03608" w:rsidRDefault="00A72F91" w:rsidP="00E03608">
      <w:pPr>
        <w:rPr>
          <w:rFonts w:ascii="Trebuchet MS" w:hAnsi="Trebuchet MS"/>
          <w:color w:val="0070C0"/>
          <w:sz w:val="20"/>
          <w:szCs w:val="20"/>
        </w:rPr>
      </w:pPr>
      <w:r>
        <w:rPr>
          <w:rFonts w:ascii="Trebuchet MS" w:hAnsi="Trebuchet MS"/>
          <w:noProof/>
          <w:color w:val="0070C0"/>
          <w:sz w:val="20"/>
          <w:szCs w:val="20"/>
          <w:lang w:eastAsia="nl-NL"/>
        </w:rPr>
        <w:drawing>
          <wp:inline distT="0" distB="0" distL="0" distR="0">
            <wp:extent cx="1361448" cy="74295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def-tJok-144dpi+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9631" cy="752873"/>
                    </a:xfrm>
                    <a:prstGeom prst="rect">
                      <a:avLst/>
                    </a:prstGeom>
                  </pic:spPr>
                </pic:pic>
              </a:graphicData>
            </a:graphic>
          </wp:inline>
        </w:drawing>
      </w:r>
      <w:r w:rsidR="00E03608" w:rsidRPr="00771707">
        <w:rPr>
          <w:rFonts w:ascii="Trebuchet MS" w:hAnsi="Trebuchet MS"/>
          <w:color w:val="0070C0"/>
          <w:sz w:val="20"/>
          <w:szCs w:val="20"/>
        </w:rPr>
        <w:br w:type="textWrapping" w:clear="all"/>
      </w:r>
    </w:p>
    <w:p w:rsidR="007B5F93" w:rsidRDefault="007B5F93" w:rsidP="00E03608">
      <w:pPr>
        <w:rPr>
          <w:rFonts w:ascii="Trebuchet MS" w:hAnsi="Trebuchet MS"/>
          <w:color w:val="0070C0"/>
          <w:sz w:val="20"/>
          <w:szCs w:val="20"/>
        </w:rPr>
      </w:pPr>
    </w:p>
    <w:p w:rsidR="007B5F93" w:rsidRDefault="007B5F93" w:rsidP="00E03608">
      <w:pPr>
        <w:rPr>
          <w:rFonts w:ascii="Trebuchet MS" w:hAnsi="Trebuchet MS"/>
          <w:color w:val="0070C0"/>
          <w:sz w:val="20"/>
          <w:szCs w:val="20"/>
        </w:rPr>
      </w:pPr>
    </w:p>
    <w:p w:rsidR="007B5F93" w:rsidRDefault="007B5F93" w:rsidP="00E03608">
      <w:pPr>
        <w:rPr>
          <w:rFonts w:ascii="Trebuchet MS" w:hAnsi="Trebuchet MS"/>
          <w:color w:val="0070C0"/>
          <w:sz w:val="20"/>
          <w:szCs w:val="20"/>
        </w:rPr>
      </w:pPr>
    </w:p>
    <w:p w:rsidR="007B5F93" w:rsidRDefault="007B5F93" w:rsidP="00E03608">
      <w:pPr>
        <w:rPr>
          <w:rFonts w:ascii="Trebuchet MS" w:hAnsi="Trebuchet MS"/>
          <w:color w:val="0070C0"/>
          <w:sz w:val="20"/>
          <w:szCs w:val="20"/>
        </w:rPr>
      </w:pPr>
    </w:p>
    <w:p w:rsidR="007B5F93" w:rsidRPr="00771707" w:rsidRDefault="007B5F93" w:rsidP="00E03608">
      <w:pPr>
        <w:rPr>
          <w:rFonts w:ascii="Trebuchet MS" w:hAnsi="Trebuchet MS"/>
          <w:color w:val="0070C0"/>
          <w:sz w:val="20"/>
          <w:szCs w:val="20"/>
        </w:rPr>
      </w:pPr>
    </w:p>
    <w:p w:rsidR="00E03608" w:rsidRPr="00771707" w:rsidRDefault="00E03608" w:rsidP="00E03608">
      <w:pPr>
        <w:pStyle w:val="Kopvaninhoudsopgave"/>
        <w:rPr>
          <w:rFonts w:ascii="Trebuchet MS" w:hAnsi="Trebuchet MS"/>
          <w:sz w:val="20"/>
          <w:szCs w:val="20"/>
        </w:rPr>
      </w:pPr>
      <w:r w:rsidRPr="00771707">
        <w:rPr>
          <w:rFonts w:ascii="Trebuchet MS" w:hAnsi="Trebuchet MS"/>
          <w:sz w:val="20"/>
          <w:szCs w:val="20"/>
        </w:rPr>
        <w:lastRenderedPageBreak/>
        <w:t>Inhoud</w:t>
      </w:r>
    </w:p>
    <w:p w:rsidR="00E03608" w:rsidRPr="00771707" w:rsidRDefault="00E03608" w:rsidP="00E03608">
      <w:pPr>
        <w:pStyle w:val="Inhopg1"/>
        <w:rPr>
          <w:rFonts w:ascii="Trebuchet MS" w:eastAsiaTheme="minorEastAsia" w:hAnsi="Trebuchet MS"/>
          <w:b w:val="0"/>
          <w:color w:val="auto"/>
          <w:sz w:val="20"/>
          <w:szCs w:val="20"/>
          <w:lang w:eastAsia="nl-NL"/>
        </w:rPr>
      </w:pPr>
      <w:r w:rsidRPr="00771707">
        <w:rPr>
          <w:rFonts w:ascii="Trebuchet MS" w:hAnsi="Trebuchet MS"/>
          <w:sz w:val="20"/>
          <w:szCs w:val="20"/>
        </w:rPr>
        <w:fldChar w:fldCharType="begin"/>
      </w:r>
      <w:r w:rsidRPr="00771707">
        <w:rPr>
          <w:rFonts w:ascii="Trebuchet MS" w:hAnsi="Trebuchet MS"/>
          <w:sz w:val="20"/>
          <w:szCs w:val="20"/>
        </w:rPr>
        <w:instrText xml:space="preserve"> TOC \o "1-3" \h \z \u </w:instrText>
      </w:r>
      <w:r w:rsidRPr="00771707">
        <w:rPr>
          <w:rFonts w:ascii="Trebuchet MS" w:hAnsi="Trebuchet MS"/>
          <w:sz w:val="20"/>
          <w:szCs w:val="20"/>
        </w:rPr>
        <w:fldChar w:fldCharType="separate"/>
      </w:r>
      <w:hyperlink w:anchor="_Toc427663670" w:history="1">
        <w:r w:rsidRPr="00771707">
          <w:rPr>
            <w:rStyle w:val="Hyperlink"/>
            <w:rFonts w:ascii="Trebuchet MS" w:hAnsi="Trebuchet MS"/>
            <w:sz w:val="20"/>
            <w:szCs w:val="20"/>
          </w:rPr>
          <w:t>Voorwoord</w:t>
        </w:r>
        <w:r w:rsidRPr="00771707">
          <w:rPr>
            <w:rFonts w:ascii="Trebuchet MS" w:hAnsi="Trebuchet MS"/>
            <w:webHidden/>
            <w:sz w:val="20"/>
            <w:szCs w:val="20"/>
          </w:rPr>
          <w:tab/>
        </w:r>
        <w:r w:rsidRPr="00771707">
          <w:rPr>
            <w:rFonts w:ascii="Trebuchet MS" w:hAnsi="Trebuchet MS"/>
            <w:webHidden/>
            <w:sz w:val="20"/>
            <w:szCs w:val="20"/>
          </w:rPr>
          <w:fldChar w:fldCharType="begin"/>
        </w:r>
        <w:r w:rsidRPr="00771707">
          <w:rPr>
            <w:rFonts w:ascii="Trebuchet MS" w:hAnsi="Trebuchet MS"/>
            <w:webHidden/>
            <w:sz w:val="20"/>
            <w:szCs w:val="20"/>
          </w:rPr>
          <w:instrText xml:space="preserve"> PAGEREF _Toc427663670 \h </w:instrText>
        </w:r>
        <w:r w:rsidRPr="00771707">
          <w:rPr>
            <w:rFonts w:ascii="Trebuchet MS" w:hAnsi="Trebuchet MS"/>
            <w:webHidden/>
            <w:sz w:val="20"/>
            <w:szCs w:val="20"/>
          </w:rPr>
        </w:r>
        <w:r w:rsidRPr="00771707">
          <w:rPr>
            <w:rFonts w:ascii="Trebuchet MS" w:hAnsi="Trebuchet MS"/>
            <w:webHidden/>
            <w:sz w:val="20"/>
            <w:szCs w:val="20"/>
          </w:rPr>
          <w:fldChar w:fldCharType="separate"/>
        </w:r>
        <w:r w:rsidRPr="00771707">
          <w:rPr>
            <w:rFonts w:ascii="Trebuchet MS" w:hAnsi="Trebuchet MS"/>
            <w:webHidden/>
            <w:sz w:val="20"/>
            <w:szCs w:val="20"/>
          </w:rPr>
          <w:t>2</w:t>
        </w:r>
        <w:r w:rsidRPr="00771707">
          <w:rPr>
            <w:rFonts w:ascii="Trebuchet MS" w:hAnsi="Trebuchet MS"/>
            <w:webHidden/>
            <w:sz w:val="20"/>
            <w:szCs w:val="20"/>
          </w:rPr>
          <w:fldChar w:fldCharType="end"/>
        </w:r>
      </w:hyperlink>
    </w:p>
    <w:p w:rsidR="00E03608" w:rsidRPr="00771707" w:rsidRDefault="002775F4" w:rsidP="00E03608">
      <w:pPr>
        <w:pStyle w:val="Inhopg1"/>
        <w:rPr>
          <w:rFonts w:ascii="Trebuchet MS" w:eastAsiaTheme="minorEastAsia" w:hAnsi="Trebuchet MS"/>
          <w:b w:val="0"/>
          <w:color w:val="auto"/>
          <w:sz w:val="20"/>
          <w:szCs w:val="20"/>
          <w:lang w:eastAsia="nl-NL"/>
        </w:rPr>
      </w:pPr>
      <w:hyperlink w:anchor="_Toc427663671" w:history="1">
        <w:r w:rsidR="00E03608" w:rsidRPr="00771707">
          <w:rPr>
            <w:rStyle w:val="Hyperlink"/>
            <w:rFonts w:ascii="Trebuchet MS" w:hAnsi="Trebuchet MS"/>
            <w:sz w:val="20"/>
            <w:szCs w:val="20"/>
          </w:rPr>
          <w:t>Over onze school</w:t>
        </w:r>
        <w:r w:rsidR="00E03608" w:rsidRPr="00771707">
          <w:rPr>
            <w:rFonts w:ascii="Trebuchet MS" w:hAnsi="Trebuchet MS"/>
            <w:webHidden/>
            <w:sz w:val="20"/>
            <w:szCs w:val="20"/>
          </w:rPr>
          <w:tab/>
        </w:r>
        <w:r w:rsidR="00E03608" w:rsidRPr="00771707">
          <w:rPr>
            <w:rFonts w:ascii="Trebuchet MS" w:hAnsi="Trebuchet MS"/>
            <w:webHidden/>
            <w:sz w:val="20"/>
            <w:szCs w:val="20"/>
          </w:rPr>
          <w:fldChar w:fldCharType="begin"/>
        </w:r>
        <w:r w:rsidR="00E03608" w:rsidRPr="00771707">
          <w:rPr>
            <w:rFonts w:ascii="Trebuchet MS" w:hAnsi="Trebuchet MS"/>
            <w:webHidden/>
            <w:sz w:val="20"/>
            <w:szCs w:val="20"/>
          </w:rPr>
          <w:instrText xml:space="preserve"> PAGEREF _Toc427663671 \h </w:instrText>
        </w:r>
        <w:r w:rsidR="00E03608" w:rsidRPr="00771707">
          <w:rPr>
            <w:rFonts w:ascii="Trebuchet MS" w:hAnsi="Trebuchet MS"/>
            <w:webHidden/>
            <w:sz w:val="20"/>
            <w:szCs w:val="20"/>
          </w:rPr>
        </w:r>
        <w:r w:rsidR="00E03608" w:rsidRPr="00771707">
          <w:rPr>
            <w:rFonts w:ascii="Trebuchet MS" w:hAnsi="Trebuchet MS"/>
            <w:webHidden/>
            <w:sz w:val="20"/>
            <w:szCs w:val="20"/>
          </w:rPr>
          <w:fldChar w:fldCharType="separate"/>
        </w:r>
        <w:r w:rsidR="00E03608" w:rsidRPr="00771707">
          <w:rPr>
            <w:rFonts w:ascii="Trebuchet MS" w:hAnsi="Trebuchet MS"/>
            <w:webHidden/>
            <w:sz w:val="20"/>
            <w:szCs w:val="20"/>
          </w:rPr>
          <w:t>5</w:t>
        </w:r>
        <w:r w:rsidR="00E03608" w:rsidRPr="00771707">
          <w:rPr>
            <w:rFonts w:ascii="Trebuchet MS" w:hAnsi="Trebuchet MS"/>
            <w:webHidden/>
            <w:sz w:val="20"/>
            <w:szCs w:val="20"/>
          </w:rPr>
          <w:fldChar w:fldCharType="end"/>
        </w:r>
      </w:hyperlink>
    </w:p>
    <w:p w:rsidR="00E03608" w:rsidRPr="00771707" w:rsidRDefault="002775F4" w:rsidP="00E03608">
      <w:pPr>
        <w:pStyle w:val="Inhopg1"/>
        <w:rPr>
          <w:rFonts w:ascii="Trebuchet MS" w:eastAsiaTheme="minorEastAsia" w:hAnsi="Trebuchet MS"/>
          <w:b w:val="0"/>
          <w:color w:val="auto"/>
          <w:sz w:val="20"/>
          <w:szCs w:val="20"/>
          <w:lang w:eastAsia="nl-NL"/>
        </w:rPr>
      </w:pPr>
      <w:hyperlink w:anchor="_Toc427663672" w:history="1">
        <w:r w:rsidR="00E03608" w:rsidRPr="00771707">
          <w:rPr>
            <w:rStyle w:val="Hyperlink"/>
            <w:rFonts w:ascii="Trebuchet MS" w:hAnsi="Trebuchet MS"/>
            <w:sz w:val="20"/>
            <w:szCs w:val="20"/>
          </w:rPr>
          <w:t>Hoofdstuk 1</w:t>
        </w:r>
        <w:r w:rsidR="00E03608" w:rsidRPr="00771707">
          <w:rPr>
            <w:rFonts w:ascii="Trebuchet MS" w:eastAsiaTheme="minorEastAsia" w:hAnsi="Trebuchet MS"/>
            <w:b w:val="0"/>
            <w:color w:val="auto"/>
            <w:sz w:val="20"/>
            <w:szCs w:val="20"/>
            <w:lang w:eastAsia="nl-NL"/>
          </w:rPr>
          <w:tab/>
        </w:r>
        <w:r w:rsidR="00E03608" w:rsidRPr="00771707">
          <w:rPr>
            <w:rStyle w:val="Hyperlink"/>
            <w:rFonts w:ascii="Trebuchet MS" w:hAnsi="Trebuchet MS"/>
            <w:sz w:val="20"/>
            <w:szCs w:val="20"/>
          </w:rPr>
          <w:t xml:space="preserve"> Waar </w:t>
        </w:r>
        <w:r w:rsidR="00A72F91">
          <w:rPr>
            <w:rStyle w:val="Hyperlink"/>
            <w:rFonts w:ascii="Trebuchet MS" w:hAnsi="Trebuchet MS"/>
            <w:sz w:val="20"/>
            <w:szCs w:val="20"/>
          </w:rPr>
          <w:t>CBS ‘t Jok</w:t>
        </w:r>
        <w:r w:rsidR="00E03608" w:rsidRPr="00771707">
          <w:rPr>
            <w:rStyle w:val="Hyperlink"/>
            <w:rFonts w:ascii="Trebuchet MS" w:hAnsi="Trebuchet MS"/>
            <w:sz w:val="20"/>
            <w:szCs w:val="20"/>
          </w:rPr>
          <w:t xml:space="preserve"> voor staat</w:t>
        </w:r>
        <w:r w:rsidR="00E03608" w:rsidRPr="00771707">
          <w:rPr>
            <w:rFonts w:ascii="Trebuchet MS" w:hAnsi="Trebuchet MS"/>
            <w:webHidden/>
            <w:sz w:val="20"/>
            <w:szCs w:val="20"/>
          </w:rPr>
          <w:tab/>
        </w:r>
        <w:r w:rsidR="00E03608" w:rsidRPr="00771707">
          <w:rPr>
            <w:rFonts w:ascii="Trebuchet MS" w:hAnsi="Trebuchet MS"/>
            <w:webHidden/>
            <w:sz w:val="20"/>
            <w:szCs w:val="20"/>
          </w:rPr>
          <w:fldChar w:fldCharType="begin"/>
        </w:r>
        <w:r w:rsidR="00E03608" w:rsidRPr="00771707">
          <w:rPr>
            <w:rFonts w:ascii="Trebuchet MS" w:hAnsi="Trebuchet MS"/>
            <w:webHidden/>
            <w:sz w:val="20"/>
            <w:szCs w:val="20"/>
          </w:rPr>
          <w:instrText xml:space="preserve"> PAGEREF _Toc427663672 \h </w:instrText>
        </w:r>
        <w:r w:rsidR="00E03608" w:rsidRPr="00771707">
          <w:rPr>
            <w:rFonts w:ascii="Trebuchet MS" w:hAnsi="Trebuchet MS"/>
            <w:webHidden/>
            <w:sz w:val="20"/>
            <w:szCs w:val="20"/>
          </w:rPr>
        </w:r>
        <w:r w:rsidR="00E03608" w:rsidRPr="00771707">
          <w:rPr>
            <w:rFonts w:ascii="Trebuchet MS" w:hAnsi="Trebuchet MS"/>
            <w:webHidden/>
            <w:sz w:val="20"/>
            <w:szCs w:val="20"/>
          </w:rPr>
          <w:fldChar w:fldCharType="separate"/>
        </w:r>
        <w:r w:rsidR="00E03608" w:rsidRPr="00771707">
          <w:rPr>
            <w:rFonts w:ascii="Trebuchet MS" w:hAnsi="Trebuchet MS"/>
            <w:webHidden/>
            <w:sz w:val="20"/>
            <w:szCs w:val="20"/>
          </w:rPr>
          <w:t>7</w:t>
        </w:r>
        <w:r w:rsidR="00E03608" w:rsidRPr="00771707">
          <w:rPr>
            <w:rFonts w:ascii="Trebuchet MS" w:hAnsi="Trebuchet MS"/>
            <w:webHidden/>
            <w:sz w:val="20"/>
            <w:szCs w:val="20"/>
          </w:rPr>
          <w:fldChar w:fldCharType="end"/>
        </w:r>
      </w:hyperlink>
    </w:p>
    <w:p w:rsidR="00E03608" w:rsidRPr="00771707" w:rsidRDefault="002775F4" w:rsidP="00E03608">
      <w:pPr>
        <w:pStyle w:val="Inhopg2"/>
        <w:tabs>
          <w:tab w:val="left" w:pos="880"/>
          <w:tab w:val="right" w:leader="dot" w:pos="9062"/>
        </w:tabs>
        <w:rPr>
          <w:rFonts w:ascii="Trebuchet MS" w:eastAsiaTheme="minorEastAsia" w:hAnsi="Trebuchet MS"/>
          <w:noProof/>
          <w:sz w:val="20"/>
          <w:szCs w:val="20"/>
          <w:lang w:eastAsia="nl-NL"/>
        </w:rPr>
      </w:pPr>
      <w:hyperlink w:anchor="_Toc427663673" w:history="1">
        <w:r w:rsidR="00E03608" w:rsidRPr="00771707">
          <w:rPr>
            <w:rStyle w:val="Hyperlink"/>
            <w:rFonts w:ascii="Trebuchet MS" w:hAnsi="Trebuchet MS"/>
            <w:noProof/>
            <w:sz w:val="20"/>
            <w:szCs w:val="20"/>
          </w:rPr>
          <w:t>1.1</w:t>
        </w:r>
        <w:r w:rsidR="00E03608" w:rsidRPr="00771707">
          <w:rPr>
            <w:rFonts w:ascii="Trebuchet MS" w:eastAsiaTheme="minorEastAsia" w:hAnsi="Trebuchet MS"/>
            <w:noProof/>
            <w:sz w:val="20"/>
            <w:szCs w:val="20"/>
            <w:lang w:eastAsia="nl-NL"/>
          </w:rPr>
          <w:tab/>
        </w:r>
        <w:r w:rsidR="00E03608" w:rsidRPr="00771707">
          <w:rPr>
            <w:rStyle w:val="Hyperlink"/>
            <w:rFonts w:ascii="Trebuchet MS" w:hAnsi="Trebuchet MS"/>
            <w:noProof/>
            <w:sz w:val="20"/>
            <w:szCs w:val="20"/>
          </w:rPr>
          <w:t>Missie en visie</w:t>
        </w:r>
        <w:r w:rsidR="00E03608" w:rsidRPr="00771707">
          <w:rPr>
            <w:rFonts w:ascii="Trebuchet MS" w:hAnsi="Trebuchet MS"/>
            <w:noProof/>
            <w:webHidden/>
            <w:sz w:val="20"/>
            <w:szCs w:val="20"/>
          </w:rPr>
          <w:tab/>
        </w:r>
        <w:r w:rsidR="00E03608" w:rsidRPr="00771707">
          <w:rPr>
            <w:rFonts w:ascii="Trebuchet MS" w:hAnsi="Trebuchet MS"/>
            <w:noProof/>
            <w:webHidden/>
            <w:sz w:val="20"/>
            <w:szCs w:val="20"/>
          </w:rPr>
          <w:fldChar w:fldCharType="begin"/>
        </w:r>
        <w:r w:rsidR="00E03608" w:rsidRPr="00771707">
          <w:rPr>
            <w:rFonts w:ascii="Trebuchet MS" w:hAnsi="Trebuchet MS"/>
            <w:noProof/>
            <w:webHidden/>
            <w:sz w:val="20"/>
            <w:szCs w:val="20"/>
          </w:rPr>
          <w:instrText xml:space="preserve"> PAGEREF _Toc427663673 \h </w:instrText>
        </w:r>
        <w:r w:rsidR="00E03608" w:rsidRPr="00771707">
          <w:rPr>
            <w:rFonts w:ascii="Trebuchet MS" w:hAnsi="Trebuchet MS"/>
            <w:noProof/>
            <w:webHidden/>
            <w:sz w:val="20"/>
            <w:szCs w:val="20"/>
          </w:rPr>
        </w:r>
        <w:r w:rsidR="00E03608" w:rsidRPr="00771707">
          <w:rPr>
            <w:rFonts w:ascii="Trebuchet MS" w:hAnsi="Trebuchet MS"/>
            <w:noProof/>
            <w:webHidden/>
            <w:sz w:val="20"/>
            <w:szCs w:val="20"/>
          </w:rPr>
          <w:fldChar w:fldCharType="separate"/>
        </w:r>
        <w:r w:rsidR="00E03608" w:rsidRPr="00771707">
          <w:rPr>
            <w:rFonts w:ascii="Trebuchet MS" w:hAnsi="Trebuchet MS"/>
            <w:noProof/>
            <w:webHidden/>
            <w:sz w:val="20"/>
            <w:szCs w:val="20"/>
          </w:rPr>
          <w:t>7</w:t>
        </w:r>
        <w:r w:rsidR="00E03608" w:rsidRPr="00771707">
          <w:rPr>
            <w:rFonts w:ascii="Trebuchet MS" w:hAnsi="Trebuchet MS"/>
            <w:noProof/>
            <w:webHidden/>
            <w:sz w:val="20"/>
            <w:szCs w:val="20"/>
          </w:rPr>
          <w:fldChar w:fldCharType="end"/>
        </w:r>
      </w:hyperlink>
    </w:p>
    <w:p w:rsidR="00E03608" w:rsidRPr="00771707" w:rsidRDefault="002775F4" w:rsidP="00E03608">
      <w:pPr>
        <w:pStyle w:val="Inhopg2"/>
        <w:tabs>
          <w:tab w:val="left" w:pos="880"/>
          <w:tab w:val="right" w:leader="dot" w:pos="9062"/>
        </w:tabs>
        <w:rPr>
          <w:rFonts w:ascii="Trebuchet MS" w:eastAsiaTheme="minorEastAsia" w:hAnsi="Trebuchet MS"/>
          <w:noProof/>
          <w:sz w:val="20"/>
          <w:szCs w:val="20"/>
          <w:lang w:eastAsia="nl-NL"/>
        </w:rPr>
      </w:pPr>
      <w:hyperlink w:anchor="_Toc427663674" w:history="1">
        <w:r w:rsidR="00E03608" w:rsidRPr="00771707">
          <w:rPr>
            <w:rStyle w:val="Hyperlink"/>
            <w:rFonts w:ascii="Trebuchet MS" w:hAnsi="Trebuchet MS"/>
            <w:noProof/>
            <w:sz w:val="20"/>
            <w:szCs w:val="20"/>
          </w:rPr>
          <w:t xml:space="preserve">1.2 </w:t>
        </w:r>
        <w:r w:rsidR="00E03608" w:rsidRPr="00771707">
          <w:rPr>
            <w:rFonts w:ascii="Trebuchet MS" w:eastAsiaTheme="minorEastAsia" w:hAnsi="Trebuchet MS"/>
            <w:noProof/>
            <w:sz w:val="20"/>
            <w:szCs w:val="20"/>
            <w:lang w:eastAsia="nl-NL"/>
          </w:rPr>
          <w:tab/>
        </w:r>
        <w:r w:rsidR="00E03608" w:rsidRPr="00771707">
          <w:rPr>
            <w:rStyle w:val="Hyperlink"/>
            <w:rFonts w:ascii="Trebuchet MS" w:hAnsi="Trebuchet MS"/>
            <w:noProof/>
            <w:sz w:val="20"/>
            <w:szCs w:val="20"/>
          </w:rPr>
          <w:t>Een stukje Daltongeschiedenis</w:t>
        </w:r>
        <w:r w:rsidR="00E03608" w:rsidRPr="00771707">
          <w:rPr>
            <w:rFonts w:ascii="Trebuchet MS" w:hAnsi="Trebuchet MS"/>
            <w:noProof/>
            <w:webHidden/>
            <w:sz w:val="20"/>
            <w:szCs w:val="20"/>
          </w:rPr>
          <w:tab/>
        </w:r>
        <w:r w:rsidR="00E03608" w:rsidRPr="00771707">
          <w:rPr>
            <w:rFonts w:ascii="Trebuchet MS" w:hAnsi="Trebuchet MS"/>
            <w:noProof/>
            <w:webHidden/>
            <w:sz w:val="20"/>
            <w:szCs w:val="20"/>
          </w:rPr>
          <w:fldChar w:fldCharType="begin"/>
        </w:r>
        <w:r w:rsidR="00E03608" w:rsidRPr="00771707">
          <w:rPr>
            <w:rFonts w:ascii="Trebuchet MS" w:hAnsi="Trebuchet MS"/>
            <w:noProof/>
            <w:webHidden/>
            <w:sz w:val="20"/>
            <w:szCs w:val="20"/>
          </w:rPr>
          <w:instrText xml:space="preserve"> PAGEREF _Toc427663674 \h </w:instrText>
        </w:r>
        <w:r w:rsidR="00E03608" w:rsidRPr="00771707">
          <w:rPr>
            <w:rFonts w:ascii="Trebuchet MS" w:hAnsi="Trebuchet MS"/>
            <w:noProof/>
            <w:webHidden/>
            <w:sz w:val="20"/>
            <w:szCs w:val="20"/>
          </w:rPr>
        </w:r>
        <w:r w:rsidR="00E03608" w:rsidRPr="00771707">
          <w:rPr>
            <w:rFonts w:ascii="Trebuchet MS" w:hAnsi="Trebuchet MS"/>
            <w:noProof/>
            <w:webHidden/>
            <w:sz w:val="20"/>
            <w:szCs w:val="20"/>
          </w:rPr>
          <w:fldChar w:fldCharType="separate"/>
        </w:r>
        <w:r w:rsidR="00E03608" w:rsidRPr="00771707">
          <w:rPr>
            <w:rFonts w:ascii="Trebuchet MS" w:hAnsi="Trebuchet MS"/>
            <w:noProof/>
            <w:webHidden/>
            <w:sz w:val="20"/>
            <w:szCs w:val="20"/>
          </w:rPr>
          <w:t>8</w:t>
        </w:r>
        <w:r w:rsidR="00E03608" w:rsidRPr="00771707">
          <w:rPr>
            <w:rFonts w:ascii="Trebuchet MS" w:hAnsi="Trebuchet MS"/>
            <w:noProof/>
            <w:webHidden/>
            <w:sz w:val="20"/>
            <w:szCs w:val="20"/>
          </w:rPr>
          <w:fldChar w:fldCharType="end"/>
        </w:r>
      </w:hyperlink>
    </w:p>
    <w:p w:rsidR="00E03608" w:rsidRPr="00771707" w:rsidRDefault="002775F4" w:rsidP="00E03608">
      <w:pPr>
        <w:pStyle w:val="Inhopg2"/>
        <w:tabs>
          <w:tab w:val="left" w:pos="880"/>
          <w:tab w:val="right" w:leader="dot" w:pos="9062"/>
        </w:tabs>
        <w:rPr>
          <w:rFonts w:ascii="Trebuchet MS" w:eastAsiaTheme="minorEastAsia" w:hAnsi="Trebuchet MS"/>
          <w:noProof/>
          <w:sz w:val="20"/>
          <w:szCs w:val="20"/>
          <w:lang w:eastAsia="nl-NL"/>
        </w:rPr>
      </w:pPr>
      <w:hyperlink w:anchor="_Toc427663675" w:history="1">
        <w:r w:rsidR="00E03608" w:rsidRPr="00771707">
          <w:rPr>
            <w:rStyle w:val="Hyperlink"/>
            <w:rFonts w:ascii="Trebuchet MS" w:hAnsi="Trebuchet MS"/>
            <w:noProof/>
            <w:sz w:val="20"/>
            <w:szCs w:val="20"/>
          </w:rPr>
          <w:t xml:space="preserve">1.3 </w:t>
        </w:r>
        <w:r w:rsidR="00E03608" w:rsidRPr="00771707">
          <w:rPr>
            <w:rFonts w:ascii="Trebuchet MS" w:eastAsiaTheme="minorEastAsia" w:hAnsi="Trebuchet MS"/>
            <w:noProof/>
            <w:sz w:val="20"/>
            <w:szCs w:val="20"/>
            <w:lang w:eastAsia="nl-NL"/>
          </w:rPr>
          <w:tab/>
        </w:r>
        <w:r w:rsidR="00E03608" w:rsidRPr="00771707">
          <w:rPr>
            <w:rStyle w:val="Hyperlink"/>
            <w:rFonts w:ascii="Trebuchet MS" w:hAnsi="Trebuchet MS"/>
            <w:noProof/>
            <w:sz w:val="20"/>
            <w:szCs w:val="20"/>
          </w:rPr>
          <w:t>Van drie principes naar vijf kernwaarden</w:t>
        </w:r>
        <w:r w:rsidR="00E03608" w:rsidRPr="00771707">
          <w:rPr>
            <w:rFonts w:ascii="Trebuchet MS" w:hAnsi="Trebuchet MS"/>
            <w:noProof/>
            <w:webHidden/>
            <w:sz w:val="20"/>
            <w:szCs w:val="20"/>
          </w:rPr>
          <w:tab/>
        </w:r>
        <w:r w:rsidR="00E03608" w:rsidRPr="00771707">
          <w:rPr>
            <w:rFonts w:ascii="Trebuchet MS" w:hAnsi="Trebuchet MS"/>
            <w:noProof/>
            <w:webHidden/>
            <w:sz w:val="20"/>
            <w:szCs w:val="20"/>
          </w:rPr>
          <w:fldChar w:fldCharType="begin"/>
        </w:r>
        <w:r w:rsidR="00E03608" w:rsidRPr="00771707">
          <w:rPr>
            <w:rFonts w:ascii="Trebuchet MS" w:hAnsi="Trebuchet MS"/>
            <w:noProof/>
            <w:webHidden/>
            <w:sz w:val="20"/>
            <w:szCs w:val="20"/>
          </w:rPr>
          <w:instrText xml:space="preserve"> PAGEREF _Toc427663675 \h </w:instrText>
        </w:r>
        <w:r w:rsidR="00E03608" w:rsidRPr="00771707">
          <w:rPr>
            <w:rFonts w:ascii="Trebuchet MS" w:hAnsi="Trebuchet MS"/>
            <w:noProof/>
            <w:webHidden/>
            <w:sz w:val="20"/>
            <w:szCs w:val="20"/>
          </w:rPr>
        </w:r>
        <w:r w:rsidR="00E03608" w:rsidRPr="00771707">
          <w:rPr>
            <w:rFonts w:ascii="Trebuchet MS" w:hAnsi="Trebuchet MS"/>
            <w:noProof/>
            <w:webHidden/>
            <w:sz w:val="20"/>
            <w:szCs w:val="20"/>
          </w:rPr>
          <w:fldChar w:fldCharType="separate"/>
        </w:r>
        <w:r w:rsidR="00E03608" w:rsidRPr="00771707">
          <w:rPr>
            <w:rFonts w:ascii="Trebuchet MS" w:hAnsi="Trebuchet MS"/>
            <w:noProof/>
            <w:webHidden/>
            <w:sz w:val="20"/>
            <w:szCs w:val="20"/>
          </w:rPr>
          <w:t>9</w:t>
        </w:r>
        <w:r w:rsidR="00E03608" w:rsidRPr="00771707">
          <w:rPr>
            <w:rFonts w:ascii="Trebuchet MS" w:hAnsi="Trebuchet MS"/>
            <w:noProof/>
            <w:webHidden/>
            <w:sz w:val="20"/>
            <w:szCs w:val="20"/>
          </w:rPr>
          <w:fldChar w:fldCharType="end"/>
        </w:r>
      </w:hyperlink>
    </w:p>
    <w:p w:rsidR="00E03608" w:rsidRPr="00771707" w:rsidRDefault="002775F4" w:rsidP="00E03608">
      <w:pPr>
        <w:pStyle w:val="Inhopg2"/>
        <w:tabs>
          <w:tab w:val="left" w:pos="880"/>
          <w:tab w:val="right" w:leader="dot" w:pos="9062"/>
        </w:tabs>
        <w:rPr>
          <w:rFonts w:ascii="Trebuchet MS" w:eastAsiaTheme="minorEastAsia" w:hAnsi="Trebuchet MS"/>
          <w:noProof/>
          <w:sz w:val="20"/>
          <w:szCs w:val="20"/>
          <w:lang w:eastAsia="nl-NL"/>
        </w:rPr>
      </w:pPr>
      <w:hyperlink w:anchor="_Toc427663676" w:history="1">
        <w:r w:rsidR="00E03608" w:rsidRPr="00771707">
          <w:rPr>
            <w:rStyle w:val="Hyperlink"/>
            <w:rFonts w:ascii="Trebuchet MS" w:hAnsi="Trebuchet MS"/>
            <w:noProof/>
            <w:sz w:val="20"/>
            <w:szCs w:val="20"/>
          </w:rPr>
          <w:t>1.4</w:t>
        </w:r>
        <w:r w:rsidR="00E03608" w:rsidRPr="00771707">
          <w:rPr>
            <w:rFonts w:ascii="Trebuchet MS" w:eastAsiaTheme="minorEastAsia" w:hAnsi="Trebuchet MS"/>
            <w:noProof/>
            <w:sz w:val="20"/>
            <w:szCs w:val="20"/>
            <w:lang w:eastAsia="nl-NL"/>
          </w:rPr>
          <w:tab/>
        </w:r>
        <w:r w:rsidR="00E03608" w:rsidRPr="00771707">
          <w:rPr>
            <w:rStyle w:val="Hyperlink"/>
            <w:rFonts w:ascii="Trebuchet MS" w:hAnsi="Trebuchet MS"/>
            <w:noProof/>
            <w:sz w:val="20"/>
            <w:szCs w:val="20"/>
          </w:rPr>
          <w:t>De kernwaarden van het Daltononderwijs</w:t>
        </w:r>
        <w:r w:rsidR="00E03608" w:rsidRPr="00771707">
          <w:rPr>
            <w:rFonts w:ascii="Trebuchet MS" w:hAnsi="Trebuchet MS"/>
            <w:noProof/>
            <w:webHidden/>
            <w:sz w:val="20"/>
            <w:szCs w:val="20"/>
          </w:rPr>
          <w:tab/>
        </w:r>
        <w:r w:rsidR="00E03608" w:rsidRPr="00771707">
          <w:rPr>
            <w:rFonts w:ascii="Trebuchet MS" w:hAnsi="Trebuchet MS"/>
            <w:noProof/>
            <w:webHidden/>
            <w:sz w:val="20"/>
            <w:szCs w:val="20"/>
          </w:rPr>
          <w:fldChar w:fldCharType="begin"/>
        </w:r>
        <w:r w:rsidR="00E03608" w:rsidRPr="00771707">
          <w:rPr>
            <w:rFonts w:ascii="Trebuchet MS" w:hAnsi="Trebuchet MS"/>
            <w:noProof/>
            <w:webHidden/>
            <w:sz w:val="20"/>
            <w:szCs w:val="20"/>
          </w:rPr>
          <w:instrText xml:space="preserve"> PAGEREF _Toc427663676 \h </w:instrText>
        </w:r>
        <w:r w:rsidR="00E03608" w:rsidRPr="00771707">
          <w:rPr>
            <w:rFonts w:ascii="Trebuchet MS" w:hAnsi="Trebuchet MS"/>
            <w:noProof/>
            <w:webHidden/>
            <w:sz w:val="20"/>
            <w:szCs w:val="20"/>
          </w:rPr>
        </w:r>
        <w:r w:rsidR="00E03608" w:rsidRPr="00771707">
          <w:rPr>
            <w:rFonts w:ascii="Trebuchet MS" w:hAnsi="Trebuchet MS"/>
            <w:noProof/>
            <w:webHidden/>
            <w:sz w:val="20"/>
            <w:szCs w:val="20"/>
          </w:rPr>
          <w:fldChar w:fldCharType="separate"/>
        </w:r>
        <w:r w:rsidR="00E03608" w:rsidRPr="00771707">
          <w:rPr>
            <w:rFonts w:ascii="Trebuchet MS" w:hAnsi="Trebuchet MS"/>
            <w:noProof/>
            <w:webHidden/>
            <w:sz w:val="20"/>
            <w:szCs w:val="20"/>
          </w:rPr>
          <w:t>10</w:t>
        </w:r>
        <w:r w:rsidR="00E03608" w:rsidRPr="00771707">
          <w:rPr>
            <w:rFonts w:ascii="Trebuchet MS" w:hAnsi="Trebuchet MS"/>
            <w:noProof/>
            <w:webHidden/>
            <w:sz w:val="20"/>
            <w:szCs w:val="20"/>
          </w:rPr>
          <w:fldChar w:fldCharType="end"/>
        </w:r>
      </w:hyperlink>
    </w:p>
    <w:p w:rsidR="00E03608" w:rsidRPr="00771707" w:rsidRDefault="002775F4" w:rsidP="00E03608">
      <w:pPr>
        <w:pStyle w:val="Inhopg1"/>
        <w:rPr>
          <w:rFonts w:ascii="Trebuchet MS" w:eastAsiaTheme="minorEastAsia" w:hAnsi="Trebuchet MS"/>
          <w:b w:val="0"/>
          <w:color w:val="auto"/>
          <w:sz w:val="20"/>
          <w:szCs w:val="20"/>
          <w:lang w:eastAsia="nl-NL"/>
        </w:rPr>
      </w:pPr>
      <w:hyperlink w:anchor="_Toc427663677" w:history="1">
        <w:r w:rsidR="00E03608" w:rsidRPr="00771707">
          <w:rPr>
            <w:rStyle w:val="Hyperlink"/>
            <w:rFonts w:ascii="Trebuchet MS" w:eastAsia="Times New Roman" w:hAnsi="Trebuchet MS"/>
            <w:sz w:val="20"/>
            <w:szCs w:val="20"/>
            <w:lang w:eastAsia="nl-NL"/>
          </w:rPr>
          <w:t>Hoofdstuk 2</w:t>
        </w:r>
        <w:r w:rsidR="00E03608" w:rsidRPr="00771707">
          <w:rPr>
            <w:rFonts w:ascii="Trebuchet MS" w:eastAsiaTheme="minorEastAsia" w:hAnsi="Trebuchet MS"/>
            <w:b w:val="0"/>
            <w:color w:val="auto"/>
            <w:sz w:val="20"/>
            <w:szCs w:val="20"/>
            <w:lang w:eastAsia="nl-NL"/>
          </w:rPr>
          <w:tab/>
        </w:r>
        <w:r w:rsidR="00E03608" w:rsidRPr="00771707">
          <w:rPr>
            <w:rStyle w:val="Hyperlink"/>
            <w:rFonts w:ascii="Trebuchet MS" w:eastAsia="Times New Roman" w:hAnsi="Trebuchet MS"/>
            <w:sz w:val="20"/>
            <w:szCs w:val="20"/>
            <w:lang w:eastAsia="nl-NL"/>
          </w:rPr>
          <w:t xml:space="preserve"> Ontwikkelingen</w:t>
        </w:r>
        <w:r w:rsidR="00E03608" w:rsidRPr="00771707">
          <w:rPr>
            <w:rFonts w:ascii="Trebuchet MS" w:hAnsi="Trebuchet MS"/>
            <w:webHidden/>
            <w:sz w:val="20"/>
            <w:szCs w:val="20"/>
          </w:rPr>
          <w:tab/>
        </w:r>
        <w:r w:rsidR="00E03608" w:rsidRPr="00771707">
          <w:rPr>
            <w:rFonts w:ascii="Trebuchet MS" w:hAnsi="Trebuchet MS"/>
            <w:webHidden/>
            <w:sz w:val="20"/>
            <w:szCs w:val="20"/>
          </w:rPr>
          <w:fldChar w:fldCharType="begin"/>
        </w:r>
        <w:r w:rsidR="00E03608" w:rsidRPr="00771707">
          <w:rPr>
            <w:rFonts w:ascii="Trebuchet MS" w:hAnsi="Trebuchet MS"/>
            <w:webHidden/>
            <w:sz w:val="20"/>
            <w:szCs w:val="20"/>
          </w:rPr>
          <w:instrText xml:space="preserve"> PAGEREF _Toc427663677 \h </w:instrText>
        </w:r>
        <w:r w:rsidR="00E03608" w:rsidRPr="00771707">
          <w:rPr>
            <w:rFonts w:ascii="Trebuchet MS" w:hAnsi="Trebuchet MS"/>
            <w:webHidden/>
            <w:sz w:val="20"/>
            <w:szCs w:val="20"/>
          </w:rPr>
        </w:r>
        <w:r w:rsidR="00E03608" w:rsidRPr="00771707">
          <w:rPr>
            <w:rFonts w:ascii="Trebuchet MS" w:hAnsi="Trebuchet MS"/>
            <w:webHidden/>
            <w:sz w:val="20"/>
            <w:szCs w:val="20"/>
          </w:rPr>
          <w:fldChar w:fldCharType="separate"/>
        </w:r>
        <w:r w:rsidR="00E03608" w:rsidRPr="00771707">
          <w:rPr>
            <w:rFonts w:ascii="Trebuchet MS" w:hAnsi="Trebuchet MS"/>
            <w:webHidden/>
            <w:sz w:val="20"/>
            <w:szCs w:val="20"/>
          </w:rPr>
          <w:t>12</w:t>
        </w:r>
        <w:r w:rsidR="00E03608" w:rsidRPr="00771707">
          <w:rPr>
            <w:rFonts w:ascii="Trebuchet MS" w:hAnsi="Trebuchet MS"/>
            <w:webHidden/>
            <w:sz w:val="20"/>
            <w:szCs w:val="20"/>
          </w:rPr>
          <w:fldChar w:fldCharType="end"/>
        </w:r>
      </w:hyperlink>
    </w:p>
    <w:p w:rsidR="00E03608" w:rsidRPr="00771707" w:rsidRDefault="002775F4" w:rsidP="00E03608">
      <w:pPr>
        <w:pStyle w:val="Inhopg2"/>
        <w:tabs>
          <w:tab w:val="left" w:pos="880"/>
          <w:tab w:val="right" w:leader="dot" w:pos="9062"/>
        </w:tabs>
        <w:rPr>
          <w:rFonts w:ascii="Trebuchet MS" w:eastAsiaTheme="minorEastAsia" w:hAnsi="Trebuchet MS"/>
          <w:noProof/>
          <w:sz w:val="20"/>
          <w:szCs w:val="20"/>
          <w:lang w:eastAsia="nl-NL"/>
        </w:rPr>
      </w:pPr>
      <w:hyperlink w:anchor="_Toc427663678" w:history="1">
        <w:r w:rsidR="00E03608" w:rsidRPr="00771707">
          <w:rPr>
            <w:rStyle w:val="Hyperlink"/>
            <w:rFonts w:ascii="Trebuchet MS" w:hAnsi="Trebuchet MS"/>
            <w:noProof/>
            <w:sz w:val="20"/>
            <w:szCs w:val="20"/>
            <w:lang w:eastAsia="nl-NL"/>
          </w:rPr>
          <w:t>2.1</w:t>
        </w:r>
        <w:r w:rsidR="00E03608" w:rsidRPr="00771707">
          <w:rPr>
            <w:rFonts w:ascii="Trebuchet MS" w:eastAsiaTheme="minorEastAsia" w:hAnsi="Trebuchet MS"/>
            <w:noProof/>
            <w:sz w:val="20"/>
            <w:szCs w:val="20"/>
            <w:lang w:eastAsia="nl-NL"/>
          </w:rPr>
          <w:tab/>
        </w:r>
        <w:r w:rsidR="00E03608" w:rsidRPr="00771707">
          <w:rPr>
            <w:rStyle w:val="Hyperlink"/>
            <w:rFonts w:ascii="Trebuchet MS" w:hAnsi="Trebuchet MS"/>
            <w:noProof/>
            <w:sz w:val="20"/>
            <w:szCs w:val="20"/>
            <w:lang w:eastAsia="nl-NL"/>
          </w:rPr>
          <w:t xml:space="preserve"> Aanbevelingen</w:t>
        </w:r>
        <w:r w:rsidR="00E03608" w:rsidRPr="00771707">
          <w:rPr>
            <w:rFonts w:ascii="Trebuchet MS" w:hAnsi="Trebuchet MS"/>
            <w:noProof/>
            <w:webHidden/>
            <w:sz w:val="20"/>
            <w:szCs w:val="20"/>
          </w:rPr>
          <w:tab/>
        </w:r>
        <w:r w:rsidR="00E03608" w:rsidRPr="00771707">
          <w:rPr>
            <w:rFonts w:ascii="Trebuchet MS" w:hAnsi="Trebuchet MS"/>
            <w:noProof/>
            <w:webHidden/>
            <w:sz w:val="20"/>
            <w:szCs w:val="20"/>
          </w:rPr>
          <w:fldChar w:fldCharType="begin"/>
        </w:r>
        <w:r w:rsidR="00E03608" w:rsidRPr="00771707">
          <w:rPr>
            <w:rFonts w:ascii="Trebuchet MS" w:hAnsi="Trebuchet MS"/>
            <w:noProof/>
            <w:webHidden/>
            <w:sz w:val="20"/>
            <w:szCs w:val="20"/>
          </w:rPr>
          <w:instrText xml:space="preserve"> PAGEREF _Toc427663678 \h </w:instrText>
        </w:r>
        <w:r w:rsidR="00E03608" w:rsidRPr="00771707">
          <w:rPr>
            <w:rFonts w:ascii="Trebuchet MS" w:hAnsi="Trebuchet MS"/>
            <w:noProof/>
            <w:webHidden/>
            <w:sz w:val="20"/>
            <w:szCs w:val="20"/>
          </w:rPr>
        </w:r>
        <w:r w:rsidR="00E03608" w:rsidRPr="00771707">
          <w:rPr>
            <w:rFonts w:ascii="Trebuchet MS" w:hAnsi="Trebuchet MS"/>
            <w:noProof/>
            <w:webHidden/>
            <w:sz w:val="20"/>
            <w:szCs w:val="20"/>
          </w:rPr>
          <w:fldChar w:fldCharType="separate"/>
        </w:r>
        <w:r w:rsidR="00E03608" w:rsidRPr="00771707">
          <w:rPr>
            <w:rFonts w:ascii="Trebuchet MS" w:hAnsi="Trebuchet MS"/>
            <w:noProof/>
            <w:webHidden/>
            <w:sz w:val="20"/>
            <w:szCs w:val="20"/>
          </w:rPr>
          <w:t>12</w:t>
        </w:r>
        <w:r w:rsidR="00E03608" w:rsidRPr="00771707">
          <w:rPr>
            <w:rFonts w:ascii="Trebuchet MS" w:hAnsi="Trebuchet MS"/>
            <w:noProof/>
            <w:webHidden/>
            <w:sz w:val="20"/>
            <w:szCs w:val="20"/>
          </w:rPr>
          <w:fldChar w:fldCharType="end"/>
        </w:r>
      </w:hyperlink>
    </w:p>
    <w:p w:rsidR="00E03608" w:rsidRPr="00771707" w:rsidRDefault="002775F4" w:rsidP="00E03608">
      <w:pPr>
        <w:pStyle w:val="Inhopg2"/>
        <w:tabs>
          <w:tab w:val="left" w:pos="880"/>
          <w:tab w:val="right" w:leader="dot" w:pos="9062"/>
        </w:tabs>
        <w:rPr>
          <w:rFonts w:ascii="Trebuchet MS" w:eastAsiaTheme="minorEastAsia" w:hAnsi="Trebuchet MS"/>
          <w:noProof/>
          <w:sz w:val="20"/>
          <w:szCs w:val="20"/>
          <w:lang w:eastAsia="nl-NL"/>
        </w:rPr>
      </w:pPr>
      <w:hyperlink w:anchor="_Toc427663679" w:history="1">
        <w:r w:rsidR="00E03608" w:rsidRPr="00771707">
          <w:rPr>
            <w:rStyle w:val="Hyperlink"/>
            <w:rFonts w:ascii="Trebuchet MS" w:hAnsi="Trebuchet MS"/>
            <w:noProof/>
            <w:sz w:val="20"/>
            <w:szCs w:val="20"/>
          </w:rPr>
          <w:t>2.2</w:t>
        </w:r>
        <w:r w:rsidR="00E03608" w:rsidRPr="00771707">
          <w:rPr>
            <w:rFonts w:ascii="Trebuchet MS" w:eastAsiaTheme="minorEastAsia" w:hAnsi="Trebuchet MS"/>
            <w:noProof/>
            <w:sz w:val="20"/>
            <w:szCs w:val="20"/>
            <w:lang w:eastAsia="nl-NL"/>
          </w:rPr>
          <w:tab/>
        </w:r>
        <w:r w:rsidR="00E03608" w:rsidRPr="00771707">
          <w:rPr>
            <w:rStyle w:val="Hyperlink"/>
            <w:rFonts w:ascii="Trebuchet MS" w:hAnsi="Trebuchet MS"/>
            <w:noProof/>
            <w:sz w:val="20"/>
            <w:szCs w:val="20"/>
          </w:rPr>
          <w:t>Alle Daltonontwikkelingen van de afgelopen 5 jaar in schema</w:t>
        </w:r>
        <w:r w:rsidR="00E03608" w:rsidRPr="00771707">
          <w:rPr>
            <w:rFonts w:ascii="Trebuchet MS" w:hAnsi="Trebuchet MS"/>
            <w:noProof/>
            <w:webHidden/>
            <w:sz w:val="20"/>
            <w:szCs w:val="20"/>
          </w:rPr>
          <w:tab/>
        </w:r>
        <w:r w:rsidR="00E03608" w:rsidRPr="00771707">
          <w:rPr>
            <w:rFonts w:ascii="Trebuchet MS" w:hAnsi="Trebuchet MS"/>
            <w:noProof/>
            <w:webHidden/>
            <w:sz w:val="20"/>
            <w:szCs w:val="20"/>
          </w:rPr>
          <w:fldChar w:fldCharType="begin"/>
        </w:r>
        <w:r w:rsidR="00E03608" w:rsidRPr="00771707">
          <w:rPr>
            <w:rFonts w:ascii="Trebuchet MS" w:hAnsi="Trebuchet MS"/>
            <w:noProof/>
            <w:webHidden/>
            <w:sz w:val="20"/>
            <w:szCs w:val="20"/>
          </w:rPr>
          <w:instrText xml:space="preserve"> PAGEREF _Toc427663679 \h </w:instrText>
        </w:r>
        <w:r w:rsidR="00E03608" w:rsidRPr="00771707">
          <w:rPr>
            <w:rFonts w:ascii="Trebuchet MS" w:hAnsi="Trebuchet MS"/>
            <w:noProof/>
            <w:webHidden/>
            <w:sz w:val="20"/>
            <w:szCs w:val="20"/>
          </w:rPr>
        </w:r>
        <w:r w:rsidR="00E03608" w:rsidRPr="00771707">
          <w:rPr>
            <w:rFonts w:ascii="Trebuchet MS" w:hAnsi="Trebuchet MS"/>
            <w:noProof/>
            <w:webHidden/>
            <w:sz w:val="20"/>
            <w:szCs w:val="20"/>
          </w:rPr>
          <w:fldChar w:fldCharType="separate"/>
        </w:r>
        <w:r w:rsidR="00E03608" w:rsidRPr="00771707">
          <w:rPr>
            <w:rFonts w:ascii="Trebuchet MS" w:hAnsi="Trebuchet MS"/>
            <w:noProof/>
            <w:webHidden/>
            <w:sz w:val="20"/>
            <w:szCs w:val="20"/>
          </w:rPr>
          <w:t>12</w:t>
        </w:r>
        <w:r w:rsidR="00E03608" w:rsidRPr="00771707">
          <w:rPr>
            <w:rFonts w:ascii="Trebuchet MS" w:hAnsi="Trebuchet MS"/>
            <w:noProof/>
            <w:webHidden/>
            <w:sz w:val="20"/>
            <w:szCs w:val="20"/>
          </w:rPr>
          <w:fldChar w:fldCharType="end"/>
        </w:r>
      </w:hyperlink>
    </w:p>
    <w:p w:rsidR="00E03608" w:rsidRPr="00771707" w:rsidRDefault="002775F4" w:rsidP="00E03608">
      <w:pPr>
        <w:pStyle w:val="Inhopg1"/>
        <w:rPr>
          <w:rFonts w:ascii="Trebuchet MS" w:eastAsiaTheme="minorEastAsia" w:hAnsi="Trebuchet MS"/>
          <w:b w:val="0"/>
          <w:color w:val="auto"/>
          <w:sz w:val="20"/>
          <w:szCs w:val="20"/>
          <w:lang w:eastAsia="nl-NL"/>
        </w:rPr>
      </w:pPr>
      <w:hyperlink w:anchor="_Toc427663680" w:history="1">
        <w:r w:rsidR="00E03608" w:rsidRPr="00771707">
          <w:rPr>
            <w:rStyle w:val="Hyperlink"/>
            <w:rFonts w:ascii="Trebuchet MS" w:hAnsi="Trebuchet MS"/>
            <w:sz w:val="20"/>
            <w:szCs w:val="20"/>
          </w:rPr>
          <w:t>Hoofdstuk 3</w:t>
        </w:r>
        <w:r w:rsidR="00E03608" w:rsidRPr="00771707">
          <w:rPr>
            <w:rFonts w:ascii="Trebuchet MS" w:eastAsiaTheme="minorEastAsia" w:hAnsi="Trebuchet MS"/>
            <w:b w:val="0"/>
            <w:color w:val="auto"/>
            <w:sz w:val="20"/>
            <w:szCs w:val="20"/>
            <w:lang w:eastAsia="nl-NL"/>
          </w:rPr>
          <w:tab/>
        </w:r>
        <w:r w:rsidR="00E03608" w:rsidRPr="00771707">
          <w:rPr>
            <w:rStyle w:val="Hyperlink"/>
            <w:rFonts w:ascii="Trebuchet MS" w:hAnsi="Trebuchet MS"/>
            <w:sz w:val="20"/>
            <w:szCs w:val="20"/>
          </w:rPr>
          <w:t xml:space="preserve"> Kernwaarde Vrijheid en verantwoordelijkheid</w:t>
        </w:r>
        <w:r w:rsidR="00E03608" w:rsidRPr="00771707">
          <w:rPr>
            <w:rFonts w:ascii="Trebuchet MS" w:hAnsi="Trebuchet MS"/>
            <w:webHidden/>
            <w:sz w:val="20"/>
            <w:szCs w:val="20"/>
          </w:rPr>
          <w:tab/>
        </w:r>
        <w:r w:rsidR="00E03608" w:rsidRPr="00771707">
          <w:rPr>
            <w:rFonts w:ascii="Trebuchet MS" w:hAnsi="Trebuchet MS"/>
            <w:webHidden/>
            <w:sz w:val="20"/>
            <w:szCs w:val="20"/>
          </w:rPr>
          <w:fldChar w:fldCharType="begin"/>
        </w:r>
        <w:r w:rsidR="00E03608" w:rsidRPr="00771707">
          <w:rPr>
            <w:rFonts w:ascii="Trebuchet MS" w:hAnsi="Trebuchet MS"/>
            <w:webHidden/>
            <w:sz w:val="20"/>
            <w:szCs w:val="20"/>
          </w:rPr>
          <w:instrText xml:space="preserve"> PAGEREF _Toc427663680 \h </w:instrText>
        </w:r>
        <w:r w:rsidR="00E03608" w:rsidRPr="00771707">
          <w:rPr>
            <w:rFonts w:ascii="Trebuchet MS" w:hAnsi="Trebuchet MS"/>
            <w:webHidden/>
            <w:sz w:val="20"/>
            <w:szCs w:val="20"/>
          </w:rPr>
        </w:r>
        <w:r w:rsidR="00E03608" w:rsidRPr="00771707">
          <w:rPr>
            <w:rFonts w:ascii="Trebuchet MS" w:hAnsi="Trebuchet MS"/>
            <w:webHidden/>
            <w:sz w:val="20"/>
            <w:szCs w:val="20"/>
          </w:rPr>
          <w:fldChar w:fldCharType="separate"/>
        </w:r>
        <w:r w:rsidR="00E03608" w:rsidRPr="00771707">
          <w:rPr>
            <w:rFonts w:ascii="Trebuchet MS" w:hAnsi="Trebuchet MS"/>
            <w:webHidden/>
            <w:sz w:val="20"/>
            <w:szCs w:val="20"/>
          </w:rPr>
          <w:t>18</w:t>
        </w:r>
        <w:r w:rsidR="00E03608" w:rsidRPr="00771707">
          <w:rPr>
            <w:rFonts w:ascii="Trebuchet MS" w:hAnsi="Trebuchet MS"/>
            <w:webHidden/>
            <w:sz w:val="20"/>
            <w:szCs w:val="20"/>
          </w:rPr>
          <w:fldChar w:fldCharType="end"/>
        </w:r>
      </w:hyperlink>
    </w:p>
    <w:p w:rsidR="00E03608" w:rsidRPr="00771707" w:rsidRDefault="002775F4" w:rsidP="00E03608">
      <w:pPr>
        <w:pStyle w:val="Inhopg2"/>
        <w:tabs>
          <w:tab w:val="left" w:pos="880"/>
          <w:tab w:val="right" w:leader="dot" w:pos="9062"/>
        </w:tabs>
        <w:rPr>
          <w:rFonts w:ascii="Trebuchet MS" w:eastAsiaTheme="minorEastAsia" w:hAnsi="Trebuchet MS"/>
          <w:noProof/>
          <w:sz w:val="20"/>
          <w:szCs w:val="20"/>
          <w:lang w:eastAsia="nl-NL"/>
        </w:rPr>
      </w:pPr>
      <w:hyperlink w:anchor="_Toc427663681" w:history="1">
        <w:r w:rsidR="00E03608" w:rsidRPr="00771707">
          <w:rPr>
            <w:rStyle w:val="Hyperlink"/>
            <w:rFonts w:ascii="Trebuchet MS" w:hAnsi="Trebuchet MS"/>
            <w:noProof/>
            <w:sz w:val="20"/>
            <w:szCs w:val="20"/>
          </w:rPr>
          <w:t>3.1</w:t>
        </w:r>
        <w:r w:rsidR="00E03608" w:rsidRPr="00771707">
          <w:rPr>
            <w:rFonts w:ascii="Trebuchet MS" w:eastAsiaTheme="minorEastAsia" w:hAnsi="Trebuchet MS"/>
            <w:noProof/>
            <w:sz w:val="20"/>
            <w:szCs w:val="20"/>
            <w:lang w:eastAsia="nl-NL"/>
          </w:rPr>
          <w:tab/>
        </w:r>
        <w:r w:rsidR="00E03608" w:rsidRPr="00771707">
          <w:rPr>
            <w:rStyle w:val="Hyperlink"/>
            <w:rFonts w:ascii="Trebuchet MS" w:hAnsi="Trebuchet MS"/>
            <w:noProof/>
            <w:sz w:val="20"/>
            <w:szCs w:val="20"/>
          </w:rPr>
          <w:t>Leerlingniveau</w:t>
        </w:r>
        <w:r w:rsidR="00E03608" w:rsidRPr="00771707">
          <w:rPr>
            <w:rFonts w:ascii="Trebuchet MS" w:hAnsi="Trebuchet MS"/>
            <w:noProof/>
            <w:webHidden/>
            <w:sz w:val="20"/>
            <w:szCs w:val="20"/>
          </w:rPr>
          <w:tab/>
        </w:r>
        <w:r w:rsidR="00E03608" w:rsidRPr="00771707">
          <w:rPr>
            <w:rFonts w:ascii="Trebuchet MS" w:hAnsi="Trebuchet MS"/>
            <w:noProof/>
            <w:webHidden/>
            <w:sz w:val="20"/>
            <w:szCs w:val="20"/>
          </w:rPr>
          <w:fldChar w:fldCharType="begin"/>
        </w:r>
        <w:r w:rsidR="00E03608" w:rsidRPr="00771707">
          <w:rPr>
            <w:rFonts w:ascii="Trebuchet MS" w:hAnsi="Trebuchet MS"/>
            <w:noProof/>
            <w:webHidden/>
            <w:sz w:val="20"/>
            <w:szCs w:val="20"/>
          </w:rPr>
          <w:instrText xml:space="preserve"> PAGEREF _Toc427663681 \h </w:instrText>
        </w:r>
        <w:r w:rsidR="00E03608" w:rsidRPr="00771707">
          <w:rPr>
            <w:rFonts w:ascii="Trebuchet MS" w:hAnsi="Trebuchet MS"/>
            <w:noProof/>
            <w:webHidden/>
            <w:sz w:val="20"/>
            <w:szCs w:val="20"/>
          </w:rPr>
        </w:r>
        <w:r w:rsidR="00E03608" w:rsidRPr="00771707">
          <w:rPr>
            <w:rFonts w:ascii="Trebuchet MS" w:hAnsi="Trebuchet MS"/>
            <w:noProof/>
            <w:webHidden/>
            <w:sz w:val="20"/>
            <w:szCs w:val="20"/>
          </w:rPr>
          <w:fldChar w:fldCharType="separate"/>
        </w:r>
        <w:r w:rsidR="00E03608" w:rsidRPr="00771707">
          <w:rPr>
            <w:rFonts w:ascii="Trebuchet MS" w:hAnsi="Trebuchet MS"/>
            <w:noProof/>
            <w:webHidden/>
            <w:sz w:val="20"/>
            <w:szCs w:val="20"/>
          </w:rPr>
          <w:t>18</w:t>
        </w:r>
        <w:r w:rsidR="00E03608" w:rsidRPr="00771707">
          <w:rPr>
            <w:rFonts w:ascii="Trebuchet MS" w:hAnsi="Trebuchet MS"/>
            <w:noProof/>
            <w:webHidden/>
            <w:sz w:val="20"/>
            <w:szCs w:val="20"/>
          </w:rPr>
          <w:fldChar w:fldCharType="end"/>
        </w:r>
      </w:hyperlink>
    </w:p>
    <w:p w:rsidR="00E03608" w:rsidRPr="00771707" w:rsidRDefault="002775F4" w:rsidP="00E03608">
      <w:pPr>
        <w:pStyle w:val="Inhopg2"/>
        <w:tabs>
          <w:tab w:val="left" w:pos="880"/>
          <w:tab w:val="right" w:leader="dot" w:pos="9062"/>
        </w:tabs>
        <w:rPr>
          <w:rFonts w:ascii="Trebuchet MS" w:eastAsiaTheme="minorEastAsia" w:hAnsi="Trebuchet MS"/>
          <w:noProof/>
          <w:sz w:val="20"/>
          <w:szCs w:val="20"/>
          <w:lang w:eastAsia="nl-NL"/>
        </w:rPr>
      </w:pPr>
      <w:hyperlink w:anchor="_Toc427663682" w:history="1">
        <w:r w:rsidR="00E03608" w:rsidRPr="00771707">
          <w:rPr>
            <w:rStyle w:val="Hyperlink"/>
            <w:rFonts w:ascii="Trebuchet MS" w:hAnsi="Trebuchet MS"/>
            <w:noProof/>
            <w:sz w:val="20"/>
            <w:szCs w:val="20"/>
            <w:lang w:eastAsia="nl-NL"/>
          </w:rPr>
          <w:t>3.2</w:t>
        </w:r>
        <w:r w:rsidR="00E03608" w:rsidRPr="00771707">
          <w:rPr>
            <w:rFonts w:ascii="Trebuchet MS" w:eastAsiaTheme="minorEastAsia" w:hAnsi="Trebuchet MS"/>
            <w:noProof/>
            <w:sz w:val="20"/>
            <w:szCs w:val="20"/>
            <w:lang w:eastAsia="nl-NL"/>
          </w:rPr>
          <w:tab/>
        </w:r>
        <w:r w:rsidR="00E03608" w:rsidRPr="00771707">
          <w:rPr>
            <w:rStyle w:val="Hyperlink"/>
            <w:rFonts w:ascii="Trebuchet MS" w:hAnsi="Trebuchet MS"/>
            <w:noProof/>
            <w:sz w:val="20"/>
            <w:szCs w:val="20"/>
            <w:lang w:eastAsia="nl-NL"/>
          </w:rPr>
          <w:t>Leerkrachtniveau</w:t>
        </w:r>
        <w:r w:rsidR="00E03608" w:rsidRPr="00771707">
          <w:rPr>
            <w:rFonts w:ascii="Trebuchet MS" w:hAnsi="Trebuchet MS"/>
            <w:noProof/>
            <w:webHidden/>
            <w:sz w:val="20"/>
            <w:szCs w:val="20"/>
          </w:rPr>
          <w:tab/>
        </w:r>
        <w:r w:rsidR="00E03608" w:rsidRPr="00771707">
          <w:rPr>
            <w:rFonts w:ascii="Trebuchet MS" w:hAnsi="Trebuchet MS"/>
            <w:noProof/>
            <w:webHidden/>
            <w:sz w:val="20"/>
            <w:szCs w:val="20"/>
          </w:rPr>
          <w:fldChar w:fldCharType="begin"/>
        </w:r>
        <w:r w:rsidR="00E03608" w:rsidRPr="00771707">
          <w:rPr>
            <w:rFonts w:ascii="Trebuchet MS" w:hAnsi="Trebuchet MS"/>
            <w:noProof/>
            <w:webHidden/>
            <w:sz w:val="20"/>
            <w:szCs w:val="20"/>
          </w:rPr>
          <w:instrText xml:space="preserve"> PAGEREF _Toc427663682 \h </w:instrText>
        </w:r>
        <w:r w:rsidR="00E03608" w:rsidRPr="00771707">
          <w:rPr>
            <w:rFonts w:ascii="Trebuchet MS" w:hAnsi="Trebuchet MS"/>
            <w:noProof/>
            <w:webHidden/>
            <w:sz w:val="20"/>
            <w:szCs w:val="20"/>
          </w:rPr>
        </w:r>
        <w:r w:rsidR="00E03608" w:rsidRPr="00771707">
          <w:rPr>
            <w:rFonts w:ascii="Trebuchet MS" w:hAnsi="Trebuchet MS"/>
            <w:noProof/>
            <w:webHidden/>
            <w:sz w:val="20"/>
            <w:szCs w:val="20"/>
          </w:rPr>
          <w:fldChar w:fldCharType="separate"/>
        </w:r>
        <w:r w:rsidR="00E03608" w:rsidRPr="00771707">
          <w:rPr>
            <w:rFonts w:ascii="Trebuchet MS" w:hAnsi="Trebuchet MS"/>
            <w:noProof/>
            <w:webHidden/>
            <w:sz w:val="20"/>
            <w:szCs w:val="20"/>
          </w:rPr>
          <w:t>21</w:t>
        </w:r>
        <w:r w:rsidR="00E03608" w:rsidRPr="00771707">
          <w:rPr>
            <w:rFonts w:ascii="Trebuchet MS" w:hAnsi="Trebuchet MS"/>
            <w:noProof/>
            <w:webHidden/>
            <w:sz w:val="20"/>
            <w:szCs w:val="20"/>
          </w:rPr>
          <w:fldChar w:fldCharType="end"/>
        </w:r>
      </w:hyperlink>
    </w:p>
    <w:p w:rsidR="00E03608" w:rsidRPr="00771707" w:rsidRDefault="002775F4" w:rsidP="00E03608">
      <w:pPr>
        <w:pStyle w:val="Inhopg2"/>
        <w:tabs>
          <w:tab w:val="left" w:pos="880"/>
          <w:tab w:val="right" w:leader="dot" w:pos="9062"/>
        </w:tabs>
        <w:rPr>
          <w:rFonts w:ascii="Trebuchet MS" w:eastAsiaTheme="minorEastAsia" w:hAnsi="Trebuchet MS"/>
          <w:noProof/>
          <w:sz w:val="20"/>
          <w:szCs w:val="20"/>
          <w:lang w:eastAsia="nl-NL"/>
        </w:rPr>
      </w:pPr>
      <w:hyperlink w:anchor="_Toc427663683" w:history="1">
        <w:r w:rsidR="00E03608" w:rsidRPr="00771707">
          <w:rPr>
            <w:rStyle w:val="Hyperlink"/>
            <w:rFonts w:ascii="Trebuchet MS" w:hAnsi="Trebuchet MS"/>
            <w:noProof/>
            <w:sz w:val="20"/>
            <w:szCs w:val="20"/>
            <w:lang w:eastAsia="nl-NL"/>
          </w:rPr>
          <w:t>3.3</w:t>
        </w:r>
        <w:r w:rsidR="00E03608" w:rsidRPr="00771707">
          <w:rPr>
            <w:rFonts w:ascii="Trebuchet MS" w:eastAsiaTheme="minorEastAsia" w:hAnsi="Trebuchet MS"/>
            <w:noProof/>
            <w:sz w:val="20"/>
            <w:szCs w:val="20"/>
            <w:lang w:eastAsia="nl-NL"/>
          </w:rPr>
          <w:tab/>
        </w:r>
        <w:r w:rsidR="00E03608" w:rsidRPr="00771707">
          <w:rPr>
            <w:rStyle w:val="Hyperlink"/>
            <w:rFonts w:ascii="Trebuchet MS" w:hAnsi="Trebuchet MS"/>
            <w:noProof/>
            <w:sz w:val="20"/>
            <w:szCs w:val="20"/>
            <w:lang w:eastAsia="nl-NL"/>
          </w:rPr>
          <w:t>Schoolniveau</w:t>
        </w:r>
        <w:r w:rsidR="00E03608" w:rsidRPr="00771707">
          <w:rPr>
            <w:rFonts w:ascii="Trebuchet MS" w:hAnsi="Trebuchet MS"/>
            <w:noProof/>
            <w:webHidden/>
            <w:sz w:val="20"/>
            <w:szCs w:val="20"/>
          </w:rPr>
          <w:tab/>
        </w:r>
        <w:r w:rsidR="00E03608" w:rsidRPr="00771707">
          <w:rPr>
            <w:rFonts w:ascii="Trebuchet MS" w:hAnsi="Trebuchet MS"/>
            <w:noProof/>
            <w:webHidden/>
            <w:sz w:val="20"/>
            <w:szCs w:val="20"/>
          </w:rPr>
          <w:fldChar w:fldCharType="begin"/>
        </w:r>
        <w:r w:rsidR="00E03608" w:rsidRPr="00771707">
          <w:rPr>
            <w:rFonts w:ascii="Trebuchet MS" w:hAnsi="Trebuchet MS"/>
            <w:noProof/>
            <w:webHidden/>
            <w:sz w:val="20"/>
            <w:szCs w:val="20"/>
          </w:rPr>
          <w:instrText xml:space="preserve"> PAGEREF _Toc427663683 \h </w:instrText>
        </w:r>
        <w:r w:rsidR="00E03608" w:rsidRPr="00771707">
          <w:rPr>
            <w:rFonts w:ascii="Trebuchet MS" w:hAnsi="Trebuchet MS"/>
            <w:noProof/>
            <w:webHidden/>
            <w:sz w:val="20"/>
            <w:szCs w:val="20"/>
          </w:rPr>
        </w:r>
        <w:r w:rsidR="00E03608" w:rsidRPr="00771707">
          <w:rPr>
            <w:rFonts w:ascii="Trebuchet MS" w:hAnsi="Trebuchet MS"/>
            <w:noProof/>
            <w:webHidden/>
            <w:sz w:val="20"/>
            <w:szCs w:val="20"/>
          </w:rPr>
          <w:fldChar w:fldCharType="separate"/>
        </w:r>
        <w:r w:rsidR="00E03608" w:rsidRPr="00771707">
          <w:rPr>
            <w:rFonts w:ascii="Trebuchet MS" w:hAnsi="Trebuchet MS"/>
            <w:noProof/>
            <w:webHidden/>
            <w:sz w:val="20"/>
            <w:szCs w:val="20"/>
          </w:rPr>
          <w:t>21</w:t>
        </w:r>
        <w:r w:rsidR="00E03608" w:rsidRPr="00771707">
          <w:rPr>
            <w:rFonts w:ascii="Trebuchet MS" w:hAnsi="Trebuchet MS"/>
            <w:noProof/>
            <w:webHidden/>
            <w:sz w:val="20"/>
            <w:szCs w:val="20"/>
          </w:rPr>
          <w:fldChar w:fldCharType="end"/>
        </w:r>
      </w:hyperlink>
    </w:p>
    <w:p w:rsidR="00E03608" w:rsidRPr="00771707" w:rsidRDefault="002775F4" w:rsidP="00E03608">
      <w:pPr>
        <w:pStyle w:val="Inhopg1"/>
        <w:rPr>
          <w:rFonts w:ascii="Trebuchet MS" w:eastAsiaTheme="minorEastAsia" w:hAnsi="Trebuchet MS"/>
          <w:b w:val="0"/>
          <w:color w:val="auto"/>
          <w:sz w:val="20"/>
          <w:szCs w:val="20"/>
          <w:lang w:eastAsia="nl-NL"/>
        </w:rPr>
      </w:pPr>
      <w:hyperlink w:anchor="_Toc427663684" w:history="1">
        <w:r w:rsidR="00E03608" w:rsidRPr="00771707">
          <w:rPr>
            <w:rStyle w:val="Hyperlink"/>
            <w:rFonts w:ascii="Trebuchet MS" w:eastAsia="Times New Roman" w:hAnsi="Trebuchet MS"/>
            <w:sz w:val="20"/>
            <w:szCs w:val="20"/>
            <w:lang w:eastAsia="nl-NL"/>
          </w:rPr>
          <w:t>Hoofdstuk 4</w:t>
        </w:r>
        <w:r w:rsidR="00E03608" w:rsidRPr="00771707">
          <w:rPr>
            <w:rFonts w:ascii="Trebuchet MS" w:eastAsiaTheme="minorEastAsia" w:hAnsi="Trebuchet MS"/>
            <w:b w:val="0"/>
            <w:color w:val="auto"/>
            <w:sz w:val="20"/>
            <w:szCs w:val="20"/>
            <w:lang w:eastAsia="nl-NL"/>
          </w:rPr>
          <w:tab/>
        </w:r>
        <w:r w:rsidR="00E03608" w:rsidRPr="00771707">
          <w:rPr>
            <w:rStyle w:val="Hyperlink"/>
            <w:rFonts w:ascii="Trebuchet MS" w:eastAsia="Times New Roman" w:hAnsi="Trebuchet MS"/>
            <w:sz w:val="20"/>
            <w:szCs w:val="20"/>
            <w:lang w:eastAsia="nl-NL"/>
          </w:rPr>
          <w:t xml:space="preserve"> Kernwaarde Zelfstandigheid</w:t>
        </w:r>
        <w:r w:rsidR="00E03608" w:rsidRPr="00771707">
          <w:rPr>
            <w:rFonts w:ascii="Trebuchet MS" w:hAnsi="Trebuchet MS"/>
            <w:webHidden/>
            <w:sz w:val="20"/>
            <w:szCs w:val="20"/>
          </w:rPr>
          <w:tab/>
        </w:r>
        <w:r w:rsidR="00E03608" w:rsidRPr="00771707">
          <w:rPr>
            <w:rFonts w:ascii="Trebuchet MS" w:hAnsi="Trebuchet MS"/>
            <w:webHidden/>
            <w:sz w:val="20"/>
            <w:szCs w:val="20"/>
          </w:rPr>
          <w:fldChar w:fldCharType="begin"/>
        </w:r>
        <w:r w:rsidR="00E03608" w:rsidRPr="00771707">
          <w:rPr>
            <w:rFonts w:ascii="Trebuchet MS" w:hAnsi="Trebuchet MS"/>
            <w:webHidden/>
            <w:sz w:val="20"/>
            <w:szCs w:val="20"/>
          </w:rPr>
          <w:instrText xml:space="preserve"> PAGEREF _Toc427663684 \h </w:instrText>
        </w:r>
        <w:r w:rsidR="00E03608" w:rsidRPr="00771707">
          <w:rPr>
            <w:rFonts w:ascii="Trebuchet MS" w:hAnsi="Trebuchet MS"/>
            <w:webHidden/>
            <w:sz w:val="20"/>
            <w:szCs w:val="20"/>
          </w:rPr>
        </w:r>
        <w:r w:rsidR="00E03608" w:rsidRPr="00771707">
          <w:rPr>
            <w:rFonts w:ascii="Trebuchet MS" w:hAnsi="Trebuchet MS"/>
            <w:webHidden/>
            <w:sz w:val="20"/>
            <w:szCs w:val="20"/>
          </w:rPr>
          <w:fldChar w:fldCharType="separate"/>
        </w:r>
        <w:r w:rsidR="00E03608" w:rsidRPr="00771707">
          <w:rPr>
            <w:rFonts w:ascii="Trebuchet MS" w:hAnsi="Trebuchet MS"/>
            <w:webHidden/>
            <w:sz w:val="20"/>
            <w:szCs w:val="20"/>
          </w:rPr>
          <w:t>22</w:t>
        </w:r>
        <w:r w:rsidR="00E03608" w:rsidRPr="00771707">
          <w:rPr>
            <w:rFonts w:ascii="Trebuchet MS" w:hAnsi="Trebuchet MS"/>
            <w:webHidden/>
            <w:sz w:val="20"/>
            <w:szCs w:val="20"/>
          </w:rPr>
          <w:fldChar w:fldCharType="end"/>
        </w:r>
      </w:hyperlink>
    </w:p>
    <w:p w:rsidR="00E03608" w:rsidRPr="00771707" w:rsidRDefault="002775F4" w:rsidP="00E03608">
      <w:pPr>
        <w:pStyle w:val="Inhopg2"/>
        <w:tabs>
          <w:tab w:val="left" w:pos="880"/>
          <w:tab w:val="right" w:leader="dot" w:pos="9062"/>
        </w:tabs>
        <w:rPr>
          <w:rFonts w:ascii="Trebuchet MS" w:eastAsiaTheme="minorEastAsia" w:hAnsi="Trebuchet MS"/>
          <w:noProof/>
          <w:sz w:val="20"/>
          <w:szCs w:val="20"/>
          <w:lang w:eastAsia="nl-NL"/>
        </w:rPr>
      </w:pPr>
      <w:hyperlink w:anchor="_Toc427663685" w:history="1">
        <w:r w:rsidR="00E03608" w:rsidRPr="00771707">
          <w:rPr>
            <w:rStyle w:val="Hyperlink"/>
            <w:rFonts w:ascii="Trebuchet MS" w:hAnsi="Trebuchet MS"/>
            <w:noProof/>
            <w:sz w:val="20"/>
            <w:szCs w:val="20"/>
            <w:lang w:eastAsia="nl-NL"/>
          </w:rPr>
          <w:t>4.1</w:t>
        </w:r>
        <w:r w:rsidR="00E03608" w:rsidRPr="00771707">
          <w:rPr>
            <w:rFonts w:ascii="Trebuchet MS" w:eastAsiaTheme="minorEastAsia" w:hAnsi="Trebuchet MS"/>
            <w:noProof/>
            <w:sz w:val="20"/>
            <w:szCs w:val="20"/>
            <w:lang w:eastAsia="nl-NL"/>
          </w:rPr>
          <w:tab/>
        </w:r>
        <w:r w:rsidR="00E03608" w:rsidRPr="00771707">
          <w:rPr>
            <w:rStyle w:val="Hyperlink"/>
            <w:rFonts w:ascii="Trebuchet MS" w:hAnsi="Trebuchet MS"/>
            <w:noProof/>
            <w:sz w:val="20"/>
            <w:szCs w:val="20"/>
            <w:lang w:eastAsia="nl-NL"/>
          </w:rPr>
          <w:t>Leerlingniveau</w:t>
        </w:r>
        <w:r w:rsidR="00E03608" w:rsidRPr="00771707">
          <w:rPr>
            <w:rFonts w:ascii="Trebuchet MS" w:hAnsi="Trebuchet MS"/>
            <w:noProof/>
            <w:webHidden/>
            <w:sz w:val="20"/>
            <w:szCs w:val="20"/>
          </w:rPr>
          <w:tab/>
        </w:r>
        <w:r w:rsidR="00E03608" w:rsidRPr="00771707">
          <w:rPr>
            <w:rFonts w:ascii="Trebuchet MS" w:hAnsi="Trebuchet MS"/>
            <w:noProof/>
            <w:webHidden/>
            <w:sz w:val="20"/>
            <w:szCs w:val="20"/>
          </w:rPr>
          <w:fldChar w:fldCharType="begin"/>
        </w:r>
        <w:r w:rsidR="00E03608" w:rsidRPr="00771707">
          <w:rPr>
            <w:rFonts w:ascii="Trebuchet MS" w:hAnsi="Trebuchet MS"/>
            <w:noProof/>
            <w:webHidden/>
            <w:sz w:val="20"/>
            <w:szCs w:val="20"/>
          </w:rPr>
          <w:instrText xml:space="preserve"> PAGEREF _Toc427663685 \h </w:instrText>
        </w:r>
        <w:r w:rsidR="00E03608" w:rsidRPr="00771707">
          <w:rPr>
            <w:rFonts w:ascii="Trebuchet MS" w:hAnsi="Trebuchet MS"/>
            <w:noProof/>
            <w:webHidden/>
            <w:sz w:val="20"/>
            <w:szCs w:val="20"/>
          </w:rPr>
        </w:r>
        <w:r w:rsidR="00E03608" w:rsidRPr="00771707">
          <w:rPr>
            <w:rFonts w:ascii="Trebuchet MS" w:hAnsi="Trebuchet MS"/>
            <w:noProof/>
            <w:webHidden/>
            <w:sz w:val="20"/>
            <w:szCs w:val="20"/>
          </w:rPr>
          <w:fldChar w:fldCharType="separate"/>
        </w:r>
        <w:r w:rsidR="00E03608" w:rsidRPr="00771707">
          <w:rPr>
            <w:rFonts w:ascii="Trebuchet MS" w:hAnsi="Trebuchet MS"/>
            <w:noProof/>
            <w:webHidden/>
            <w:sz w:val="20"/>
            <w:szCs w:val="20"/>
          </w:rPr>
          <w:t>22</w:t>
        </w:r>
        <w:r w:rsidR="00E03608" w:rsidRPr="00771707">
          <w:rPr>
            <w:rFonts w:ascii="Trebuchet MS" w:hAnsi="Trebuchet MS"/>
            <w:noProof/>
            <w:webHidden/>
            <w:sz w:val="20"/>
            <w:szCs w:val="20"/>
          </w:rPr>
          <w:fldChar w:fldCharType="end"/>
        </w:r>
      </w:hyperlink>
    </w:p>
    <w:p w:rsidR="00E03608" w:rsidRPr="00771707" w:rsidRDefault="002775F4" w:rsidP="00E03608">
      <w:pPr>
        <w:pStyle w:val="Inhopg2"/>
        <w:tabs>
          <w:tab w:val="left" w:pos="880"/>
          <w:tab w:val="right" w:leader="dot" w:pos="9062"/>
        </w:tabs>
        <w:rPr>
          <w:rFonts w:ascii="Trebuchet MS" w:eastAsiaTheme="minorEastAsia" w:hAnsi="Trebuchet MS"/>
          <w:noProof/>
          <w:sz w:val="20"/>
          <w:szCs w:val="20"/>
          <w:lang w:eastAsia="nl-NL"/>
        </w:rPr>
      </w:pPr>
      <w:hyperlink w:anchor="_Toc427663686" w:history="1">
        <w:r w:rsidR="00E03608" w:rsidRPr="00771707">
          <w:rPr>
            <w:rStyle w:val="Hyperlink"/>
            <w:rFonts w:ascii="Trebuchet MS" w:hAnsi="Trebuchet MS"/>
            <w:noProof/>
            <w:sz w:val="20"/>
            <w:szCs w:val="20"/>
            <w:lang w:eastAsia="nl-NL"/>
          </w:rPr>
          <w:t>4.2</w:t>
        </w:r>
        <w:r w:rsidR="00E03608" w:rsidRPr="00771707">
          <w:rPr>
            <w:rFonts w:ascii="Trebuchet MS" w:eastAsiaTheme="minorEastAsia" w:hAnsi="Trebuchet MS"/>
            <w:noProof/>
            <w:sz w:val="20"/>
            <w:szCs w:val="20"/>
            <w:lang w:eastAsia="nl-NL"/>
          </w:rPr>
          <w:tab/>
        </w:r>
        <w:r w:rsidR="00E03608" w:rsidRPr="00771707">
          <w:rPr>
            <w:rStyle w:val="Hyperlink"/>
            <w:rFonts w:ascii="Trebuchet MS" w:hAnsi="Trebuchet MS"/>
            <w:noProof/>
            <w:sz w:val="20"/>
            <w:szCs w:val="20"/>
            <w:lang w:eastAsia="nl-NL"/>
          </w:rPr>
          <w:t>Leerkrachtniveau</w:t>
        </w:r>
        <w:r w:rsidR="00E03608" w:rsidRPr="00771707">
          <w:rPr>
            <w:rFonts w:ascii="Trebuchet MS" w:hAnsi="Trebuchet MS"/>
            <w:noProof/>
            <w:webHidden/>
            <w:sz w:val="20"/>
            <w:szCs w:val="20"/>
          </w:rPr>
          <w:tab/>
        </w:r>
        <w:r w:rsidR="00E03608" w:rsidRPr="00771707">
          <w:rPr>
            <w:rFonts w:ascii="Trebuchet MS" w:hAnsi="Trebuchet MS"/>
            <w:noProof/>
            <w:webHidden/>
            <w:sz w:val="20"/>
            <w:szCs w:val="20"/>
          </w:rPr>
          <w:fldChar w:fldCharType="begin"/>
        </w:r>
        <w:r w:rsidR="00E03608" w:rsidRPr="00771707">
          <w:rPr>
            <w:rFonts w:ascii="Trebuchet MS" w:hAnsi="Trebuchet MS"/>
            <w:noProof/>
            <w:webHidden/>
            <w:sz w:val="20"/>
            <w:szCs w:val="20"/>
          </w:rPr>
          <w:instrText xml:space="preserve"> PAGEREF _Toc427663686 \h </w:instrText>
        </w:r>
        <w:r w:rsidR="00E03608" w:rsidRPr="00771707">
          <w:rPr>
            <w:rFonts w:ascii="Trebuchet MS" w:hAnsi="Trebuchet MS"/>
            <w:noProof/>
            <w:webHidden/>
            <w:sz w:val="20"/>
            <w:szCs w:val="20"/>
          </w:rPr>
        </w:r>
        <w:r w:rsidR="00E03608" w:rsidRPr="00771707">
          <w:rPr>
            <w:rFonts w:ascii="Trebuchet MS" w:hAnsi="Trebuchet MS"/>
            <w:noProof/>
            <w:webHidden/>
            <w:sz w:val="20"/>
            <w:szCs w:val="20"/>
          </w:rPr>
          <w:fldChar w:fldCharType="separate"/>
        </w:r>
        <w:r w:rsidR="00E03608" w:rsidRPr="00771707">
          <w:rPr>
            <w:rFonts w:ascii="Trebuchet MS" w:hAnsi="Trebuchet MS"/>
            <w:noProof/>
            <w:webHidden/>
            <w:sz w:val="20"/>
            <w:szCs w:val="20"/>
          </w:rPr>
          <w:t>24</w:t>
        </w:r>
        <w:r w:rsidR="00E03608" w:rsidRPr="00771707">
          <w:rPr>
            <w:rFonts w:ascii="Trebuchet MS" w:hAnsi="Trebuchet MS"/>
            <w:noProof/>
            <w:webHidden/>
            <w:sz w:val="20"/>
            <w:szCs w:val="20"/>
          </w:rPr>
          <w:fldChar w:fldCharType="end"/>
        </w:r>
      </w:hyperlink>
    </w:p>
    <w:p w:rsidR="00E03608" w:rsidRPr="00771707" w:rsidRDefault="002775F4" w:rsidP="00E03608">
      <w:pPr>
        <w:pStyle w:val="Inhopg2"/>
        <w:tabs>
          <w:tab w:val="left" w:pos="880"/>
          <w:tab w:val="right" w:leader="dot" w:pos="9062"/>
        </w:tabs>
        <w:rPr>
          <w:rFonts w:ascii="Trebuchet MS" w:eastAsiaTheme="minorEastAsia" w:hAnsi="Trebuchet MS"/>
          <w:noProof/>
          <w:sz w:val="20"/>
          <w:szCs w:val="20"/>
          <w:lang w:eastAsia="nl-NL"/>
        </w:rPr>
      </w:pPr>
      <w:hyperlink w:anchor="_Toc427663687" w:history="1">
        <w:r w:rsidR="00E03608" w:rsidRPr="00771707">
          <w:rPr>
            <w:rStyle w:val="Hyperlink"/>
            <w:rFonts w:ascii="Trebuchet MS" w:hAnsi="Trebuchet MS"/>
            <w:noProof/>
            <w:sz w:val="20"/>
            <w:szCs w:val="20"/>
            <w:lang w:eastAsia="nl-NL"/>
          </w:rPr>
          <w:t>4.3</w:t>
        </w:r>
        <w:r w:rsidR="00E03608" w:rsidRPr="00771707">
          <w:rPr>
            <w:rFonts w:ascii="Trebuchet MS" w:eastAsiaTheme="minorEastAsia" w:hAnsi="Trebuchet MS"/>
            <w:noProof/>
            <w:sz w:val="20"/>
            <w:szCs w:val="20"/>
            <w:lang w:eastAsia="nl-NL"/>
          </w:rPr>
          <w:tab/>
        </w:r>
        <w:r w:rsidR="00E03608" w:rsidRPr="00771707">
          <w:rPr>
            <w:rStyle w:val="Hyperlink"/>
            <w:rFonts w:ascii="Trebuchet MS" w:hAnsi="Trebuchet MS"/>
            <w:noProof/>
            <w:sz w:val="20"/>
            <w:szCs w:val="20"/>
            <w:lang w:eastAsia="nl-NL"/>
          </w:rPr>
          <w:t>Schoolniveau</w:t>
        </w:r>
        <w:r w:rsidR="00E03608" w:rsidRPr="00771707">
          <w:rPr>
            <w:rFonts w:ascii="Trebuchet MS" w:hAnsi="Trebuchet MS"/>
            <w:noProof/>
            <w:webHidden/>
            <w:sz w:val="20"/>
            <w:szCs w:val="20"/>
          </w:rPr>
          <w:tab/>
        </w:r>
        <w:r w:rsidR="00E03608" w:rsidRPr="00771707">
          <w:rPr>
            <w:rFonts w:ascii="Trebuchet MS" w:hAnsi="Trebuchet MS"/>
            <w:noProof/>
            <w:webHidden/>
            <w:sz w:val="20"/>
            <w:szCs w:val="20"/>
          </w:rPr>
          <w:fldChar w:fldCharType="begin"/>
        </w:r>
        <w:r w:rsidR="00E03608" w:rsidRPr="00771707">
          <w:rPr>
            <w:rFonts w:ascii="Trebuchet MS" w:hAnsi="Trebuchet MS"/>
            <w:noProof/>
            <w:webHidden/>
            <w:sz w:val="20"/>
            <w:szCs w:val="20"/>
          </w:rPr>
          <w:instrText xml:space="preserve"> PAGEREF _Toc427663687 \h </w:instrText>
        </w:r>
        <w:r w:rsidR="00E03608" w:rsidRPr="00771707">
          <w:rPr>
            <w:rFonts w:ascii="Trebuchet MS" w:hAnsi="Trebuchet MS"/>
            <w:noProof/>
            <w:webHidden/>
            <w:sz w:val="20"/>
            <w:szCs w:val="20"/>
          </w:rPr>
        </w:r>
        <w:r w:rsidR="00E03608" w:rsidRPr="00771707">
          <w:rPr>
            <w:rFonts w:ascii="Trebuchet MS" w:hAnsi="Trebuchet MS"/>
            <w:noProof/>
            <w:webHidden/>
            <w:sz w:val="20"/>
            <w:szCs w:val="20"/>
          </w:rPr>
          <w:fldChar w:fldCharType="separate"/>
        </w:r>
        <w:r w:rsidR="00E03608" w:rsidRPr="00771707">
          <w:rPr>
            <w:rFonts w:ascii="Trebuchet MS" w:hAnsi="Trebuchet MS"/>
            <w:noProof/>
            <w:webHidden/>
            <w:sz w:val="20"/>
            <w:szCs w:val="20"/>
          </w:rPr>
          <w:t>25</w:t>
        </w:r>
        <w:r w:rsidR="00E03608" w:rsidRPr="00771707">
          <w:rPr>
            <w:rFonts w:ascii="Trebuchet MS" w:hAnsi="Trebuchet MS"/>
            <w:noProof/>
            <w:webHidden/>
            <w:sz w:val="20"/>
            <w:szCs w:val="20"/>
          </w:rPr>
          <w:fldChar w:fldCharType="end"/>
        </w:r>
      </w:hyperlink>
    </w:p>
    <w:p w:rsidR="00E03608" w:rsidRPr="00771707" w:rsidRDefault="002775F4" w:rsidP="00E03608">
      <w:pPr>
        <w:pStyle w:val="Inhopg2"/>
        <w:tabs>
          <w:tab w:val="left" w:pos="880"/>
          <w:tab w:val="right" w:leader="dot" w:pos="9062"/>
        </w:tabs>
        <w:rPr>
          <w:rFonts w:ascii="Trebuchet MS" w:eastAsiaTheme="minorEastAsia" w:hAnsi="Trebuchet MS"/>
          <w:noProof/>
          <w:sz w:val="20"/>
          <w:szCs w:val="20"/>
          <w:lang w:eastAsia="nl-NL"/>
        </w:rPr>
      </w:pPr>
      <w:hyperlink w:anchor="_Toc427663688" w:history="1">
        <w:r w:rsidR="00E03608" w:rsidRPr="00771707">
          <w:rPr>
            <w:rStyle w:val="Hyperlink"/>
            <w:rFonts w:ascii="Trebuchet MS" w:hAnsi="Trebuchet MS"/>
            <w:noProof/>
            <w:sz w:val="20"/>
            <w:szCs w:val="20"/>
            <w:lang w:eastAsia="nl-NL"/>
          </w:rPr>
          <w:t>4.4</w:t>
        </w:r>
        <w:r w:rsidR="00E03608" w:rsidRPr="00771707">
          <w:rPr>
            <w:rFonts w:ascii="Trebuchet MS" w:eastAsiaTheme="minorEastAsia" w:hAnsi="Trebuchet MS"/>
            <w:noProof/>
            <w:sz w:val="20"/>
            <w:szCs w:val="20"/>
            <w:lang w:eastAsia="nl-NL"/>
          </w:rPr>
          <w:tab/>
        </w:r>
        <w:r w:rsidR="00E03608" w:rsidRPr="00771707">
          <w:rPr>
            <w:rStyle w:val="Hyperlink"/>
            <w:rFonts w:ascii="Trebuchet MS" w:hAnsi="Trebuchet MS"/>
            <w:noProof/>
            <w:sz w:val="20"/>
            <w:szCs w:val="20"/>
            <w:lang w:eastAsia="nl-NL"/>
          </w:rPr>
          <w:t>De weektaak</w:t>
        </w:r>
        <w:r w:rsidR="00E03608" w:rsidRPr="00771707">
          <w:rPr>
            <w:rFonts w:ascii="Trebuchet MS" w:hAnsi="Trebuchet MS"/>
            <w:noProof/>
            <w:webHidden/>
            <w:sz w:val="20"/>
            <w:szCs w:val="20"/>
          </w:rPr>
          <w:tab/>
        </w:r>
        <w:r w:rsidR="00E03608" w:rsidRPr="00771707">
          <w:rPr>
            <w:rFonts w:ascii="Trebuchet MS" w:hAnsi="Trebuchet MS"/>
            <w:noProof/>
            <w:webHidden/>
            <w:sz w:val="20"/>
            <w:szCs w:val="20"/>
          </w:rPr>
          <w:fldChar w:fldCharType="begin"/>
        </w:r>
        <w:r w:rsidR="00E03608" w:rsidRPr="00771707">
          <w:rPr>
            <w:rFonts w:ascii="Trebuchet MS" w:hAnsi="Trebuchet MS"/>
            <w:noProof/>
            <w:webHidden/>
            <w:sz w:val="20"/>
            <w:szCs w:val="20"/>
          </w:rPr>
          <w:instrText xml:space="preserve"> PAGEREF _Toc427663688 \h </w:instrText>
        </w:r>
        <w:r w:rsidR="00E03608" w:rsidRPr="00771707">
          <w:rPr>
            <w:rFonts w:ascii="Trebuchet MS" w:hAnsi="Trebuchet MS"/>
            <w:noProof/>
            <w:webHidden/>
            <w:sz w:val="20"/>
            <w:szCs w:val="20"/>
          </w:rPr>
        </w:r>
        <w:r w:rsidR="00E03608" w:rsidRPr="00771707">
          <w:rPr>
            <w:rFonts w:ascii="Trebuchet MS" w:hAnsi="Trebuchet MS"/>
            <w:noProof/>
            <w:webHidden/>
            <w:sz w:val="20"/>
            <w:szCs w:val="20"/>
          </w:rPr>
          <w:fldChar w:fldCharType="separate"/>
        </w:r>
        <w:r w:rsidR="00E03608" w:rsidRPr="00771707">
          <w:rPr>
            <w:rFonts w:ascii="Trebuchet MS" w:hAnsi="Trebuchet MS"/>
            <w:noProof/>
            <w:webHidden/>
            <w:sz w:val="20"/>
            <w:szCs w:val="20"/>
          </w:rPr>
          <w:t>25</w:t>
        </w:r>
        <w:r w:rsidR="00E03608" w:rsidRPr="00771707">
          <w:rPr>
            <w:rFonts w:ascii="Trebuchet MS" w:hAnsi="Trebuchet MS"/>
            <w:noProof/>
            <w:webHidden/>
            <w:sz w:val="20"/>
            <w:szCs w:val="20"/>
          </w:rPr>
          <w:fldChar w:fldCharType="end"/>
        </w:r>
      </w:hyperlink>
    </w:p>
    <w:p w:rsidR="00E03608" w:rsidRPr="00771707" w:rsidRDefault="002775F4" w:rsidP="00E03608">
      <w:pPr>
        <w:pStyle w:val="Inhopg1"/>
        <w:rPr>
          <w:rFonts w:ascii="Trebuchet MS" w:eastAsiaTheme="minorEastAsia" w:hAnsi="Trebuchet MS"/>
          <w:b w:val="0"/>
          <w:color w:val="auto"/>
          <w:sz w:val="20"/>
          <w:szCs w:val="20"/>
          <w:lang w:eastAsia="nl-NL"/>
        </w:rPr>
      </w:pPr>
      <w:hyperlink w:anchor="_Toc427663689" w:history="1">
        <w:r w:rsidR="00E03608" w:rsidRPr="00771707">
          <w:rPr>
            <w:rStyle w:val="Hyperlink"/>
            <w:rFonts w:ascii="Trebuchet MS" w:hAnsi="Trebuchet MS"/>
            <w:sz w:val="20"/>
            <w:szCs w:val="20"/>
          </w:rPr>
          <w:t>Hoofdstuk 5</w:t>
        </w:r>
        <w:r w:rsidR="00E03608" w:rsidRPr="00771707">
          <w:rPr>
            <w:rFonts w:ascii="Trebuchet MS" w:eastAsiaTheme="minorEastAsia" w:hAnsi="Trebuchet MS"/>
            <w:b w:val="0"/>
            <w:color w:val="auto"/>
            <w:sz w:val="20"/>
            <w:szCs w:val="20"/>
            <w:lang w:eastAsia="nl-NL"/>
          </w:rPr>
          <w:tab/>
        </w:r>
        <w:r w:rsidR="00E03608" w:rsidRPr="00771707">
          <w:rPr>
            <w:rStyle w:val="Hyperlink"/>
            <w:rFonts w:ascii="Trebuchet MS" w:hAnsi="Trebuchet MS"/>
            <w:sz w:val="20"/>
            <w:szCs w:val="20"/>
          </w:rPr>
          <w:t xml:space="preserve"> Kernwaarde Samenwerken</w:t>
        </w:r>
        <w:r w:rsidR="00E03608" w:rsidRPr="00771707">
          <w:rPr>
            <w:rFonts w:ascii="Trebuchet MS" w:hAnsi="Trebuchet MS"/>
            <w:webHidden/>
            <w:sz w:val="20"/>
            <w:szCs w:val="20"/>
          </w:rPr>
          <w:tab/>
        </w:r>
        <w:r w:rsidR="00E03608" w:rsidRPr="00771707">
          <w:rPr>
            <w:rFonts w:ascii="Trebuchet MS" w:hAnsi="Trebuchet MS"/>
            <w:webHidden/>
            <w:sz w:val="20"/>
            <w:szCs w:val="20"/>
          </w:rPr>
          <w:fldChar w:fldCharType="begin"/>
        </w:r>
        <w:r w:rsidR="00E03608" w:rsidRPr="00771707">
          <w:rPr>
            <w:rFonts w:ascii="Trebuchet MS" w:hAnsi="Trebuchet MS"/>
            <w:webHidden/>
            <w:sz w:val="20"/>
            <w:szCs w:val="20"/>
          </w:rPr>
          <w:instrText xml:space="preserve"> PAGEREF _Toc427663689 \h </w:instrText>
        </w:r>
        <w:r w:rsidR="00E03608" w:rsidRPr="00771707">
          <w:rPr>
            <w:rFonts w:ascii="Trebuchet MS" w:hAnsi="Trebuchet MS"/>
            <w:webHidden/>
            <w:sz w:val="20"/>
            <w:szCs w:val="20"/>
          </w:rPr>
        </w:r>
        <w:r w:rsidR="00E03608" w:rsidRPr="00771707">
          <w:rPr>
            <w:rFonts w:ascii="Trebuchet MS" w:hAnsi="Trebuchet MS"/>
            <w:webHidden/>
            <w:sz w:val="20"/>
            <w:szCs w:val="20"/>
          </w:rPr>
          <w:fldChar w:fldCharType="separate"/>
        </w:r>
        <w:r w:rsidR="00E03608" w:rsidRPr="00771707">
          <w:rPr>
            <w:rFonts w:ascii="Trebuchet MS" w:hAnsi="Trebuchet MS"/>
            <w:webHidden/>
            <w:sz w:val="20"/>
            <w:szCs w:val="20"/>
          </w:rPr>
          <w:t>29</w:t>
        </w:r>
        <w:r w:rsidR="00E03608" w:rsidRPr="00771707">
          <w:rPr>
            <w:rFonts w:ascii="Trebuchet MS" w:hAnsi="Trebuchet MS"/>
            <w:webHidden/>
            <w:sz w:val="20"/>
            <w:szCs w:val="20"/>
          </w:rPr>
          <w:fldChar w:fldCharType="end"/>
        </w:r>
      </w:hyperlink>
    </w:p>
    <w:p w:rsidR="00E03608" w:rsidRPr="00771707" w:rsidRDefault="002775F4" w:rsidP="00E03608">
      <w:pPr>
        <w:pStyle w:val="Inhopg2"/>
        <w:tabs>
          <w:tab w:val="left" w:pos="880"/>
          <w:tab w:val="right" w:leader="dot" w:pos="9062"/>
        </w:tabs>
        <w:rPr>
          <w:rFonts w:ascii="Trebuchet MS" w:eastAsiaTheme="minorEastAsia" w:hAnsi="Trebuchet MS"/>
          <w:noProof/>
          <w:sz w:val="20"/>
          <w:szCs w:val="20"/>
          <w:lang w:eastAsia="nl-NL"/>
        </w:rPr>
      </w:pPr>
      <w:hyperlink w:anchor="_Toc427663690" w:history="1">
        <w:r w:rsidR="00E03608" w:rsidRPr="00771707">
          <w:rPr>
            <w:rStyle w:val="Hyperlink"/>
            <w:rFonts w:ascii="Trebuchet MS" w:eastAsia="Arial Unicode MS" w:hAnsi="Trebuchet MS"/>
            <w:noProof/>
            <w:sz w:val="20"/>
            <w:szCs w:val="20"/>
          </w:rPr>
          <w:t>5.1</w:t>
        </w:r>
        <w:r w:rsidR="00E03608" w:rsidRPr="00771707">
          <w:rPr>
            <w:rFonts w:ascii="Trebuchet MS" w:eastAsiaTheme="minorEastAsia" w:hAnsi="Trebuchet MS"/>
            <w:noProof/>
            <w:sz w:val="20"/>
            <w:szCs w:val="20"/>
            <w:lang w:eastAsia="nl-NL"/>
          </w:rPr>
          <w:tab/>
        </w:r>
        <w:r w:rsidR="00E03608" w:rsidRPr="00771707">
          <w:rPr>
            <w:rStyle w:val="Hyperlink"/>
            <w:rFonts w:ascii="Trebuchet MS" w:eastAsia="Arial Unicode MS" w:hAnsi="Trebuchet MS"/>
            <w:noProof/>
            <w:sz w:val="20"/>
            <w:szCs w:val="20"/>
          </w:rPr>
          <w:t>Leerlingniveau</w:t>
        </w:r>
        <w:r w:rsidR="00E03608" w:rsidRPr="00771707">
          <w:rPr>
            <w:rFonts w:ascii="Trebuchet MS" w:hAnsi="Trebuchet MS"/>
            <w:noProof/>
            <w:webHidden/>
            <w:sz w:val="20"/>
            <w:szCs w:val="20"/>
          </w:rPr>
          <w:tab/>
        </w:r>
        <w:r w:rsidR="00E03608" w:rsidRPr="00771707">
          <w:rPr>
            <w:rFonts w:ascii="Trebuchet MS" w:hAnsi="Trebuchet MS"/>
            <w:noProof/>
            <w:webHidden/>
            <w:sz w:val="20"/>
            <w:szCs w:val="20"/>
          </w:rPr>
          <w:fldChar w:fldCharType="begin"/>
        </w:r>
        <w:r w:rsidR="00E03608" w:rsidRPr="00771707">
          <w:rPr>
            <w:rFonts w:ascii="Trebuchet MS" w:hAnsi="Trebuchet MS"/>
            <w:noProof/>
            <w:webHidden/>
            <w:sz w:val="20"/>
            <w:szCs w:val="20"/>
          </w:rPr>
          <w:instrText xml:space="preserve"> PAGEREF _Toc427663690 \h </w:instrText>
        </w:r>
        <w:r w:rsidR="00E03608" w:rsidRPr="00771707">
          <w:rPr>
            <w:rFonts w:ascii="Trebuchet MS" w:hAnsi="Trebuchet MS"/>
            <w:noProof/>
            <w:webHidden/>
            <w:sz w:val="20"/>
            <w:szCs w:val="20"/>
          </w:rPr>
        </w:r>
        <w:r w:rsidR="00E03608" w:rsidRPr="00771707">
          <w:rPr>
            <w:rFonts w:ascii="Trebuchet MS" w:hAnsi="Trebuchet MS"/>
            <w:noProof/>
            <w:webHidden/>
            <w:sz w:val="20"/>
            <w:szCs w:val="20"/>
          </w:rPr>
          <w:fldChar w:fldCharType="separate"/>
        </w:r>
        <w:r w:rsidR="00E03608" w:rsidRPr="00771707">
          <w:rPr>
            <w:rFonts w:ascii="Trebuchet MS" w:hAnsi="Trebuchet MS"/>
            <w:noProof/>
            <w:webHidden/>
            <w:sz w:val="20"/>
            <w:szCs w:val="20"/>
          </w:rPr>
          <w:t>29</w:t>
        </w:r>
        <w:r w:rsidR="00E03608" w:rsidRPr="00771707">
          <w:rPr>
            <w:rFonts w:ascii="Trebuchet MS" w:hAnsi="Trebuchet MS"/>
            <w:noProof/>
            <w:webHidden/>
            <w:sz w:val="20"/>
            <w:szCs w:val="20"/>
          </w:rPr>
          <w:fldChar w:fldCharType="end"/>
        </w:r>
      </w:hyperlink>
    </w:p>
    <w:p w:rsidR="00E03608" w:rsidRPr="00771707" w:rsidRDefault="002775F4" w:rsidP="00E03608">
      <w:pPr>
        <w:pStyle w:val="Inhopg2"/>
        <w:tabs>
          <w:tab w:val="left" w:pos="880"/>
          <w:tab w:val="right" w:leader="dot" w:pos="9062"/>
        </w:tabs>
        <w:rPr>
          <w:rFonts w:ascii="Trebuchet MS" w:eastAsiaTheme="minorEastAsia" w:hAnsi="Trebuchet MS"/>
          <w:noProof/>
          <w:sz w:val="20"/>
          <w:szCs w:val="20"/>
          <w:lang w:eastAsia="nl-NL"/>
        </w:rPr>
      </w:pPr>
      <w:hyperlink w:anchor="_Toc427663691" w:history="1">
        <w:r w:rsidR="00E03608" w:rsidRPr="00771707">
          <w:rPr>
            <w:rStyle w:val="Hyperlink"/>
            <w:rFonts w:ascii="Trebuchet MS" w:hAnsi="Trebuchet MS"/>
            <w:noProof/>
            <w:sz w:val="20"/>
            <w:szCs w:val="20"/>
          </w:rPr>
          <w:t>5.2</w:t>
        </w:r>
        <w:r w:rsidR="00E03608" w:rsidRPr="00771707">
          <w:rPr>
            <w:rFonts w:ascii="Trebuchet MS" w:eastAsiaTheme="minorEastAsia" w:hAnsi="Trebuchet MS"/>
            <w:noProof/>
            <w:sz w:val="20"/>
            <w:szCs w:val="20"/>
            <w:lang w:eastAsia="nl-NL"/>
          </w:rPr>
          <w:tab/>
        </w:r>
        <w:r w:rsidR="00E03608" w:rsidRPr="00771707">
          <w:rPr>
            <w:rStyle w:val="Hyperlink"/>
            <w:rFonts w:ascii="Trebuchet MS" w:hAnsi="Trebuchet MS"/>
            <w:noProof/>
            <w:sz w:val="20"/>
            <w:szCs w:val="20"/>
          </w:rPr>
          <w:t>Leerkrachtniveau</w:t>
        </w:r>
        <w:r w:rsidR="00E03608" w:rsidRPr="00771707">
          <w:rPr>
            <w:rFonts w:ascii="Trebuchet MS" w:hAnsi="Trebuchet MS"/>
            <w:noProof/>
            <w:webHidden/>
            <w:sz w:val="20"/>
            <w:szCs w:val="20"/>
          </w:rPr>
          <w:tab/>
        </w:r>
        <w:r w:rsidR="00E03608" w:rsidRPr="00771707">
          <w:rPr>
            <w:rFonts w:ascii="Trebuchet MS" w:hAnsi="Trebuchet MS"/>
            <w:noProof/>
            <w:webHidden/>
            <w:sz w:val="20"/>
            <w:szCs w:val="20"/>
          </w:rPr>
          <w:fldChar w:fldCharType="begin"/>
        </w:r>
        <w:r w:rsidR="00E03608" w:rsidRPr="00771707">
          <w:rPr>
            <w:rFonts w:ascii="Trebuchet MS" w:hAnsi="Trebuchet MS"/>
            <w:noProof/>
            <w:webHidden/>
            <w:sz w:val="20"/>
            <w:szCs w:val="20"/>
          </w:rPr>
          <w:instrText xml:space="preserve"> PAGEREF _Toc427663691 \h </w:instrText>
        </w:r>
        <w:r w:rsidR="00E03608" w:rsidRPr="00771707">
          <w:rPr>
            <w:rFonts w:ascii="Trebuchet MS" w:hAnsi="Trebuchet MS"/>
            <w:noProof/>
            <w:webHidden/>
            <w:sz w:val="20"/>
            <w:szCs w:val="20"/>
          </w:rPr>
        </w:r>
        <w:r w:rsidR="00E03608" w:rsidRPr="00771707">
          <w:rPr>
            <w:rFonts w:ascii="Trebuchet MS" w:hAnsi="Trebuchet MS"/>
            <w:noProof/>
            <w:webHidden/>
            <w:sz w:val="20"/>
            <w:szCs w:val="20"/>
          </w:rPr>
          <w:fldChar w:fldCharType="separate"/>
        </w:r>
        <w:r w:rsidR="00E03608" w:rsidRPr="00771707">
          <w:rPr>
            <w:rFonts w:ascii="Trebuchet MS" w:hAnsi="Trebuchet MS"/>
            <w:noProof/>
            <w:webHidden/>
            <w:sz w:val="20"/>
            <w:szCs w:val="20"/>
          </w:rPr>
          <w:t>30</w:t>
        </w:r>
        <w:r w:rsidR="00E03608" w:rsidRPr="00771707">
          <w:rPr>
            <w:rFonts w:ascii="Trebuchet MS" w:hAnsi="Trebuchet MS"/>
            <w:noProof/>
            <w:webHidden/>
            <w:sz w:val="20"/>
            <w:szCs w:val="20"/>
          </w:rPr>
          <w:fldChar w:fldCharType="end"/>
        </w:r>
      </w:hyperlink>
    </w:p>
    <w:p w:rsidR="00E03608" w:rsidRPr="00771707" w:rsidRDefault="002775F4" w:rsidP="00E03608">
      <w:pPr>
        <w:pStyle w:val="Inhopg2"/>
        <w:tabs>
          <w:tab w:val="left" w:pos="880"/>
          <w:tab w:val="right" w:leader="dot" w:pos="9062"/>
        </w:tabs>
        <w:rPr>
          <w:rFonts w:ascii="Trebuchet MS" w:eastAsiaTheme="minorEastAsia" w:hAnsi="Trebuchet MS"/>
          <w:noProof/>
          <w:sz w:val="20"/>
          <w:szCs w:val="20"/>
          <w:lang w:eastAsia="nl-NL"/>
        </w:rPr>
      </w:pPr>
      <w:hyperlink w:anchor="_Toc427663692" w:history="1">
        <w:r w:rsidR="00E03608" w:rsidRPr="00771707">
          <w:rPr>
            <w:rStyle w:val="Hyperlink"/>
            <w:rFonts w:ascii="Trebuchet MS" w:eastAsia="Arial Unicode MS" w:hAnsi="Trebuchet MS"/>
            <w:noProof/>
            <w:sz w:val="20"/>
            <w:szCs w:val="20"/>
          </w:rPr>
          <w:t>5.3</w:t>
        </w:r>
        <w:r w:rsidR="00E03608" w:rsidRPr="00771707">
          <w:rPr>
            <w:rFonts w:ascii="Trebuchet MS" w:eastAsiaTheme="minorEastAsia" w:hAnsi="Trebuchet MS"/>
            <w:noProof/>
            <w:sz w:val="20"/>
            <w:szCs w:val="20"/>
            <w:lang w:eastAsia="nl-NL"/>
          </w:rPr>
          <w:tab/>
        </w:r>
        <w:r w:rsidR="00E03608" w:rsidRPr="00771707">
          <w:rPr>
            <w:rStyle w:val="Hyperlink"/>
            <w:rFonts w:ascii="Trebuchet MS" w:eastAsia="Arial Unicode MS" w:hAnsi="Trebuchet MS"/>
            <w:noProof/>
            <w:sz w:val="20"/>
            <w:szCs w:val="20"/>
          </w:rPr>
          <w:t>Schoolniveau</w:t>
        </w:r>
        <w:r w:rsidR="00E03608" w:rsidRPr="00771707">
          <w:rPr>
            <w:rFonts w:ascii="Trebuchet MS" w:hAnsi="Trebuchet MS"/>
            <w:noProof/>
            <w:webHidden/>
            <w:sz w:val="20"/>
            <w:szCs w:val="20"/>
          </w:rPr>
          <w:tab/>
        </w:r>
        <w:r w:rsidR="00E03608" w:rsidRPr="00771707">
          <w:rPr>
            <w:rFonts w:ascii="Trebuchet MS" w:hAnsi="Trebuchet MS"/>
            <w:noProof/>
            <w:webHidden/>
            <w:sz w:val="20"/>
            <w:szCs w:val="20"/>
          </w:rPr>
          <w:fldChar w:fldCharType="begin"/>
        </w:r>
        <w:r w:rsidR="00E03608" w:rsidRPr="00771707">
          <w:rPr>
            <w:rFonts w:ascii="Trebuchet MS" w:hAnsi="Trebuchet MS"/>
            <w:noProof/>
            <w:webHidden/>
            <w:sz w:val="20"/>
            <w:szCs w:val="20"/>
          </w:rPr>
          <w:instrText xml:space="preserve"> PAGEREF _Toc427663692 \h </w:instrText>
        </w:r>
        <w:r w:rsidR="00E03608" w:rsidRPr="00771707">
          <w:rPr>
            <w:rFonts w:ascii="Trebuchet MS" w:hAnsi="Trebuchet MS"/>
            <w:noProof/>
            <w:webHidden/>
            <w:sz w:val="20"/>
            <w:szCs w:val="20"/>
          </w:rPr>
        </w:r>
        <w:r w:rsidR="00E03608" w:rsidRPr="00771707">
          <w:rPr>
            <w:rFonts w:ascii="Trebuchet MS" w:hAnsi="Trebuchet MS"/>
            <w:noProof/>
            <w:webHidden/>
            <w:sz w:val="20"/>
            <w:szCs w:val="20"/>
          </w:rPr>
          <w:fldChar w:fldCharType="separate"/>
        </w:r>
        <w:r w:rsidR="00E03608" w:rsidRPr="00771707">
          <w:rPr>
            <w:rFonts w:ascii="Trebuchet MS" w:hAnsi="Trebuchet MS"/>
            <w:noProof/>
            <w:webHidden/>
            <w:sz w:val="20"/>
            <w:szCs w:val="20"/>
          </w:rPr>
          <w:t>31</w:t>
        </w:r>
        <w:r w:rsidR="00E03608" w:rsidRPr="00771707">
          <w:rPr>
            <w:rFonts w:ascii="Trebuchet MS" w:hAnsi="Trebuchet MS"/>
            <w:noProof/>
            <w:webHidden/>
            <w:sz w:val="20"/>
            <w:szCs w:val="20"/>
          </w:rPr>
          <w:fldChar w:fldCharType="end"/>
        </w:r>
      </w:hyperlink>
    </w:p>
    <w:p w:rsidR="00E03608" w:rsidRPr="00771707" w:rsidRDefault="002775F4" w:rsidP="00E03608">
      <w:pPr>
        <w:pStyle w:val="Inhopg1"/>
        <w:rPr>
          <w:rFonts w:ascii="Trebuchet MS" w:eastAsiaTheme="minorEastAsia" w:hAnsi="Trebuchet MS"/>
          <w:b w:val="0"/>
          <w:color w:val="auto"/>
          <w:sz w:val="20"/>
          <w:szCs w:val="20"/>
          <w:lang w:eastAsia="nl-NL"/>
        </w:rPr>
      </w:pPr>
      <w:hyperlink w:anchor="_Toc427663693" w:history="1">
        <w:r w:rsidR="00E03608" w:rsidRPr="00771707">
          <w:rPr>
            <w:rStyle w:val="Hyperlink"/>
            <w:rFonts w:ascii="Trebuchet MS" w:hAnsi="Trebuchet MS"/>
            <w:sz w:val="20"/>
            <w:szCs w:val="20"/>
          </w:rPr>
          <w:t>Hoofdstuk 6</w:t>
        </w:r>
        <w:r w:rsidR="00E03608" w:rsidRPr="00771707">
          <w:rPr>
            <w:rFonts w:ascii="Trebuchet MS" w:eastAsiaTheme="minorEastAsia" w:hAnsi="Trebuchet MS"/>
            <w:b w:val="0"/>
            <w:color w:val="auto"/>
            <w:sz w:val="20"/>
            <w:szCs w:val="20"/>
            <w:lang w:eastAsia="nl-NL"/>
          </w:rPr>
          <w:tab/>
        </w:r>
        <w:r w:rsidR="00E03608" w:rsidRPr="00771707">
          <w:rPr>
            <w:rStyle w:val="Hyperlink"/>
            <w:rFonts w:ascii="Trebuchet MS" w:hAnsi="Trebuchet MS"/>
            <w:sz w:val="20"/>
            <w:szCs w:val="20"/>
          </w:rPr>
          <w:t xml:space="preserve"> Kernwaarde Reflectie</w:t>
        </w:r>
        <w:r w:rsidR="00E03608" w:rsidRPr="00771707">
          <w:rPr>
            <w:rFonts w:ascii="Trebuchet MS" w:hAnsi="Trebuchet MS"/>
            <w:webHidden/>
            <w:sz w:val="20"/>
            <w:szCs w:val="20"/>
          </w:rPr>
          <w:tab/>
        </w:r>
        <w:r w:rsidR="00E03608" w:rsidRPr="00771707">
          <w:rPr>
            <w:rFonts w:ascii="Trebuchet MS" w:hAnsi="Trebuchet MS"/>
            <w:webHidden/>
            <w:sz w:val="20"/>
            <w:szCs w:val="20"/>
          </w:rPr>
          <w:fldChar w:fldCharType="begin"/>
        </w:r>
        <w:r w:rsidR="00E03608" w:rsidRPr="00771707">
          <w:rPr>
            <w:rFonts w:ascii="Trebuchet MS" w:hAnsi="Trebuchet MS"/>
            <w:webHidden/>
            <w:sz w:val="20"/>
            <w:szCs w:val="20"/>
          </w:rPr>
          <w:instrText xml:space="preserve"> PAGEREF _Toc427663693 \h </w:instrText>
        </w:r>
        <w:r w:rsidR="00E03608" w:rsidRPr="00771707">
          <w:rPr>
            <w:rFonts w:ascii="Trebuchet MS" w:hAnsi="Trebuchet MS"/>
            <w:webHidden/>
            <w:sz w:val="20"/>
            <w:szCs w:val="20"/>
          </w:rPr>
        </w:r>
        <w:r w:rsidR="00E03608" w:rsidRPr="00771707">
          <w:rPr>
            <w:rFonts w:ascii="Trebuchet MS" w:hAnsi="Trebuchet MS"/>
            <w:webHidden/>
            <w:sz w:val="20"/>
            <w:szCs w:val="20"/>
          </w:rPr>
          <w:fldChar w:fldCharType="separate"/>
        </w:r>
        <w:r w:rsidR="00E03608" w:rsidRPr="00771707">
          <w:rPr>
            <w:rFonts w:ascii="Trebuchet MS" w:hAnsi="Trebuchet MS"/>
            <w:webHidden/>
            <w:sz w:val="20"/>
            <w:szCs w:val="20"/>
          </w:rPr>
          <w:t>32</w:t>
        </w:r>
        <w:r w:rsidR="00E03608" w:rsidRPr="00771707">
          <w:rPr>
            <w:rFonts w:ascii="Trebuchet MS" w:hAnsi="Trebuchet MS"/>
            <w:webHidden/>
            <w:sz w:val="20"/>
            <w:szCs w:val="20"/>
          </w:rPr>
          <w:fldChar w:fldCharType="end"/>
        </w:r>
      </w:hyperlink>
    </w:p>
    <w:p w:rsidR="00E03608" w:rsidRPr="00771707" w:rsidRDefault="002775F4" w:rsidP="00E03608">
      <w:pPr>
        <w:pStyle w:val="Inhopg2"/>
        <w:tabs>
          <w:tab w:val="left" w:pos="880"/>
          <w:tab w:val="right" w:leader="dot" w:pos="9062"/>
        </w:tabs>
        <w:rPr>
          <w:rFonts w:ascii="Trebuchet MS" w:eastAsiaTheme="minorEastAsia" w:hAnsi="Trebuchet MS"/>
          <w:noProof/>
          <w:sz w:val="20"/>
          <w:szCs w:val="20"/>
          <w:lang w:eastAsia="nl-NL"/>
        </w:rPr>
      </w:pPr>
      <w:hyperlink w:anchor="_Toc427663694" w:history="1">
        <w:r w:rsidR="00E03608" w:rsidRPr="00771707">
          <w:rPr>
            <w:rStyle w:val="Hyperlink"/>
            <w:rFonts w:ascii="Trebuchet MS" w:hAnsi="Trebuchet MS"/>
            <w:noProof/>
            <w:sz w:val="20"/>
            <w:szCs w:val="20"/>
          </w:rPr>
          <w:t>6.1</w:t>
        </w:r>
        <w:r w:rsidR="00E03608" w:rsidRPr="00771707">
          <w:rPr>
            <w:rFonts w:ascii="Trebuchet MS" w:eastAsiaTheme="minorEastAsia" w:hAnsi="Trebuchet MS"/>
            <w:noProof/>
            <w:sz w:val="20"/>
            <w:szCs w:val="20"/>
            <w:lang w:eastAsia="nl-NL"/>
          </w:rPr>
          <w:tab/>
        </w:r>
        <w:r w:rsidR="00E03608" w:rsidRPr="00771707">
          <w:rPr>
            <w:rStyle w:val="Hyperlink"/>
            <w:rFonts w:ascii="Trebuchet MS" w:hAnsi="Trebuchet MS"/>
            <w:noProof/>
            <w:sz w:val="20"/>
            <w:szCs w:val="20"/>
          </w:rPr>
          <w:t>Leerlingniveau</w:t>
        </w:r>
        <w:r w:rsidR="00E03608" w:rsidRPr="00771707">
          <w:rPr>
            <w:rFonts w:ascii="Trebuchet MS" w:hAnsi="Trebuchet MS"/>
            <w:noProof/>
            <w:webHidden/>
            <w:sz w:val="20"/>
            <w:szCs w:val="20"/>
          </w:rPr>
          <w:tab/>
        </w:r>
        <w:r w:rsidR="00E03608" w:rsidRPr="00771707">
          <w:rPr>
            <w:rFonts w:ascii="Trebuchet MS" w:hAnsi="Trebuchet MS"/>
            <w:noProof/>
            <w:webHidden/>
            <w:sz w:val="20"/>
            <w:szCs w:val="20"/>
          </w:rPr>
          <w:fldChar w:fldCharType="begin"/>
        </w:r>
        <w:r w:rsidR="00E03608" w:rsidRPr="00771707">
          <w:rPr>
            <w:rFonts w:ascii="Trebuchet MS" w:hAnsi="Trebuchet MS"/>
            <w:noProof/>
            <w:webHidden/>
            <w:sz w:val="20"/>
            <w:szCs w:val="20"/>
          </w:rPr>
          <w:instrText xml:space="preserve"> PAGEREF _Toc427663694 \h </w:instrText>
        </w:r>
        <w:r w:rsidR="00E03608" w:rsidRPr="00771707">
          <w:rPr>
            <w:rFonts w:ascii="Trebuchet MS" w:hAnsi="Trebuchet MS"/>
            <w:noProof/>
            <w:webHidden/>
            <w:sz w:val="20"/>
            <w:szCs w:val="20"/>
          </w:rPr>
        </w:r>
        <w:r w:rsidR="00E03608" w:rsidRPr="00771707">
          <w:rPr>
            <w:rFonts w:ascii="Trebuchet MS" w:hAnsi="Trebuchet MS"/>
            <w:noProof/>
            <w:webHidden/>
            <w:sz w:val="20"/>
            <w:szCs w:val="20"/>
          </w:rPr>
          <w:fldChar w:fldCharType="separate"/>
        </w:r>
        <w:r w:rsidR="00E03608" w:rsidRPr="00771707">
          <w:rPr>
            <w:rFonts w:ascii="Trebuchet MS" w:hAnsi="Trebuchet MS"/>
            <w:noProof/>
            <w:webHidden/>
            <w:sz w:val="20"/>
            <w:szCs w:val="20"/>
          </w:rPr>
          <w:t>32</w:t>
        </w:r>
        <w:r w:rsidR="00E03608" w:rsidRPr="00771707">
          <w:rPr>
            <w:rFonts w:ascii="Trebuchet MS" w:hAnsi="Trebuchet MS"/>
            <w:noProof/>
            <w:webHidden/>
            <w:sz w:val="20"/>
            <w:szCs w:val="20"/>
          </w:rPr>
          <w:fldChar w:fldCharType="end"/>
        </w:r>
      </w:hyperlink>
    </w:p>
    <w:p w:rsidR="00E03608" w:rsidRPr="00771707" w:rsidRDefault="002775F4" w:rsidP="00E03608">
      <w:pPr>
        <w:pStyle w:val="Inhopg2"/>
        <w:tabs>
          <w:tab w:val="right" w:leader="dot" w:pos="9062"/>
        </w:tabs>
        <w:rPr>
          <w:rFonts w:ascii="Trebuchet MS" w:eastAsiaTheme="minorEastAsia" w:hAnsi="Trebuchet MS"/>
          <w:noProof/>
          <w:sz w:val="20"/>
          <w:szCs w:val="20"/>
          <w:lang w:eastAsia="nl-NL"/>
        </w:rPr>
      </w:pPr>
      <w:hyperlink w:anchor="_Toc427663695" w:history="1">
        <w:r w:rsidR="00E03608" w:rsidRPr="00771707">
          <w:rPr>
            <w:rStyle w:val="Hyperlink"/>
            <w:rFonts w:ascii="Trebuchet MS" w:hAnsi="Trebuchet MS"/>
            <w:noProof/>
            <w:sz w:val="20"/>
            <w:szCs w:val="20"/>
          </w:rPr>
          <w:t>6.2       Leerkrachtniveau</w:t>
        </w:r>
        <w:r w:rsidR="00E03608" w:rsidRPr="00771707">
          <w:rPr>
            <w:rFonts w:ascii="Trebuchet MS" w:hAnsi="Trebuchet MS"/>
            <w:noProof/>
            <w:webHidden/>
            <w:sz w:val="20"/>
            <w:szCs w:val="20"/>
          </w:rPr>
          <w:tab/>
        </w:r>
        <w:r w:rsidR="00E03608" w:rsidRPr="00771707">
          <w:rPr>
            <w:rFonts w:ascii="Trebuchet MS" w:hAnsi="Trebuchet MS"/>
            <w:noProof/>
            <w:webHidden/>
            <w:sz w:val="20"/>
            <w:szCs w:val="20"/>
          </w:rPr>
          <w:fldChar w:fldCharType="begin"/>
        </w:r>
        <w:r w:rsidR="00E03608" w:rsidRPr="00771707">
          <w:rPr>
            <w:rFonts w:ascii="Trebuchet MS" w:hAnsi="Trebuchet MS"/>
            <w:noProof/>
            <w:webHidden/>
            <w:sz w:val="20"/>
            <w:szCs w:val="20"/>
          </w:rPr>
          <w:instrText xml:space="preserve"> PAGEREF _Toc427663695 \h </w:instrText>
        </w:r>
        <w:r w:rsidR="00E03608" w:rsidRPr="00771707">
          <w:rPr>
            <w:rFonts w:ascii="Trebuchet MS" w:hAnsi="Trebuchet MS"/>
            <w:noProof/>
            <w:webHidden/>
            <w:sz w:val="20"/>
            <w:szCs w:val="20"/>
          </w:rPr>
        </w:r>
        <w:r w:rsidR="00E03608" w:rsidRPr="00771707">
          <w:rPr>
            <w:rFonts w:ascii="Trebuchet MS" w:hAnsi="Trebuchet MS"/>
            <w:noProof/>
            <w:webHidden/>
            <w:sz w:val="20"/>
            <w:szCs w:val="20"/>
          </w:rPr>
          <w:fldChar w:fldCharType="separate"/>
        </w:r>
        <w:r w:rsidR="00E03608" w:rsidRPr="00771707">
          <w:rPr>
            <w:rFonts w:ascii="Trebuchet MS" w:hAnsi="Trebuchet MS"/>
            <w:noProof/>
            <w:webHidden/>
            <w:sz w:val="20"/>
            <w:szCs w:val="20"/>
          </w:rPr>
          <w:t>32</w:t>
        </w:r>
        <w:r w:rsidR="00E03608" w:rsidRPr="00771707">
          <w:rPr>
            <w:rFonts w:ascii="Trebuchet MS" w:hAnsi="Trebuchet MS"/>
            <w:noProof/>
            <w:webHidden/>
            <w:sz w:val="20"/>
            <w:szCs w:val="20"/>
          </w:rPr>
          <w:fldChar w:fldCharType="end"/>
        </w:r>
      </w:hyperlink>
    </w:p>
    <w:p w:rsidR="00E03608" w:rsidRPr="00771707" w:rsidRDefault="002775F4" w:rsidP="00E03608">
      <w:pPr>
        <w:pStyle w:val="Inhopg2"/>
        <w:tabs>
          <w:tab w:val="left" w:pos="880"/>
          <w:tab w:val="right" w:leader="dot" w:pos="9062"/>
        </w:tabs>
        <w:rPr>
          <w:rFonts w:ascii="Trebuchet MS" w:eastAsiaTheme="minorEastAsia" w:hAnsi="Trebuchet MS"/>
          <w:noProof/>
          <w:sz w:val="20"/>
          <w:szCs w:val="20"/>
          <w:lang w:eastAsia="nl-NL"/>
        </w:rPr>
      </w:pPr>
      <w:hyperlink w:anchor="_Toc427663696" w:history="1">
        <w:r w:rsidR="00E03608" w:rsidRPr="00771707">
          <w:rPr>
            <w:rStyle w:val="Hyperlink"/>
            <w:rFonts w:ascii="Trebuchet MS" w:hAnsi="Trebuchet MS"/>
            <w:noProof/>
            <w:sz w:val="20"/>
            <w:szCs w:val="20"/>
          </w:rPr>
          <w:t>6.3</w:t>
        </w:r>
        <w:r w:rsidR="00E03608" w:rsidRPr="00771707">
          <w:rPr>
            <w:rFonts w:ascii="Trebuchet MS" w:eastAsiaTheme="minorEastAsia" w:hAnsi="Trebuchet MS"/>
            <w:noProof/>
            <w:sz w:val="20"/>
            <w:szCs w:val="20"/>
            <w:lang w:eastAsia="nl-NL"/>
          </w:rPr>
          <w:tab/>
        </w:r>
        <w:r w:rsidR="00E03608" w:rsidRPr="00771707">
          <w:rPr>
            <w:rStyle w:val="Hyperlink"/>
            <w:rFonts w:ascii="Trebuchet MS" w:hAnsi="Trebuchet MS"/>
            <w:noProof/>
            <w:sz w:val="20"/>
            <w:szCs w:val="20"/>
          </w:rPr>
          <w:t>Schoolniveau</w:t>
        </w:r>
        <w:r w:rsidR="00E03608" w:rsidRPr="00771707">
          <w:rPr>
            <w:rFonts w:ascii="Trebuchet MS" w:hAnsi="Trebuchet MS"/>
            <w:noProof/>
            <w:webHidden/>
            <w:sz w:val="20"/>
            <w:szCs w:val="20"/>
          </w:rPr>
          <w:tab/>
        </w:r>
        <w:r w:rsidR="00E03608" w:rsidRPr="00771707">
          <w:rPr>
            <w:rFonts w:ascii="Trebuchet MS" w:hAnsi="Trebuchet MS"/>
            <w:noProof/>
            <w:webHidden/>
            <w:sz w:val="20"/>
            <w:szCs w:val="20"/>
          </w:rPr>
          <w:fldChar w:fldCharType="begin"/>
        </w:r>
        <w:r w:rsidR="00E03608" w:rsidRPr="00771707">
          <w:rPr>
            <w:rFonts w:ascii="Trebuchet MS" w:hAnsi="Trebuchet MS"/>
            <w:noProof/>
            <w:webHidden/>
            <w:sz w:val="20"/>
            <w:szCs w:val="20"/>
          </w:rPr>
          <w:instrText xml:space="preserve"> PAGEREF _Toc427663696 \h </w:instrText>
        </w:r>
        <w:r w:rsidR="00E03608" w:rsidRPr="00771707">
          <w:rPr>
            <w:rFonts w:ascii="Trebuchet MS" w:hAnsi="Trebuchet MS"/>
            <w:noProof/>
            <w:webHidden/>
            <w:sz w:val="20"/>
            <w:szCs w:val="20"/>
          </w:rPr>
        </w:r>
        <w:r w:rsidR="00E03608" w:rsidRPr="00771707">
          <w:rPr>
            <w:rFonts w:ascii="Trebuchet MS" w:hAnsi="Trebuchet MS"/>
            <w:noProof/>
            <w:webHidden/>
            <w:sz w:val="20"/>
            <w:szCs w:val="20"/>
          </w:rPr>
          <w:fldChar w:fldCharType="separate"/>
        </w:r>
        <w:r w:rsidR="00E03608" w:rsidRPr="00771707">
          <w:rPr>
            <w:rFonts w:ascii="Trebuchet MS" w:hAnsi="Trebuchet MS"/>
            <w:noProof/>
            <w:webHidden/>
            <w:sz w:val="20"/>
            <w:szCs w:val="20"/>
          </w:rPr>
          <w:t>32</w:t>
        </w:r>
        <w:r w:rsidR="00E03608" w:rsidRPr="00771707">
          <w:rPr>
            <w:rFonts w:ascii="Trebuchet MS" w:hAnsi="Trebuchet MS"/>
            <w:noProof/>
            <w:webHidden/>
            <w:sz w:val="20"/>
            <w:szCs w:val="20"/>
          </w:rPr>
          <w:fldChar w:fldCharType="end"/>
        </w:r>
      </w:hyperlink>
    </w:p>
    <w:p w:rsidR="00E03608" w:rsidRPr="00771707" w:rsidRDefault="002775F4" w:rsidP="00E03608">
      <w:pPr>
        <w:pStyle w:val="Inhopg2"/>
        <w:tabs>
          <w:tab w:val="left" w:pos="880"/>
          <w:tab w:val="right" w:leader="dot" w:pos="9062"/>
        </w:tabs>
        <w:rPr>
          <w:rFonts w:ascii="Trebuchet MS" w:eastAsiaTheme="minorEastAsia" w:hAnsi="Trebuchet MS"/>
          <w:noProof/>
          <w:sz w:val="20"/>
          <w:szCs w:val="20"/>
          <w:lang w:eastAsia="nl-NL"/>
        </w:rPr>
      </w:pPr>
      <w:hyperlink w:anchor="_Toc427663697" w:history="1">
        <w:r w:rsidR="00E03608" w:rsidRPr="00771707">
          <w:rPr>
            <w:rStyle w:val="Hyperlink"/>
            <w:rFonts w:ascii="Trebuchet MS" w:hAnsi="Trebuchet MS"/>
            <w:noProof/>
            <w:sz w:val="20"/>
            <w:szCs w:val="20"/>
          </w:rPr>
          <w:t>6.4</w:t>
        </w:r>
        <w:r w:rsidR="00E03608" w:rsidRPr="00771707">
          <w:rPr>
            <w:rFonts w:ascii="Trebuchet MS" w:eastAsiaTheme="minorEastAsia" w:hAnsi="Trebuchet MS"/>
            <w:noProof/>
            <w:sz w:val="20"/>
            <w:szCs w:val="20"/>
            <w:lang w:eastAsia="nl-NL"/>
          </w:rPr>
          <w:tab/>
        </w:r>
        <w:r w:rsidR="00E03608" w:rsidRPr="00771707">
          <w:rPr>
            <w:rStyle w:val="Hyperlink"/>
            <w:rFonts w:ascii="Trebuchet MS" w:hAnsi="Trebuchet MS"/>
            <w:noProof/>
            <w:sz w:val="20"/>
            <w:szCs w:val="20"/>
          </w:rPr>
          <w:t>Informatie en rapportage</w:t>
        </w:r>
        <w:r w:rsidR="00E03608" w:rsidRPr="00771707">
          <w:rPr>
            <w:rFonts w:ascii="Trebuchet MS" w:hAnsi="Trebuchet MS"/>
            <w:noProof/>
            <w:webHidden/>
            <w:sz w:val="20"/>
            <w:szCs w:val="20"/>
          </w:rPr>
          <w:tab/>
        </w:r>
        <w:r w:rsidR="00E03608" w:rsidRPr="00771707">
          <w:rPr>
            <w:rFonts w:ascii="Trebuchet MS" w:hAnsi="Trebuchet MS"/>
            <w:noProof/>
            <w:webHidden/>
            <w:sz w:val="20"/>
            <w:szCs w:val="20"/>
          </w:rPr>
          <w:fldChar w:fldCharType="begin"/>
        </w:r>
        <w:r w:rsidR="00E03608" w:rsidRPr="00771707">
          <w:rPr>
            <w:rFonts w:ascii="Trebuchet MS" w:hAnsi="Trebuchet MS"/>
            <w:noProof/>
            <w:webHidden/>
            <w:sz w:val="20"/>
            <w:szCs w:val="20"/>
          </w:rPr>
          <w:instrText xml:space="preserve"> PAGEREF _Toc427663697 \h </w:instrText>
        </w:r>
        <w:r w:rsidR="00E03608" w:rsidRPr="00771707">
          <w:rPr>
            <w:rFonts w:ascii="Trebuchet MS" w:hAnsi="Trebuchet MS"/>
            <w:noProof/>
            <w:webHidden/>
            <w:sz w:val="20"/>
            <w:szCs w:val="20"/>
          </w:rPr>
        </w:r>
        <w:r w:rsidR="00E03608" w:rsidRPr="00771707">
          <w:rPr>
            <w:rFonts w:ascii="Trebuchet MS" w:hAnsi="Trebuchet MS"/>
            <w:noProof/>
            <w:webHidden/>
            <w:sz w:val="20"/>
            <w:szCs w:val="20"/>
          </w:rPr>
          <w:fldChar w:fldCharType="separate"/>
        </w:r>
        <w:r w:rsidR="00E03608" w:rsidRPr="00771707">
          <w:rPr>
            <w:rFonts w:ascii="Trebuchet MS" w:hAnsi="Trebuchet MS"/>
            <w:noProof/>
            <w:webHidden/>
            <w:sz w:val="20"/>
            <w:szCs w:val="20"/>
          </w:rPr>
          <w:t>33</w:t>
        </w:r>
        <w:r w:rsidR="00E03608" w:rsidRPr="00771707">
          <w:rPr>
            <w:rFonts w:ascii="Trebuchet MS" w:hAnsi="Trebuchet MS"/>
            <w:noProof/>
            <w:webHidden/>
            <w:sz w:val="20"/>
            <w:szCs w:val="20"/>
          </w:rPr>
          <w:fldChar w:fldCharType="end"/>
        </w:r>
      </w:hyperlink>
    </w:p>
    <w:p w:rsidR="00E03608" w:rsidRPr="00771707" w:rsidRDefault="002775F4" w:rsidP="00E03608">
      <w:pPr>
        <w:pStyle w:val="Inhopg1"/>
        <w:rPr>
          <w:rFonts w:ascii="Trebuchet MS" w:eastAsiaTheme="minorEastAsia" w:hAnsi="Trebuchet MS"/>
          <w:b w:val="0"/>
          <w:color w:val="auto"/>
          <w:sz w:val="20"/>
          <w:szCs w:val="20"/>
          <w:lang w:eastAsia="nl-NL"/>
        </w:rPr>
      </w:pPr>
      <w:hyperlink w:anchor="_Toc427663698" w:history="1">
        <w:r w:rsidR="00E03608" w:rsidRPr="00771707">
          <w:rPr>
            <w:rStyle w:val="Hyperlink"/>
            <w:rFonts w:ascii="Trebuchet MS" w:hAnsi="Trebuchet MS"/>
            <w:sz w:val="20"/>
            <w:szCs w:val="20"/>
          </w:rPr>
          <w:t>Hoofdstuk 7</w:t>
        </w:r>
        <w:r w:rsidR="00E03608" w:rsidRPr="00771707">
          <w:rPr>
            <w:rFonts w:ascii="Trebuchet MS" w:eastAsiaTheme="minorEastAsia" w:hAnsi="Trebuchet MS"/>
            <w:b w:val="0"/>
            <w:color w:val="auto"/>
            <w:sz w:val="20"/>
            <w:szCs w:val="20"/>
            <w:lang w:eastAsia="nl-NL"/>
          </w:rPr>
          <w:tab/>
        </w:r>
        <w:r w:rsidR="00E03608" w:rsidRPr="00771707">
          <w:rPr>
            <w:rStyle w:val="Hyperlink"/>
            <w:rFonts w:ascii="Trebuchet MS" w:hAnsi="Trebuchet MS"/>
            <w:sz w:val="20"/>
            <w:szCs w:val="20"/>
          </w:rPr>
          <w:t xml:space="preserve"> Kernwaarde Effectiviteit en doelmatigheid</w:t>
        </w:r>
        <w:r w:rsidR="00E03608" w:rsidRPr="00771707">
          <w:rPr>
            <w:rFonts w:ascii="Trebuchet MS" w:hAnsi="Trebuchet MS"/>
            <w:webHidden/>
            <w:sz w:val="20"/>
            <w:szCs w:val="20"/>
          </w:rPr>
          <w:tab/>
        </w:r>
        <w:r w:rsidR="00E03608" w:rsidRPr="00771707">
          <w:rPr>
            <w:rFonts w:ascii="Trebuchet MS" w:hAnsi="Trebuchet MS"/>
            <w:webHidden/>
            <w:sz w:val="20"/>
            <w:szCs w:val="20"/>
          </w:rPr>
          <w:fldChar w:fldCharType="begin"/>
        </w:r>
        <w:r w:rsidR="00E03608" w:rsidRPr="00771707">
          <w:rPr>
            <w:rFonts w:ascii="Trebuchet MS" w:hAnsi="Trebuchet MS"/>
            <w:webHidden/>
            <w:sz w:val="20"/>
            <w:szCs w:val="20"/>
          </w:rPr>
          <w:instrText xml:space="preserve"> PAGEREF _Toc427663698 \h </w:instrText>
        </w:r>
        <w:r w:rsidR="00E03608" w:rsidRPr="00771707">
          <w:rPr>
            <w:rFonts w:ascii="Trebuchet MS" w:hAnsi="Trebuchet MS"/>
            <w:webHidden/>
            <w:sz w:val="20"/>
            <w:szCs w:val="20"/>
          </w:rPr>
        </w:r>
        <w:r w:rsidR="00E03608" w:rsidRPr="00771707">
          <w:rPr>
            <w:rFonts w:ascii="Trebuchet MS" w:hAnsi="Trebuchet MS"/>
            <w:webHidden/>
            <w:sz w:val="20"/>
            <w:szCs w:val="20"/>
          </w:rPr>
          <w:fldChar w:fldCharType="separate"/>
        </w:r>
        <w:r w:rsidR="00E03608" w:rsidRPr="00771707">
          <w:rPr>
            <w:rFonts w:ascii="Trebuchet MS" w:hAnsi="Trebuchet MS"/>
            <w:webHidden/>
            <w:sz w:val="20"/>
            <w:szCs w:val="20"/>
          </w:rPr>
          <w:t>34</w:t>
        </w:r>
        <w:r w:rsidR="00E03608" w:rsidRPr="00771707">
          <w:rPr>
            <w:rFonts w:ascii="Trebuchet MS" w:hAnsi="Trebuchet MS"/>
            <w:webHidden/>
            <w:sz w:val="20"/>
            <w:szCs w:val="20"/>
          </w:rPr>
          <w:fldChar w:fldCharType="end"/>
        </w:r>
      </w:hyperlink>
    </w:p>
    <w:p w:rsidR="00E03608" w:rsidRPr="00771707" w:rsidRDefault="002775F4" w:rsidP="00E03608">
      <w:pPr>
        <w:pStyle w:val="Inhopg2"/>
        <w:tabs>
          <w:tab w:val="right" w:leader="dot" w:pos="9062"/>
        </w:tabs>
        <w:rPr>
          <w:rFonts w:ascii="Trebuchet MS" w:eastAsiaTheme="minorEastAsia" w:hAnsi="Trebuchet MS"/>
          <w:noProof/>
          <w:sz w:val="20"/>
          <w:szCs w:val="20"/>
          <w:lang w:eastAsia="nl-NL"/>
        </w:rPr>
      </w:pPr>
      <w:hyperlink w:anchor="_Toc427663699" w:history="1">
        <w:r w:rsidR="00E03608" w:rsidRPr="00771707">
          <w:rPr>
            <w:rStyle w:val="Hyperlink"/>
            <w:rFonts w:ascii="Trebuchet MS" w:hAnsi="Trebuchet MS"/>
            <w:noProof/>
            <w:sz w:val="20"/>
            <w:szCs w:val="20"/>
          </w:rPr>
          <w:t>7.1    Leerlingniveau</w:t>
        </w:r>
        <w:r w:rsidR="00E03608" w:rsidRPr="00771707">
          <w:rPr>
            <w:rFonts w:ascii="Trebuchet MS" w:hAnsi="Trebuchet MS"/>
            <w:noProof/>
            <w:webHidden/>
            <w:sz w:val="20"/>
            <w:szCs w:val="20"/>
          </w:rPr>
          <w:tab/>
        </w:r>
        <w:r w:rsidR="00E03608" w:rsidRPr="00771707">
          <w:rPr>
            <w:rFonts w:ascii="Trebuchet MS" w:hAnsi="Trebuchet MS"/>
            <w:noProof/>
            <w:webHidden/>
            <w:sz w:val="20"/>
            <w:szCs w:val="20"/>
          </w:rPr>
          <w:fldChar w:fldCharType="begin"/>
        </w:r>
        <w:r w:rsidR="00E03608" w:rsidRPr="00771707">
          <w:rPr>
            <w:rFonts w:ascii="Trebuchet MS" w:hAnsi="Trebuchet MS"/>
            <w:noProof/>
            <w:webHidden/>
            <w:sz w:val="20"/>
            <w:szCs w:val="20"/>
          </w:rPr>
          <w:instrText xml:space="preserve"> PAGEREF _Toc427663699 \h </w:instrText>
        </w:r>
        <w:r w:rsidR="00E03608" w:rsidRPr="00771707">
          <w:rPr>
            <w:rFonts w:ascii="Trebuchet MS" w:hAnsi="Trebuchet MS"/>
            <w:noProof/>
            <w:webHidden/>
            <w:sz w:val="20"/>
            <w:szCs w:val="20"/>
          </w:rPr>
        </w:r>
        <w:r w:rsidR="00E03608" w:rsidRPr="00771707">
          <w:rPr>
            <w:rFonts w:ascii="Trebuchet MS" w:hAnsi="Trebuchet MS"/>
            <w:noProof/>
            <w:webHidden/>
            <w:sz w:val="20"/>
            <w:szCs w:val="20"/>
          </w:rPr>
          <w:fldChar w:fldCharType="separate"/>
        </w:r>
        <w:r w:rsidR="00E03608" w:rsidRPr="00771707">
          <w:rPr>
            <w:rFonts w:ascii="Trebuchet MS" w:hAnsi="Trebuchet MS"/>
            <w:noProof/>
            <w:webHidden/>
            <w:sz w:val="20"/>
            <w:szCs w:val="20"/>
          </w:rPr>
          <w:t>34</w:t>
        </w:r>
        <w:r w:rsidR="00E03608" w:rsidRPr="00771707">
          <w:rPr>
            <w:rFonts w:ascii="Trebuchet MS" w:hAnsi="Trebuchet MS"/>
            <w:noProof/>
            <w:webHidden/>
            <w:sz w:val="20"/>
            <w:szCs w:val="20"/>
          </w:rPr>
          <w:fldChar w:fldCharType="end"/>
        </w:r>
      </w:hyperlink>
    </w:p>
    <w:p w:rsidR="00E03608" w:rsidRPr="00771707" w:rsidRDefault="002775F4" w:rsidP="00E03608">
      <w:pPr>
        <w:pStyle w:val="Inhopg2"/>
        <w:tabs>
          <w:tab w:val="left" w:pos="880"/>
          <w:tab w:val="right" w:leader="dot" w:pos="9062"/>
        </w:tabs>
        <w:rPr>
          <w:rFonts w:ascii="Trebuchet MS" w:eastAsiaTheme="minorEastAsia" w:hAnsi="Trebuchet MS"/>
          <w:noProof/>
          <w:sz w:val="20"/>
          <w:szCs w:val="20"/>
          <w:lang w:eastAsia="nl-NL"/>
        </w:rPr>
      </w:pPr>
      <w:hyperlink w:anchor="_Toc427663700" w:history="1">
        <w:r w:rsidR="00E03608" w:rsidRPr="00771707">
          <w:rPr>
            <w:rStyle w:val="Hyperlink"/>
            <w:rFonts w:ascii="Trebuchet MS" w:hAnsi="Trebuchet MS"/>
            <w:noProof/>
            <w:sz w:val="20"/>
            <w:szCs w:val="20"/>
          </w:rPr>
          <w:t>7.2</w:t>
        </w:r>
        <w:r w:rsidR="0005475A">
          <w:rPr>
            <w:rStyle w:val="Hyperlink"/>
            <w:rFonts w:ascii="Trebuchet MS" w:hAnsi="Trebuchet MS"/>
            <w:noProof/>
            <w:sz w:val="20"/>
            <w:szCs w:val="20"/>
          </w:rPr>
          <w:t xml:space="preserve">   </w:t>
        </w:r>
        <w:r w:rsidR="00E03608" w:rsidRPr="00771707">
          <w:rPr>
            <w:rStyle w:val="Hyperlink"/>
            <w:rFonts w:ascii="Trebuchet MS" w:hAnsi="Trebuchet MS"/>
            <w:noProof/>
            <w:sz w:val="20"/>
            <w:szCs w:val="20"/>
          </w:rPr>
          <w:t xml:space="preserve"> Leerkrachtniveau</w:t>
        </w:r>
        <w:r w:rsidR="00E03608" w:rsidRPr="00771707">
          <w:rPr>
            <w:rFonts w:ascii="Trebuchet MS" w:hAnsi="Trebuchet MS"/>
            <w:noProof/>
            <w:webHidden/>
            <w:sz w:val="20"/>
            <w:szCs w:val="20"/>
          </w:rPr>
          <w:tab/>
        </w:r>
        <w:r w:rsidR="00E03608" w:rsidRPr="00771707">
          <w:rPr>
            <w:rFonts w:ascii="Trebuchet MS" w:hAnsi="Trebuchet MS"/>
            <w:noProof/>
            <w:webHidden/>
            <w:sz w:val="20"/>
            <w:szCs w:val="20"/>
          </w:rPr>
          <w:fldChar w:fldCharType="begin"/>
        </w:r>
        <w:r w:rsidR="00E03608" w:rsidRPr="00771707">
          <w:rPr>
            <w:rFonts w:ascii="Trebuchet MS" w:hAnsi="Trebuchet MS"/>
            <w:noProof/>
            <w:webHidden/>
            <w:sz w:val="20"/>
            <w:szCs w:val="20"/>
          </w:rPr>
          <w:instrText xml:space="preserve"> PAGEREF _Toc427663700 \h </w:instrText>
        </w:r>
        <w:r w:rsidR="00E03608" w:rsidRPr="00771707">
          <w:rPr>
            <w:rFonts w:ascii="Trebuchet MS" w:hAnsi="Trebuchet MS"/>
            <w:noProof/>
            <w:webHidden/>
            <w:sz w:val="20"/>
            <w:szCs w:val="20"/>
          </w:rPr>
        </w:r>
        <w:r w:rsidR="00E03608" w:rsidRPr="00771707">
          <w:rPr>
            <w:rFonts w:ascii="Trebuchet MS" w:hAnsi="Trebuchet MS"/>
            <w:noProof/>
            <w:webHidden/>
            <w:sz w:val="20"/>
            <w:szCs w:val="20"/>
          </w:rPr>
          <w:fldChar w:fldCharType="separate"/>
        </w:r>
        <w:r w:rsidR="00E03608" w:rsidRPr="00771707">
          <w:rPr>
            <w:rFonts w:ascii="Trebuchet MS" w:hAnsi="Trebuchet MS"/>
            <w:noProof/>
            <w:webHidden/>
            <w:sz w:val="20"/>
            <w:szCs w:val="20"/>
          </w:rPr>
          <w:t>34</w:t>
        </w:r>
        <w:r w:rsidR="00E03608" w:rsidRPr="00771707">
          <w:rPr>
            <w:rFonts w:ascii="Trebuchet MS" w:hAnsi="Trebuchet MS"/>
            <w:noProof/>
            <w:webHidden/>
            <w:sz w:val="20"/>
            <w:szCs w:val="20"/>
          </w:rPr>
          <w:fldChar w:fldCharType="end"/>
        </w:r>
      </w:hyperlink>
    </w:p>
    <w:p w:rsidR="00E03608" w:rsidRPr="00771707" w:rsidRDefault="002775F4" w:rsidP="00E03608">
      <w:pPr>
        <w:pStyle w:val="Inhopg2"/>
        <w:tabs>
          <w:tab w:val="left" w:pos="880"/>
          <w:tab w:val="right" w:leader="dot" w:pos="9062"/>
        </w:tabs>
        <w:rPr>
          <w:rFonts w:ascii="Trebuchet MS" w:eastAsiaTheme="minorEastAsia" w:hAnsi="Trebuchet MS"/>
          <w:noProof/>
          <w:sz w:val="20"/>
          <w:szCs w:val="20"/>
          <w:lang w:eastAsia="nl-NL"/>
        </w:rPr>
      </w:pPr>
      <w:hyperlink w:anchor="_Toc427663701" w:history="1">
        <w:r w:rsidR="00E03608" w:rsidRPr="00771707">
          <w:rPr>
            <w:rStyle w:val="Hyperlink"/>
            <w:rFonts w:ascii="Trebuchet MS" w:hAnsi="Trebuchet MS"/>
            <w:noProof/>
            <w:sz w:val="20"/>
            <w:szCs w:val="20"/>
          </w:rPr>
          <w:t>7.3    Schoolniveau</w:t>
        </w:r>
        <w:r w:rsidR="00E03608" w:rsidRPr="00771707">
          <w:rPr>
            <w:rFonts w:ascii="Trebuchet MS" w:hAnsi="Trebuchet MS"/>
            <w:noProof/>
            <w:webHidden/>
            <w:sz w:val="20"/>
            <w:szCs w:val="20"/>
          </w:rPr>
          <w:tab/>
        </w:r>
        <w:r w:rsidR="00E03608" w:rsidRPr="00771707">
          <w:rPr>
            <w:rFonts w:ascii="Trebuchet MS" w:hAnsi="Trebuchet MS"/>
            <w:noProof/>
            <w:webHidden/>
            <w:sz w:val="20"/>
            <w:szCs w:val="20"/>
          </w:rPr>
          <w:fldChar w:fldCharType="begin"/>
        </w:r>
        <w:r w:rsidR="00E03608" w:rsidRPr="00771707">
          <w:rPr>
            <w:rFonts w:ascii="Trebuchet MS" w:hAnsi="Trebuchet MS"/>
            <w:noProof/>
            <w:webHidden/>
            <w:sz w:val="20"/>
            <w:szCs w:val="20"/>
          </w:rPr>
          <w:instrText xml:space="preserve"> PAGEREF _Toc427663701 \h </w:instrText>
        </w:r>
        <w:r w:rsidR="00E03608" w:rsidRPr="00771707">
          <w:rPr>
            <w:rFonts w:ascii="Trebuchet MS" w:hAnsi="Trebuchet MS"/>
            <w:noProof/>
            <w:webHidden/>
            <w:sz w:val="20"/>
            <w:szCs w:val="20"/>
          </w:rPr>
        </w:r>
        <w:r w:rsidR="00E03608" w:rsidRPr="00771707">
          <w:rPr>
            <w:rFonts w:ascii="Trebuchet MS" w:hAnsi="Trebuchet MS"/>
            <w:noProof/>
            <w:webHidden/>
            <w:sz w:val="20"/>
            <w:szCs w:val="20"/>
          </w:rPr>
          <w:fldChar w:fldCharType="separate"/>
        </w:r>
        <w:r w:rsidR="00E03608" w:rsidRPr="00771707">
          <w:rPr>
            <w:rFonts w:ascii="Trebuchet MS" w:hAnsi="Trebuchet MS"/>
            <w:noProof/>
            <w:webHidden/>
            <w:sz w:val="20"/>
            <w:szCs w:val="20"/>
          </w:rPr>
          <w:t>35</w:t>
        </w:r>
        <w:r w:rsidR="00E03608" w:rsidRPr="00771707">
          <w:rPr>
            <w:rFonts w:ascii="Trebuchet MS" w:hAnsi="Trebuchet MS"/>
            <w:noProof/>
            <w:webHidden/>
            <w:sz w:val="20"/>
            <w:szCs w:val="20"/>
          </w:rPr>
          <w:fldChar w:fldCharType="end"/>
        </w:r>
      </w:hyperlink>
    </w:p>
    <w:p w:rsidR="00E03608" w:rsidRPr="00771707" w:rsidRDefault="002775F4" w:rsidP="00E03608">
      <w:pPr>
        <w:pStyle w:val="Inhopg1"/>
        <w:rPr>
          <w:rFonts w:ascii="Trebuchet MS" w:eastAsiaTheme="minorEastAsia" w:hAnsi="Trebuchet MS"/>
          <w:b w:val="0"/>
          <w:color w:val="auto"/>
          <w:sz w:val="20"/>
          <w:szCs w:val="20"/>
          <w:lang w:eastAsia="nl-NL"/>
        </w:rPr>
      </w:pPr>
      <w:hyperlink w:anchor="_Toc427663705" w:history="1">
        <w:r w:rsidR="00A72F91">
          <w:rPr>
            <w:rStyle w:val="Hyperlink"/>
            <w:rFonts w:ascii="Trebuchet MS" w:hAnsi="Trebuchet MS"/>
            <w:sz w:val="20"/>
            <w:szCs w:val="20"/>
          </w:rPr>
          <w:t>Hoofdstuk 8</w:t>
        </w:r>
        <w:r w:rsidR="00E03608" w:rsidRPr="00771707">
          <w:rPr>
            <w:rFonts w:ascii="Trebuchet MS" w:eastAsiaTheme="minorEastAsia" w:hAnsi="Trebuchet MS"/>
            <w:b w:val="0"/>
            <w:color w:val="auto"/>
            <w:sz w:val="20"/>
            <w:szCs w:val="20"/>
            <w:lang w:eastAsia="nl-NL"/>
          </w:rPr>
          <w:tab/>
        </w:r>
        <w:r w:rsidR="00E03608" w:rsidRPr="00771707">
          <w:rPr>
            <w:rStyle w:val="Hyperlink"/>
            <w:rFonts w:ascii="Trebuchet MS" w:hAnsi="Trebuchet MS"/>
            <w:sz w:val="20"/>
            <w:szCs w:val="20"/>
          </w:rPr>
          <w:t xml:space="preserve"> Daltonontwikkelplan</w:t>
        </w:r>
        <w:r w:rsidR="00E03608" w:rsidRPr="00771707">
          <w:rPr>
            <w:rFonts w:ascii="Trebuchet MS" w:hAnsi="Trebuchet MS"/>
            <w:webHidden/>
            <w:sz w:val="20"/>
            <w:szCs w:val="20"/>
          </w:rPr>
          <w:tab/>
        </w:r>
        <w:r w:rsidR="00E03608" w:rsidRPr="00771707">
          <w:rPr>
            <w:rFonts w:ascii="Trebuchet MS" w:hAnsi="Trebuchet MS"/>
            <w:webHidden/>
            <w:sz w:val="20"/>
            <w:szCs w:val="20"/>
          </w:rPr>
          <w:fldChar w:fldCharType="begin"/>
        </w:r>
        <w:r w:rsidR="00E03608" w:rsidRPr="00771707">
          <w:rPr>
            <w:rFonts w:ascii="Trebuchet MS" w:hAnsi="Trebuchet MS"/>
            <w:webHidden/>
            <w:sz w:val="20"/>
            <w:szCs w:val="20"/>
          </w:rPr>
          <w:instrText xml:space="preserve"> PAGEREF _Toc427663705 \h </w:instrText>
        </w:r>
        <w:r w:rsidR="00E03608" w:rsidRPr="00771707">
          <w:rPr>
            <w:rFonts w:ascii="Trebuchet MS" w:hAnsi="Trebuchet MS"/>
            <w:webHidden/>
            <w:sz w:val="20"/>
            <w:szCs w:val="20"/>
          </w:rPr>
        </w:r>
        <w:r w:rsidR="00E03608" w:rsidRPr="00771707">
          <w:rPr>
            <w:rFonts w:ascii="Trebuchet MS" w:hAnsi="Trebuchet MS"/>
            <w:webHidden/>
            <w:sz w:val="20"/>
            <w:szCs w:val="20"/>
          </w:rPr>
          <w:fldChar w:fldCharType="separate"/>
        </w:r>
        <w:r w:rsidR="00E03608" w:rsidRPr="00771707">
          <w:rPr>
            <w:rFonts w:ascii="Trebuchet MS" w:hAnsi="Trebuchet MS"/>
            <w:webHidden/>
            <w:sz w:val="20"/>
            <w:szCs w:val="20"/>
          </w:rPr>
          <w:t>38</w:t>
        </w:r>
        <w:r w:rsidR="00E03608" w:rsidRPr="00771707">
          <w:rPr>
            <w:rFonts w:ascii="Trebuchet MS" w:hAnsi="Trebuchet MS"/>
            <w:webHidden/>
            <w:sz w:val="20"/>
            <w:szCs w:val="20"/>
          </w:rPr>
          <w:fldChar w:fldCharType="end"/>
        </w:r>
      </w:hyperlink>
    </w:p>
    <w:p w:rsidR="00E03608" w:rsidRPr="00771707" w:rsidRDefault="00E03608" w:rsidP="00E03608">
      <w:pPr>
        <w:rPr>
          <w:rFonts w:ascii="Trebuchet MS" w:hAnsi="Trebuchet MS"/>
          <w:sz w:val="20"/>
          <w:szCs w:val="20"/>
        </w:rPr>
      </w:pPr>
      <w:r w:rsidRPr="00771707">
        <w:rPr>
          <w:rFonts w:ascii="Trebuchet MS" w:hAnsi="Trebuchet MS"/>
          <w:sz w:val="20"/>
          <w:szCs w:val="20"/>
        </w:rPr>
        <w:fldChar w:fldCharType="end"/>
      </w:r>
    </w:p>
    <w:p w:rsidR="00E03608" w:rsidRPr="00C07AC6" w:rsidRDefault="00E03608" w:rsidP="00E03608">
      <w:pPr>
        <w:pStyle w:val="Kop1"/>
        <w:rPr>
          <w:rFonts w:ascii="Trebuchet MS" w:hAnsi="Trebuchet MS"/>
          <w:color w:val="86A795" w:themeColor="text2" w:themeTint="99"/>
          <w:sz w:val="26"/>
          <w:szCs w:val="26"/>
        </w:rPr>
      </w:pPr>
      <w:bookmarkStart w:id="1" w:name="_Toc427663671"/>
      <w:r w:rsidRPr="00C07AC6">
        <w:rPr>
          <w:rFonts w:ascii="Trebuchet MS" w:hAnsi="Trebuchet MS"/>
          <w:color w:val="86A795" w:themeColor="text2" w:themeTint="99"/>
          <w:sz w:val="26"/>
          <w:szCs w:val="26"/>
        </w:rPr>
        <w:lastRenderedPageBreak/>
        <w:t>Over onze school</w:t>
      </w:r>
      <w:bookmarkEnd w:id="1"/>
    </w:p>
    <w:p w:rsidR="00E03608" w:rsidRPr="00771707" w:rsidRDefault="00347396" w:rsidP="00E03608">
      <w:pPr>
        <w:spacing w:before="240" w:after="0" w:line="240" w:lineRule="auto"/>
        <w:jc w:val="both"/>
        <w:rPr>
          <w:rFonts w:ascii="Trebuchet MS" w:eastAsia="Arial Unicode MS" w:hAnsi="Trebuchet MS" w:cs="Arial"/>
          <w:sz w:val="20"/>
          <w:szCs w:val="20"/>
        </w:rPr>
      </w:pPr>
      <w:r>
        <w:rPr>
          <w:rFonts w:ascii="Trebuchet MS" w:eastAsia="Arial Unicode MS" w:hAnsi="Trebuchet MS" w:cs="Arial"/>
          <w:sz w:val="20"/>
          <w:szCs w:val="20"/>
        </w:rPr>
        <w:t>C</w:t>
      </w:r>
      <w:r w:rsidR="00E03608" w:rsidRPr="00771707">
        <w:rPr>
          <w:rFonts w:ascii="Trebuchet MS" w:eastAsia="Arial Unicode MS" w:hAnsi="Trebuchet MS" w:cs="Arial"/>
          <w:sz w:val="20"/>
          <w:szCs w:val="20"/>
        </w:rPr>
        <w:t xml:space="preserve">BS </w:t>
      </w:r>
      <w:r w:rsidR="00A72F91">
        <w:rPr>
          <w:rFonts w:ascii="Trebuchet MS" w:eastAsia="Arial Unicode MS" w:hAnsi="Trebuchet MS" w:cs="Arial"/>
          <w:sz w:val="20"/>
          <w:szCs w:val="20"/>
        </w:rPr>
        <w:t>‘t Jok</w:t>
      </w:r>
      <w:r w:rsidR="00E03608" w:rsidRPr="00771707">
        <w:rPr>
          <w:rFonts w:ascii="Trebuchet MS" w:eastAsia="Arial Unicode MS" w:hAnsi="Trebuchet MS" w:cs="Arial"/>
          <w:sz w:val="20"/>
          <w:szCs w:val="20"/>
        </w:rPr>
        <w:t xml:space="preserve"> is een </w:t>
      </w:r>
      <w:r>
        <w:rPr>
          <w:rFonts w:ascii="Trebuchet MS" w:eastAsia="Arial Unicode MS" w:hAnsi="Trebuchet MS" w:cs="Arial"/>
          <w:sz w:val="20"/>
          <w:szCs w:val="20"/>
        </w:rPr>
        <w:t>Christelijk</w:t>
      </w:r>
      <w:r w:rsidR="00E03608" w:rsidRPr="00771707">
        <w:rPr>
          <w:rFonts w:ascii="Trebuchet MS" w:eastAsia="Arial Unicode MS" w:hAnsi="Trebuchet MS" w:cs="Arial"/>
          <w:sz w:val="20"/>
          <w:szCs w:val="20"/>
        </w:rPr>
        <w:t>e basisschool</w:t>
      </w:r>
      <w:r>
        <w:rPr>
          <w:rFonts w:ascii="Trebuchet MS" w:eastAsia="Arial Unicode MS" w:hAnsi="Trebuchet MS" w:cs="Arial"/>
          <w:sz w:val="20"/>
          <w:szCs w:val="20"/>
        </w:rPr>
        <w:t>.</w:t>
      </w:r>
      <w:r w:rsidR="00E03608" w:rsidRPr="00771707">
        <w:rPr>
          <w:rFonts w:ascii="Trebuchet MS" w:eastAsia="Arial Unicode MS" w:hAnsi="Trebuchet MS" w:cs="Arial"/>
          <w:sz w:val="20"/>
          <w:szCs w:val="20"/>
        </w:rPr>
        <w:t xml:space="preserve"> In totaal zijn er </w:t>
      </w:r>
      <w:r w:rsidR="00C82317">
        <w:rPr>
          <w:rFonts w:ascii="Trebuchet MS" w:eastAsia="Arial Unicode MS" w:hAnsi="Trebuchet MS" w:cs="Arial"/>
          <w:sz w:val="20"/>
          <w:szCs w:val="20"/>
        </w:rPr>
        <w:t xml:space="preserve">zo’n </w:t>
      </w:r>
      <w:r w:rsidR="00A72F91">
        <w:rPr>
          <w:rFonts w:ascii="Trebuchet MS" w:eastAsia="Arial Unicode MS" w:hAnsi="Trebuchet MS" w:cs="Arial"/>
          <w:sz w:val="20"/>
          <w:szCs w:val="20"/>
        </w:rPr>
        <w:t>60</w:t>
      </w:r>
      <w:r w:rsidR="00E03608" w:rsidRPr="00771707">
        <w:rPr>
          <w:rFonts w:ascii="Trebuchet MS" w:eastAsia="Arial Unicode MS" w:hAnsi="Trebuchet MS" w:cs="Arial"/>
          <w:sz w:val="20"/>
          <w:szCs w:val="20"/>
        </w:rPr>
        <w:t xml:space="preserve"> leerlingen, verdeeld over </w:t>
      </w:r>
      <w:r w:rsidR="00A72F91">
        <w:rPr>
          <w:rFonts w:ascii="Trebuchet MS" w:eastAsia="Arial Unicode MS" w:hAnsi="Trebuchet MS" w:cs="Arial"/>
          <w:sz w:val="20"/>
          <w:szCs w:val="20"/>
        </w:rPr>
        <w:t>4</w:t>
      </w:r>
      <w:r w:rsidR="00E03608" w:rsidRPr="00771707">
        <w:rPr>
          <w:rFonts w:ascii="Trebuchet MS" w:eastAsia="Arial Unicode MS" w:hAnsi="Trebuchet MS" w:cs="Arial"/>
          <w:sz w:val="20"/>
          <w:szCs w:val="20"/>
        </w:rPr>
        <w:t xml:space="preserve"> groepen</w:t>
      </w:r>
      <w:r w:rsidR="00A72F91">
        <w:rPr>
          <w:rFonts w:ascii="Trebuchet MS" w:eastAsia="Arial Unicode MS" w:hAnsi="Trebuchet MS" w:cs="Arial"/>
          <w:sz w:val="20"/>
          <w:szCs w:val="20"/>
        </w:rPr>
        <w:t>.</w:t>
      </w:r>
      <w:r w:rsidR="00E03608" w:rsidRPr="00771707">
        <w:rPr>
          <w:rFonts w:ascii="Trebuchet MS" w:eastAsia="Arial Unicode MS" w:hAnsi="Trebuchet MS" w:cs="Arial"/>
          <w:sz w:val="20"/>
          <w:szCs w:val="20"/>
        </w:rPr>
        <w:t xml:space="preserve"> De school be</w:t>
      </w:r>
      <w:r>
        <w:rPr>
          <w:rFonts w:ascii="Trebuchet MS" w:eastAsia="Arial Unicode MS" w:hAnsi="Trebuchet MS" w:cs="Arial"/>
          <w:sz w:val="20"/>
          <w:szCs w:val="20"/>
        </w:rPr>
        <w:t>vindt</w:t>
      </w:r>
      <w:r w:rsidR="00E03608" w:rsidRPr="00771707">
        <w:rPr>
          <w:rFonts w:ascii="Trebuchet MS" w:eastAsia="Arial Unicode MS" w:hAnsi="Trebuchet MS" w:cs="Arial"/>
          <w:sz w:val="20"/>
          <w:szCs w:val="20"/>
        </w:rPr>
        <w:t xml:space="preserve"> </w:t>
      </w:r>
      <w:r>
        <w:rPr>
          <w:rFonts w:ascii="Trebuchet MS" w:eastAsia="Arial Unicode MS" w:hAnsi="Trebuchet MS" w:cs="Arial"/>
          <w:sz w:val="20"/>
          <w:szCs w:val="20"/>
        </w:rPr>
        <w:t xml:space="preserve">zich in een </w:t>
      </w:r>
      <w:r w:rsidR="00A72F91">
        <w:rPr>
          <w:rFonts w:ascii="Trebuchet MS" w:eastAsia="Arial Unicode MS" w:hAnsi="Trebuchet MS" w:cs="Arial"/>
          <w:sz w:val="20"/>
          <w:szCs w:val="20"/>
        </w:rPr>
        <w:t>gebouw waar ook een openbare basisschool gehuisvest is.</w:t>
      </w:r>
      <w:r>
        <w:rPr>
          <w:rFonts w:ascii="Trebuchet MS" w:eastAsia="Arial Unicode MS" w:hAnsi="Trebuchet MS" w:cs="Arial"/>
          <w:sz w:val="20"/>
          <w:szCs w:val="20"/>
        </w:rPr>
        <w:t xml:space="preserve"> </w:t>
      </w:r>
      <w:r w:rsidR="00E03608" w:rsidRPr="00771707">
        <w:rPr>
          <w:rFonts w:ascii="Trebuchet MS" w:eastAsia="Arial Unicode MS" w:hAnsi="Trebuchet MS" w:cs="Arial"/>
          <w:sz w:val="20"/>
          <w:szCs w:val="20"/>
        </w:rPr>
        <w:t xml:space="preserve">De gymzaal van onze school bevindt zich </w:t>
      </w:r>
      <w:r w:rsidR="00A72F91">
        <w:rPr>
          <w:rFonts w:ascii="Trebuchet MS" w:eastAsia="Arial Unicode MS" w:hAnsi="Trebuchet MS" w:cs="Arial"/>
          <w:sz w:val="20"/>
          <w:szCs w:val="20"/>
        </w:rPr>
        <w:t>op loopafstand</w:t>
      </w:r>
      <w:r>
        <w:rPr>
          <w:rFonts w:ascii="Trebuchet MS" w:eastAsia="Arial Unicode MS" w:hAnsi="Trebuchet MS" w:cs="Arial"/>
          <w:sz w:val="20"/>
          <w:szCs w:val="20"/>
        </w:rPr>
        <w:t>.</w:t>
      </w:r>
      <w:r w:rsidR="00E03608" w:rsidRPr="00771707">
        <w:rPr>
          <w:rFonts w:ascii="Trebuchet MS" w:eastAsia="Arial Unicode MS" w:hAnsi="Trebuchet MS" w:cs="Arial"/>
          <w:sz w:val="20"/>
          <w:szCs w:val="20"/>
        </w:rPr>
        <w:t xml:space="preserve"> </w:t>
      </w:r>
    </w:p>
    <w:p w:rsidR="00E03608" w:rsidRPr="00771707" w:rsidRDefault="00A0518E" w:rsidP="00E03608">
      <w:pPr>
        <w:spacing w:before="240" w:after="0" w:line="240" w:lineRule="auto"/>
        <w:jc w:val="both"/>
        <w:rPr>
          <w:rFonts w:ascii="Trebuchet MS" w:eastAsia="Arial Unicode MS" w:hAnsi="Trebuchet MS" w:cs="Arial"/>
          <w:sz w:val="20"/>
          <w:szCs w:val="20"/>
        </w:rPr>
      </w:pPr>
      <w:r>
        <w:rPr>
          <w:rFonts w:ascii="Trebuchet MS" w:eastAsia="Arial Unicode MS" w:hAnsi="Trebuchet MS" w:cs="Arial"/>
          <w:noProof/>
          <w:sz w:val="20"/>
          <w:szCs w:val="20"/>
          <w:lang w:eastAsia="nl-NL"/>
        </w:rPr>
        <w:drawing>
          <wp:inline distT="0" distB="0" distL="0" distR="0">
            <wp:extent cx="5232400" cy="3147537"/>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5997" cy="3155716"/>
                    </a:xfrm>
                    <a:prstGeom prst="rect">
                      <a:avLst/>
                    </a:prstGeom>
                    <a:noFill/>
                    <a:ln>
                      <a:noFill/>
                    </a:ln>
                  </pic:spPr>
                </pic:pic>
              </a:graphicData>
            </a:graphic>
          </wp:inline>
        </w:drawing>
      </w:r>
      <w:r w:rsidR="00E03608" w:rsidRPr="00771707">
        <w:rPr>
          <w:rFonts w:ascii="Trebuchet MS" w:eastAsia="Arial Unicode MS" w:hAnsi="Trebuchet MS" w:cs="Arial"/>
          <w:sz w:val="20"/>
          <w:szCs w:val="20"/>
        </w:rPr>
        <w:t xml:space="preserve">          </w:t>
      </w:r>
    </w:p>
    <w:p w:rsidR="007C5EB9" w:rsidRDefault="007C5EB9" w:rsidP="00E03608">
      <w:pPr>
        <w:spacing w:before="240" w:after="0" w:line="240" w:lineRule="auto"/>
        <w:jc w:val="both"/>
        <w:rPr>
          <w:rFonts w:ascii="Trebuchet MS" w:eastAsia="Arial Unicode MS" w:hAnsi="Trebuchet MS" w:cs="Arial"/>
          <w:sz w:val="20"/>
          <w:szCs w:val="20"/>
        </w:rPr>
      </w:pPr>
    </w:p>
    <w:p w:rsidR="00E03608" w:rsidRPr="00771707" w:rsidRDefault="00E03608" w:rsidP="00E03608">
      <w:pPr>
        <w:spacing w:before="240" w:after="0" w:line="240" w:lineRule="auto"/>
        <w:jc w:val="both"/>
        <w:rPr>
          <w:rFonts w:ascii="Trebuchet MS" w:eastAsia="Arial Unicode MS" w:hAnsi="Trebuchet MS" w:cs="Arial"/>
          <w:sz w:val="20"/>
          <w:szCs w:val="20"/>
        </w:rPr>
      </w:pPr>
      <w:r w:rsidRPr="00771707">
        <w:rPr>
          <w:rFonts w:ascii="Trebuchet MS" w:eastAsia="Arial Unicode MS" w:hAnsi="Trebuchet MS" w:cs="Arial"/>
          <w:sz w:val="20"/>
          <w:szCs w:val="20"/>
        </w:rPr>
        <w:t xml:space="preserve">In </w:t>
      </w:r>
      <w:r w:rsidR="00347396">
        <w:rPr>
          <w:rFonts w:ascii="Trebuchet MS" w:eastAsia="Arial Unicode MS" w:hAnsi="Trebuchet MS" w:cs="Arial"/>
          <w:sz w:val="20"/>
          <w:szCs w:val="20"/>
        </w:rPr>
        <w:t>het</w:t>
      </w:r>
      <w:r w:rsidRPr="00771707">
        <w:rPr>
          <w:rFonts w:ascii="Trebuchet MS" w:eastAsia="Arial Unicode MS" w:hAnsi="Trebuchet MS" w:cs="Arial"/>
          <w:sz w:val="20"/>
          <w:szCs w:val="20"/>
        </w:rPr>
        <w:t xml:space="preserve"> gebouw is een speellokaal aanwezig</w:t>
      </w:r>
      <w:r w:rsidR="00347396">
        <w:rPr>
          <w:rFonts w:ascii="Trebuchet MS" w:eastAsia="Arial Unicode MS" w:hAnsi="Trebuchet MS" w:cs="Arial"/>
          <w:sz w:val="20"/>
          <w:szCs w:val="20"/>
        </w:rPr>
        <w:t xml:space="preserve"> wat wordt gebruikt voor kleutergym maar ook</w:t>
      </w:r>
      <w:r w:rsidRPr="00771707">
        <w:rPr>
          <w:rFonts w:ascii="Trebuchet MS" w:eastAsia="Arial Unicode MS" w:hAnsi="Trebuchet MS" w:cs="Arial"/>
          <w:sz w:val="20"/>
          <w:szCs w:val="20"/>
        </w:rPr>
        <w:t xml:space="preserve"> voor de lessen van dans/drama en andere activiteiten</w:t>
      </w:r>
      <w:r w:rsidR="00347396">
        <w:rPr>
          <w:rFonts w:ascii="Trebuchet MS" w:eastAsia="Arial Unicode MS" w:hAnsi="Trebuchet MS" w:cs="Arial"/>
          <w:sz w:val="20"/>
          <w:szCs w:val="20"/>
        </w:rPr>
        <w:t>.</w:t>
      </w:r>
    </w:p>
    <w:p w:rsidR="00347396" w:rsidRDefault="00347396"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r w:rsidRPr="00771707">
        <w:rPr>
          <w:rFonts w:ascii="Trebuchet MS" w:hAnsi="Trebuchet MS"/>
          <w:sz w:val="20"/>
          <w:szCs w:val="20"/>
        </w:rPr>
        <w:t>In 201</w:t>
      </w:r>
      <w:r w:rsidR="00347396">
        <w:rPr>
          <w:rFonts w:ascii="Trebuchet MS" w:hAnsi="Trebuchet MS"/>
          <w:sz w:val="20"/>
          <w:szCs w:val="20"/>
        </w:rPr>
        <w:t>1</w:t>
      </w:r>
      <w:r w:rsidRPr="00771707">
        <w:rPr>
          <w:rFonts w:ascii="Trebuchet MS" w:hAnsi="Trebuchet MS"/>
          <w:sz w:val="20"/>
          <w:szCs w:val="20"/>
        </w:rPr>
        <w:t xml:space="preserve"> is </w:t>
      </w:r>
      <w:r w:rsidR="00A72F91">
        <w:rPr>
          <w:rFonts w:ascii="Trebuchet MS" w:hAnsi="Trebuchet MS"/>
          <w:sz w:val="20"/>
          <w:szCs w:val="20"/>
        </w:rPr>
        <w:t>CBS ‘t Jok</w:t>
      </w:r>
      <w:r w:rsidRPr="00771707">
        <w:rPr>
          <w:rFonts w:ascii="Trebuchet MS" w:hAnsi="Trebuchet MS"/>
          <w:sz w:val="20"/>
          <w:szCs w:val="20"/>
        </w:rPr>
        <w:t xml:space="preserve"> gecertificeerd als Daltonschool. Alle toenmalige leerkrachten hebben hun certificaat Daltonleerkracht gehaald. Nieuwe leerkrachten van </w:t>
      </w:r>
      <w:r w:rsidR="00347396">
        <w:rPr>
          <w:rFonts w:ascii="Trebuchet MS" w:hAnsi="Trebuchet MS"/>
          <w:sz w:val="20"/>
          <w:szCs w:val="20"/>
        </w:rPr>
        <w:t xml:space="preserve">de vereniging </w:t>
      </w:r>
      <w:r w:rsidRPr="00771707">
        <w:rPr>
          <w:rFonts w:ascii="Trebuchet MS" w:hAnsi="Trebuchet MS"/>
          <w:sz w:val="20"/>
          <w:szCs w:val="20"/>
        </w:rPr>
        <w:t xml:space="preserve">gaan het  certificeringstraject in hun tweede of derde jaar volgen.  Nieuwe leerkrachten worden begeleid en ingewerkt in de werkwijze van </w:t>
      </w:r>
      <w:r w:rsidR="00A72F91">
        <w:rPr>
          <w:rFonts w:ascii="Trebuchet MS" w:hAnsi="Trebuchet MS"/>
          <w:sz w:val="20"/>
          <w:szCs w:val="20"/>
        </w:rPr>
        <w:t>CBS ‘t Jok</w:t>
      </w:r>
      <w:r w:rsidRPr="00771707">
        <w:rPr>
          <w:rFonts w:ascii="Trebuchet MS" w:hAnsi="Trebuchet MS"/>
          <w:sz w:val="20"/>
          <w:szCs w:val="20"/>
        </w:rPr>
        <w:t xml:space="preserve">. Wij vinden het belangrijk dat alle leerkrachten vanuit dezelfde visie werken en dat er een doorgaande lijn is in de school. </w:t>
      </w: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A72F91" w:rsidP="00E03608">
      <w:pPr>
        <w:tabs>
          <w:tab w:val="left" w:pos="4395"/>
        </w:tabs>
        <w:spacing w:after="0" w:line="240" w:lineRule="auto"/>
        <w:jc w:val="both"/>
        <w:rPr>
          <w:rFonts w:ascii="Trebuchet MS" w:hAnsi="Trebuchet MS"/>
          <w:sz w:val="20"/>
          <w:szCs w:val="20"/>
        </w:rPr>
      </w:pPr>
      <w:r>
        <w:rPr>
          <w:rFonts w:ascii="Trebuchet MS" w:hAnsi="Trebuchet MS"/>
          <w:sz w:val="20"/>
          <w:szCs w:val="20"/>
        </w:rPr>
        <w:t>CBS ‘t Jok</w:t>
      </w:r>
      <w:r w:rsidR="00E03608" w:rsidRPr="00771707">
        <w:rPr>
          <w:rFonts w:ascii="Trebuchet MS" w:hAnsi="Trebuchet MS"/>
          <w:sz w:val="20"/>
          <w:szCs w:val="20"/>
        </w:rPr>
        <w:t xml:space="preserve"> heeft een gecertificeerde Dalton-coördinator, </w:t>
      </w:r>
      <w:r w:rsidR="00347396">
        <w:rPr>
          <w:rFonts w:ascii="Trebuchet MS" w:hAnsi="Trebuchet MS"/>
          <w:sz w:val="20"/>
          <w:szCs w:val="20"/>
        </w:rPr>
        <w:t xml:space="preserve">Sietske de Bos. Sietske is ook Dalton-coördinator van CBS </w:t>
      </w:r>
      <w:r>
        <w:rPr>
          <w:rFonts w:ascii="Trebuchet MS" w:hAnsi="Trebuchet MS"/>
          <w:sz w:val="20"/>
          <w:szCs w:val="20"/>
        </w:rPr>
        <w:t>Vossersschool</w:t>
      </w:r>
      <w:r w:rsidR="00347396">
        <w:rPr>
          <w:rFonts w:ascii="Trebuchet MS" w:hAnsi="Trebuchet MS"/>
          <w:sz w:val="20"/>
          <w:szCs w:val="20"/>
        </w:rPr>
        <w:t xml:space="preserve">. </w:t>
      </w:r>
      <w:r w:rsidR="00E03608" w:rsidRPr="00771707">
        <w:rPr>
          <w:rFonts w:ascii="Trebuchet MS" w:hAnsi="Trebuchet MS"/>
          <w:sz w:val="20"/>
          <w:szCs w:val="20"/>
        </w:rPr>
        <w:t xml:space="preserve"> </w:t>
      </w:r>
      <w:r w:rsidR="007C5EB9">
        <w:rPr>
          <w:rFonts w:ascii="Trebuchet MS" w:hAnsi="Trebuchet MS"/>
          <w:sz w:val="20"/>
          <w:szCs w:val="20"/>
        </w:rPr>
        <w:t>Tevens is ze bestuurslid van D</w:t>
      </w:r>
      <w:r>
        <w:rPr>
          <w:rFonts w:ascii="Trebuchet MS" w:hAnsi="Trebuchet MS"/>
          <w:sz w:val="20"/>
          <w:szCs w:val="20"/>
        </w:rPr>
        <w:t>altonvereniging Friesland.</w:t>
      </w:r>
      <w:r w:rsidR="00E03608" w:rsidRPr="00771707">
        <w:rPr>
          <w:rFonts w:ascii="Trebuchet MS" w:hAnsi="Trebuchet MS"/>
          <w:sz w:val="20"/>
          <w:szCs w:val="20"/>
        </w:rPr>
        <w:t xml:space="preserve"> </w:t>
      </w: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347396" w:rsidP="00E03608">
      <w:pPr>
        <w:tabs>
          <w:tab w:val="left" w:pos="4395"/>
        </w:tabs>
        <w:spacing w:after="0" w:line="240" w:lineRule="auto"/>
        <w:jc w:val="both"/>
        <w:rPr>
          <w:rFonts w:ascii="Trebuchet MS" w:hAnsi="Trebuchet MS"/>
          <w:i/>
          <w:sz w:val="20"/>
          <w:szCs w:val="20"/>
        </w:rPr>
      </w:pPr>
      <w:r>
        <w:rPr>
          <w:rFonts w:ascii="Trebuchet MS" w:hAnsi="Trebuchet MS"/>
          <w:sz w:val="20"/>
          <w:szCs w:val="20"/>
        </w:rPr>
        <w:t xml:space="preserve">CBS </w:t>
      </w:r>
      <w:r w:rsidR="00A72F91">
        <w:rPr>
          <w:rFonts w:ascii="Trebuchet MS" w:hAnsi="Trebuchet MS"/>
          <w:sz w:val="20"/>
          <w:szCs w:val="20"/>
        </w:rPr>
        <w:t>‘t Jok</w:t>
      </w:r>
      <w:r w:rsidR="00E03608" w:rsidRPr="00771707">
        <w:rPr>
          <w:rFonts w:ascii="Trebuchet MS" w:hAnsi="Trebuchet MS"/>
          <w:sz w:val="20"/>
          <w:szCs w:val="20"/>
        </w:rPr>
        <w:t xml:space="preserve"> is een school waar kinderen zich thuis voelen, waar aandacht en ruimte is voor hun talenten en</w:t>
      </w:r>
      <w:r>
        <w:rPr>
          <w:rFonts w:ascii="Trebuchet MS" w:hAnsi="Trebuchet MS"/>
          <w:sz w:val="20"/>
          <w:szCs w:val="20"/>
        </w:rPr>
        <w:t xml:space="preserve"> </w:t>
      </w:r>
      <w:r w:rsidR="00E03608" w:rsidRPr="00771707">
        <w:rPr>
          <w:rFonts w:ascii="Trebuchet MS" w:hAnsi="Trebuchet MS"/>
          <w:sz w:val="20"/>
          <w:szCs w:val="20"/>
        </w:rPr>
        <w:t xml:space="preserve">waar onderwijs wordt gegeven door een professioneel team. </w:t>
      </w: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rPr>
          <w:rFonts w:ascii="Trebuchet MS" w:eastAsiaTheme="majorEastAsia" w:hAnsi="Trebuchet MS"/>
          <w:b/>
          <w:bCs/>
          <w:color w:val="729928" w:themeColor="accent1" w:themeShade="BF"/>
          <w:sz w:val="20"/>
          <w:szCs w:val="20"/>
        </w:rPr>
      </w:pPr>
      <w:r w:rsidRPr="00771707">
        <w:rPr>
          <w:rFonts w:ascii="Trebuchet MS" w:hAnsi="Trebuchet MS"/>
          <w:sz w:val="20"/>
          <w:szCs w:val="20"/>
        </w:rPr>
        <w:br w:type="page"/>
      </w:r>
    </w:p>
    <w:p w:rsidR="00E03608" w:rsidRPr="00CE5D8A" w:rsidRDefault="00E03608" w:rsidP="00E03608">
      <w:pPr>
        <w:pStyle w:val="Kop1"/>
        <w:rPr>
          <w:rFonts w:ascii="Trebuchet MS" w:hAnsi="Trebuchet MS"/>
        </w:rPr>
      </w:pPr>
      <w:bookmarkStart w:id="2" w:name="_Toc427663672"/>
      <w:r w:rsidRPr="00CE5D8A">
        <w:rPr>
          <w:rFonts w:ascii="Trebuchet MS" w:hAnsi="Trebuchet MS"/>
        </w:rPr>
        <w:lastRenderedPageBreak/>
        <w:t>Hoofdstuk 1</w:t>
      </w:r>
      <w:r w:rsidRPr="00CE5D8A">
        <w:rPr>
          <w:rFonts w:ascii="Trebuchet MS" w:hAnsi="Trebuchet MS"/>
        </w:rPr>
        <w:tab/>
      </w:r>
      <w:r w:rsidRPr="00CE5D8A">
        <w:rPr>
          <w:rFonts w:ascii="Trebuchet MS" w:hAnsi="Trebuchet MS"/>
        </w:rPr>
        <w:tab/>
        <w:t xml:space="preserve">Waar </w:t>
      </w:r>
      <w:r w:rsidR="00A72F91" w:rsidRPr="00CE5D8A">
        <w:rPr>
          <w:rFonts w:ascii="Trebuchet MS" w:hAnsi="Trebuchet MS"/>
        </w:rPr>
        <w:t>CBS ‘t Jok</w:t>
      </w:r>
      <w:r w:rsidRPr="00CE5D8A">
        <w:rPr>
          <w:rFonts w:ascii="Trebuchet MS" w:hAnsi="Trebuchet MS"/>
        </w:rPr>
        <w:t xml:space="preserve"> voor staat</w:t>
      </w:r>
      <w:bookmarkEnd w:id="2"/>
    </w:p>
    <w:p w:rsidR="00E03608" w:rsidRPr="00771707" w:rsidRDefault="00E03608" w:rsidP="00E03608">
      <w:pPr>
        <w:tabs>
          <w:tab w:val="left" w:pos="4395"/>
        </w:tabs>
        <w:spacing w:after="0" w:line="240" w:lineRule="auto"/>
        <w:jc w:val="both"/>
        <w:rPr>
          <w:rFonts w:ascii="Trebuchet MS" w:hAnsi="Trebuchet MS"/>
          <w:sz w:val="20"/>
          <w:szCs w:val="20"/>
        </w:rPr>
      </w:pPr>
      <w:r w:rsidRPr="00771707">
        <w:rPr>
          <w:rFonts w:ascii="Trebuchet MS" w:hAnsi="Trebuchet MS"/>
          <w:sz w:val="20"/>
          <w:szCs w:val="20"/>
        </w:rPr>
        <w:br/>
      </w:r>
    </w:p>
    <w:p w:rsidR="00E03608" w:rsidRPr="00CE5D8A" w:rsidRDefault="00E03608" w:rsidP="00E03608">
      <w:pPr>
        <w:pStyle w:val="Kop2"/>
        <w:rPr>
          <w:rFonts w:ascii="Trebuchet MS" w:hAnsi="Trebuchet MS"/>
        </w:rPr>
      </w:pPr>
      <w:bookmarkStart w:id="3" w:name="_Toc427663673"/>
      <w:r w:rsidRPr="00CE5D8A">
        <w:rPr>
          <w:rFonts w:ascii="Trebuchet MS" w:hAnsi="Trebuchet MS"/>
        </w:rPr>
        <w:t>1.1</w:t>
      </w:r>
      <w:r w:rsidRPr="00CE5D8A">
        <w:rPr>
          <w:rFonts w:ascii="Trebuchet MS" w:hAnsi="Trebuchet MS"/>
        </w:rPr>
        <w:tab/>
        <w:t>Missie en visie</w:t>
      </w:r>
      <w:bookmarkEnd w:id="3"/>
    </w:p>
    <w:p w:rsidR="00270283" w:rsidRDefault="00270283" w:rsidP="00270283">
      <w:pPr>
        <w:rPr>
          <w:rFonts w:ascii="Trebuchet MS" w:hAnsi="Trebuchet MS"/>
          <w:sz w:val="20"/>
          <w:szCs w:val="20"/>
        </w:rPr>
      </w:pPr>
    </w:p>
    <w:p w:rsidR="00270283" w:rsidRPr="00F71CC4" w:rsidRDefault="00270283" w:rsidP="00C07AC6">
      <w:pPr>
        <w:spacing w:after="0"/>
        <w:rPr>
          <w:rFonts w:ascii="Trebuchet MS" w:hAnsi="Trebuchet MS"/>
          <w:sz w:val="20"/>
          <w:szCs w:val="20"/>
        </w:rPr>
      </w:pPr>
      <w:r w:rsidRPr="00F71CC4">
        <w:rPr>
          <w:rFonts w:ascii="Trebuchet MS" w:hAnsi="Trebuchet MS"/>
          <w:sz w:val="20"/>
          <w:szCs w:val="20"/>
        </w:rPr>
        <w:t xml:space="preserve">Als </w:t>
      </w:r>
      <w:r w:rsidRPr="00F71CC4">
        <w:rPr>
          <w:rFonts w:ascii="Trebuchet MS" w:hAnsi="Trebuchet MS"/>
          <w:sz w:val="20"/>
          <w:szCs w:val="20"/>
          <w:u w:val="single"/>
        </w:rPr>
        <w:t>missie</w:t>
      </w:r>
      <w:r w:rsidRPr="00F71CC4">
        <w:rPr>
          <w:rFonts w:ascii="Trebuchet MS" w:hAnsi="Trebuchet MS"/>
          <w:sz w:val="20"/>
          <w:szCs w:val="20"/>
        </w:rPr>
        <w:t xml:space="preserve"> voor CBS </w:t>
      </w:r>
      <w:r w:rsidR="007C5EB9">
        <w:rPr>
          <w:rFonts w:ascii="Trebuchet MS" w:hAnsi="Trebuchet MS"/>
          <w:sz w:val="20"/>
          <w:szCs w:val="20"/>
        </w:rPr>
        <w:t>‘t Jok</w:t>
      </w:r>
      <w:r w:rsidRPr="00F71CC4">
        <w:rPr>
          <w:rFonts w:ascii="Trebuchet MS" w:hAnsi="Trebuchet MS"/>
          <w:sz w:val="20"/>
          <w:szCs w:val="20"/>
        </w:rPr>
        <w:t xml:space="preserve"> is door het lerarenteam gekozen:</w:t>
      </w:r>
    </w:p>
    <w:p w:rsidR="007C5EB9" w:rsidRDefault="007C5EB9" w:rsidP="00C07AC6">
      <w:pPr>
        <w:pStyle w:val="Plattetekst"/>
        <w:rPr>
          <w:rFonts w:cs="Arial"/>
          <w:color w:val="000000"/>
          <w:sz w:val="20"/>
          <w:szCs w:val="20"/>
          <w:shd w:val="clear" w:color="auto" w:fill="FFFFFF"/>
        </w:rPr>
      </w:pPr>
      <w:r w:rsidRPr="00222273">
        <w:rPr>
          <w:rFonts w:cs="Arial"/>
          <w:color w:val="000000"/>
          <w:sz w:val="20"/>
          <w:szCs w:val="20"/>
          <w:shd w:val="clear" w:color="auto" w:fill="FFFFFF"/>
        </w:rPr>
        <w:t>Ons doel ten aanzien van elk kind</w:t>
      </w:r>
      <w:r>
        <w:rPr>
          <w:rFonts w:cs="Arial"/>
          <w:color w:val="000000"/>
          <w:sz w:val="20"/>
          <w:szCs w:val="20"/>
          <w:shd w:val="clear" w:color="auto" w:fill="FFFFFF"/>
        </w:rPr>
        <w:t xml:space="preserve"> is</w:t>
      </w:r>
      <w:r w:rsidRPr="00222273">
        <w:rPr>
          <w:rFonts w:cs="Arial"/>
          <w:color w:val="000000"/>
          <w:sz w:val="20"/>
          <w:szCs w:val="20"/>
          <w:shd w:val="clear" w:color="auto" w:fill="FFFFFF"/>
        </w:rPr>
        <w:t xml:space="preserve"> bij te dragen aan de ontwikkeling tot een zelfstandig en positief denkend mens. Hierbij vinden wij het belangrijk dat er een doorgaande lijn is binnen de school op alle gebieden.  Heldere verwachtingen, doelen, regels en routines geven kinderen houvast. Verder willen we vanuit de visie kinderen aanmoedigen hun talenten verder te ontwikkelen.  Dit gaan wij de aankomende 4 jaren verder vormgeven en is opgenomen </w:t>
      </w:r>
      <w:r w:rsidRPr="00E90C14">
        <w:rPr>
          <w:rFonts w:cs="Arial"/>
          <w:color w:val="000000"/>
          <w:sz w:val="20"/>
          <w:szCs w:val="20"/>
          <w:shd w:val="clear" w:color="auto" w:fill="FFFFFF"/>
        </w:rPr>
        <w:t>in het schoolplan</w:t>
      </w:r>
      <w:r>
        <w:rPr>
          <w:rFonts w:cs="Arial"/>
          <w:i/>
          <w:color w:val="000000"/>
          <w:sz w:val="20"/>
          <w:szCs w:val="20"/>
          <w:shd w:val="clear" w:color="auto" w:fill="FFFFFF"/>
        </w:rPr>
        <w:t>.</w:t>
      </w:r>
      <w:r w:rsidRPr="00CE38CC">
        <w:rPr>
          <w:rFonts w:cs="Arial"/>
          <w:i/>
          <w:color w:val="000000"/>
          <w:sz w:val="20"/>
          <w:szCs w:val="20"/>
          <w:shd w:val="clear" w:color="auto" w:fill="FFFFFF"/>
        </w:rPr>
        <w:t xml:space="preserve"> </w:t>
      </w:r>
      <w:r w:rsidRPr="00222273">
        <w:rPr>
          <w:rFonts w:cs="Arial"/>
          <w:color w:val="000000"/>
          <w:sz w:val="20"/>
          <w:szCs w:val="20"/>
          <w:shd w:val="clear" w:color="auto" w:fill="FFFFFF"/>
        </w:rPr>
        <w:t>Daarnaast willen we ons de aankomende jaren ontwikkelen als een school die kinderen leert dat we in onze democratische samenleving samen verantwoordelijk zijn voor de wereld om ons heen.  </w:t>
      </w:r>
    </w:p>
    <w:p w:rsidR="007C5EB9" w:rsidRDefault="007C5EB9" w:rsidP="007C5EB9">
      <w:pPr>
        <w:pStyle w:val="Plattetekst"/>
        <w:rPr>
          <w:rFonts w:cs="Arial"/>
          <w:color w:val="000000"/>
          <w:sz w:val="20"/>
          <w:szCs w:val="20"/>
          <w:shd w:val="clear" w:color="auto" w:fill="FFFFFF"/>
        </w:rPr>
      </w:pPr>
    </w:p>
    <w:p w:rsidR="007C5EB9" w:rsidRPr="00222273" w:rsidRDefault="007C5EB9" w:rsidP="007C5EB9">
      <w:pPr>
        <w:pStyle w:val="Plattetekst"/>
        <w:rPr>
          <w:rFonts w:cs="Arial"/>
          <w:color w:val="000000"/>
          <w:sz w:val="20"/>
          <w:szCs w:val="20"/>
          <w:shd w:val="clear" w:color="auto" w:fill="FFFFFF"/>
        </w:rPr>
      </w:pPr>
      <w:r>
        <w:rPr>
          <w:rFonts w:cs="Arial"/>
          <w:color w:val="000000"/>
          <w:sz w:val="20"/>
          <w:szCs w:val="20"/>
          <w:shd w:val="clear" w:color="auto" w:fill="FFFFFF"/>
        </w:rPr>
        <w:t xml:space="preserve">De </w:t>
      </w:r>
      <w:r w:rsidRPr="007C5EB9">
        <w:rPr>
          <w:rFonts w:cs="Arial"/>
          <w:color w:val="000000"/>
          <w:sz w:val="20"/>
          <w:szCs w:val="20"/>
          <w:u w:val="single"/>
          <w:shd w:val="clear" w:color="auto" w:fill="FFFFFF"/>
        </w:rPr>
        <w:t>visie</w:t>
      </w:r>
      <w:r>
        <w:rPr>
          <w:rFonts w:cs="Arial"/>
          <w:color w:val="000000"/>
          <w:sz w:val="20"/>
          <w:szCs w:val="20"/>
          <w:shd w:val="clear" w:color="auto" w:fill="FFFFFF"/>
        </w:rPr>
        <w:t xml:space="preserve"> van CBS ’t Jok:</w:t>
      </w:r>
    </w:p>
    <w:p w:rsidR="007C5EB9" w:rsidRPr="00222273" w:rsidRDefault="007C5EB9" w:rsidP="007C5EB9">
      <w:pPr>
        <w:pStyle w:val="Voettekst"/>
        <w:tabs>
          <w:tab w:val="clear" w:pos="4536"/>
          <w:tab w:val="clear" w:pos="9072"/>
        </w:tabs>
        <w:rPr>
          <w:rFonts w:ascii="Trebuchet MS" w:hAnsi="Trebuchet MS" w:cs="Arial"/>
          <w:color w:val="000000"/>
          <w:sz w:val="20"/>
          <w:szCs w:val="20"/>
          <w:shd w:val="clear" w:color="auto" w:fill="FFFFFF"/>
        </w:rPr>
      </w:pPr>
      <w:r w:rsidRPr="00222273">
        <w:rPr>
          <w:rFonts w:ascii="Trebuchet MS" w:hAnsi="Trebuchet MS" w:cs="Arial"/>
          <w:color w:val="000000"/>
          <w:sz w:val="20"/>
          <w:szCs w:val="20"/>
          <w:shd w:val="clear" w:color="auto" w:fill="FFFFFF"/>
        </w:rPr>
        <w:t>Op  CBS 't Jok willen wij elk kind vaardigheden meegeven op sociaal-emotioneel, cognitief, creatief en motorisch gebied, waarmee het kind zich verder kan ontplooien. Als school vormen wij een gemeenschap, waar we respectvol met elkaar om (leren) gaan, oog hebben voor elkaar en de wereld om ons heen. De christelijke identiteit van de school zien wij als ontdekkend levensbeschouwelijk leren vanuit geloof, hoop en liefde</w:t>
      </w:r>
      <w:r w:rsidRPr="004849D4">
        <w:rPr>
          <w:rFonts w:ascii="Trebuchet MS" w:hAnsi="Trebuchet MS" w:cs="Arial"/>
          <w:sz w:val="20"/>
          <w:szCs w:val="20"/>
          <w:shd w:val="clear" w:color="auto" w:fill="FFFFFF"/>
        </w:rPr>
        <w:t>.</w:t>
      </w:r>
      <w:r w:rsidRPr="00494C3F">
        <w:rPr>
          <w:rFonts w:ascii="Trebuchet MS" w:hAnsi="Trebuchet MS" w:cs="Arial"/>
          <w:color w:val="FF0000"/>
          <w:sz w:val="20"/>
          <w:szCs w:val="20"/>
          <w:shd w:val="clear" w:color="auto" w:fill="FFFFFF"/>
        </w:rPr>
        <w:t xml:space="preserve"> </w:t>
      </w:r>
      <w:r w:rsidRPr="004849D4">
        <w:rPr>
          <w:rFonts w:ascii="Trebuchet MS" w:hAnsi="Trebuchet MS" w:cs="Arial"/>
          <w:sz w:val="20"/>
          <w:szCs w:val="20"/>
          <w:shd w:val="clear" w:color="auto" w:fill="FFFFFF"/>
        </w:rPr>
        <w:t>Wij willen in verbinding staan met elkaar door te werken met positieve waarden zoals:</w:t>
      </w:r>
      <w:r>
        <w:rPr>
          <w:rFonts w:ascii="Trebuchet MS" w:hAnsi="Trebuchet MS" w:cs="Arial"/>
          <w:color w:val="FF0000"/>
          <w:sz w:val="20"/>
          <w:szCs w:val="20"/>
          <w:shd w:val="clear" w:color="auto" w:fill="FFFFFF"/>
        </w:rPr>
        <w:t xml:space="preserve"> </w:t>
      </w:r>
      <w:r w:rsidRPr="004849D4">
        <w:rPr>
          <w:rFonts w:ascii="Trebuchet MS" w:hAnsi="Trebuchet MS" w:cs="Arial"/>
          <w:sz w:val="20"/>
          <w:szCs w:val="20"/>
          <w:shd w:val="clear" w:color="auto" w:fill="FFFFFF"/>
        </w:rPr>
        <w:t>je veilig voelen, omkijken naar elkaar, dingen delen, vrijheid, jezelf ontdekken, vertrouwen en respect hebben en tonen naar jezelf en een ieder om je heen.</w:t>
      </w:r>
      <w:r w:rsidRPr="00222273">
        <w:rPr>
          <w:rFonts w:ascii="Trebuchet MS" w:hAnsi="Trebuchet MS" w:cs="Arial"/>
          <w:color w:val="000000"/>
          <w:sz w:val="20"/>
          <w:szCs w:val="20"/>
          <w:shd w:val="clear" w:color="auto" w:fill="FFFFFF"/>
        </w:rPr>
        <w:t xml:space="preserve"> </w:t>
      </w:r>
      <w:r>
        <w:rPr>
          <w:rFonts w:ascii="Trebuchet MS" w:hAnsi="Trebuchet MS" w:cs="Arial"/>
          <w:color w:val="000000"/>
          <w:sz w:val="20"/>
          <w:szCs w:val="20"/>
          <w:shd w:val="clear" w:color="auto" w:fill="FFFFFF"/>
        </w:rPr>
        <w:t xml:space="preserve">Wanneer het </w:t>
      </w:r>
      <w:r w:rsidRPr="00222273">
        <w:rPr>
          <w:rFonts w:ascii="Trebuchet MS" w:hAnsi="Trebuchet MS" w:cs="Arial"/>
          <w:color w:val="000000"/>
          <w:sz w:val="20"/>
          <w:szCs w:val="20"/>
          <w:shd w:val="clear" w:color="auto" w:fill="FFFFFF"/>
        </w:rPr>
        <w:t>welbevinden</w:t>
      </w:r>
      <w:r>
        <w:rPr>
          <w:rFonts w:ascii="Trebuchet MS" w:hAnsi="Trebuchet MS" w:cs="Arial"/>
          <w:color w:val="000000"/>
          <w:sz w:val="20"/>
          <w:szCs w:val="20"/>
          <w:shd w:val="clear" w:color="auto" w:fill="FFFFFF"/>
        </w:rPr>
        <w:t xml:space="preserve"> van een kind goed is dan </w:t>
      </w:r>
      <w:r w:rsidRPr="00222273">
        <w:rPr>
          <w:rFonts w:ascii="Trebuchet MS" w:hAnsi="Trebuchet MS" w:cs="Arial"/>
          <w:color w:val="000000"/>
          <w:sz w:val="20"/>
          <w:szCs w:val="20"/>
          <w:shd w:val="clear" w:color="auto" w:fill="FFFFFF"/>
        </w:rPr>
        <w:t>brengt</w:t>
      </w:r>
      <w:r>
        <w:rPr>
          <w:rFonts w:ascii="Trebuchet MS" w:hAnsi="Trebuchet MS" w:cs="Arial"/>
          <w:color w:val="000000"/>
          <w:sz w:val="20"/>
          <w:szCs w:val="20"/>
          <w:shd w:val="clear" w:color="auto" w:fill="FFFFFF"/>
        </w:rPr>
        <w:t xml:space="preserve"> het</w:t>
      </w:r>
      <w:r w:rsidRPr="00222273">
        <w:rPr>
          <w:rFonts w:ascii="Trebuchet MS" w:hAnsi="Trebuchet MS" w:cs="Arial"/>
          <w:color w:val="000000"/>
          <w:sz w:val="20"/>
          <w:szCs w:val="20"/>
          <w:shd w:val="clear" w:color="auto" w:fill="FFFFFF"/>
        </w:rPr>
        <w:t xml:space="preserve"> zelfvertrouwen, een goed gevoel van eigenwaarde en een dosis weerbaarheid met zich mee. Als een kind zich veilig voelt, kan het zich optimaal ontwikkelen. Daarbij richt CBS 't Jok het onderwijs zodanig in dat de Dalton principes: verantwoordelijkheid, zelfstandigheid, samenwerken, </w:t>
      </w:r>
      <w:r>
        <w:rPr>
          <w:rFonts w:ascii="Trebuchet MS" w:hAnsi="Trebuchet MS" w:cs="Arial"/>
          <w:color w:val="000000"/>
          <w:sz w:val="20"/>
          <w:szCs w:val="20"/>
          <w:shd w:val="clear" w:color="auto" w:fill="FFFFFF"/>
        </w:rPr>
        <w:t xml:space="preserve">effectiviteit en </w:t>
      </w:r>
      <w:r w:rsidRPr="00222273">
        <w:rPr>
          <w:rFonts w:ascii="Trebuchet MS" w:hAnsi="Trebuchet MS" w:cs="Arial"/>
          <w:color w:val="000000"/>
          <w:sz w:val="20"/>
          <w:szCs w:val="20"/>
          <w:shd w:val="clear" w:color="auto" w:fill="FFFFFF"/>
        </w:rPr>
        <w:t>reflectie ontwikkeld en gestimuleerd worden.</w:t>
      </w:r>
    </w:p>
    <w:p w:rsidR="00E03608" w:rsidRPr="00771707" w:rsidRDefault="00E03608" w:rsidP="00E03608">
      <w:pPr>
        <w:rPr>
          <w:rFonts w:ascii="Trebuchet MS" w:hAnsi="Trebuchet MS"/>
          <w:sz w:val="20"/>
          <w:szCs w:val="20"/>
        </w:rPr>
      </w:pPr>
    </w:p>
    <w:p w:rsidR="00E03608" w:rsidRPr="00771707" w:rsidRDefault="00E03608" w:rsidP="00E03608">
      <w:pPr>
        <w:rPr>
          <w:rFonts w:ascii="Trebuchet MS" w:hAnsi="Trebuchet MS"/>
          <w:sz w:val="20"/>
          <w:szCs w:val="20"/>
        </w:rPr>
      </w:pPr>
    </w:p>
    <w:p w:rsidR="00E03608" w:rsidRPr="00771707" w:rsidRDefault="00E03608" w:rsidP="00E03608">
      <w:pPr>
        <w:rPr>
          <w:rFonts w:ascii="Trebuchet MS" w:hAnsi="Trebuchet MS"/>
          <w:sz w:val="20"/>
          <w:szCs w:val="20"/>
        </w:rPr>
      </w:pPr>
    </w:p>
    <w:p w:rsidR="00E03608" w:rsidRPr="00771707" w:rsidRDefault="00E03608" w:rsidP="00E03608">
      <w:pPr>
        <w:pStyle w:val="Kop2"/>
        <w:rPr>
          <w:rFonts w:ascii="Trebuchet MS" w:hAnsi="Trebuchet MS"/>
          <w:sz w:val="20"/>
          <w:szCs w:val="20"/>
        </w:rPr>
      </w:pPr>
    </w:p>
    <w:p w:rsidR="00E03608" w:rsidRDefault="00E03608" w:rsidP="00E03608">
      <w:pPr>
        <w:rPr>
          <w:rFonts w:ascii="Trebuchet MS" w:hAnsi="Trebuchet MS"/>
          <w:sz w:val="20"/>
          <w:szCs w:val="20"/>
        </w:rPr>
      </w:pPr>
    </w:p>
    <w:p w:rsidR="007C5EB9" w:rsidRDefault="007C5EB9" w:rsidP="00E03608">
      <w:pPr>
        <w:rPr>
          <w:rFonts w:ascii="Trebuchet MS" w:hAnsi="Trebuchet MS"/>
          <w:sz w:val="20"/>
          <w:szCs w:val="20"/>
        </w:rPr>
      </w:pPr>
    </w:p>
    <w:p w:rsidR="007C5EB9" w:rsidRDefault="007C5EB9" w:rsidP="00E03608">
      <w:pPr>
        <w:rPr>
          <w:rFonts w:ascii="Trebuchet MS" w:hAnsi="Trebuchet MS"/>
          <w:sz w:val="20"/>
          <w:szCs w:val="20"/>
        </w:rPr>
      </w:pPr>
    </w:p>
    <w:p w:rsidR="007C5EB9" w:rsidRDefault="007C5EB9" w:rsidP="00E03608">
      <w:pPr>
        <w:rPr>
          <w:rFonts w:ascii="Trebuchet MS" w:hAnsi="Trebuchet MS"/>
          <w:sz w:val="20"/>
          <w:szCs w:val="20"/>
        </w:rPr>
      </w:pPr>
    </w:p>
    <w:p w:rsidR="007C5EB9" w:rsidRDefault="007C5EB9" w:rsidP="00E03608">
      <w:pPr>
        <w:rPr>
          <w:rFonts w:ascii="Trebuchet MS" w:hAnsi="Trebuchet MS"/>
          <w:sz w:val="20"/>
          <w:szCs w:val="20"/>
        </w:rPr>
      </w:pPr>
    </w:p>
    <w:p w:rsidR="007C5EB9" w:rsidRDefault="007C5EB9" w:rsidP="00E03608">
      <w:pPr>
        <w:rPr>
          <w:rFonts w:ascii="Trebuchet MS" w:hAnsi="Trebuchet MS"/>
          <w:sz w:val="20"/>
          <w:szCs w:val="20"/>
        </w:rPr>
      </w:pPr>
    </w:p>
    <w:p w:rsidR="007C5EB9" w:rsidRDefault="007C5EB9" w:rsidP="00E03608">
      <w:pPr>
        <w:rPr>
          <w:rFonts w:ascii="Trebuchet MS" w:hAnsi="Trebuchet MS"/>
          <w:sz w:val="20"/>
          <w:szCs w:val="20"/>
        </w:rPr>
      </w:pPr>
    </w:p>
    <w:p w:rsidR="007C5EB9" w:rsidRDefault="007C5EB9" w:rsidP="00E03608">
      <w:pPr>
        <w:rPr>
          <w:rFonts w:ascii="Trebuchet MS" w:hAnsi="Trebuchet MS"/>
          <w:sz w:val="20"/>
          <w:szCs w:val="20"/>
        </w:rPr>
      </w:pPr>
    </w:p>
    <w:p w:rsidR="007C5EB9" w:rsidRPr="00771707" w:rsidRDefault="007C5EB9" w:rsidP="00E03608">
      <w:pPr>
        <w:rPr>
          <w:rFonts w:ascii="Trebuchet MS" w:hAnsi="Trebuchet MS"/>
          <w:sz w:val="20"/>
          <w:szCs w:val="20"/>
        </w:rPr>
      </w:pPr>
    </w:p>
    <w:p w:rsidR="00E03608" w:rsidRPr="00771707" w:rsidRDefault="00E03608" w:rsidP="00E03608">
      <w:pPr>
        <w:rPr>
          <w:rFonts w:ascii="Trebuchet MS" w:hAnsi="Trebuchet MS"/>
          <w:sz w:val="20"/>
          <w:szCs w:val="20"/>
        </w:rPr>
      </w:pPr>
    </w:p>
    <w:p w:rsidR="00E03608" w:rsidRPr="00CE5D8A" w:rsidRDefault="00E03608" w:rsidP="00E03608">
      <w:pPr>
        <w:pStyle w:val="Kop2"/>
        <w:rPr>
          <w:rFonts w:ascii="Trebuchet MS" w:hAnsi="Trebuchet MS"/>
        </w:rPr>
      </w:pPr>
      <w:bookmarkStart w:id="4" w:name="_Toc427663674"/>
      <w:r w:rsidRPr="00CE5D8A">
        <w:rPr>
          <w:rFonts w:ascii="Trebuchet MS" w:hAnsi="Trebuchet MS"/>
        </w:rPr>
        <w:lastRenderedPageBreak/>
        <w:t xml:space="preserve">1.2 </w:t>
      </w:r>
      <w:r w:rsidRPr="00CE5D8A">
        <w:rPr>
          <w:rFonts w:ascii="Trebuchet MS" w:hAnsi="Trebuchet MS"/>
        </w:rPr>
        <w:tab/>
        <w:t>Een stukje Daltongeschiedenis</w:t>
      </w:r>
      <w:bookmarkEnd w:id="4"/>
    </w:p>
    <w:p w:rsidR="00E03608" w:rsidRPr="00771707" w:rsidRDefault="00E03608" w:rsidP="00E03608">
      <w:pPr>
        <w:tabs>
          <w:tab w:val="left" w:pos="4395"/>
        </w:tabs>
        <w:spacing w:after="0" w:line="240" w:lineRule="auto"/>
        <w:jc w:val="both"/>
        <w:rPr>
          <w:rFonts w:ascii="Trebuchet MS" w:hAnsi="Trebuchet MS"/>
          <w:sz w:val="20"/>
          <w:szCs w:val="20"/>
        </w:rPr>
      </w:pPr>
      <w:r w:rsidRPr="00771707">
        <w:rPr>
          <w:rFonts w:ascii="Trebuchet MS" w:hAnsi="Trebuchet MS"/>
          <w:sz w:val="20"/>
          <w:szCs w:val="20"/>
        </w:rPr>
        <w:t xml:space="preserve">Het Daltononderwijs bewijst al honderd jaar lang haar waarde. De onderwijsvorm is gebaseerd op de ideeën van de Amerikaanse pedagoge Helen Parkhurst. Haar ideeën over individuele en niet klassikale ontplooiing van leerlingen baseerde zij op haar ervaring als leerkracht. </w:t>
      </w:r>
    </w:p>
    <w:p w:rsidR="00E03608" w:rsidRPr="00771707" w:rsidRDefault="0005475A" w:rsidP="00E03608">
      <w:pPr>
        <w:tabs>
          <w:tab w:val="left" w:pos="4395"/>
        </w:tabs>
        <w:spacing w:after="0" w:line="240" w:lineRule="auto"/>
        <w:jc w:val="both"/>
        <w:rPr>
          <w:rFonts w:ascii="Trebuchet MS" w:hAnsi="Trebuchet MS"/>
          <w:sz w:val="20"/>
          <w:szCs w:val="20"/>
        </w:rPr>
      </w:pPr>
      <w:r>
        <w:rPr>
          <w:rFonts w:ascii="Trebuchet MS" w:hAnsi="Trebuchet MS"/>
          <w:noProof/>
          <w:sz w:val="20"/>
          <w:szCs w:val="20"/>
          <w:lang w:eastAsia="nl-NL"/>
        </w:rPr>
        <w:drawing>
          <wp:anchor distT="0" distB="0" distL="114300" distR="114300" simplePos="0" relativeHeight="251661312" behindDoc="0" locked="0" layoutInCell="1" allowOverlap="1">
            <wp:simplePos x="0" y="0"/>
            <wp:positionH relativeFrom="column">
              <wp:posOffset>3449955</wp:posOffset>
            </wp:positionH>
            <wp:positionV relativeFrom="paragraph">
              <wp:posOffset>240665</wp:posOffset>
            </wp:positionV>
            <wp:extent cx="1798320" cy="2222500"/>
            <wp:effectExtent l="0" t="0" r="0" b="635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8320" cy="222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noProof/>
          <w:sz w:val="20"/>
          <w:szCs w:val="20"/>
          <w:lang w:eastAsia="nl-NL"/>
        </w:rPr>
        <w:drawing>
          <wp:anchor distT="0" distB="0" distL="114300" distR="114300" simplePos="0" relativeHeight="251660288" behindDoc="0" locked="0" layoutInCell="1" allowOverlap="1">
            <wp:simplePos x="0" y="0"/>
            <wp:positionH relativeFrom="column">
              <wp:posOffset>655955</wp:posOffset>
            </wp:positionH>
            <wp:positionV relativeFrom="paragraph">
              <wp:posOffset>253365</wp:posOffset>
            </wp:positionV>
            <wp:extent cx="1740535" cy="221615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0535" cy="221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3608" w:rsidRPr="00771707" w:rsidRDefault="00E03608" w:rsidP="00E03608">
      <w:pPr>
        <w:tabs>
          <w:tab w:val="left" w:pos="4395"/>
        </w:tabs>
        <w:spacing w:after="0" w:line="240" w:lineRule="auto"/>
        <w:jc w:val="both"/>
        <w:rPr>
          <w:rFonts w:ascii="Trebuchet MS" w:hAnsi="Trebuchet MS"/>
          <w:sz w:val="20"/>
          <w:szCs w:val="20"/>
        </w:rPr>
      </w:pPr>
      <w:r w:rsidRPr="00771707">
        <w:rPr>
          <w:rFonts w:ascii="Trebuchet MS" w:hAnsi="Trebuchet MS"/>
          <w:sz w:val="20"/>
          <w:szCs w:val="20"/>
        </w:rPr>
        <w:t xml:space="preserve">  </w:t>
      </w:r>
      <w:r w:rsidRPr="00771707">
        <w:rPr>
          <w:rFonts w:ascii="Trebuchet MS" w:hAnsi="Trebuchet MS"/>
          <w:noProof/>
          <w:sz w:val="20"/>
          <w:szCs w:val="20"/>
          <w:lang w:eastAsia="nl-NL"/>
        </w:rPr>
        <w:t xml:space="preserve">                   </w:t>
      </w:r>
      <w:r w:rsidRPr="00771707">
        <w:rPr>
          <w:rFonts w:ascii="Trebuchet MS" w:hAnsi="Trebuchet MS"/>
          <w:sz w:val="20"/>
          <w:szCs w:val="20"/>
        </w:rPr>
        <w:t xml:space="preserve">                             </w:t>
      </w:r>
    </w:p>
    <w:p w:rsidR="00E03608" w:rsidRPr="00771707" w:rsidRDefault="00E03608" w:rsidP="00E03608">
      <w:pPr>
        <w:tabs>
          <w:tab w:val="left" w:pos="4395"/>
        </w:tabs>
        <w:spacing w:after="0" w:line="240" w:lineRule="auto"/>
        <w:jc w:val="both"/>
        <w:rPr>
          <w:rFonts w:ascii="Trebuchet MS" w:hAnsi="Trebuchet MS"/>
          <w:sz w:val="20"/>
          <w:szCs w:val="20"/>
        </w:rPr>
      </w:pPr>
      <w:r w:rsidRPr="00771707">
        <w:rPr>
          <w:rFonts w:ascii="Trebuchet MS" w:hAnsi="Trebuchet MS"/>
          <w:sz w:val="20"/>
          <w:szCs w:val="20"/>
        </w:rPr>
        <w:t xml:space="preserve">                 </w:t>
      </w:r>
      <w:r w:rsidRPr="00771707">
        <w:rPr>
          <w:rFonts w:ascii="Trebuchet MS" w:hAnsi="Trebuchet MS"/>
          <w:b/>
          <w:sz w:val="20"/>
          <w:szCs w:val="20"/>
        </w:rPr>
        <w:t xml:space="preserve">Helen Parkhurst (1886-1973)                </w:t>
      </w:r>
      <w:r w:rsidR="0005475A">
        <w:rPr>
          <w:rFonts w:ascii="Trebuchet MS" w:hAnsi="Trebuchet MS"/>
          <w:b/>
          <w:sz w:val="20"/>
          <w:szCs w:val="20"/>
        </w:rPr>
        <w:t xml:space="preserve">     </w:t>
      </w:r>
      <w:r w:rsidRPr="00771707">
        <w:rPr>
          <w:rFonts w:ascii="Trebuchet MS" w:hAnsi="Trebuchet MS"/>
          <w:b/>
          <w:sz w:val="20"/>
          <w:szCs w:val="20"/>
        </w:rPr>
        <w:t xml:space="preserve">  René Berends en Hans Wolthuis (2014)</w:t>
      </w: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r w:rsidRPr="00771707">
        <w:rPr>
          <w:rFonts w:ascii="Trebuchet MS" w:hAnsi="Trebuchet MS"/>
          <w:sz w:val="20"/>
          <w:szCs w:val="20"/>
        </w:rPr>
        <w:t xml:space="preserve">In 1905 werkt Parkhurst op schooltjes met slechts één klas. Daar kreeg zij te maken met veertig leerlingen verdeeld over acht leerjaren. Vanzelfsprekend was ‘normaal lesgeven’ volstrekt onmogelijk. Daarom koos zij voor een aanpak met een gedeelte zelfstudie. Zij overlegde met de leerlingen over wat hun eigen verantwoordelijkheid zou kunnen zijn en de rol van de leerkracht. Eén en ander werd vervolgens schriftelijk vastgelegd in een soort van contract: de taak. De leerlingen beloofden bij dit contract dat zij aan hun taak zouden werken en die op tijd af zouden hebben. </w:t>
      </w: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r w:rsidRPr="00771707">
        <w:rPr>
          <w:rFonts w:ascii="Trebuchet MS" w:hAnsi="Trebuchet MS"/>
          <w:sz w:val="20"/>
          <w:szCs w:val="20"/>
        </w:rPr>
        <w:t xml:space="preserve">Helen Parkhurst beloofde de leerlingen hulp te bieden indien dit noodzakelijk was. In eerste instantie ging het Helen Parkhurst dus om praktische oplossingen om de efficiëntie van het onderwijs te verhogen. In die situatie was zelfstandig werken noodzakelijk, maar al snel raakte ze ervan overtuigd dat deze aanpak voor alle leerlingen goed was. Tussen 1913 en 1915 werkte Parkhurst in Italië met de beroemde pedagoge Montessori en kregen haar ideeën een pedagogische grondslag. </w:t>
      </w: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r w:rsidRPr="00771707">
        <w:rPr>
          <w:rFonts w:ascii="Trebuchet MS" w:hAnsi="Trebuchet MS"/>
          <w:sz w:val="20"/>
          <w:szCs w:val="20"/>
        </w:rPr>
        <w:t xml:space="preserve">Enkele jaren later legde zij haar visie op onderwijs vast in het boek: ‘Education on the Dalton Plan’ (1922). Later werden haar ideeën toegepast in de ‘State Highschool’ in Dalton, Massachusetts. Naar deze plaats is het Daltononderwijs genoemd. </w:t>
      </w: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r w:rsidRPr="00771707">
        <w:rPr>
          <w:rFonts w:ascii="Trebuchet MS" w:hAnsi="Trebuchet MS"/>
          <w:sz w:val="20"/>
          <w:szCs w:val="20"/>
        </w:rPr>
        <w:t xml:space="preserve">Nu, ruim een eeuw later, gebruikt </w:t>
      </w:r>
      <w:r w:rsidR="00270283">
        <w:rPr>
          <w:rFonts w:ascii="Trebuchet MS" w:hAnsi="Trebuchet MS"/>
          <w:sz w:val="20"/>
          <w:szCs w:val="20"/>
        </w:rPr>
        <w:t>CBS Vossersschool</w:t>
      </w:r>
      <w:r w:rsidRPr="00771707">
        <w:rPr>
          <w:rFonts w:ascii="Trebuchet MS" w:hAnsi="Trebuchet MS"/>
          <w:sz w:val="20"/>
          <w:szCs w:val="20"/>
        </w:rPr>
        <w:t xml:space="preserve"> deze ideeën van Parkhurst voor een eigentijdse en effectieve invulling van ons Daltononderwijs. De maatschappij verandert en wij vinden het belangrijk om hierop in te spelen. Daarom willen we kinderen vaardigheden meegeven waarmee ze zichzelf steeds verder kunnen ontwikkelen. Deze vaardigheden, ook wel ‘</w:t>
      </w:r>
      <w:r w:rsidRPr="00771707">
        <w:rPr>
          <w:rFonts w:ascii="Trebuchet MS" w:hAnsi="Trebuchet MS"/>
          <w:i/>
          <w:sz w:val="20"/>
          <w:szCs w:val="20"/>
        </w:rPr>
        <w:t xml:space="preserve">21st century skills’ </w:t>
      </w:r>
      <w:r w:rsidRPr="00771707">
        <w:rPr>
          <w:rFonts w:ascii="Trebuchet MS" w:hAnsi="Trebuchet MS"/>
          <w:sz w:val="20"/>
          <w:szCs w:val="20"/>
        </w:rPr>
        <w:t xml:space="preserve">genoemd, zijn: samenwerken, communicatie, creativiteit, ICT-geletterdheid, sociale- en culturele vaardigheden, kritisch denken en probleem-oplossend vermogen. Wij houden ons op de hoogte van de nieuwste literatuur en op dit moment staat het boek ‘Focus op Dalton’ van René Berends en Hans Wolthuis (2014) centraal. </w:t>
      </w:r>
    </w:p>
    <w:p w:rsidR="0005475A" w:rsidRDefault="0005475A" w:rsidP="00E03608">
      <w:pPr>
        <w:pStyle w:val="Kop2"/>
        <w:rPr>
          <w:rFonts w:ascii="Trebuchet MS" w:hAnsi="Trebuchet MS"/>
          <w:sz w:val="20"/>
          <w:szCs w:val="20"/>
        </w:rPr>
      </w:pPr>
      <w:bookmarkStart w:id="5" w:name="_Toc427663675"/>
    </w:p>
    <w:p w:rsidR="0005475A" w:rsidRDefault="0005475A" w:rsidP="0005475A"/>
    <w:p w:rsidR="0005475A" w:rsidRPr="0005475A" w:rsidRDefault="0005475A" w:rsidP="0005475A"/>
    <w:p w:rsidR="00CE5D8A" w:rsidRDefault="00CE5D8A" w:rsidP="00E03608">
      <w:pPr>
        <w:pStyle w:val="Kop2"/>
        <w:rPr>
          <w:rFonts w:ascii="Trebuchet MS" w:hAnsi="Trebuchet MS"/>
          <w:sz w:val="20"/>
          <w:szCs w:val="20"/>
        </w:rPr>
      </w:pPr>
    </w:p>
    <w:p w:rsidR="00E03608" w:rsidRPr="00CE5D8A" w:rsidRDefault="00E03608" w:rsidP="00E03608">
      <w:pPr>
        <w:pStyle w:val="Kop2"/>
        <w:rPr>
          <w:rFonts w:ascii="Trebuchet MS" w:hAnsi="Trebuchet MS"/>
        </w:rPr>
      </w:pPr>
      <w:r w:rsidRPr="00CE5D8A">
        <w:rPr>
          <w:rFonts w:ascii="Trebuchet MS" w:hAnsi="Trebuchet MS"/>
        </w:rPr>
        <w:t xml:space="preserve">1.3 </w:t>
      </w:r>
      <w:r w:rsidRPr="00CE5D8A">
        <w:rPr>
          <w:rFonts w:ascii="Trebuchet MS" w:hAnsi="Trebuchet MS"/>
        </w:rPr>
        <w:tab/>
        <w:t>Van drie principes naar vijf kernwaarden</w:t>
      </w:r>
      <w:bookmarkEnd w:id="5"/>
    </w:p>
    <w:p w:rsidR="00E03608" w:rsidRPr="00771707" w:rsidRDefault="00E03608" w:rsidP="00E03608">
      <w:pPr>
        <w:tabs>
          <w:tab w:val="left" w:pos="4395"/>
        </w:tabs>
        <w:spacing w:after="0" w:line="240" w:lineRule="auto"/>
        <w:jc w:val="both"/>
        <w:rPr>
          <w:rFonts w:ascii="Trebuchet MS" w:hAnsi="Trebuchet MS"/>
          <w:sz w:val="20"/>
          <w:szCs w:val="20"/>
        </w:rPr>
      </w:pPr>
      <w:r w:rsidRPr="00771707">
        <w:rPr>
          <w:rFonts w:ascii="Trebuchet MS" w:hAnsi="Trebuchet MS"/>
          <w:sz w:val="20"/>
          <w:szCs w:val="20"/>
        </w:rPr>
        <w:t xml:space="preserve">De Nederlandse Daltonidentiteit was altijd gebaseerd op drie principes. Onderwijs en dus ook Daltononderwijs is constant in ontwikkeling. De veranderingen op het gebied van ontwikkelingspsychologie en didactische en maatschappelijke inzichten hebben in 2012 geleid tot een kritische bezinning op de Daltonuitgangspunten. Hieruit zijn vijf nieuwe kernwaarden ontwikkeld die hieronder kort beschreven staan. </w:t>
      </w: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318A8" w:rsidP="00E03608">
      <w:pPr>
        <w:tabs>
          <w:tab w:val="left" w:pos="4395"/>
        </w:tabs>
        <w:spacing w:after="0" w:line="240" w:lineRule="auto"/>
        <w:jc w:val="both"/>
        <w:rPr>
          <w:rFonts w:ascii="Trebuchet MS" w:hAnsi="Trebuchet MS"/>
          <w:sz w:val="20"/>
          <w:szCs w:val="20"/>
        </w:rPr>
      </w:pPr>
      <w:r>
        <w:rPr>
          <w:noProof/>
          <w:lang w:eastAsia="nl-NL"/>
        </w:rPr>
        <w:drawing>
          <wp:anchor distT="0" distB="0" distL="114300" distR="114300" simplePos="0" relativeHeight="251674624" behindDoc="1" locked="0" layoutInCell="1" allowOverlap="1" wp14:anchorId="0BE858E1" wp14:editId="6BA65C2B">
            <wp:simplePos x="0" y="0"/>
            <wp:positionH relativeFrom="column">
              <wp:posOffset>1316355</wp:posOffset>
            </wp:positionH>
            <wp:positionV relativeFrom="paragraph">
              <wp:posOffset>123825</wp:posOffset>
            </wp:positionV>
            <wp:extent cx="2552700" cy="2479675"/>
            <wp:effectExtent l="0" t="0" r="0" b="0"/>
            <wp:wrapTight wrapText="bothSides">
              <wp:wrapPolygon edited="0">
                <wp:start x="0" y="0"/>
                <wp:lineTo x="0" y="21406"/>
                <wp:lineTo x="21439" y="21406"/>
                <wp:lineTo x="21439" y="0"/>
                <wp:lineTo x="0" y="0"/>
              </wp:wrapPolygon>
            </wp:wrapTight>
            <wp:docPr id="9" name="Picture 9" descr="https://www.daltonvoorburg.nl/portals/695/images/rsz_daltondriehoek-nieuw.jpg?ver=2017-11-15-05392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altonvoorburg.nl/portals/695/images/rsz_daltondriehoek-nieuw.jpg?ver=2017-11-15-053928-2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700" cy="247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3608" w:rsidRPr="00771707">
        <w:rPr>
          <w:rFonts w:ascii="Trebuchet MS" w:hAnsi="Trebuchet MS"/>
          <w:sz w:val="20"/>
          <w:szCs w:val="20"/>
        </w:rPr>
        <w:t xml:space="preserve">                                    </w:t>
      </w:r>
    </w:p>
    <w:p w:rsidR="00E03608" w:rsidRPr="00771707" w:rsidRDefault="00E03608" w:rsidP="00E03608">
      <w:pPr>
        <w:tabs>
          <w:tab w:val="left" w:pos="4395"/>
        </w:tabs>
        <w:spacing w:after="0" w:line="240" w:lineRule="auto"/>
        <w:jc w:val="both"/>
        <w:rPr>
          <w:rFonts w:ascii="Trebuchet MS" w:hAnsi="Trebuchet MS"/>
          <w:sz w:val="20"/>
          <w:szCs w:val="20"/>
        </w:rPr>
      </w:pPr>
      <w:r w:rsidRPr="00771707">
        <w:rPr>
          <w:rFonts w:ascii="Trebuchet MS" w:hAnsi="Trebuchet MS"/>
          <w:sz w:val="20"/>
          <w:szCs w:val="20"/>
        </w:rPr>
        <w:t xml:space="preserve">                                  </w:t>
      </w: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318A8" w:rsidRDefault="00E318A8" w:rsidP="00E03608">
      <w:pPr>
        <w:spacing w:after="0" w:line="240" w:lineRule="auto"/>
        <w:jc w:val="both"/>
        <w:rPr>
          <w:rFonts w:ascii="Trebuchet MS" w:hAnsi="Trebuchet MS"/>
          <w:sz w:val="20"/>
          <w:szCs w:val="20"/>
        </w:rPr>
      </w:pPr>
    </w:p>
    <w:p w:rsidR="00E318A8" w:rsidRDefault="00E318A8" w:rsidP="00E03608">
      <w:pPr>
        <w:spacing w:after="0" w:line="240" w:lineRule="auto"/>
        <w:jc w:val="both"/>
        <w:rPr>
          <w:rFonts w:ascii="Trebuchet MS" w:hAnsi="Trebuchet MS"/>
          <w:sz w:val="20"/>
          <w:szCs w:val="20"/>
        </w:rPr>
      </w:pPr>
    </w:p>
    <w:p w:rsidR="00E318A8" w:rsidRDefault="00E318A8" w:rsidP="00E03608">
      <w:pPr>
        <w:spacing w:after="0" w:line="240" w:lineRule="auto"/>
        <w:jc w:val="both"/>
        <w:rPr>
          <w:rFonts w:ascii="Trebuchet MS" w:hAnsi="Trebuchet MS"/>
          <w:sz w:val="20"/>
          <w:szCs w:val="20"/>
        </w:rPr>
      </w:pPr>
    </w:p>
    <w:p w:rsidR="00E318A8" w:rsidRDefault="00E318A8" w:rsidP="00E03608">
      <w:pPr>
        <w:spacing w:after="0" w:line="240" w:lineRule="auto"/>
        <w:jc w:val="both"/>
        <w:rPr>
          <w:rFonts w:ascii="Trebuchet MS" w:hAnsi="Trebuchet MS"/>
          <w:sz w:val="20"/>
          <w:szCs w:val="20"/>
        </w:rPr>
      </w:pPr>
    </w:p>
    <w:p w:rsidR="00E318A8" w:rsidRDefault="00E318A8" w:rsidP="00E03608">
      <w:pPr>
        <w:spacing w:after="0" w:line="240" w:lineRule="auto"/>
        <w:jc w:val="both"/>
        <w:rPr>
          <w:rFonts w:ascii="Trebuchet MS" w:hAnsi="Trebuchet MS"/>
          <w:sz w:val="20"/>
          <w:szCs w:val="20"/>
        </w:rPr>
      </w:pPr>
    </w:p>
    <w:p w:rsidR="00E318A8" w:rsidRDefault="00E318A8" w:rsidP="00E03608">
      <w:pPr>
        <w:spacing w:after="0" w:line="240" w:lineRule="auto"/>
        <w:jc w:val="both"/>
        <w:rPr>
          <w:rFonts w:ascii="Trebuchet MS" w:hAnsi="Trebuchet MS"/>
          <w:sz w:val="20"/>
          <w:szCs w:val="20"/>
        </w:rPr>
      </w:pPr>
    </w:p>
    <w:p w:rsidR="00E318A8" w:rsidRDefault="00E318A8" w:rsidP="00E03608">
      <w:pPr>
        <w:spacing w:after="0" w:line="240" w:lineRule="auto"/>
        <w:jc w:val="both"/>
        <w:rPr>
          <w:rFonts w:ascii="Trebuchet MS" w:hAnsi="Trebuchet MS"/>
          <w:sz w:val="20"/>
          <w:szCs w:val="20"/>
        </w:rPr>
      </w:pPr>
    </w:p>
    <w:p w:rsidR="00E318A8" w:rsidRDefault="00E318A8" w:rsidP="00E03608">
      <w:pPr>
        <w:spacing w:after="0" w:line="240" w:lineRule="auto"/>
        <w:jc w:val="both"/>
        <w:rPr>
          <w:rFonts w:ascii="Trebuchet MS" w:hAnsi="Trebuchet MS"/>
          <w:sz w:val="20"/>
          <w:szCs w:val="20"/>
        </w:rPr>
      </w:pPr>
    </w:p>
    <w:p w:rsidR="00E318A8" w:rsidRDefault="00E318A8" w:rsidP="00E03608">
      <w:pPr>
        <w:spacing w:after="0" w:line="240" w:lineRule="auto"/>
        <w:jc w:val="both"/>
        <w:rPr>
          <w:rFonts w:ascii="Trebuchet MS" w:hAnsi="Trebuchet MS"/>
          <w:sz w:val="20"/>
          <w:szCs w:val="20"/>
        </w:rPr>
      </w:pPr>
    </w:p>
    <w:p w:rsidR="00E318A8" w:rsidRDefault="00E318A8" w:rsidP="00E03608">
      <w:pPr>
        <w:spacing w:after="0" w:line="240" w:lineRule="auto"/>
        <w:jc w:val="both"/>
        <w:rPr>
          <w:rFonts w:ascii="Trebuchet MS" w:hAnsi="Trebuchet MS"/>
          <w:sz w:val="20"/>
          <w:szCs w:val="20"/>
        </w:rPr>
      </w:pPr>
    </w:p>
    <w:p w:rsidR="00E318A8" w:rsidRDefault="00E318A8" w:rsidP="00E03608">
      <w:pPr>
        <w:spacing w:after="0" w:line="240" w:lineRule="auto"/>
        <w:jc w:val="both"/>
        <w:rPr>
          <w:rFonts w:ascii="Trebuchet MS" w:hAnsi="Trebuchet MS"/>
          <w:sz w:val="20"/>
          <w:szCs w:val="20"/>
        </w:rPr>
      </w:pPr>
    </w:p>
    <w:p w:rsidR="00E318A8" w:rsidRDefault="00E318A8" w:rsidP="00E03608">
      <w:pPr>
        <w:spacing w:after="0" w:line="240" w:lineRule="auto"/>
        <w:jc w:val="both"/>
        <w:rPr>
          <w:rFonts w:ascii="Trebuchet MS" w:hAnsi="Trebuchet MS"/>
          <w:sz w:val="20"/>
          <w:szCs w:val="20"/>
        </w:rPr>
      </w:pPr>
    </w:p>
    <w:p w:rsidR="00E318A8" w:rsidRDefault="00E318A8" w:rsidP="00E03608">
      <w:pPr>
        <w:spacing w:after="0" w:line="240" w:lineRule="auto"/>
        <w:jc w:val="both"/>
        <w:rPr>
          <w:rFonts w:ascii="Trebuchet MS" w:hAnsi="Trebuchet MS"/>
          <w:sz w:val="20"/>
          <w:szCs w:val="20"/>
        </w:rPr>
      </w:pPr>
    </w:p>
    <w:p w:rsidR="00E318A8" w:rsidRDefault="00E318A8" w:rsidP="00E03608">
      <w:pPr>
        <w:spacing w:after="0" w:line="240" w:lineRule="auto"/>
        <w:jc w:val="both"/>
        <w:rPr>
          <w:rFonts w:ascii="Trebuchet MS" w:hAnsi="Trebuchet MS"/>
          <w:sz w:val="20"/>
          <w:szCs w:val="20"/>
        </w:rPr>
      </w:pPr>
    </w:p>
    <w:p w:rsidR="00E03608" w:rsidRPr="00771707" w:rsidRDefault="00E03608" w:rsidP="00E03608">
      <w:pPr>
        <w:spacing w:after="0" w:line="240" w:lineRule="auto"/>
        <w:jc w:val="both"/>
        <w:rPr>
          <w:rFonts w:ascii="Trebuchet MS" w:hAnsi="Trebuchet MS"/>
          <w:sz w:val="20"/>
          <w:szCs w:val="20"/>
        </w:rPr>
      </w:pPr>
      <w:r w:rsidRPr="00771707">
        <w:rPr>
          <w:rFonts w:ascii="Trebuchet MS" w:hAnsi="Trebuchet MS"/>
          <w:sz w:val="20"/>
          <w:szCs w:val="20"/>
        </w:rPr>
        <w:t xml:space="preserve">In de daltondriehoek zijn de uitgangspunten te vinden die als leidraad dienen voor ons onderwijs. Verantwoordelijkheid nemen en geven en vertrouwen vragen en schenken zijn onlosmakelijk verbonden met het afleggen van verantwoording en het vragen van verantwoording aan anderen. </w:t>
      </w:r>
    </w:p>
    <w:p w:rsidR="00E03608" w:rsidRPr="00771707" w:rsidRDefault="00E03608" w:rsidP="00E03608">
      <w:pPr>
        <w:spacing w:after="0" w:line="240" w:lineRule="auto"/>
        <w:jc w:val="both"/>
        <w:rPr>
          <w:rFonts w:ascii="Trebuchet MS" w:hAnsi="Trebuchet MS"/>
          <w:b/>
          <w:sz w:val="20"/>
          <w:szCs w:val="20"/>
        </w:rPr>
      </w:pPr>
    </w:p>
    <w:p w:rsidR="00E03608" w:rsidRPr="00771707" w:rsidRDefault="00E03608" w:rsidP="00E03608">
      <w:pPr>
        <w:spacing w:after="0" w:line="240" w:lineRule="auto"/>
        <w:jc w:val="both"/>
        <w:rPr>
          <w:rFonts w:ascii="Trebuchet MS" w:hAnsi="Trebuchet MS"/>
          <w:b/>
          <w:sz w:val="20"/>
          <w:szCs w:val="20"/>
        </w:rPr>
      </w:pPr>
      <w:r w:rsidRPr="00771707">
        <w:rPr>
          <w:rFonts w:ascii="Trebuchet MS" w:hAnsi="Trebuchet MS"/>
          <w:b/>
          <w:sz w:val="20"/>
          <w:szCs w:val="20"/>
        </w:rPr>
        <w:t>Vertrouwen schenken-vragen</w:t>
      </w:r>
    </w:p>
    <w:p w:rsidR="00E03608" w:rsidRPr="00771707" w:rsidRDefault="00E03608" w:rsidP="00E03608">
      <w:pPr>
        <w:spacing w:after="0" w:line="240" w:lineRule="auto"/>
        <w:jc w:val="both"/>
        <w:rPr>
          <w:rFonts w:ascii="Trebuchet MS" w:hAnsi="Trebuchet MS"/>
          <w:sz w:val="20"/>
          <w:szCs w:val="20"/>
        </w:rPr>
      </w:pPr>
      <w:r w:rsidRPr="00771707">
        <w:rPr>
          <w:rFonts w:ascii="Trebuchet MS" w:hAnsi="Trebuchet MS"/>
          <w:sz w:val="20"/>
          <w:szCs w:val="20"/>
        </w:rPr>
        <w:t>We vertrouwen erop dat kinderen willen leren, dat ze goede keuzes kunnen maken, dat ze kunnen samenwerken en kunnen organiseren. Dat betekent voor de school, dat we kinderen serieus nemen en ze dat vertrouwen moeten schenken.</w:t>
      </w:r>
    </w:p>
    <w:p w:rsidR="00E03608" w:rsidRPr="00771707" w:rsidRDefault="00E03608" w:rsidP="00E03608">
      <w:pPr>
        <w:spacing w:after="0" w:line="240" w:lineRule="auto"/>
        <w:jc w:val="both"/>
        <w:rPr>
          <w:rFonts w:ascii="Trebuchet MS" w:hAnsi="Trebuchet MS"/>
          <w:sz w:val="20"/>
          <w:szCs w:val="20"/>
        </w:rPr>
      </w:pPr>
    </w:p>
    <w:p w:rsidR="00E03608" w:rsidRPr="00771707" w:rsidRDefault="00E03608" w:rsidP="00E03608">
      <w:pPr>
        <w:spacing w:after="0" w:line="240" w:lineRule="auto"/>
        <w:jc w:val="both"/>
        <w:rPr>
          <w:rFonts w:ascii="Trebuchet MS" w:hAnsi="Trebuchet MS"/>
          <w:b/>
          <w:sz w:val="20"/>
          <w:szCs w:val="20"/>
        </w:rPr>
      </w:pPr>
      <w:r w:rsidRPr="00771707">
        <w:rPr>
          <w:rFonts w:ascii="Trebuchet MS" w:hAnsi="Trebuchet MS"/>
          <w:b/>
          <w:sz w:val="20"/>
          <w:szCs w:val="20"/>
        </w:rPr>
        <w:t>Verantwoording afleggen-vragen</w:t>
      </w:r>
    </w:p>
    <w:p w:rsidR="00E03608" w:rsidRPr="00771707" w:rsidRDefault="00E03608" w:rsidP="00E03608">
      <w:pPr>
        <w:autoSpaceDE w:val="0"/>
        <w:autoSpaceDN w:val="0"/>
        <w:adjustRightInd w:val="0"/>
        <w:spacing w:after="0" w:line="240" w:lineRule="auto"/>
        <w:jc w:val="both"/>
        <w:rPr>
          <w:rFonts w:ascii="Trebuchet MS" w:hAnsi="Trebuchet MS"/>
          <w:sz w:val="20"/>
          <w:szCs w:val="20"/>
        </w:rPr>
      </w:pPr>
      <w:r w:rsidRPr="00771707">
        <w:rPr>
          <w:rFonts w:ascii="Trebuchet MS" w:hAnsi="Trebuchet MS"/>
          <w:sz w:val="20"/>
          <w:szCs w:val="20"/>
        </w:rPr>
        <w:t xml:space="preserve">Leerlingen leggen verantwoording af over de taken die in vrijheid zelfstandig en/of in samenwerking uitgevoerd moeten worden en leerkrachten begeleiden dit proces. Daardoor leren leerlingen reflecteren op de wijze waarop er gewerkt is en op de resultaten van het werk. Dat afleggen van verantwoording gaat dus niet alleen over het eindproduct van het leren, maar ook over het leerproces zelf. In het Daltononderwijs wordt  verwacht van de leerkracht zowel vooraf als achteraf. </w:t>
      </w:r>
    </w:p>
    <w:p w:rsidR="00E03608" w:rsidRPr="00771707" w:rsidRDefault="00E03608" w:rsidP="00E03608">
      <w:pPr>
        <w:autoSpaceDE w:val="0"/>
        <w:autoSpaceDN w:val="0"/>
        <w:adjustRightInd w:val="0"/>
        <w:spacing w:after="0" w:line="240" w:lineRule="auto"/>
        <w:jc w:val="both"/>
        <w:rPr>
          <w:rFonts w:ascii="Trebuchet MS" w:hAnsi="Trebuchet MS"/>
          <w:b/>
          <w:sz w:val="20"/>
          <w:szCs w:val="20"/>
        </w:rPr>
      </w:pPr>
    </w:p>
    <w:p w:rsidR="00E03608" w:rsidRPr="00771707" w:rsidRDefault="00E03608" w:rsidP="00E03608">
      <w:pPr>
        <w:autoSpaceDE w:val="0"/>
        <w:autoSpaceDN w:val="0"/>
        <w:adjustRightInd w:val="0"/>
        <w:spacing w:after="0" w:line="240" w:lineRule="auto"/>
        <w:jc w:val="both"/>
        <w:rPr>
          <w:rFonts w:ascii="Trebuchet MS" w:hAnsi="Trebuchet MS"/>
          <w:b/>
          <w:sz w:val="20"/>
          <w:szCs w:val="20"/>
        </w:rPr>
      </w:pPr>
      <w:r w:rsidRPr="00771707">
        <w:rPr>
          <w:rFonts w:ascii="Trebuchet MS" w:hAnsi="Trebuchet MS"/>
          <w:b/>
          <w:sz w:val="20"/>
          <w:szCs w:val="20"/>
        </w:rPr>
        <w:t>Verantwoordelijkheid geven-nemen</w:t>
      </w:r>
    </w:p>
    <w:p w:rsidR="00E03608" w:rsidRPr="00771707" w:rsidRDefault="00E03608" w:rsidP="00E03608">
      <w:pPr>
        <w:autoSpaceDE w:val="0"/>
        <w:autoSpaceDN w:val="0"/>
        <w:adjustRightInd w:val="0"/>
        <w:spacing w:after="0" w:line="240" w:lineRule="auto"/>
        <w:jc w:val="both"/>
        <w:rPr>
          <w:rFonts w:ascii="Trebuchet MS" w:hAnsi="Trebuchet MS"/>
          <w:sz w:val="20"/>
          <w:szCs w:val="20"/>
        </w:rPr>
      </w:pPr>
      <w:r w:rsidRPr="00771707">
        <w:rPr>
          <w:rFonts w:ascii="Trebuchet MS" w:hAnsi="Trebuchet MS"/>
          <w:sz w:val="20"/>
          <w:szCs w:val="20"/>
        </w:rPr>
        <w:t xml:space="preserve">Het vertrouwen in de kinderen vormt de basis voor het geven van verantwoordelijkheden. De kinderen leren verantwoordelijkheid te nemen voor bijvoorbeeld het eigen leren, voor de schoolomgeving, voor de medeleerlingen, uiteindelijk zelfs voor de maatschappij. Daltononderwijs wil kinderen uiteindelijk opvoeden tot positieve, democratische, verantwoordelijke medeburgers; "Mensen zonder vrees" (Helen Parkhurst). </w:t>
      </w:r>
    </w:p>
    <w:p w:rsidR="00E03608" w:rsidRPr="00771707" w:rsidRDefault="00E03608" w:rsidP="00E03608">
      <w:pPr>
        <w:tabs>
          <w:tab w:val="left" w:pos="4395"/>
        </w:tabs>
        <w:spacing w:after="0" w:line="240" w:lineRule="auto"/>
        <w:jc w:val="both"/>
        <w:rPr>
          <w:rFonts w:ascii="Trebuchet MS" w:hAnsi="Trebuchet MS"/>
          <w:sz w:val="20"/>
          <w:szCs w:val="20"/>
        </w:rPr>
      </w:pPr>
    </w:p>
    <w:p w:rsidR="001E611C" w:rsidRDefault="001E611C" w:rsidP="00E03608">
      <w:pPr>
        <w:pStyle w:val="Kop2"/>
        <w:rPr>
          <w:rFonts w:ascii="Trebuchet MS" w:hAnsi="Trebuchet MS"/>
          <w:sz w:val="20"/>
          <w:szCs w:val="20"/>
        </w:rPr>
      </w:pPr>
      <w:bookmarkStart w:id="6" w:name="_Toc427663676"/>
    </w:p>
    <w:p w:rsidR="00E318A8" w:rsidRDefault="00E318A8" w:rsidP="00E318A8"/>
    <w:p w:rsidR="00E318A8" w:rsidRPr="00E318A8" w:rsidRDefault="00E318A8" w:rsidP="00E318A8"/>
    <w:p w:rsidR="00E03608" w:rsidRPr="00CE5D8A" w:rsidRDefault="00E03608" w:rsidP="00E03608">
      <w:pPr>
        <w:pStyle w:val="Kop2"/>
        <w:rPr>
          <w:rFonts w:ascii="Trebuchet MS" w:hAnsi="Trebuchet MS"/>
        </w:rPr>
      </w:pPr>
      <w:r w:rsidRPr="00CE5D8A">
        <w:rPr>
          <w:rFonts w:ascii="Trebuchet MS" w:hAnsi="Trebuchet MS"/>
        </w:rPr>
        <w:lastRenderedPageBreak/>
        <w:t>1.4</w:t>
      </w:r>
      <w:r w:rsidRPr="00CE5D8A">
        <w:rPr>
          <w:rFonts w:ascii="Trebuchet MS" w:hAnsi="Trebuchet MS"/>
        </w:rPr>
        <w:tab/>
        <w:t>De kernwaarden van het Daltononderwijs</w:t>
      </w:r>
      <w:bookmarkEnd w:id="6"/>
    </w:p>
    <w:p w:rsidR="00E03608" w:rsidRPr="00771707" w:rsidRDefault="00E03608" w:rsidP="00E03608">
      <w:pPr>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b/>
          <w:sz w:val="20"/>
          <w:szCs w:val="20"/>
        </w:rPr>
      </w:pPr>
      <w:r w:rsidRPr="00771707">
        <w:rPr>
          <w:rFonts w:ascii="Trebuchet MS" w:hAnsi="Trebuchet MS"/>
          <w:b/>
          <w:sz w:val="20"/>
          <w:szCs w:val="20"/>
        </w:rPr>
        <w:t xml:space="preserve">   </w:t>
      </w:r>
      <w:r w:rsidRPr="00771707">
        <w:rPr>
          <w:rFonts w:ascii="Trebuchet MS" w:hAnsi="Trebuchet MS"/>
          <w:noProof/>
          <w:sz w:val="20"/>
          <w:szCs w:val="20"/>
          <w:lang w:eastAsia="nl-NL"/>
        </w:rPr>
        <w:drawing>
          <wp:inline distT="0" distB="0" distL="0" distR="0" wp14:anchorId="13862C06" wp14:editId="1D538C71">
            <wp:extent cx="624205" cy="561340"/>
            <wp:effectExtent l="0" t="0" r="4445" b="0"/>
            <wp:docPr id="5" name="Afbeelding 5" descr="onderwij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onderwijs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205" cy="561340"/>
                    </a:xfrm>
                    <a:prstGeom prst="rect">
                      <a:avLst/>
                    </a:prstGeom>
                    <a:noFill/>
                    <a:ln>
                      <a:noFill/>
                    </a:ln>
                  </pic:spPr>
                </pic:pic>
              </a:graphicData>
            </a:graphic>
          </wp:inline>
        </w:drawing>
      </w:r>
      <w:r w:rsidRPr="00771707">
        <w:rPr>
          <w:rFonts w:ascii="Trebuchet MS" w:hAnsi="Trebuchet MS"/>
          <w:b/>
          <w:sz w:val="20"/>
          <w:szCs w:val="20"/>
        </w:rPr>
        <w:t xml:space="preserve">  Vrijheid en verantwoordelijkheid </w:t>
      </w: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DF47A9" w:rsidRDefault="00E03608" w:rsidP="00E03608">
      <w:pPr>
        <w:tabs>
          <w:tab w:val="left" w:pos="4395"/>
        </w:tabs>
        <w:spacing w:after="0" w:line="240" w:lineRule="auto"/>
        <w:jc w:val="both"/>
        <w:rPr>
          <w:rFonts w:ascii="Trebuchet MS" w:hAnsi="Trebuchet MS"/>
          <w:sz w:val="20"/>
          <w:szCs w:val="20"/>
          <w:lang w:val="en-US"/>
        </w:rPr>
      </w:pPr>
      <w:r w:rsidRPr="00DF47A9">
        <w:rPr>
          <w:rFonts w:ascii="Trebuchet MS" w:hAnsi="Trebuchet MS"/>
          <w:i/>
          <w:sz w:val="20"/>
          <w:szCs w:val="20"/>
          <w:lang w:val="en-US"/>
        </w:rPr>
        <w:t>‘Freedom and responsibility together perform the miracle’</w:t>
      </w:r>
    </w:p>
    <w:p w:rsidR="00E03608" w:rsidRPr="00771707" w:rsidRDefault="00E03608" w:rsidP="00E03608">
      <w:pPr>
        <w:autoSpaceDE w:val="0"/>
        <w:autoSpaceDN w:val="0"/>
        <w:adjustRightInd w:val="0"/>
        <w:spacing w:after="0" w:line="240" w:lineRule="auto"/>
        <w:jc w:val="both"/>
        <w:rPr>
          <w:rFonts w:ascii="Trebuchet MS" w:hAnsi="Trebuchet MS"/>
          <w:color w:val="000000"/>
          <w:sz w:val="20"/>
          <w:szCs w:val="20"/>
          <w:lang w:eastAsia="nl-NL"/>
        </w:rPr>
      </w:pPr>
      <w:r w:rsidRPr="00771707">
        <w:rPr>
          <w:rFonts w:ascii="Trebuchet MS" w:hAnsi="Trebuchet MS"/>
          <w:sz w:val="20"/>
          <w:szCs w:val="20"/>
        </w:rPr>
        <w:t xml:space="preserve">Vrijheid is noodzakelijk om eigen keuzes te kunnen maken en eigen wegen te vinden. </w:t>
      </w:r>
      <w:r w:rsidRPr="00771707">
        <w:rPr>
          <w:rFonts w:ascii="Trebuchet MS" w:hAnsi="Trebuchet MS"/>
          <w:color w:val="000000"/>
          <w:sz w:val="20"/>
          <w:szCs w:val="20"/>
          <w:lang w:eastAsia="nl-NL"/>
        </w:rPr>
        <w:t>Vrijheid in het daltononderwijs betekent de gelegenheid krijgen om taakwerk zelf te organiseren. De opgegeven leerstof en de eisen die daaraan worden gesteld, de tijdslimiet, de werkafspraken en de schoolafspraken vormen de grenzen waarbinnen de kinderen hun vrijheid leren te  gebruiken. Een kind leert verantwoordelijkheid voor zichzelf en zijn omgeving te dragen, als zijn omgeving hem daar</w:t>
      </w:r>
      <w:r w:rsidR="00C82317">
        <w:rPr>
          <w:rFonts w:ascii="Trebuchet MS" w:hAnsi="Trebuchet MS"/>
          <w:color w:val="000000"/>
          <w:sz w:val="20"/>
          <w:szCs w:val="20"/>
          <w:lang w:eastAsia="nl-NL"/>
        </w:rPr>
        <w:t>toe</w:t>
      </w:r>
      <w:r w:rsidRPr="00771707">
        <w:rPr>
          <w:rFonts w:ascii="Trebuchet MS" w:hAnsi="Trebuchet MS"/>
          <w:color w:val="000000"/>
          <w:sz w:val="20"/>
          <w:szCs w:val="20"/>
          <w:lang w:eastAsia="nl-NL"/>
        </w:rPr>
        <w:t xml:space="preserve"> de ruimte en mogelijkheden biedt. Door kinderen meer vrijheid te bieden kunnen zij eigen keuzes maken en een actieve leerhouding ontwikkelen. Het is de taak van de leerkracht om ieder kind een structuur te bieden om vrijheid binnen grenzen te leren hanteren. Kinderen krijgen de ruimte om te ontdekken en experimenteren, maar worden ook tegelijkertijd geconfronteerd met de relatie tussen wat zij doen en wat dat oplevert. Dat is voor leerlingen een geleidelijk leerproces, waarin zelfkennis en zelfinschatting een grote rol spelen. </w:t>
      </w:r>
    </w:p>
    <w:p w:rsidR="00E03608" w:rsidRPr="00771707" w:rsidRDefault="00E03608" w:rsidP="00E03608">
      <w:pPr>
        <w:autoSpaceDE w:val="0"/>
        <w:autoSpaceDN w:val="0"/>
        <w:adjustRightInd w:val="0"/>
        <w:spacing w:after="0" w:line="240" w:lineRule="auto"/>
        <w:jc w:val="both"/>
        <w:rPr>
          <w:rFonts w:ascii="Trebuchet MS" w:hAnsi="Trebuchet MS"/>
          <w:color w:val="000000"/>
          <w:sz w:val="20"/>
          <w:szCs w:val="20"/>
          <w:lang w:eastAsia="nl-NL"/>
        </w:rPr>
      </w:pPr>
    </w:p>
    <w:p w:rsidR="00E03608" w:rsidRPr="00771707" w:rsidRDefault="00E03608" w:rsidP="00E03608">
      <w:pPr>
        <w:autoSpaceDE w:val="0"/>
        <w:autoSpaceDN w:val="0"/>
        <w:adjustRightInd w:val="0"/>
        <w:spacing w:after="0" w:line="240" w:lineRule="auto"/>
        <w:jc w:val="both"/>
        <w:rPr>
          <w:rFonts w:ascii="Trebuchet MS" w:hAnsi="Trebuchet MS"/>
          <w:color w:val="000000"/>
          <w:sz w:val="20"/>
          <w:szCs w:val="20"/>
          <w:lang w:eastAsia="nl-NL"/>
        </w:rPr>
      </w:pPr>
    </w:p>
    <w:p w:rsidR="00E03608" w:rsidRPr="00DF47A9" w:rsidRDefault="00E03608" w:rsidP="00E03608">
      <w:pPr>
        <w:autoSpaceDE w:val="0"/>
        <w:autoSpaceDN w:val="0"/>
        <w:adjustRightInd w:val="0"/>
        <w:spacing w:after="0" w:line="240" w:lineRule="auto"/>
        <w:jc w:val="both"/>
        <w:rPr>
          <w:rFonts w:ascii="Trebuchet MS" w:hAnsi="Trebuchet MS"/>
          <w:b/>
          <w:color w:val="000000"/>
          <w:sz w:val="20"/>
          <w:szCs w:val="20"/>
          <w:lang w:val="en-US" w:eastAsia="nl-NL"/>
        </w:rPr>
      </w:pPr>
      <w:r w:rsidRPr="00771707">
        <w:rPr>
          <w:rFonts w:ascii="Trebuchet MS" w:hAnsi="Trebuchet MS"/>
          <w:noProof/>
          <w:sz w:val="20"/>
          <w:szCs w:val="20"/>
          <w:lang w:eastAsia="nl-NL"/>
        </w:rPr>
        <w:drawing>
          <wp:inline distT="0" distB="0" distL="0" distR="0" wp14:anchorId="293F8F9D" wp14:editId="0675353B">
            <wp:extent cx="636905" cy="574040"/>
            <wp:effectExtent l="0" t="0" r="0" b="0"/>
            <wp:docPr id="4" name="Afbeelding 4" descr="onderwij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onderwijs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905" cy="574040"/>
                    </a:xfrm>
                    <a:prstGeom prst="rect">
                      <a:avLst/>
                    </a:prstGeom>
                    <a:noFill/>
                    <a:ln>
                      <a:noFill/>
                    </a:ln>
                  </pic:spPr>
                </pic:pic>
              </a:graphicData>
            </a:graphic>
          </wp:inline>
        </w:drawing>
      </w:r>
      <w:r w:rsidRPr="00DF47A9">
        <w:rPr>
          <w:rFonts w:ascii="Trebuchet MS" w:hAnsi="Trebuchet MS"/>
          <w:b/>
          <w:color w:val="000000"/>
          <w:sz w:val="20"/>
          <w:szCs w:val="20"/>
          <w:lang w:val="en-US" w:eastAsia="nl-NL"/>
        </w:rPr>
        <w:t xml:space="preserve">     Zelfstandigheid </w:t>
      </w:r>
    </w:p>
    <w:p w:rsidR="00E03608" w:rsidRPr="00DF47A9" w:rsidRDefault="00E03608" w:rsidP="00E03608">
      <w:pPr>
        <w:autoSpaceDE w:val="0"/>
        <w:autoSpaceDN w:val="0"/>
        <w:adjustRightInd w:val="0"/>
        <w:spacing w:after="0" w:line="240" w:lineRule="auto"/>
        <w:jc w:val="both"/>
        <w:rPr>
          <w:rFonts w:ascii="Trebuchet MS" w:hAnsi="Trebuchet MS"/>
          <w:color w:val="000000"/>
          <w:sz w:val="20"/>
          <w:szCs w:val="20"/>
          <w:lang w:val="en-US" w:eastAsia="nl-NL"/>
        </w:rPr>
      </w:pPr>
      <w:r w:rsidRPr="00DF47A9">
        <w:rPr>
          <w:rFonts w:ascii="Trebuchet MS" w:hAnsi="Trebuchet MS"/>
          <w:i/>
          <w:color w:val="000000"/>
          <w:sz w:val="20"/>
          <w:szCs w:val="20"/>
          <w:lang w:val="en-US" w:eastAsia="nl-NL"/>
        </w:rPr>
        <w:t>‘Experience is the best and indeed the only real teacher’</w:t>
      </w:r>
    </w:p>
    <w:p w:rsidR="00E03608" w:rsidRPr="00771707" w:rsidRDefault="00E03608" w:rsidP="00E03608">
      <w:pPr>
        <w:autoSpaceDE w:val="0"/>
        <w:autoSpaceDN w:val="0"/>
        <w:adjustRightInd w:val="0"/>
        <w:spacing w:after="0" w:line="240" w:lineRule="auto"/>
        <w:jc w:val="both"/>
        <w:rPr>
          <w:rFonts w:ascii="Trebuchet MS" w:hAnsi="Trebuchet MS"/>
          <w:bCs/>
          <w:sz w:val="20"/>
          <w:szCs w:val="20"/>
        </w:rPr>
      </w:pPr>
      <w:r w:rsidRPr="00771707">
        <w:rPr>
          <w:rFonts w:ascii="Trebuchet MS" w:hAnsi="Trebuchet MS"/>
          <w:bCs/>
          <w:sz w:val="20"/>
          <w:szCs w:val="20"/>
        </w:rPr>
        <w:t xml:space="preserve">Zelfstandig leren en werken op een Daltonschool is actief leren en werken. Zelfstandigheid kan alleen ontwikkelen als voldoende vrijheid en verantwoordelijkheid wordt geboden. Een leerling </w:t>
      </w:r>
      <w:r w:rsidR="004E715A">
        <w:rPr>
          <w:rFonts w:ascii="Trebuchet MS" w:hAnsi="Trebuchet MS"/>
          <w:bCs/>
          <w:sz w:val="20"/>
          <w:szCs w:val="20"/>
        </w:rPr>
        <w:t>die</w:t>
      </w:r>
      <w:r w:rsidRPr="00771707">
        <w:rPr>
          <w:rFonts w:ascii="Trebuchet MS" w:hAnsi="Trebuchet MS"/>
          <w:bCs/>
          <w:sz w:val="20"/>
          <w:szCs w:val="20"/>
        </w:rPr>
        <w:t xml:space="preserve"> doelgericht werk</w:t>
      </w:r>
      <w:r w:rsidR="004E715A">
        <w:rPr>
          <w:rFonts w:ascii="Trebuchet MS" w:hAnsi="Trebuchet MS"/>
          <w:bCs/>
          <w:sz w:val="20"/>
          <w:szCs w:val="20"/>
        </w:rPr>
        <w:t>t</w:t>
      </w:r>
      <w:r w:rsidRPr="00771707">
        <w:rPr>
          <w:rFonts w:ascii="Trebuchet MS" w:hAnsi="Trebuchet MS"/>
          <w:bCs/>
          <w:sz w:val="20"/>
          <w:szCs w:val="20"/>
        </w:rPr>
        <w:t xml:space="preserve"> aan een taak of opdracht is in staat om indien nodig tijdens dit leerproces hulp te zoeken. Deze manier van werken stimuleert het probleemoplossend denken van de leerlingen. Om later als volwassene goed te kunnen functioneren moet een leerling leren beoordelen welke beslissingen hij/zij moet nemen en wat de gevolgen daarvan zijn. De keuzevrijheid dwingt een leerling tot het nemen van zelfstandige beslissingen die voor hem effectief en verantwoord zijn.</w:t>
      </w:r>
    </w:p>
    <w:p w:rsidR="00E03608" w:rsidRPr="00771707" w:rsidRDefault="00E03608" w:rsidP="00E03608">
      <w:pPr>
        <w:autoSpaceDE w:val="0"/>
        <w:autoSpaceDN w:val="0"/>
        <w:adjustRightInd w:val="0"/>
        <w:spacing w:after="0" w:line="240" w:lineRule="auto"/>
        <w:jc w:val="both"/>
        <w:rPr>
          <w:rFonts w:ascii="Trebuchet MS" w:hAnsi="Trebuchet MS"/>
          <w:color w:val="000000"/>
          <w:sz w:val="20"/>
          <w:szCs w:val="20"/>
          <w:lang w:eastAsia="nl-NL"/>
        </w:rPr>
      </w:pPr>
    </w:p>
    <w:p w:rsidR="00E03608" w:rsidRPr="00771707" w:rsidRDefault="00E03608" w:rsidP="00E03608">
      <w:pPr>
        <w:autoSpaceDE w:val="0"/>
        <w:autoSpaceDN w:val="0"/>
        <w:adjustRightInd w:val="0"/>
        <w:spacing w:after="0" w:line="240" w:lineRule="auto"/>
        <w:jc w:val="both"/>
        <w:rPr>
          <w:rFonts w:ascii="Trebuchet MS" w:hAnsi="Trebuchet MS"/>
          <w:color w:val="000000"/>
          <w:sz w:val="20"/>
          <w:szCs w:val="20"/>
          <w:lang w:eastAsia="nl-NL"/>
        </w:rPr>
      </w:pPr>
    </w:p>
    <w:p w:rsidR="00E03608" w:rsidRPr="00DF47A9" w:rsidRDefault="00E03608" w:rsidP="00E03608">
      <w:pPr>
        <w:autoSpaceDE w:val="0"/>
        <w:autoSpaceDN w:val="0"/>
        <w:adjustRightInd w:val="0"/>
        <w:spacing w:after="0" w:line="240" w:lineRule="auto"/>
        <w:jc w:val="both"/>
        <w:rPr>
          <w:rFonts w:ascii="Trebuchet MS" w:hAnsi="Trebuchet MS"/>
          <w:b/>
          <w:color w:val="000000"/>
          <w:sz w:val="20"/>
          <w:szCs w:val="20"/>
          <w:lang w:val="en-US" w:eastAsia="nl-NL"/>
        </w:rPr>
      </w:pPr>
      <w:r w:rsidRPr="00771707">
        <w:rPr>
          <w:rFonts w:ascii="Trebuchet MS" w:hAnsi="Trebuchet MS"/>
          <w:b/>
          <w:color w:val="000000"/>
          <w:sz w:val="20"/>
          <w:szCs w:val="20"/>
          <w:lang w:eastAsia="nl-NL"/>
        </w:rPr>
        <w:t xml:space="preserve">  </w:t>
      </w:r>
      <w:r w:rsidRPr="00771707">
        <w:rPr>
          <w:rFonts w:ascii="Trebuchet MS" w:hAnsi="Trebuchet MS"/>
          <w:noProof/>
          <w:sz w:val="20"/>
          <w:szCs w:val="20"/>
          <w:lang w:eastAsia="nl-NL"/>
        </w:rPr>
        <w:drawing>
          <wp:inline distT="0" distB="0" distL="0" distR="0" wp14:anchorId="5987DEF1" wp14:editId="4C809A78">
            <wp:extent cx="636905" cy="574040"/>
            <wp:effectExtent l="0" t="0" r="0" b="0"/>
            <wp:docPr id="3" name="Afbeelding 3" descr="onderwij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onderwij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905" cy="574040"/>
                    </a:xfrm>
                    <a:prstGeom prst="rect">
                      <a:avLst/>
                    </a:prstGeom>
                    <a:noFill/>
                    <a:ln>
                      <a:noFill/>
                    </a:ln>
                  </pic:spPr>
                </pic:pic>
              </a:graphicData>
            </a:graphic>
          </wp:inline>
        </w:drawing>
      </w:r>
      <w:r w:rsidRPr="00DF47A9">
        <w:rPr>
          <w:rFonts w:ascii="Trebuchet MS" w:hAnsi="Trebuchet MS"/>
          <w:b/>
          <w:color w:val="000000"/>
          <w:sz w:val="20"/>
          <w:szCs w:val="20"/>
          <w:lang w:val="en-US" w:eastAsia="nl-NL"/>
        </w:rPr>
        <w:t xml:space="preserve">    Samenwerking</w:t>
      </w:r>
    </w:p>
    <w:p w:rsidR="00E03608" w:rsidRPr="00DF47A9" w:rsidRDefault="00E03608" w:rsidP="00E03608">
      <w:pPr>
        <w:autoSpaceDE w:val="0"/>
        <w:autoSpaceDN w:val="0"/>
        <w:adjustRightInd w:val="0"/>
        <w:spacing w:after="0" w:line="240" w:lineRule="auto"/>
        <w:jc w:val="both"/>
        <w:rPr>
          <w:rFonts w:ascii="Trebuchet MS" w:hAnsi="Trebuchet MS"/>
          <w:i/>
          <w:color w:val="000000"/>
          <w:sz w:val="20"/>
          <w:szCs w:val="20"/>
          <w:lang w:val="en-US" w:eastAsia="nl-NL"/>
        </w:rPr>
      </w:pPr>
      <w:r w:rsidRPr="00DF47A9">
        <w:rPr>
          <w:rFonts w:ascii="Trebuchet MS" w:hAnsi="Trebuchet MS"/>
          <w:i/>
          <w:color w:val="000000"/>
          <w:sz w:val="20"/>
          <w:szCs w:val="20"/>
          <w:lang w:val="en-US" w:eastAsia="nl-NL"/>
        </w:rPr>
        <w:t>‘The school functions as a social community’</w:t>
      </w:r>
    </w:p>
    <w:p w:rsidR="00E03608" w:rsidRPr="00771707" w:rsidRDefault="00E03608" w:rsidP="00E03608">
      <w:pPr>
        <w:autoSpaceDE w:val="0"/>
        <w:autoSpaceDN w:val="0"/>
        <w:adjustRightInd w:val="0"/>
        <w:spacing w:after="0" w:line="240" w:lineRule="auto"/>
        <w:jc w:val="both"/>
        <w:rPr>
          <w:rFonts w:ascii="Trebuchet MS" w:hAnsi="Trebuchet MS"/>
          <w:color w:val="000000"/>
          <w:sz w:val="20"/>
          <w:szCs w:val="20"/>
          <w:lang w:eastAsia="nl-NL"/>
        </w:rPr>
      </w:pPr>
      <w:r w:rsidRPr="00771707">
        <w:rPr>
          <w:rFonts w:ascii="Trebuchet MS" w:hAnsi="Trebuchet MS"/>
          <w:color w:val="000000"/>
          <w:sz w:val="20"/>
          <w:szCs w:val="20"/>
          <w:lang w:eastAsia="nl-NL"/>
        </w:rPr>
        <w:t xml:space="preserve">Een Daltonschool is een leefgemeenschap waar kinderen, ouders, personeel op een natuurlijke en gestructureerde wijze samen leven en werken. Een daltonschool is ook een leeromgeving waar kinderen en leerkrachten iets van en met elkaar leren. Doordat kinderen samen met leerkrachten en andere kinderen aan hun leertaken werken, leren zij met elkaar om te gaan en leren zij dat zij elkaar kunnen helpen. Het verwerven van kennis en vaardigheden in samenwerking met anderen verdiept het leren. Samenwerken is iets dat net als alle andere vaardigheden geleerd en geoefend moet worden. </w:t>
      </w:r>
    </w:p>
    <w:p w:rsidR="00E03608" w:rsidRPr="00771707" w:rsidRDefault="00E03608" w:rsidP="00E03608">
      <w:pPr>
        <w:tabs>
          <w:tab w:val="left" w:pos="4395"/>
        </w:tabs>
        <w:spacing w:after="0" w:line="240" w:lineRule="auto"/>
        <w:jc w:val="both"/>
        <w:rPr>
          <w:rFonts w:ascii="Trebuchet MS" w:hAnsi="Trebuchet MS"/>
          <w:b/>
          <w:sz w:val="20"/>
          <w:szCs w:val="20"/>
        </w:rPr>
      </w:pPr>
      <w:r w:rsidRPr="00771707">
        <w:rPr>
          <w:rFonts w:ascii="Trebuchet MS" w:hAnsi="Trebuchet MS"/>
          <w:b/>
          <w:sz w:val="20"/>
          <w:szCs w:val="20"/>
        </w:rPr>
        <w:t xml:space="preserve">    </w:t>
      </w:r>
      <w:r w:rsidRPr="00771707">
        <w:rPr>
          <w:rFonts w:ascii="Trebuchet MS" w:hAnsi="Trebuchet MS"/>
          <w:noProof/>
          <w:sz w:val="20"/>
          <w:szCs w:val="20"/>
          <w:lang w:eastAsia="nl-NL"/>
        </w:rPr>
        <w:drawing>
          <wp:inline distT="0" distB="0" distL="0" distR="0" wp14:anchorId="7CB2BC0A" wp14:editId="6FE4D2A7">
            <wp:extent cx="636905" cy="574040"/>
            <wp:effectExtent l="0" t="0" r="0" b="0"/>
            <wp:docPr id="2" name="Afbeelding 2" descr="onderwij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onderwijs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6905" cy="574040"/>
                    </a:xfrm>
                    <a:prstGeom prst="rect">
                      <a:avLst/>
                    </a:prstGeom>
                    <a:noFill/>
                    <a:ln>
                      <a:noFill/>
                    </a:ln>
                  </pic:spPr>
                </pic:pic>
              </a:graphicData>
            </a:graphic>
          </wp:inline>
        </w:drawing>
      </w:r>
      <w:r w:rsidRPr="00771707">
        <w:rPr>
          <w:rFonts w:ascii="Trebuchet MS" w:hAnsi="Trebuchet MS"/>
          <w:b/>
          <w:sz w:val="20"/>
          <w:szCs w:val="20"/>
        </w:rPr>
        <w:t xml:space="preserve">     Effectiviteit en doelmatigheid</w:t>
      </w:r>
    </w:p>
    <w:p w:rsidR="00E03608" w:rsidRPr="00771707" w:rsidRDefault="00E03608" w:rsidP="00E03608">
      <w:pPr>
        <w:tabs>
          <w:tab w:val="left" w:pos="4395"/>
        </w:tabs>
        <w:spacing w:after="0" w:line="240" w:lineRule="auto"/>
        <w:jc w:val="both"/>
        <w:rPr>
          <w:rFonts w:ascii="Trebuchet MS" w:hAnsi="Trebuchet MS"/>
          <w:i/>
          <w:sz w:val="20"/>
          <w:szCs w:val="20"/>
        </w:rPr>
      </w:pPr>
      <w:r w:rsidRPr="00771707">
        <w:rPr>
          <w:rFonts w:ascii="Trebuchet MS" w:hAnsi="Trebuchet MS"/>
          <w:i/>
          <w:sz w:val="20"/>
          <w:szCs w:val="20"/>
        </w:rPr>
        <w:t>‘Dalton is een efficiency measure’</w:t>
      </w:r>
    </w:p>
    <w:p w:rsidR="00E03608" w:rsidRPr="00771707" w:rsidRDefault="00E03608" w:rsidP="00E03608">
      <w:pPr>
        <w:tabs>
          <w:tab w:val="left" w:pos="4395"/>
        </w:tabs>
        <w:spacing w:after="0" w:line="240" w:lineRule="auto"/>
        <w:jc w:val="both"/>
        <w:rPr>
          <w:rFonts w:ascii="Trebuchet MS" w:hAnsi="Trebuchet MS"/>
          <w:sz w:val="20"/>
          <w:szCs w:val="20"/>
        </w:rPr>
      </w:pPr>
      <w:r w:rsidRPr="00771707">
        <w:rPr>
          <w:rFonts w:ascii="Trebuchet MS" w:hAnsi="Trebuchet MS"/>
          <w:sz w:val="20"/>
          <w:szCs w:val="20"/>
        </w:rPr>
        <w:t xml:space="preserve">Het Daltononderwijs is gericht op een effectieve inzet van tijd, menskracht en middelen. Wij streven ernaar te differentiëren, zodat alle leerlingen zoveel mogelijk datgene wat zij moeten leren, krijgen op de manier die het beste bij hen past. Als leerlingen een taak krijgen, waar zij verantwoordelijkheid voor dragen en die zij in vrijheid zelf plannen en uitvoeren, </w:t>
      </w:r>
      <w:r w:rsidR="004E715A">
        <w:rPr>
          <w:rFonts w:ascii="Trebuchet MS" w:hAnsi="Trebuchet MS"/>
          <w:sz w:val="20"/>
          <w:szCs w:val="20"/>
        </w:rPr>
        <w:t>dan is het onderwijs veel effectiever</w:t>
      </w:r>
      <w:r w:rsidRPr="00771707">
        <w:rPr>
          <w:rFonts w:ascii="Trebuchet MS" w:hAnsi="Trebuchet MS"/>
          <w:sz w:val="20"/>
          <w:szCs w:val="20"/>
        </w:rPr>
        <w:t xml:space="preserve"> dan het stilzit- en luisteronderwijs. Wij richten de leertijd zo efficiënt mogelijk in, met als doel te zorgen dat de kinderen aan het werk zijn en geholpen/begeleid kunnen worden door elkaar en/of door de </w:t>
      </w:r>
      <w:r w:rsidRPr="00771707">
        <w:rPr>
          <w:rFonts w:ascii="Trebuchet MS" w:hAnsi="Trebuchet MS"/>
          <w:sz w:val="20"/>
          <w:szCs w:val="20"/>
        </w:rPr>
        <w:lastRenderedPageBreak/>
        <w:t xml:space="preserve">leerkracht. Parkhurst maakt in haar Dalton Plan van kinderen als het ware kleine ondernemers, die verantwoordelijkheid leren dragen voor het schoolwerk, hun eigen werk, dat ze in vrijheid uitvoeren. </w:t>
      </w: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DF47A9" w:rsidRDefault="00E03608" w:rsidP="00E03608">
      <w:pPr>
        <w:tabs>
          <w:tab w:val="left" w:pos="4395"/>
        </w:tabs>
        <w:spacing w:after="0" w:line="240" w:lineRule="auto"/>
        <w:jc w:val="both"/>
        <w:rPr>
          <w:rFonts w:ascii="Trebuchet MS" w:hAnsi="Trebuchet MS"/>
          <w:b/>
          <w:sz w:val="20"/>
          <w:szCs w:val="20"/>
          <w:lang w:val="en-US"/>
        </w:rPr>
      </w:pPr>
      <w:r w:rsidRPr="00771707">
        <w:rPr>
          <w:rFonts w:ascii="Trebuchet MS" w:hAnsi="Trebuchet MS"/>
          <w:noProof/>
          <w:sz w:val="20"/>
          <w:szCs w:val="20"/>
          <w:lang w:eastAsia="nl-NL"/>
        </w:rPr>
        <w:drawing>
          <wp:inline distT="0" distB="0" distL="0" distR="0" wp14:anchorId="387236CC" wp14:editId="10ACF9C4">
            <wp:extent cx="636905" cy="574040"/>
            <wp:effectExtent l="0" t="0" r="0" b="0"/>
            <wp:docPr id="1" name="Afbeelding 1" descr="onderwij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descr="onderwijs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905" cy="574040"/>
                    </a:xfrm>
                    <a:prstGeom prst="rect">
                      <a:avLst/>
                    </a:prstGeom>
                    <a:noFill/>
                    <a:ln>
                      <a:noFill/>
                    </a:ln>
                  </pic:spPr>
                </pic:pic>
              </a:graphicData>
            </a:graphic>
          </wp:inline>
        </w:drawing>
      </w:r>
      <w:r w:rsidRPr="00DF47A9">
        <w:rPr>
          <w:rFonts w:ascii="Trebuchet MS" w:hAnsi="Trebuchet MS"/>
          <w:b/>
          <w:sz w:val="20"/>
          <w:szCs w:val="20"/>
          <w:lang w:val="en-US"/>
        </w:rPr>
        <w:t xml:space="preserve">          Reflectie</w:t>
      </w:r>
    </w:p>
    <w:p w:rsidR="00E03608" w:rsidRPr="00DF47A9" w:rsidRDefault="00E03608" w:rsidP="00E03608">
      <w:pPr>
        <w:tabs>
          <w:tab w:val="left" w:pos="4395"/>
        </w:tabs>
        <w:spacing w:after="0" w:line="240" w:lineRule="auto"/>
        <w:jc w:val="both"/>
        <w:rPr>
          <w:rFonts w:ascii="Trebuchet MS" w:hAnsi="Trebuchet MS"/>
          <w:i/>
          <w:sz w:val="20"/>
          <w:szCs w:val="20"/>
          <w:lang w:val="en-US"/>
        </w:rPr>
      </w:pPr>
      <w:r w:rsidRPr="00DF47A9">
        <w:rPr>
          <w:rFonts w:ascii="Trebuchet MS" w:hAnsi="Trebuchet MS"/>
          <w:i/>
          <w:sz w:val="20"/>
          <w:szCs w:val="20"/>
          <w:lang w:val="en-US"/>
        </w:rPr>
        <w:t>‘I would be the first to hear welcome criticism’</w:t>
      </w:r>
    </w:p>
    <w:p w:rsidR="00E03608" w:rsidRPr="00771707" w:rsidRDefault="00E03608" w:rsidP="00E03608">
      <w:pPr>
        <w:spacing w:after="0" w:line="240" w:lineRule="auto"/>
        <w:jc w:val="both"/>
        <w:rPr>
          <w:rFonts w:ascii="Trebuchet MS" w:hAnsi="Trebuchet MS"/>
          <w:sz w:val="20"/>
          <w:szCs w:val="20"/>
        </w:rPr>
      </w:pPr>
      <w:r w:rsidRPr="00771707">
        <w:rPr>
          <w:rFonts w:ascii="Trebuchet MS" w:hAnsi="Trebuchet MS"/>
          <w:color w:val="000000"/>
          <w:sz w:val="20"/>
          <w:szCs w:val="20"/>
          <w:lang w:eastAsia="nl-NL"/>
        </w:rPr>
        <w:t xml:space="preserve">Reflectie en evaluatie, nadenken over je eigen gedrag en je eigen werk, is op een Daltonschool belangrijk. Eigenaarschap en verantwoordelijkheid worden bereikt door vooruit en terug te kijken. Het 'leren leren' van het kind wordt gestimuleerd. Leren wordt uitdagender wanneer het kind inzicht krijgt in het niveau van bekwaamheid. Reflectie vergroot de zelfstandigheid van het kind. We kijken regelmatig met de leerlingen terug naar de processen en de producten. Daarbij is het noodzakelijk dat doelen duidelijk zijn voor de leerling. </w:t>
      </w:r>
      <w:r w:rsidRPr="00771707">
        <w:rPr>
          <w:rFonts w:ascii="Trebuchet MS" w:hAnsi="Trebuchet MS"/>
          <w:sz w:val="20"/>
          <w:szCs w:val="20"/>
        </w:rPr>
        <w:t>Wij leren de kinderen te reflecteren op het eigen handelen. Hiertoe stellen kinderen zich de volgende vragen.</w:t>
      </w:r>
    </w:p>
    <w:p w:rsidR="00E03608" w:rsidRPr="00771707" w:rsidRDefault="00E03608" w:rsidP="00E03608">
      <w:pPr>
        <w:pStyle w:val="Lijstalinea"/>
        <w:numPr>
          <w:ilvl w:val="0"/>
          <w:numId w:val="2"/>
        </w:numPr>
        <w:spacing w:after="0" w:line="240" w:lineRule="auto"/>
        <w:jc w:val="both"/>
        <w:rPr>
          <w:rFonts w:ascii="Trebuchet MS" w:hAnsi="Trebuchet MS"/>
          <w:sz w:val="20"/>
          <w:szCs w:val="20"/>
        </w:rPr>
      </w:pPr>
      <w:r w:rsidRPr="00771707">
        <w:rPr>
          <w:rFonts w:ascii="Trebuchet MS" w:hAnsi="Trebuchet MS"/>
          <w:sz w:val="20"/>
          <w:szCs w:val="20"/>
        </w:rPr>
        <w:t>Hoe is het werk gegaan?</w:t>
      </w:r>
    </w:p>
    <w:p w:rsidR="00E03608" w:rsidRPr="00771707" w:rsidRDefault="00E03608" w:rsidP="00E03608">
      <w:pPr>
        <w:pStyle w:val="Lijstalinea"/>
        <w:numPr>
          <w:ilvl w:val="0"/>
          <w:numId w:val="2"/>
        </w:numPr>
        <w:spacing w:after="0" w:line="240" w:lineRule="auto"/>
        <w:jc w:val="both"/>
        <w:rPr>
          <w:rFonts w:ascii="Trebuchet MS" w:hAnsi="Trebuchet MS"/>
          <w:sz w:val="20"/>
          <w:szCs w:val="20"/>
        </w:rPr>
      </w:pPr>
      <w:r w:rsidRPr="00771707">
        <w:rPr>
          <w:rFonts w:ascii="Trebuchet MS" w:hAnsi="Trebuchet MS"/>
          <w:sz w:val="20"/>
          <w:szCs w:val="20"/>
        </w:rPr>
        <w:t>Snap ik het?</w:t>
      </w:r>
    </w:p>
    <w:p w:rsidR="00E03608" w:rsidRPr="00771707" w:rsidRDefault="00E03608" w:rsidP="00E03608">
      <w:pPr>
        <w:pStyle w:val="Lijstalinea"/>
        <w:numPr>
          <w:ilvl w:val="0"/>
          <w:numId w:val="2"/>
        </w:numPr>
        <w:spacing w:after="0" w:line="240" w:lineRule="auto"/>
        <w:jc w:val="both"/>
        <w:rPr>
          <w:rFonts w:ascii="Trebuchet MS" w:hAnsi="Trebuchet MS"/>
          <w:sz w:val="20"/>
          <w:szCs w:val="20"/>
        </w:rPr>
      </w:pPr>
      <w:r w:rsidRPr="00771707">
        <w:rPr>
          <w:rFonts w:ascii="Trebuchet MS" w:hAnsi="Trebuchet MS"/>
          <w:sz w:val="20"/>
          <w:szCs w:val="20"/>
        </w:rPr>
        <w:t>Hoe leer ik het best?</w:t>
      </w:r>
    </w:p>
    <w:p w:rsidR="00E03608" w:rsidRPr="00771707" w:rsidRDefault="00E03608" w:rsidP="00E03608">
      <w:pPr>
        <w:pStyle w:val="Lijstalinea"/>
        <w:numPr>
          <w:ilvl w:val="0"/>
          <w:numId w:val="2"/>
        </w:numPr>
        <w:spacing w:after="0" w:line="240" w:lineRule="auto"/>
        <w:jc w:val="both"/>
        <w:rPr>
          <w:rFonts w:ascii="Trebuchet MS" w:hAnsi="Trebuchet MS"/>
          <w:sz w:val="20"/>
          <w:szCs w:val="20"/>
        </w:rPr>
      </w:pPr>
      <w:r w:rsidRPr="00771707">
        <w:rPr>
          <w:rFonts w:ascii="Trebuchet MS" w:hAnsi="Trebuchet MS"/>
          <w:sz w:val="20"/>
          <w:szCs w:val="20"/>
        </w:rPr>
        <w:t xml:space="preserve">Waar ben ik trots op? </w:t>
      </w:r>
    </w:p>
    <w:p w:rsidR="00E03608" w:rsidRPr="00771707" w:rsidRDefault="00E03608" w:rsidP="00E03608">
      <w:pPr>
        <w:pStyle w:val="Lijstalinea"/>
        <w:numPr>
          <w:ilvl w:val="0"/>
          <w:numId w:val="2"/>
        </w:numPr>
        <w:spacing w:after="0" w:line="240" w:lineRule="auto"/>
        <w:jc w:val="both"/>
        <w:rPr>
          <w:rFonts w:ascii="Trebuchet MS" w:hAnsi="Trebuchet MS"/>
          <w:sz w:val="20"/>
          <w:szCs w:val="20"/>
        </w:rPr>
      </w:pPr>
      <w:r w:rsidRPr="00771707">
        <w:rPr>
          <w:rFonts w:ascii="Trebuchet MS" w:hAnsi="Trebuchet MS"/>
          <w:sz w:val="20"/>
          <w:szCs w:val="20"/>
        </w:rPr>
        <w:t>Wat vind ik nog lastig?</w:t>
      </w:r>
    </w:p>
    <w:p w:rsidR="00E03608" w:rsidRPr="00771707" w:rsidRDefault="00E03608" w:rsidP="00E03608">
      <w:pPr>
        <w:spacing w:after="0" w:line="240" w:lineRule="auto"/>
        <w:jc w:val="both"/>
        <w:rPr>
          <w:rFonts w:ascii="Trebuchet MS" w:hAnsi="Trebuchet MS"/>
          <w:color w:val="000000"/>
          <w:sz w:val="20"/>
          <w:szCs w:val="20"/>
          <w:lang w:eastAsia="nl-NL"/>
        </w:rPr>
      </w:pPr>
      <w:r w:rsidRPr="00771707">
        <w:rPr>
          <w:rFonts w:ascii="Trebuchet MS" w:hAnsi="Trebuchet MS"/>
          <w:sz w:val="20"/>
          <w:szCs w:val="20"/>
        </w:rPr>
        <w:t xml:space="preserve">Het reflecteren vindt plaats in gesprekjes met de leerkracht en klasgenoten, aan de hand van het werk op de weektaak. </w:t>
      </w:r>
      <w:r w:rsidRPr="00771707">
        <w:rPr>
          <w:rFonts w:ascii="Trebuchet MS" w:hAnsi="Trebuchet MS"/>
          <w:color w:val="000000"/>
          <w:sz w:val="20"/>
          <w:szCs w:val="20"/>
          <w:lang w:eastAsia="nl-NL"/>
        </w:rPr>
        <w:t xml:space="preserve">Ook de leerkrachten reflecteren stelselmatig op hun eigen handelen/ eigen onderwijspraktijk. </w:t>
      </w:r>
    </w:p>
    <w:p w:rsidR="00E03608" w:rsidRPr="00771707" w:rsidRDefault="00E03608" w:rsidP="00E03608">
      <w:pPr>
        <w:spacing w:after="0" w:line="240" w:lineRule="auto"/>
        <w:jc w:val="both"/>
        <w:rPr>
          <w:rFonts w:ascii="Trebuchet MS" w:hAnsi="Trebuchet MS"/>
          <w:color w:val="000000"/>
          <w:sz w:val="20"/>
          <w:szCs w:val="20"/>
          <w:lang w:eastAsia="nl-NL"/>
        </w:rPr>
      </w:pPr>
    </w:p>
    <w:p w:rsidR="0005475A" w:rsidRDefault="0005475A" w:rsidP="00E03608">
      <w:pPr>
        <w:pStyle w:val="Kop1"/>
        <w:rPr>
          <w:rFonts w:ascii="Trebuchet MS" w:eastAsia="Times New Roman" w:hAnsi="Trebuchet MS"/>
          <w:sz w:val="20"/>
          <w:szCs w:val="20"/>
          <w:lang w:eastAsia="nl-NL"/>
        </w:rPr>
      </w:pPr>
      <w:bookmarkStart w:id="7" w:name="_Toc427663677"/>
    </w:p>
    <w:p w:rsidR="0005475A" w:rsidRDefault="0005475A" w:rsidP="0005475A">
      <w:pPr>
        <w:rPr>
          <w:lang w:eastAsia="nl-NL"/>
        </w:rPr>
      </w:pPr>
    </w:p>
    <w:p w:rsidR="0005475A" w:rsidRPr="0005475A" w:rsidRDefault="0005475A" w:rsidP="0005475A">
      <w:pPr>
        <w:rPr>
          <w:lang w:eastAsia="nl-NL"/>
        </w:rPr>
      </w:pPr>
    </w:p>
    <w:p w:rsidR="0005475A" w:rsidRDefault="0005475A" w:rsidP="00E03608">
      <w:pPr>
        <w:pStyle w:val="Kop1"/>
        <w:rPr>
          <w:rFonts w:ascii="Trebuchet MS" w:eastAsia="Times New Roman" w:hAnsi="Trebuchet MS"/>
          <w:sz w:val="20"/>
          <w:szCs w:val="20"/>
          <w:lang w:eastAsia="nl-NL"/>
        </w:rPr>
      </w:pPr>
    </w:p>
    <w:p w:rsidR="0005475A" w:rsidRDefault="0005475A" w:rsidP="0005475A">
      <w:pPr>
        <w:rPr>
          <w:lang w:eastAsia="nl-NL"/>
        </w:rPr>
      </w:pPr>
    </w:p>
    <w:p w:rsidR="0005475A" w:rsidRPr="0005475A" w:rsidRDefault="0005475A" w:rsidP="0005475A">
      <w:pPr>
        <w:rPr>
          <w:lang w:eastAsia="nl-NL"/>
        </w:rPr>
      </w:pPr>
    </w:p>
    <w:p w:rsidR="0005475A" w:rsidRDefault="0005475A" w:rsidP="00E03608">
      <w:pPr>
        <w:pStyle w:val="Kop1"/>
        <w:rPr>
          <w:rFonts w:ascii="Trebuchet MS" w:eastAsia="Times New Roman" w:hAnsi="Trebuchet MS"/>
          <w:sz w:val="20"/>
          <w:szCs w:val="20"/>
          <w:lang w:eastAsia="nl-NL"/>
        </w:rPr>
      </w:pPr>
    </w:p>
    <w:p w:rsidR="0005475A" w:rsidRDefault="0005475A" w:rsidP="0005475A">
      <w:pPr>
        <w:rPr>
          <w:lang w:eastAsia="nl-NL"/>
        </w:rPr>
      </w:pPr>
    </w:p>
    <w:p w:rsidR="0005475A" w:rsidRPr="0005475A" w:rsidRDefault="0005475A" w:rsidP="0005475A">
      <w:pPr>
        <w:rPr>
          <w:lang w:eastAsia="nl-NL"/>
        </w:rPr>
      </w:pPr>
    </w:p>
    <w:p w:rsidR="0005475A" w:rsidRDefault="0005475A" w:rsidP="00E03608">
      <w:pPr>
        <w:pStyle w:val="Kop1"/>
        <w:rPr>
          <w:rFonts w:ascii="Trebuchet MS" w:eastAsia="Times New Roman" w:hAnsi="Trebuchet MS"/>
          <w:sz w:val="20"/>
          <w:szCs w:val="20"/>
          <w:lang w:eastAsia="nl-NL"/>
        </w:rPr>
      </w:pPr>
    </w:p>
    <w:p w:rsidR="0005475A" w:rsidRDefault="0005475A" w:rsidP="0005475A">
      <w:pPr>
        <w:rPr>
          <w:lang w:eastAsia="nl-NL"/>
        </w:rPr>
      </w:pPr>
    </w:p>
    <w:p w:rsidR="00FF6379" w:rsidRDefault="00FF6379" w:rsidP="00E03608">
      <w:pPr>
        <w:pStyle w:val="Kop1"/>
        <w:rPr>
          <w:rFonts w:eastAsia="Times New Roman"/>
          <w:b w:val="0"/>
          <w:bCs w:val="0"/>
          <w:color w:val="auto"/>
          <w:sz w:val="22"/>
          <w:szCs w:val="22"/>
          <w:lang w:eastAsia="nl-NL"/>
        </w:rPr>
      </w:pPr>
    </w:p>
    <w:p w:rsidR="00FF6379" w:rsidRDefault="00FF6379" w:rsidP="00FF6379">
      <w:pPr>
        <w:rPr>
          <w:lang w:eastAsia="nl-NL"/>
        </w:rPr>
      </w:pPr>
    </w:p>
    <w:p w:rsidR="00FF6379" w:rsidRPr="00FF6379" w:rsidRDefault="00FF6379" w:rsidP="00FF6379">
      <w:pPr>
        <w:rPr>
          <w:lang w:eastAsia="nl-NL"/>
        </w:rPr>
      </w:pPr>
    </w:p>
    <w:p w:rsidR="00E03608" w:rsidRPr="001E611C" w:rsidRDefault="00E03608" w:rsidP="00E03608">
      <w:pPr>
        <w:pStyle w:val="Kop1"/>
        <w:rPr>
          <w:rFonts w:ascii="Trebuchet MS" w:eastAsia="Times New Roman" w:hAnsi="Trebuchet MS"/>
          <w:lang w:eastAsia="nl-NL"/>
        </w:rPr>
      </w:pPr>
      <w:r w:rsidRPr="001E611C">
        <w:rPr>
          <w:rFonts w:ascii="Trebuchet MS" w:eastAsia="Times New Roman" w:hAnsi="Trebuchet MS"/>
          <w:lang w:eastAsia="nl-NL"/>
        </w:rPr>
        <w:lastRenderedPageBreak/>
        <w:t>Hoofdstuk 2</w:t>
      </w:r>
      <w:r w:rsidRPr="001E611C">
        <w:rPr>
          <w:rFonts w:ascii="Trebuchet MS" w:eastAsia="Times New Roman" w:hAnsi="Trebuchet MS"/>
          <w:lang w:eastAsia="nl-NL"/>
        </w:rPr>
        <w:tab/>
      </w:r>
      <w:r w:rsidRPr="001E611C">
        <w:rPr>
          <w:rFonts w:ascii="Trebuchet MS" w:eastAsia="Times New Roman" w:hAnsi="Trebuchet MS"/>
          <w:lang w:eastAsia="nl-NL"/>
        </w:rPr>
        <w:tab/>
        <w:t>Ontwikkelingen</w:t>
      </w:r>
      <w:bookmarkEnd w:id="7"/>
      <w:r w:rsidRPr="001E611C">
        <w:rPr>
          <w:rFonts w:ascii="Trebuchet MS" w:eastAsia="Times New Roman" w:hAnsi="Trebuchet MS"/>
          <w:lang w:eastAsia="nl-NL"/>
        </w:rPr>
        <w:t xml:space="preserve">  </w:t>
      </w:r>
    </w:p>
    <w:p w:rsidR="00E03608" w:rsidRPr="00771707" w:rsidRDefault="00E03608" w:rsidP="00E03608">
      <w:pPr>
        <w:autoSpaceDE w:val="0"/>
        <w:autoSpaceDN w:val="0"/>
        <w:adjustRightInd w:val="0"/>
        <w:spacing w:after="0" w:line="240" w:lineRule="auto"/>
        <w:jc w:val="both"/>
        <w:rPr>
          <w:rFonts w:ascii="Trebuchet MS" w:hAnsi="Trebuchet MS"/>
          <w:b/>
          <w:color w:val="000000"/>
          <w:sz w:val="20"/>
          <w:szCs w:val="20"/>
          <w:lang w:eastAsia="nl-NL"/>
        </w:rPr>
      </w:pPr>
    </w:p>
    <w:p w:rsidR="00E03608" w:rsidRPr="00771707" w:rsidRDefault="00E03608" w:rsidP="00E03608">
      <w:pPr>
        <w:autoSpaceDE w:val="0"/>
        <w:autoSpaceDN w:val="0"/>
        <w:adjustRightInd w:val="0"/>
        <w:spacing w:after="0" w:line="240" w:lineRule="auto"/>
        <w:jc w:val="both"/>
        <w:rPr>
          <w:rFonts w:ascii="Trebuchet MS" w:hAnsi="Trebuchet MS"/>
          <w:color w:val="000000"/>
          <w:sz w:val="20"/>
          <w:szCs w:val="20"/>
          <w:lang w:eastAsia="nl-NL"/>
        </w:rPr>
      </w:pPr>
    </w:p>
    <w:p w:rsidR="00E03608" w:rsidRPr="001E611C" w:rsidRDefault="00E03608" w:rsidP="00E03608">
      <w:pPr>
        <w:pStyle w:val="Kop2"/>
        <w:rPr>
          <w:rFonts w:ascii="Trebuchet MS" w:eastAsia="Times New Roman" w:hAnsi="Trebuchet MS"/>
          <w:lang w:eastAsia="nl-NL"/>
        </w:rPr>
      </w:pPr>
      <w:bookmarkStart w:id="8" w:name="_Toc427663678"/>
      <w:r w:rsidRPr="001E611C">
        <w:rPr>
          <w:rFonts w:ascii="Trebuchet MS" w:eastAsia="Times New Roman" w:hAnsi="Trebuchet MS"/>
          <w:lang w:eastAsia="nl-NL"/>
        </w:rPr>
        <w:t>2.1</w:t>
      </w:r>
      <w:r w:rsidRPr="001E611C">
        <w:rPr>
          <w:rFonts w:ascii="Trebuchet MS" w:eastAsia="Times New Roman" w:hAnsi="Trebuchet MS"/>
          <w:lang w:eastAsia="nl-NL"/>
        </w:rPr>
        <w:tab/>
        <w:t xml:space="preserve"> Aanbevelingen</w:t>
      </w:r>
      <w:bookmarkEnd w:id="8"/>
    </w:p>
    <w:p w:rsidR="00E03608" w:rsidRPr="00771707" w:rsidRDefault="00E03608" w:rsidP="00E03608">
      <w:pPr>
        <w:autoSpaceDE w:val="0"/>
        <w:autoSpaceDN w:val="0"/>
        <w:adjustRightInd w:val="0"/>
        <w:spacing w:after="0" w:line="240" w:lineRule="auto"/>
        <w:jc w:val="both"/>
        <w:rPr>
          <w:rFonts w:ascii="Trebuchet MS" w:hAnsi="Trebuchet MS"/>
          <w:color w:val="000000"/>
          <w:sz w:val="20"/>
          <w:szCs w:val="20"/>
          <w:lang w:eastAsia="nl-NL"/>
        </w:rPr>
      </w:pPr>
      <w:r w:rsidRPr="00771707">
        <w:rPr>
          <w:rFonts w:ascii="Trebuchet MS" w:hAnsi="Trebuchet MS"/>
          <w:color w:val="000000"/>
          <w:sz w:val="20"/>
          <w:szCs w:val="20"/>
          <w:lang w:eastAsia="nl-NL"/>
        </w:rPr>
        <w:t xml:space="preserve">Op </w:t>
      </w:r>
      <w:r w:rsidR="00270283">
        <w:rPr>
          <w:rFonts w:ascii="Trebuchet MS" w:hAnsi="Trebuchet MS"/>
          <w:color w:val="000000"/>
          <w:sz w:val="20"/>
          <w:szCs w:val="20"/>
          <w:lang w:eastAsia="nl-NL"/>
        </w:rPr>
        <w:t>4 april 2016 zijn de heer J</w:t>
      </w:r>
      <w:r w:rsidRPr="00771707">
        <w:rPr>
          <w:rFonts w:ascii="Trebuchet MS" w:hAnsi="Trebuchet MS"/>
          <w:color w:val="000000"/>
          <w:sz w:val="20"/>
          <w:szCs w:val="20"/>
          <w:lang w:eastAsia="nl-NL"/>
        </w:rPr>
        <w:t>.</w:t>
      </w:r>
      <w:r w:rsidR="00270283">
        <w:rPr>
          <w:rFonts w:ascii="Trebuchet MS" w:hAnsi="Trebuchet MS"/>
          <w:color w:val="000000"/>
          <w:sz w:val="20"/>
          <w:szCs w:val="20"/>
          <w:lang w:eastAsia="nl-NL"/>
        </w:rPr>
        <w:t xml:space="preserve"> van der Velde en</w:t>
      </w:r>
      <w:r w:rsidRPr="00771707">
        <w:rPr>
          <w:rFonts w:ascii="Trebuchet MS" w:hAnsi="Trebuchet MS"/>
          <w:color w:val="000000"/>
          <w:sz w:val="20"/>
          <w:szCs w:val="20"/>
          <w:lang w:eastAsia="nl-NL"/>
        </w:rPr>
        <w:t xml:space="preserve"> de heer </w:t>
      </w:r>
      <w:r w:rsidR="00270283">
        <w:rPr>
          <w:rFonts w:ascii="Trebuchet MS" w:hAnsi="Trebuchet MS"/>
          <w:color w:val="000000"/>
          <w:sz w:val="20"/>
          <w:szCs w:val="20"/>
          <w:lang w:eastAsia="nl-NL"/>
        </w:rPr>
        <w:t>J. Veltman</w:t>
      </w:r>
      <w:r w:rsidRPr="00771707">
        <w:rPr>
          <w:rFonts w:ascii="Trebuchet MS" w:hAnsi="Trebuchet MS"/>
          <w:color w:val="000000"/>
          <w:sz w:val="20"/>
          <w:szCs w:val="20"/>
          <w:lang w:eastAsia="nl-NL"/>
        </w:rPr>
        <w:t xml:space="preserve"> bij </w:t>
      </w:r>
      <w:r w:rsidR="00270283">
        <w:rPr>
          <w:rFonts w:ascii="Trebuchet MS" w:hAnsi="Trebuchet MS"/>
          <w:color w:val="000000"/>
          <w:sz w:val="20"/>
          <w:szCs w:val="20"/>
          <w:lang w:eastAsia="nl-NL"/>
        </w:rPr>
        <w:t>CBS Vossersschool</w:t>
      </w:r>
      <w:r w:rsidRPr="00771707">
        <w:rPr>
          <w:rFonts w:ascii="Trebuchet MS" w:hAnsi="Trebuchet MS"/>
          <w:color w:val="000000"/>
          <w:sz w:val="20"/>
          <w:szCs w:val="20"/>
          <w:lang w:eastAsia="nl-NL"/>
        </w:rPr>
        <w:t xml:space="preserve"> op bezoek geweest. Zij gaven ons de volgende aanbevelingen:</w:t>
      </w:r>
    </w:p>
    <w:p w:rsidR="00E03608" w:rsidRPr="00771707" w:rsidRDefault="00E03608" w:rsidP="00E03608">
      <w:pPr>
        <w:autoSpaceDE w:val="0"/>
        <w:autoSpaceDN w:val="0"/>
        <w:adjustRightInd w:val="0"/>
        <w:spacing w:after="0" w:line="240" w:lineRule="auto"/>
        <w:jc w:val="both"/>
        <w:rPr>
          <w:rFonts w:ascii="Trebuchet MS" w:hAnsi="Trebuchet MS"/>
          <w:color w:val="000000"/>
          <w:sz w:val="20"/>
          <w:szCs w:val="20"/>
          <w:lang w:eastAsia="nl-NL"/>
        </w:rPr>
      </w:pPr>
    </w:p>
    <w:p w:rsidR="00E03608" w:rsidRPr="00771707" w:rsidRDefault="00E03608" w:rsidP="00E03608">
      <w:pPr>
        <w:autoSpaceDE w:val="0"/>
        <w:autoSpaceDN w:val="0"/>
        <w:adjustRightInd w:val="0"/>
        <w:spacing w:after="0" w:line="240" w:lineRule="auto"/>
        <w:jc w:val="both"/>
        <w:rPr>
          <w:rFonts w:ascii="Trebuchet MS" w:hAnsi="Trebuchet MS"/>
          <w:b/>
          <w:color w:val="000000"/>
          <w:sz w:val="20"/>
          <w:szCs w:val="20"/>
          <w:lang w:eastAsia="nl-NL"/>
        </w:rPr>
      </w:pPr>
      <w:r w:rsidRPr="00771707">
        <w:rPr>
          <w:rFonts w:ascii="Trebuchet MS" w:hAnsi="Trebuchet MS"/>
          <w:b/>
          <w:color w:val="000000"/>
          <w:sz w:val="20"/>
          <w:szCs w:val="20"/>
          <w:lang w:eastAsia="nl-NL"/>
        </w:rPr>
        <w:t xml:space="preserve">Aanbeveling 1: </w:t>
      </w:r>
    </w:p>
    <w:p w:rsidR="00342388" w:rsidRPr="00342388" w:rsidRDefault="00342388" w:rsidP="00342388">
      <w:pPr>
        <w:rPr>
          <w:rFonts w:ascii="Trebuchet MS" w:hAnsi="Trebuchet MS" w:cs="Arial"/>
          <w:sz w:val="20"/>
          <w:szCs w:val="20"/>
        </w:rPr>
      </w:pPr>
      <w:r w:rsidRPr="00342388">
        <w:rPr>
          <w:rFonts w:ascii="Trebuchet MS" w:hAnsi="Trebuchet MS" w:cs="Arial"/>
          <w:sz w:val="20"/>
          <w:szCs w:val="20"/>
        </w:rPr>
        <w:t>Stel kinderen in staat doelen te stellen (leerdoelen en ik-doelen) bedoeld om het eigenaarschap te bevorderen en laat kinderen daarop reflecteren</w:t>
      </w:r>
    </w:p>
    <w:p w:rsidR="00E03608" w:rsidRDefault="00E03608" w:rsidP="00E03608">
      <w:pPr>
        <w:autoSpaceDE w:val="0"/>
        <w:autoSpaceDN w:val="0"/>
        <w:adjustRightInd w:val="0"/>
        <w:spacing w:after="0" w:line="240" w:lineRule="auto"/>
        <w:jc w:val="both"/>
        <w:rPr>
          <w:rFonts w:ascii="Trebuchet MS" w:hAnsi="Trebuchet MS"/>
          <w:b/>
          <w:color w:val="000000"/>
          <w:sz w:val="20"/>
          <w:szCs w:val="20"/>
          <w:lang w:eastAsia="nl-NL"/>
        </w:rPr>
      </w:pPr>
      <w:r w:rsidRPr="00771707">
        <w:rPr>
          <w:rFonts w:ascii="Trebuchet MS" w:hAnsi="Trebuchet MS"/>
          <w:b/>
          <w:color w:val="000000"/>
          <w:sz w:val="20"/>
          <w:szCs w:val="20"/>
          <w:lang w:eastAsia="nl-NL"/>
        </w:rPr>
        <w:t xml:space="preserve">Aanbeveling 2: </w:t>
      </w:r>
    </w:p>
    <w:p w:rsidR="00342388" w:rsidRPr="00342388" w:rsidRDefault="00342388" w:rsidP="00342388">
      <w:pPr>
        <w:rPr>
          <w:rFonts w:ascii="Trebuchet MS" w:hAnsi="Trebuchet MS" w:cs="Arial"/>
          <w:sz w:val="20"/>
          <w:szCs w:val="20"/>
        </w:rPr>
      </w:pPr>
      <w:r w:rsidRPr="00342388">
        <w:rPr>
          <w:rFonts w:ascii="Trebuchet MS" w:hAnsi="Trebuchet MS" w:cs="Arial"/>
          <w:sz w:val="20"/>
          <w:szCs w:val="20"/>
        </w:rPr>
        <w:t>De opzet van kindplannen is een juiste aanpak. Nu doorontwikkelen tot kindplannen op maat met ondersteuning van ict.</w:t>
      </w:r>
    </w:p>
    <w:p w:rsidR="00E03608" w:rsidRPr="00771707" w:rsidRDefault="00E03608" w:rsidP="00E03608">
      <w:pPr>
        <w:autoSpaceDE w:val="0"/>
        <w:autoSpaceDN w:val="0"/>
        <w:adjustRightInd w:val="0"/>
        <w:spacing w:after="0" w:line="240" w:lineRule="auto"/>
        <w:jc w:val="both"/>
        <w:rPr>
          <w:rFonts w:ascii="Trebuchet MS" w:hAnsi="Trebuchet MS"/>
          <w:b/>
          <w:color w:val="000000"/>
          <w:sz w:val="20"/>
          <w:szCs w:val="20"/>
          <w:lang w:eastAsia="nl-NL"/>
        </w:rPr>
      </w:pPr>
      <w:r w:rsidRPr="00771707">
        <w:rPr>
          <w:rFonts w:ascii="Trebuchet MS" w:hAnsi="Trebuchet MS"/>
          <w:b/>
          <w:color w:val="000000"/>
          <w:sz w:val="20"/>
          <w:szCs w:val="20"/>
          <w:lang w:eastAsia="nl-NL"/>
        </w:rPr>
        <w:t xml:space="preserve">Aanbeveling 3: </w:t>
      </w:r>
    </w:p>
    <w:p w:rsidR="00342388" w:rsidRPr="00342388" w:rsidRDefault="00342388" w:rsidP="00342388">
      <w:pPr>
        <w:rPr>
          <w:rFonts w:ascii="Trebuchet MS" w:hAnsi="Trebuchet MS" w:cs="Arial"/>
          <w:sz w:val="20"/>
          <w:szCs w:val="20"/>
        </w:rPr>
      </w:pPr>
      <w:r w:rsidRPr="00342388">
        <w:rPr>
          <w:rFonts w:ascii="Trebuchet MS" w:hAnsi="Trebuchet MS" w:cs="Arial"/>
          <w:sz w:val="20"/>
          <w:szCs w:val="20"/>
        </w:rPr>
        <w:t>Actualiseer de documenten en website betreffende de 5 kernwaarden. Actualiseer het Daltonboek volgens de uitgangspunten van de Golden Circle (Why-How-What)</w:t>
      </w:r>
    </w:p>
    <w:p w:rsidR="00E03608" w:rsidRPr="00771707" w:rsidRDefault="00E03608" w:rsidP="00E03608">
      <w:pPr>
        <w:tabs>
          <w:tab w:val="left" w:pos="4395"/>
        </w:tabs>
        <w:spacing w:after="0" w:line="240" w:lineRule="auto"/>
        <w:jc w:val="both"/>
        <w:rPr>
          <w:rFonts w:ascii="Trebuchet MS" w:hAnsi="Trebuchet MS"/>
          <w:sz w:val="20"/>
          <w:szCs w:val="20"/>
        </w:rPr>
      </w:pPr>
      <w:r w:rsidRPr="00771707">
        <w:rPr>
          <w:rFonts w:ascii="Trebuchet MS" w:hAnsi="Trebuchet MS"/>
          <w:sz w:val="20"/>
          <w:szCs w:val="20"/>
        </w:rPr>
        <w:t xml:space="preserve">In de bijlage hebben we </w:t>
      </w:r>
      <w:r w:rsidR="00270283">
        <w:rPr>
          <w:rFonts w:ascii="Trebuchet MS" w:hAnsi="Trebuchet MS"/>
          <w:sz w:val="20"/>
          <w:szCs w:val="20"/>
        </w:rPr>
        <w:t>de aanbevelingen en de manier van uitwerking, de komende jaren, toegevoegd.</w:t>
      </w:r>
    </w:p>
    <w:p w:rsidR="00E03608" w:rsidRPr="00771707" w:rsidRDefault="00E03608" w:rsidP="00E03608">
      <w:pPr>
        <w:tabs>
          <w:tab w:val="left" w:pos="4395"/>
        </w:tabs>
        <w:spacing w:after="0" w:line="240" w:lineRule="auto"/>
        <w:jc w:val="both"/>
        <w:rPr>
          <w:rFonts w:ascii="Trebuchet MS" w:hAnsi="Trebuchet MS"/>
          <w:i/>
          <w:sz w:val="20"/>
          <w:szCs w:val="20"/>
        </w:rPr>
      </w:pPr>
    </w:p>
    <w:p w:rsidR="00342388" w:rsidRDefault="00342388" w:rsidP="00E03608">
      <w:pPr>
        <w:pStyle w:val="Kop2"/>
        <w:rPr>
          <w:rFonts w:ascii="Trebuchet MS" w:hAnsi="Trebuchet MS"/>
          <w:sz w:val="20"/>
          <w:szCs w:val="20"/>
        </w:rPr>
      </w:pPr>
      <w:bookmarkStart w:id="9" w:name="_Toc427663679"/>
    </w:p>
    <w:p w:rsidR="00E03608" w:rsidRPr="001E611C" w:rsidRDefault="00E03608" w:rsidP="00E03608">
      <w:pPr>
        <w:pStyle w:val="Kop2"/>
        <w:rPr>
          <w:rFonts w:ascii="Trebuchet MS" w:hAnsi="Trebuchet MS"/>
        </w:rPr>
      </w:pPr>
      <w:r w:rsidRPr="001E611C">
        <w:rPr>
          <w:rFonts w:ascii="Trebuchet MS" w:hAnsi="Trebuchet MS"/>
        </w:rPr>
        <w:t>2.2</w:t>
      </w:r>
      <w:r w:rsidRPr="001E611C">
        <w:rPr>
          <w:rFonts w:ascii="Trebuchet MS" w:hAnsi="Trebuchet MS"/>
        </w:rPr>
        <w:tab/>
        <w:t>Alle Daltonontwikkelingen van de afgelopen 5 jaar in schema</w:t>
      </w:r>
      <w:bookmarkEnd w:id="9"/>
    </w:p>
    <w:p w:rsidR="00E03608" w:rsidRPr="00771707" w:rsidRDefault="00E03608" w:rsidP="00E03608">
      <w:pPr>
        <w:tabs>
          <w:tab w:val="left" w:pos="4395"/>
        </w:tabs>
        <w:spacing w:after="0" w:line="240" w:lineRule="auto"/>
        <w:jc w:val="both"/>
        <w:rPr>
          <w:rFonts w:ascii="Trebuchet MS" w:hAnsi="Trebuchet MS"/>
          <w:b/>
          <w:sz w:val="20"/>
          <w:szCs w:val="20"/>
        </w:rPr>
      </w:pPr>
      <w:r w:rsidRPr="00771707">
        <w:rPr>
          <w:rFonts w:ascii="Trebuchet MS" w:hAnsi="Trebuchet MS"/>
          <w:b/>
          <w:sz w:val="20"/>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5"/>
        <w:gridCol w:w="2268"/>
        <w:gridCol w:w="4625"/>
      </w:tblGrid>
      <w:tr w:rsidR="00E03608" w:rsidRPr="00771707" w:rsidTr="00771707">
        <w:tc>
          <w:tcPr>
            <w:tcW w:w="1295" w:type="dxa"/>
          </w:tcPr>
          <w:p w:rsidR="00E03608" w:rsidRPr="001E611C" w:rsidRDefault="00E03608" w:rsidP="00771707">
            <w:pPr>
              <w:rPr>
                <w:rFonts w:cstheme="minorHAnsi"/>
                <w:b/>
                <w:sz w:val="24"/>
                <w:szCs w:val="24"/>
              </w:rPr>
            </w:pPr>
            <w:r w:rsidRPr="001E611C">
              <w:rPr>
                <w:rFonts w:cstheme="minorHAnsi"/>
                <w:b/>
                <w:sz w:val="24"/>
                <w:szCs w:val="24"/>
              </w:rPr>
              <w:t>Wanneer?</w:t>
            </w:r>
          </w:p>
        </w:tc>
        <w:tc>
          <w:tcPr>
            <w:tcW w:w="2268" w:type="dxa"/>
          </w:tcPr>
          <w:p w:rsidR="00E03608" w:rsidRPr="001E611C" w:rsidRDefault="00E03608" w:rsidP="00771707">
            <w:pPr>
              <w:rPr>
                <w:rFonts w:cstheme="minorHAnsi"/>
                <w:b/>
                <w:sz w:val="24"/>
                <w:szCs w:val="24"/>
              </w:rPr>
            </w:pPr>
            <w:r w:rsidRPr="001E611C">
              <w:rPr>
                <w:rFonts w:cstheme="minorHAnsi"/>
                <w:b/>
                <w:sz w:val="24"/>
                <w:szCs w:val="24"/>
              </w:rPr>
              <w:t>Wat?</w:t>
            </w:r>
          </w:p>
        </w:tc>
        <w:tc>
          <w:tcPr>
            <w:tcW w:w="4625" w:type="dxa"/>
          </w:tcPr>
          <w:p w:rsidR="00E03608" w:rsidRPr="001E611C" w:rsidRDefault="00E03608" w:rsidP="00771707">
            <w:pPr>
              <w:rPr>
                <w:rFonts w:cstheme="minorHAnsi"/>
                <w:b/>
                <w:sz w:val="24"/>
                <w:szCs w:val="24"/>
              </w:rPr>
            </w:pPr>
            <w:r w:rsidRPr="001E611C">
              <w:rPr>
                <w:rFonts w:cstheme="minorHAnsi"/>
                <w:b/>
                <w:sz w:val="24"/>
                <w:szCs w:val="24"/>
              </w:rPr>
              <w:t>Afspraken/uitkomsten</w:t>
            </w:r>
          </w:p>
        </w:tc>
      </w:tr>
      <w:tr w:rsidR="000030DB" w:rsidRPr="00771707" w:rsidTr="00771707">
        <w:tc>
          <w:tcPr>
            <w:tcW w:w="1295" w:type="dxa"/>
          </w:tcPr>
          <w:p w:rsidR="000030DB" w:rsidRPr="001E611C" w:rsidRDefault="000030DB" w:rsidP="000030DB">
            <w:pPr>
              <w:rPr>
                <w:rFonts w:cstheme="minorHAnsi"/>
                <w:sz w:val="24"/>
                <w:szCs w:val="24"/>
              </w:rPr>
            </w:pPr>
            <w:r w:rsidRPr="001E611C">
              <w:rPr>
                <w:rFonts w:cstheme="minorHAnsi"/>
                <w:sz w:val="24"/>
                <w:szCs w:val="24"/>
              </w:rPr>
              <w:t>2015/2016</w:t>
            </w:r>
          </w:p>
        </w:tc>
        <w:tc>
          <w:tcPr>
            <w:tcW w:w="2268" w:type="dxa"/>
          </w:tcPr>
          <w:p w:rsidR="000030DB" w:rsidRPr="001E611C" w:rsidRDefault="000030DB" w:rsidP="000030DB">
            <w:pPr>
              <w:rPr>
                <w:rFonts w:cstheme="minorHAnsi"/>
                <w:sz w:val="24"/>
                <w:szCs w:val="24"/>
              </w:rPr>
            </w:pPr>
            <w:r w:rsidRPr="001E611C">
              <w:rPr>
                <w:rFonts w:cstheme="minorHAnsi"/>
                <w:sz w:val="24"/>
                <w:szCs w:val="24"/>
              </w:rPr>
              <w:t>Coöperatief leren</w:t>
            </w:r>
          </w:p>
        </w:tc>
        <w:tc>
          <w:tcPr>
            <w:tcW w:w="4625" w:type="dxa"/>
          </w:tcPr>
          <w:p w:rsidR="000030DB" w:rsidRPr="001E611C" w:rsidRDefault="000030DB" w:rsidP="000030DB">
            <w:pPr>
              <w:rPr>
                <w:rFonts w:cstheme="minorHAnsi"/>
                <w:sz w:val="24"/>
                <w:szCs w:val="24"/>
              </w:rPr>
            </w:pPr>
            <w:r w:rsidRPr="001E611C">
              <w:rPr>
                <w:rFonts w:cstheme="minorHAnsi"/>
                <w:sz w:val="24"/>
                <w:szCs w:val="24"/>
              </w:rPr>
              <w:t>De coöperatieve werkvormen waren wat weggezakt en werden niet veel ingezet in de groepen, vaak ging het onbewust. We hebben de kaarten die we een aantal jaar geleden uitgezocht hadden er bij gepakt en gekeken of de kaarten nog passen bij de groepen.</w:t>
            </w:r>
          </w:p>
        </w:tc>
      </w:tr>
      <w:tr w:rsidR="000030DB" w:rsidRPr="00771707" w:rsidTr="00771707">
        <w:tc>
          <w:tcPr>
            <w:tcW w:w="1295" w:type="dxa"/>
          </w:tcPr>
          <w:p w:rsidR="000030DB" w:rsidRPr="001E611C" w:rsidRDefault="000030DB" w:rsidP="000030DB">
            <w:pPr>
              <w:rPr>
                <w:rFonts w:cstheme="minorHAnsi"/>
                <w:sz w:val="24"/>
                <w:szCs w:val="24"/>
              </w:rPr>
            </w:pPr>
            <w:r w:rsidRPr="001E611C">
              <w:rPr>
                <w:rFonts w:cstheme="minorHAnsi"/>
                <w:sz w:val="24"/>
                <w:szCs w:val="24"/>
              </w:rPr>
              <w:t>2015/2016</w:t>
            </w:r>
          </w:p>
          <w:p w:rsidR="000030DB" w:rsidRPr="001E611C" w:rsidRDefault="000030DB" w:rsidP="000030DB">
            <w:pPr>
              <w:rPr>
                <w:rFonts w:cstheme="minorHAnsi"/>
                <w:sz w:val="24"/>
                <w:szCs w:val="24"/>
              </w:rPr>
            </w:pPr>
          </w:p>
        </w:tc>
        <w:tc>
          <w:tcPr>
            <w:tcW w:w="2268" w:type="dxa"/>
          </w:tcPr>
          <w:p w:rsidR="000030DB" w:rsidRPr="001E611C" w:rsidRDefault="000030DB" w:rsidP="000030DB">
            <w:pPr>
              <w:rPr>
                <w:rFonts w:cstheme="minorHAnsi"/>
                <w:sz w:val="24"/>
                <w:szCs w:val="24"/>
              </w:rPr>
            </w:pPr>
            <w:r w:rsidRPr="001E611C">
              <w:rPr>
                <w:rFonts w:cstheme="minorHAnsi"/>
                <w:sz w:val="24"/>
                <w:szCs w:val="24"/>
              </w:rPr>
              <w:t>Kwaliteitskaarten</w:t>
            </w:r>
          </w:p>
        </w:tc>
        <w:tc>
          <w:tcPr>
            <w:tcW w:w="4625" w:type="dxa"/>
          </w:tcPr>
          <w:p w:rsidR="000030DB" w:rsidRPr="001E611C" w:rsidRDefault="000030DB" w:rsidP="000030DB">
            <w:pPr>
              <w:rPr>
                <w:rFonts w:cstheme="minorHAnsi"/>
                <w:sz w:val="24"/>
                <w:szCs w:val="24"/>
              </w:rPr>
            </w:pPr>
            <w:r w:rsidRPr="001E611C">
              <w:rPr>
                <w:rFonts w:cstheme="minorHAnsi"/>
                <w:sz w:val="24"/>
                <w:szCs w:val="24"/>
              </w:rPr>
              <w:t xml:space="preserve">De gemaakte kwaliteitskaarten worden geëvalueerd en zo nodig aangepast. Alle kaarten worden geborgd en komen jaarlijks aan bod </w:t>
            </w:r>
          </w:p>
        </w:tc>
      </w:tr>
      <w:tr w:rsidR="000030DB" w:rsidRPr="00771707" w:rsidTr="00771707">
        <w:tc>
          <w:tcPr>
            <w:tcW w:w="1295" w:type="dxa"/>
          </w:tcPr>
          <w:p w:rsidR="000030DB" w:rsidRPr="001E611C" w:rsidRDefault="000030DB" w:rsidP="000030DB">
            <w:pPr>
              <w:rPr>
                <w:rFonts w:cstheme="minorHAnsi"/>
                <w:sz w:val="24"/>
                <w:szCs w:val="24"/>
              </w:rPr>
            </w:pPr>
            <w:r w:rsidRPr="001E611C">
              <w:rPr>
                <w:rFonts w:cstheme="minorHAnsi"/>
                <w:sz w:val="24"/>
                <w:szCs w:val="24"/>
              </w:rPr>
              <w:t>2015/2016</w:t>
            </w:r>
          </w:p>
        </w:tc>
        <w:tc>
          <w:tcPr>
            <w:tcW w:w="2268" w:type="dxa"/>
          </w:tcPr>
          <w:p w:rsidR="000030DB" w:rsidRPr="001E611C" w:rsidRDefault="000030DB" w:rsidP="000030DB">
            <w:pPr>
              <w:rPr>
                <w:rFonts w:cstheme="minorHAnsi"/>
                <w:sz w:val="24"/>
                <w:szCs w:val="24"/>
              </w:rPr>
            </w:pPr>
            <w:r w:rsidRPr="001E611C">
              <w:rPr>
                <w:rFonts w:cstheme="minorHAnsi"/>
                <w:sz w:val="24"/>
                <w:szCs w:val="24"/>
              </w:rPr>
              <w:t xml:space="preserve">Daltonvisitatie </w:t>
            </w:r>
          </w:p>
        </w:tc>
        <w:tc>
          <w:tcPr>
            <w:tcW w:w="4625" w:type="dxa"/>
          </w:tcPr>
          <w:p w:rsidR="000030DB" w:rsidRPr="001E611C" w:rsidRDefault="000030DB" w:rsidP="000030DB">
            <w:pPr>
              <w:rPr>
                <w:rFonts w:cstheme="minorHAnsi"/>
                <w:sz w:val="24"/>
                <w:szCs w:val="24"/>
              </w:rPr>
            </w:pPr>
            <w:r w:rsidRPr="001E611C">
              <w:rPr>
                <w:rFonts w:cstheme="minorHAnsi"/>
                <w:sz w:val="24"/>
                <w:szCs w:val="24"/>
              </w:rPr>
              <w:t>Daltonvisitatie heeft plaatsgevonden in april.</w:t>
            </w:r>
          </w:p>
        </w:tc>
      </w:tr>
      <w:tr w:rsidR="000030DB" w:rsidRPr="00771707" w:rsidTr="00771707">
        <w:tc>
          <w:tcPr>
            <w:tcW w:w="1295" w:type="dxa"/>
          </w:tcPr>
          <w:p w:rsidR="000030DB" w:rsidRPr="00771707" w:rsidRDefault="000030DB" w:rsidP="000030DB">
            <w:pPr>
              <w:rPr>
                <w:rFonts w:ascii="Trebuchet MS" w:hAnsi="Trebuchet MS"/>
                <w:sz w:val="20"/>
                <w:szCs w:val="20"/>
              </w:rPr>
            </w:pPr>
          </w:p>
        </w:tc>
        <w:tc>
          <w:tcPr>
            <w:tcW w:w="2268" w:type="dxa"/>
          </w:tcPr>
          <w:p w:rsidR="000030DB" w:rsidRPr="00771707" w:rsidRDefault="000030DB" w:rsidP="000030DB">
            <w:pPr>
              <w:rPr>
                <w:rFonts w:ascii="Trebuchet MS" w:hAnsi="Trebuchet MS"/>
                <w:sz w:val="20"/>
                <w:szCs w:val="20"/>
              </w:rPr>
            </w:pPr>
          </w:p>
        </w:tc>
        <w:tc>
          <w:tcPr>
            <w:tcW w:w="4625" w:type="dxa"/>
          </w:tcPr>
          <w:p w:rsidR="000030DB" w:rsidRPr="00771707" w:rsidRDefault="000030DB" w:rsidP="000030DB">
            <w:pPr>
              <w:pStyle w:val="Geenafstand"/>
              <w:rPr>
                <w:rFonts w:ascii="Trebuchet MS" w:hAnsi="Trebuchet MS"/>
                <w:b/>
                <w:sz w:val="20"/>
                <w:szCs w:val="20"/>
                <w:lang w:eastAsia="nl-NL"/>
              </w:rPr>
            </w:pPr>
          </w:p>
        </w:tc>
      </w:tr>
      <w:tr w:rsidR="001E611C" w:rsidRPr="00771707" w:rsidTr="00771707">
        <w:tc>
          <w:tcPr>
            <w:tcW w:w="1295" w:type="dxa"/>
          </w:tcPr>
          <w:p w:rsidR="001E611C" w:rsidRPr="00CB67DC" w:rsidRDefault="001E611C" w:rsidP="001E611C">
            <w:pPr>
              <w:rPr>
                <w:rFonts w:cstheme="minorHAnsi"/>
                <w:sz w:val="24"/>
                <w:szCs w:val="24"/>
              </w:rPr>
            </w:pPr>
            <w:r w:rsidRPr="00CB67DC">
              <w:rPr>
                <w:rFonts w:cstheme="minorHAnsi"/>
                <w:sz w:val="24"/>
                <w:szCs w:val="24"/>
              </w:rPr>
              <w:t>2016/2017</w:t>
            </w:r>
          </w:p>
        </w:tc>
        <w:tc>
          <w:tcPr>
            <w:tcW w:w="2268" w:type="dxa"/>
          </w:tcPr>
          <w:p w:rsidR="001E611C" w:rsidRPr="00CB67DC" w:rsidRDefault="001E611C" w:rsidP="001E611C">
            <w:pPr>
              <w:rPr>
                <w:rFonts w:cstheme="minorHAnsi"/>
                <w:sz w:val="24"/>
                <w:szCs w:val="24"/>
              </w:rPr>
            </w:pPr>
            <w:r w:rsidRPr="00CB67DC">
              <w:rPr>
                <w:rFonts w:cstheme="minorHAnsi"/>
                <w:sz w:val="24"/>
                <w:szCs w:val="24"/>
              </w:rPr>
              <w:t xml:space="preserve">Collegiale consultatie </w:t>
            </w:r>
          </w:p>
        </w:tc>
        <w:tc>
          <w:tcPr>
            <w:tcW w:w="4625" w:type="dxa"/>
          </w:tcPr>
          <w:p w:rsidR="001E611C" w:rsidRPr="00CB67DC" w:rsidRDefault="001E611C" w:rsidP="001E611C">
            <w:pPr>
              <w:rPr>
                <w:rFonts w:cstheme="minorHAnsi"/>
                <w:sz w:val="24"/>
                <w:szCs w:val="24"/>
              </w:rPr>
            </w:pPr>
            <w:r w:rsidRPr="00CB67DC">
              <w:rPr>
                <w:rFonts w:cstheme="minorHAnsi"/>
                <w:sz w:val="24"/>
                <w:szCs w:val="24"/>
              </w:rPr>
              <w:t>Klassenbezoek bij collega’s</w:t>
            </w:r>
          </w:p>
        </w:tc>
      </w:tr>
      <w:tr w:rsidR="001E611C" w:rsidRPr="00771707" w:rsidTr="00771707">
        <w:tc>
          <w:tcPr>
            <w:tcW w:w="1295" w:type="dxa"/>
          </w:tcPr>
          <w:p w:rsidR="001E611C" w:rsidRPr="00CB67DC" w:rsidRDefault="001E611C" w:rsidP="001E611C">
            <w:pPr>
              <w:rPr>
                <w:rFonts w:cstheme="minorHAnsi"/>
                <w:sz w:val="24"/>
                <w:szCs w:val="24"/>
              </w:rPr>
            </w:pPr>
            <w:r w:rsidRPr="00CB67DC">
              <w:rPr>
                <w:rFonts w:cstheme="minorHAnsi"/>
                <w:sz w:val="24"/>
                <w:szCs w:val="24"/>
              </w:rPr>
              <w:lastRenderedPageBreak/>
              <w:t>2016/2017</w:t>
            </w:r>
          </w:p>
        </w:tc>
        <w:tc>
          <w:tcPr>
            <w:tcW w:w="2268" w:type="dxa"/>
          </w:tcPr>
          <w:p w:rsidR="001E611C" w:rsidRPr="00CB67DC" w:rsidRDefault="001E611C" w:rsidP="001E611C">
            <w:pPr>
              <w:rPr>
                <w:rFonts w:cstheme="minorHAnsi"/>
                <w:sz w:val="24"/>
                <w:szCs w:val="24"/>
              </w:rPr>
            </w:pPr>
            <w:r w:rsidRPr="00CB67DC">
              <w:rPr>
                <w:rFonts w:cstheme="minorHAnsi"/>
                <w:sz w:val="24"/>
                <w:szCs w:val="24"/>
              </w:rPr>
              <w:t>Bezoek regiobijeenkomsten</w:t>
            </w:r>
          </w:p>
        </w:tc>
        <w:tc>
          <w:tcPr>
            <w:tcW w:w="4625" w:type="dxa"/>
          </w:tcPr>
          <w:p w:rsidR="001E611C" w:rsidRPr="00D67E17" w:rsidRDefault="00D67E17" w:rsidP="00D67E17">
            <w:pPr>
              <w:pStyle w:val="Geenafstand"/>
              <w:rPr>
                <w:rFonts w:cstheme="minorHAnsi"/>
                <w:sz w:val="24"/>
                <w:szCs w:val="24"/>
                <w:lang w:eastAsia="nl-NL"/>
              </w:rPr>
            </w:pPr>
            <w:r w:rsidRPr="00D67E17">
              <w:rPr>
                <w:rFonts w:cstheme="minorHAnsi"/>
                <w:sz w:val="24"/>
                <w:szCs w:val="24"/>
                <w:lang w:eastAsia="nl-NL"/>
              </w:rPr>
              <w:t>De daltoncoordinator en de directeur gaan naar de</w:t>
            </w:r>
            <w:r>
              <w:rPr>
                <w:rFonts w:cstheme="minorHAnsi"/>
                <w:sz w:val="24"/>
                <w:szCs w:val="24"/>
                <w:lang w:eastAsia="nl-NL"/>
              </w:rPr>
              <w:t xml:space="preserve"> regiobijeenkomsten</w:t>
            </w:r>
          </w:p>
        </w:tc>
      </w:tr>
      <w:tr w:rsidR="001E611C" w:rsidRPr="00771707" w:rsidTr="00771707">
        <w:tc>
          <w:tcPr>
            <w:tcW w:w="1295" w:type="dxa"/>
          </w:tcPr>
          <w:p w:rsidR="001E611C" w:rsidRPr="001E611C" w:rsidRDefault="001E611C" w:rsidP="001E611C">
            <w:pPr>
              <w:rPr>
                <w:rFonts w:cstheme="minorHAnsi"/>
                <w:sz w:val="24"/>
                <w:szCs w:val="24"/>
              </w:rPr>
            </w:pPr>
            <w:r w:rsidRPr="001E611C">
              <w:rPr>
                <w:rFonts w:cstheme="minorHAnsi"/>
                <w:sz w:val="24"/>
                <w:szCs w:val="24"/>
              </w:rPr>
              <w:t>2016/2017</w:t>
            </w:r>
          </w:p>
        </w:tc>
        <w:tc>
          <w:tcPr>
            <w:tcW w:w="2268" w:type="dxa"/>
          </w:tcPr>
          <w:p w:rsidR="001E611C" w:rsidRPr="001E611C" w:rsidRDefault="001E611C" w:rsidP="001E611C">
            <w:pPr>
              <w:rPr>
                <w:rFonts w:cstheme="minorHAnsi"/>
                <w:sz w:val="24"/>
                <w:szCs w:val="24"/>
              </w:rPr>
            </w:pPr>
            <w:r w:rsidRPr="001E611C">
              <w:rPr>
                <w:rFonts w:cstheme="minorHAnsi"/>
                <w:sz w:val="24"/>
                <w:szCs w:val="24"/>
              </w:rPr>
              <w:t>Kwaliteitskaarten bespreken</w:t>
            </w:r>
          </w:p>
        </w:tc>
        <w:tc>
          <w:tcPr>
            <w:tcW w:w="4625" w:type="dxa"/>
          </w:tcPr>
          <w:p w:rsidR="001E611C" w:rsidRPr="001E611C" w:rsidRDefault="00D67E17" w:rsidP="001E611C">
            <w:pPr>
              <w:rPr>
                <w:rFonts w:cstheme="minorHAnsi"/>
                <w:sz w:val="24"/>
                <w:szCs w:val="24"/>
              </w:rPr>
            </w:pPr>
            <w:r>
              <w:rPr>
                <w:rFonts w:cstheme="minorHAnsi"/>
                <w:sz w:val="24"/>
                <w:szCs w:val="24"/>
              </w:rPr>
              <w:t>De kwaliteitskaarten van de 5 kernwaarden zijn besproken en zo</w:t>
            </w:r>
            <w:r w:rsidR="004E715A">
              <w:rPr>
                <w:rFonts w:cstheme="minorHAnsi"/>
                <w:sz w:val="24"/>
                <w:szCs w:val="24"/>
              </w:rPr>
              <w:t xml:space="preserve"> </w:t>
            </w:r>
            <w:r>
              <w:rPr>
                <w:rFonts w:cstheme="minorHAnsi"/>
                <w:sz w:val="24"/>
                <w:szCs w:val="24"/>
              </w:rPr>
              <w:t>nodig aangepast</w:t>
            </w:r>
          </w:p>
        </w:tc>
      </w:tr>
      <w:tr w:rsidR="001E611C" w:rsidRPr="00771707" w:rsidTr="00771707">
        <w:tc>
          <w:tcPr>
            <w:tcW w:w="1295" w:type="dxa"/>
          </w:tcPr>
          <w:p w:rsidR="001E611C" w:rsidRPr="001E611C" w:rsidRDefault="001E611C" w:rsidP="001E611C">
            <w:pPr>
              <w:rPr>
                <w:rFonts w:cstheme="minorHAnsi"/>
                <w:sz w:val="24"/>
                <w:szCs w:val="24"/>
              </w:rPr>
            </w:pPr>
          </w:p>
        </w:tc>
        <w:tc>
          <w:tcPr>
            <w:tcW w:w="2268" w:type="dxa"/>
          </w:tcPr>
          <w:p w:rsidR="001E611C" w:rsidRPr="001E611C" w:rsidRDefault="001E611C" w:rsidP="001E611C">
            <w:pPr>
              <w:rPr>
                <w:rFonts w:cstheme="minorHAnsi"/>
                <w:sz w:val="24"/>
                <w:szCs w:val="24"/>
              </w:rPr>
            </w:pPr>
          </w:p>
        </w:tc>
        <w:tc>
          <w:tcPr>
            <w:tcW w:w="4625" w:type="dxa"/>
          </w:tcPr>
          <w:p w:rsidR="001E611C" w:rsidRPr="001E611C" w:rsidRDefault="001E611C" w:rsidP="001E611C">
            <w:pPr>
              <w:rPr>
                <w:rFonts w:cstheme="minorHAnsi"/>
                <w:sz w:val="24"/>
                <w:szCs w:val="24"/>
              </w:rPr>
            </w:pPr>
          </w:p>
        </w:tc>
      </w:tr>
      <w:tr w:rsidR="00D67E17" w:rsidRPr="00771707" w:rsidTr="00771707">
        <w:tc>
          <w:tcPr>
            <w:tcW w:w="1295" w:type="dxa"/>
          </w:tcPr>
          <w:p w:rsidR="00D67E17" w:rsidRPr="00CB67DC" w:rsidRDefault="00D67E17" w:rsidP="00D67E17">
            <w:pPr>
              <w:rPr>
                <w:rFonts w:cstheme="minorHAnsi"/>
                <w:sz w:val="24"/>
                <w:szCs w:val="24"/>
              </w:rPr>
            </w:pPr>
            <w:r w:rsidRPr="00CB67DC">
              <w:rPr>
                <w:rFonts w:cstheme="minorHAnsi"/>
                <w:sz w:val="24"/>
                <w:szCs w:val="24"/>
              </w:rPr>
              <w:t>2017/2018</w:t>
            </w:r>
          </w:p>
        </w:tc>
        <w:tc>
          <w:tcPr>
            <w:tcW w:w="2268" w:type="dxa"/>
          </w:tcPr>
          <w:p w:rsidR="00D67E17" w:rsidRPr="00CB67DC" w:rsidRDefault="00D67E17" w:rsidP="00D67E17">
            <w:pPr>
              <w:rPr>
                <w:rFonts w:cstheme="minorHAnsi"/>
                <w:sz w:val="24"/>
                <w:szCs w:val="24"/>
              </w:rPr>
            </w:pPr>
            <w:r w:rsidRPr="00CB67DC">
              <w:rPr>
                <w:rFonts w:cstheme="minorHAnsi"/>
                <w:sz w:val="24"/>
                <w:szCs w:val="24"/>
              </w:rPr>
              <w:t xml:space="preserve">Collegiale consultatie </w:t>
            </w:r>
          </w:p>
        </w:tc>
        <w:tc>
          <w:tcPr>
            <w:tcW w:w="4625" w:type="dxa"/>
          </w:tcPr>
          <w:p w:rsidR="00D67E17" w:rsidRPr="00CB67DC" w:rsidRDefault="00D67E17" w:rsidP="00D67E17">
            <w:pPr>
              <w:rPr>
                <w:rFonts w:cstheme="minorHAnsi"/>
                <w:sz w:val="24"/>
                <w:szCs w:val="24"/>
              </w:rPr>
            </w:pPr>
            <w:r w:rsidRPr="00CB67DC">
              <w:rPr>
                <w:rFonts w:cstheme="minorHAnsi"/>
                <w:sz w:val="24"/>
                <w:szCs w:val="24"/>
              </w:rPr>
              <w:t>Klassenbezoek bij collega’s</w:t>
            </w:r>
          </w:p>
        </w:tc>
      </w:tr>
      <w:tr w:rsidR="00D67E17" w:rsidRPr="00771707" w:rsidTr="00771707">
        <w:tc>
          <w:tcPr>
            <w:tcW w:w="1295" w:type="dxa"/>
          </w:tcPr>
          <w:p w:rsidR="00D67E17" w:rsidRPr="00CB67DC" w:rsidRDefault="00D67E17" w:rsidP="00D67E17">
            <w:pPr>
              <w:rPr>
                <w:rFonts w:cstheme="minorHAnsi"/>
                <w:sz w:val="24"/>
                <w:szCs w:val="24"/>
              </w:rPr>
            </w:pPr>
            <w:r w:rsidRPr="00CB67DC">
              <w:rPr>
                <w:rFonts w:cstheme="minorHAnsi"/>
                <w:sz w:val="24"/>
                <w:szCs w:val="24"/>
              </w:rPr>
              <w:t>2017/2018</w:t>
            </w:r>
          </w:p>
        </w:tc>
        <w:tc>
          <w:tcPr>
            <w:tcW w:w="2268" w:type="dxa"/>
          </w:tcPr>
          <w:p w:rsidR="00D67E17" w:rsidRPr="00CB67DC" w:rsidRDefault="00D67E17" w:rsidP="00D67E17">
            <w:pPr>
              <w:rPr>
                <w:rFonts w:cstheme="minorHAnsi"/>
                <w:sz w:val="24"/>
                <w:szCs w:val="24"/>
              </w:rPr>
            </w:pPr>
            <w:r w:rsidRPr="00CB67DC">
              <w:rPr>
                <w:rFonts w:cstheme="minorHAnsi"/>
                <w:sz w:val="24"/>
                <w:szCs w:val="24"/>
              </w:rPr>
              <w:t>Bezoek regiobijeenkomsten</w:t>
            </w:r>
          </w:p>
        </w:tc>
        <w:tc>
          <w:tcPr>
            <w:tcW w:w="4625" w:type="dxa"/>
          </w:tcPr>
          <w:p w:rsidR="00D67E17" w:rsidRPr="00CB67DC" w:rsidRDefault="00D67E17" w:rsidP="00D67E17">
            <w:pPr>
              <w:pStyle w:val="Geenafstand"/>
              <w:rPr>
                <w:rFonts w:cstheme="minorHAnsi"/>
                <w:b/>
                <w:sz w:val="24"/>
                <w:szCs w:val="24"/>
                <w:lang w:eastAsia="nl-NL"/>
              </w:rPr>
            </w:pPr>
            <w:r w:rsidRPr="00D67E17">
              <w:rPr>
                <w:rFonts w:cstheme="minorHAnsi"/>
                <w:sz w:val="24"/>
                <w:szCs w:val="24"/>
                <w:lang w:eastAsia="nl-NL"/>
              </w:rPr>
              <w:t>De daltoncoordinator en de directeur gaan naar de</w:t>
            </w:r>
            <w:r>
              <w:rPr>
                <w:rFonts w:cstheme="minorHAnsi"/>
                <w:sz w:val="24"/>
                <w:szCs w:val="24"/>
                <w:lang w:eastAsia="nl-NL"/>
              </w:rPr>
              <w:t xml:space="preserve"> regiobijeenkomsten</w:t>
            </w:r>
          </w:p>
        </w:tc>
      </w:tr>
      <w:tr w:rsidR="00D67E17" w:rsidRPr="00771707" w:rsidTr="00771707">
        <w:tc>
          <w:tcPr>
            <w:tcW w:w="1295" w:type="dxa"/>
          </w:tcPr>
          <w:p w:rsidR="00D67E17" w:rsidRPr="00CB67DC" w:rsidRDefault="00D67E17" w:rsidP="00D67E17">
            <w:pPr>
              <w:rPr>
                <w:rFonts w:cstheme="minorHAnsi"/>
                <w:sz w:val="24"/>
                <w:szCs w:val="24"/>
              </w:rPr>
            </w:pPr>
            <w:r w:rsidRPr="00CB67DC">
              <w:rPr>
                <w:rFonts w:cstheme="minorHAnsi"/>
                <w:sz w:val="24"/>
                <w:szCs w:val="24"/>
              </w:rPr>
              <w:t>2017/2018</w:t>
            </w:r>
          </w:p>
        </w:tc>
        <w:tc>
          <w:tcPr>
            <w:tcW w:w="2268" w:type="dxa"/>
          </w:tcPr>
          <w:p w:rsidR="00D67E17" w:rsidRPr="00CB67DC" w:rsidRDefault="00D67E17" w:rsidP="00D67E17">
            <w:pPr>
              <w:rPr>
                <w:rFonts w:cstheme="minorHAnsi"/>
                <w:sz w:val="24"/>
                <w:szCs w:val="24"/>
              </w:rPr>
            </w:pPr>
            <w:r w:rsidRPr="00CB67DC">
              <w:rPr>
                <w:rFonts w:cstheme="minorHAnsi"/>
                <w:sz w:val="24"/>
                <w:szCs w:val="24"/>
              </w:rPr>
              <w:t>Regiodag Dalton</w:t>
            </w:r>
          </w:p>
        </w:tc>
        <w:tc>
          <w:tcPr>
            <w:tcW w:w="4625" w:type="dxa"/>
          </w:tcPr>
          <w:p w:rsidR="00D67E17" w:rsidRPr="00CB67DC" w:rsidRDefault="00D67E17" w:rsidP="00D67E17">
            <w:pPr>
              <w:pStyle w:val="Geenafstand"/>
              <w:rPr>
                <w:rFonts w:cstheme="minorHAnsi"/>
                <w:sz w:val="24"/>
                <w:szCs w:val="24"/>
                <w:lang w:eastAsia="nl-NL"/>
              </w:rPr>
            </w:pPr>
            <w:r w:rsidRPr="00CB67DC">
              <w:rPr>
                <w:rFonts w:cstheme="minorHAnsi"/>
                <w:sz w:val="24"/>
                <w:szCs w:val="24"/>
                <w:lang w:eastAsia="nl-NL"/>
              </w:rPr>
              <w:t>Regiodag Fryslan op Terschelling. Dalton kennis op doen via verschillende sprekers en workshops</w:t>
            </w:r>
          </w:p>
        </w:tc>
      </w:tr>
      <w:tr w:rsidR="00D67E17" w:rsidRPr="00771707" w:rsidTr="00771707">
        <w:tc>
          <w:tcPr>
            <w:tcW w:w="1295" w:type="dxa"/>
          </w:tcPr>
          <w:p w:rsidR="00D67E17" w:rsidRPr="001E611C" w:rsidRDefault="00D67E17" w:rsidP="00D67E17">
            <w:pPr>
              <w:rPr>
                <w:rFonts w:cstheme="minorHAnsi"/>
                <w:sz w:val="24"/>
                <w:szCs w:val="24"/>
              </w:rPr>
            </w:pPr>
            <w:r w:rsidRPr="001E611C">
              <w:rPr>
                <w:rFonts w:cstheme="minorHAnsi"/>
                <w:sz w:val="24"/>
                <w:szCs w:val="24"/>
              </w:rPr>
              <w:t>201</w:t>
            </w:r>
            <w:r>
              <w:rPr>
                <w:rFonts w:cstheme="minorHAnsi"/>
                <w:sz w:val="24"/>
                <w:szCs w:val="24"/>
              </w:rPr>
              <w:t>7</w:t>
            </w:r>
            <w:r w:rsidRPr="001E611C">
              <w:rPr>
                <w:rFonts w:cstheme="minorHAnsi"/>
                <w:sz w:val="24"/>
                <w:szCs w:val="24"/>
              </w:rPr>
              <w:t>/201</w:t>
            </w:r>
            <w:r>
              <w:rPr>
                <w:rFonts w:cstheme="minorHAnsi"/>
                <w:sz w:val="24"/>
                <w:szCs w:val="24"/>
              </w:rPr>
              <w:t>8</w:t>
            </w:r>
          </w:p>
        </w:tc>
        <w:tc>
          <w:tcPr>
            <w:tcW w:w="2268" w:type="dxa"/>
          </w:tcPr>
          <w:p w:rsidR="00D67E17" w:rsidRPr="001E611C" w:rsidRDefault="00D67E17" w:rsidP="00D67E17">
            <w:pPr>
              <w:rPr>
                <w:rFonts w:cstheme="minorHAnsi"/>
                <w:sz w:val="24"/>
                <w:szCs w:val="24"/>
              </w:rPr>
            </w:pPr>
            <w:r w:rsidRPr="001E611C">
              <w:rPr>
                <w:rFonts w:cstheme="minorHAnsi"/>
                <w:sz w:val="24"/>
                <w:szCs w:val="24"/>
              </w:rPr>
              <w:t>Kwaliteitskaarten bespreken</w:t>
            </w:r>
          </w:p>
        </w:tc>
        <w:tc>
          <w:tcPr>
            <w:tcW w:w="4625" w:type="dxa"/>
          </w:tcPr>
          <w:p w:rsidR="00D67E17" w:rsidRPr="001E611C" w:rsidRDefault="00D67E17" w:rsidP="00D67E17">
            <w:pPr>
              <w:rPr>
                <w:rFonts w:cstheme="minorHAnsi"/>
                <w:sz w:val="24"/>
                <w:szCs w:val="24"/>
              </w:rPr>
            </w:pPr>
            <w:r>
              <w:rPr>
                <w:rFonts w:cstheme="minorHAnsi"/>
                <w:sz w:val="24"/>
                <w:szCs w:val="24"/>
              </w:rPr>
              <w:t>De kwaliteitskaarten van de 5 kernwaarden zijn besproken en zo</w:t>
            </w:r>
            <w:r w:rsidR="004E715A">
              <w:rPr>
                <w:rFonts w:cstheme="minorHAnsi"/>
                <w:sz w:val="24"/>
                <w:szCs w:val="24"/>
              </w:rPr>
              <w:t xml:space="preserve"> </w:t>
            </w:r>
            <w:r>
              <w:rPr>
                <w:rFonts w:cstheme="minorHAnsi"/>
                <w:sz w:val="24"/>
                <w:szCs w:val="24"/>
              </w:rPr>
              <w:t>nodig aangepast</w:t>
            </w:r>
          </w:p>
        </w:tc>
      </w:tr>
      <w:tr w:rsidR="00D67E17" w:rsidRPr="00771707" w:rsidTr="00771707">
        <w:tc>
          <w:tcPr>
            <w:tcW w:w="1295" w:type="dxa"/>
          </w:tcPr>
          <w:p w:rsidR="00D67E17" w:rsidRPr="00CB67DC" w:rsidRDefault="00D67E17" w:rsidP="00D67E17">
            <w:pPr>
              <w:rPr>
                <w:rFonts w:cstheme="minorHAnsi"/>
                <w:sz w:val="24"/>
                <w:szCs w:val="24"/>
              </w:rPr>
            </w:pPr>
            <w:r w:rsidRPr="00CB67DC">
              <w:rPr>
                <w:rFonts w:cstheme="minorHAnsi"/>
                <w:sz w:val="24"/>
                <w:szCs w:val="24"/>
              </w:rPr>
              <w:t>2017/2018</w:t>
            </w:r>
          </w:p>
        </w:tc>
        <w:tc>
          <w:tcPr>
            <w:tcW w:w="2268" w:type="dxa"/>
          </w:tcPr>
          <w:p w:rsidR="00D67E17" w:rsidRPr="00CB67DC" w:rsidRDefault="00D67E17" w:rsidP="00D67E17">
            <w:pPr>
              <w:rPr>
                <w:rFonts w:cstheme="minorHAnsi"/>
                <w:sz w:val="24"/>
                <w:szCs w:val="24"/>
              </w:rPr>
            </w:pPr>
            <w:r w:rsidRPr="00CB67DC">
              <w:rPr>
                <w:rFonts w:cstheme="minorHAnsi"/>
                <w:sz w:val="24"/>
                <w:szCs w:val="24"/>
              </w:rPr>
              <w:t>Team scholing</w:t>
            </w:r>
          </w:p>
        </w:tc>
        <w:tc>
          <w:tcPr>
            <w:tcW w:w="4625" w:type="dxa"/>
          </w:tcPr>
          <w:p w:rsidR="00D67E17" w:rsidRPr="00CB67DC" w:rsidRDefault="00D67E17" w:rsidP="00D67E17">
            <w:pPr>
              <w:rPr>
                <w:rFonts w:cstheme="minorHAnsi"/>
                <w:sz w:val="24"/>
                <w:szCs w:val="24"/>
              </w:rPr>
            </w:pPr>
            <w:r w:rsidRPr="00CB67DC">
              <w:rPr>
                <w:rFonts w:cstheme="minorHAnsi"/>
                <w:sz w:val="24"/>
                <w:szCs w:val="24"/>
              </w:rPr>
              <w:t>Vier nog niet gecertificeerde leerkrachten in opleiding voor Daltoncertificaat. Leerkrachten met een Daltoncertificaat gaan voor een pluscertificaat</w:t>
            </w:r>
          </w:p>
        </w:tc>
      </w:tr>
      <w:tr w:rsidR="00D67E17" w:rsidRPr="00771707" w:rsidTr="00771707">
        <w:tc>
          <w:tcPr>
            <w:tcW w:w="1295" w:type="dxa"/>
          </w:tcPr>
          <w:p w:rsidR="00D67E17" w:rsidRPr="00CB67DC" w:rsidRDefault="00D67E17" w:rsidP="00D67E17">
            <w:pPr>
              <w:rPr>
                <w:rFonts w:cstheme="minorHAnsi"/>
                <w:sz w:val="24"/>
                <w:szCs w:val="24"/>
              </w:rPr>
            </w:pPr>
          </w:p>
        </w:tc>
        <w:tc>
          <w:tcPr>
            <w:tcW w:w="2268" w:type="dxa"/>
          </w:tcPr>
          <w:p w:rsidR="00D67E17" w:rsidRPr="00CB67DC" w:rsidRDefault="00D67E17" w:rsidP="00D67E17">
            <w:pPr>
              <w:rPr>
                <w:rFonts w:cstheme="minorHAnsi"/>
                <w:sz w:val="24"/>
                <w:szCs w:val="24"/>
              </w:rPr>
            </w:pPr>
          </w:p>
        </w:tc>
        <w:tc>
          <w:tcPr>
            <w:tcW w:w="4625" w:type="dxa"/>
          </w:tcPr>
          <w:p w:rsidR="00D67E17" w:rsidRPr="00CB67DC" w:rsidRDefault="00D67E17" w:rsidP="00D67E17">
            <w:pPr>
              <w:rPr>
                <w:rFonts w:cstheme="minorHAnsi"/>
                <w:sz w:val="24"/>
                <w:szCs w:val="24"/>
              </w:rPr>
            </w:pPr>
          </w:p>
        </w:tc>
      </w:tr>
      <w:tr w:rsidR="00D67E17" w:rsidRPr="00771707" w:rsidTr="00771707">
        <w:tc>
          <w:tcPr>
            <w:tcW w:w="1295" w:type="dxa"/>
          </w:tcPr>
          <w:p w:rsidR="00D67E17" w:rsidRPr="00CB67DC" w:rsidRDefault="00D67E17" w:rsidP="00D67E17">
            <w:pPr>
              <w:rPr>
                <w:rFonts w:cstheme="minorHAnsi"/>
                <w:sz w:val="24"/>
                <w:szCs w:val="24"/>
              </w:rPr>
            </w:pPr>
            <w:r w:rsidRPr="00CB67DC">
              <w:rPr>
                <w:rFonts w:cstheme="minorHAnsi"/>
                <w:sz w:val="24"/>
                <w:szCs w:val="24"/>
              </w:rPr>
              <w:t>2018/2019</w:t>
            </w:r>
          </w:p>
        </w:tc>
        <w:tc>
          <w:tcPr>
            <w:tcW w:w="2268" w:type="dxa"/>
          </w:tcPr>
          <w:p w:rsidR="00D67E17" w:rsidRPr="00CB67DC" w:rsidRDefault="00D67E17" w:rsidP="00D67E17">
            <w:pPr>
              <w:rPr>
                <w:rFonts w:cstheme="minorHAnsi"/>
                <w:sz w:val="24"/>
                <w:szCs w:val="24"/>
              </w:rPr>
            </w:pPr>
            <w:r w:rsidRPr="00CB67DC">
              <w:rPr>
                <w:rFonts w:cstheme="minorHAnsi"/>
                <w:sz w:val="24"/>
                <w:szCs w:val="24"/>
              </w:rPr>
              <w:t xml:space="preserve">Collegiale consultatie </w:t>
            </w:r>
          </w:p>
        </w:tc>
        <w:tc>
          <w:tcPr>
            <w:tcW w:w="4625" w:type="dxa"/>
          </w:tcPr>
          <w:p w:rsidR="00D67E17" w:rsidRPr="00CB67DC" w:rsidRDefault="00D67E17" w:rsidP="00D67E17">
            <w:pPr>
              <w:rPr>
                <w:rFonts w:cstheme="minorHAnsi"/>
                <w:sz w:val="24"/>
                <w:szCs w:val="24"/>
              </w:rPr>
            </w:pPr>
            <w:r w:rsidRPr="00CB67DC">
              <w:rPr>
                <w:rFonts w:cstheme="minorHAnsi"/>
                <w:sz w:val="24"/>
                <w:szCs w:val="24"/>
              </w:rPr>
              <w:t>Klassenbezoek bij collega’s</w:t>
            </w:r>
          </w:p>
        </w:tc>
      </w:tr>
      <w:tr w:rsidR="00D67E17" w:rsidRPr="00771707" w:rsidTr="00771707">
        <w:tc>
          <w:tcPr>
            <w:tcW w:w="1295" w:type="dxa"/>
          </w:tcPr>
          <w:p w:rsidR="00D67E17" w:rsidRPr="00CB67DC" w:rsidRDefault="00D67E17" w:rsidP="00D67E17">
            <w:pPr>
              <w:rPr>
                <w:rFonts w:cstheme="minorHAnsi"/>
                <w:sz w:val="24"/>
                <w:szCs w:val="24"/>
              </w:rPr>
            </w:pPr>
            <w:r w:rsidRPr="00CB67DC">
              <w:rPr>
                <w:rFonts w:cstheme="minorHAnsi"/>
                <w:sz w:val="24"/>
                <w:szCs w:val="24"/>
              </w:rPr>
              <w:t>2018/2019</w:t>
            </w:r>
          </w:p>
        </w:tc>
        <w:tc>
          <w:tcPr>
            <w:tcW w:w="2268" w:type="dxa"/>
          </w:tcPr>
          <w:p w:rsidR="00D67E17" w:rsidRPr="00CB67DC" w:rsidRDefault="00D67E17" w:rsidP="00D67E17">
            <w:pPr>
              <w:rPr>
                <w:rFonts w:cstheme="minorHAnsi"/>
                <w:sz w:val="24"/>
                <w:szCs w:val="24"/>
              </w:rPr>
            </w:pPr>
            <w:r w:rsidRPr="00CB67DC">
              <w:rPr>
                <w:rFonts w:cstheme="minorHAnsi"/>
                <w:sz w:val="24"/>
                <w:szCs w:val="24"/>
              </w:rPr>
              <w:t>Bezoek regiobijeenkomsten</w:t>
            </w:r>
          </w:p>
        </w:tc>
        <w:tc>
          <w:tcPr>
            <w:tcW w:w="4625" w:type="dxa"/>
          </w:tcPr>
          <w:p w:rsidR="00D67E17" w:rsidRPr="00CB67DC" w:rsidRDefault="00D67E17" w:rsidP="00D67E17">
            <w:pPr>
              <w:pStyle w:val="Geenafstand"/>
              <w:rPr>
                <w:rFonts w:cstheme="minorHAnsi"/>
                <w:b/>
                <w:sz w:val="24"/>
                <w:szCs w:val="24"/>
                <w:lang w:eastAsia="nl-NL"/>
              </w:rPr>
            </w:pPr>
            <w:r w:rsidRPr="00D67E17">
              <w:rPr>
                <w:rFonts w:cstheme="minorHAnsi"/>
                <w:sz w:val="24"/>
                <w:szCs w:val="24"/>
                <w:lang w:eastAsia="nl-NL"/>
              </w:rPr>
              <w:t>De daltoncoordinator en de directeur gaan naar de</w:t>
            </w:r>
            <w:r>
              <w:rPr>
                <w:rFonts w:cstheme="minorHAnsi"/>
                <w:sz w:val="24"/>
                <w:szCs w:val="24"/>
                <w:lang w:eastAsia="nl-NL"/>
              </w:rPr>
              <w:t xml:space="preserve"> regiobijeenkomsten</w:t>
            </w:r>
          </w:p>
        </w:tc>
      </w:tr>
      <w:tr w:rsidR="00D67E17" w:rsidRPr="00771707" w:rsidTr="00771707">
        <w:tc>
          <w:tcPr>
            <w:tcW w:w="1295" w:type="dxa"/>
          </w:tcPr>
          <w:p w:rsidR="00D67E17" w:rsidRPr="00CB67DC" w:rsidRDefault="00D67E17" w:rsidP="00D67E17">
            <w:pPr>
              <w:rPr>
                <w:rFonts w:cstheme="minorHAnsi"/>
                <w:sz w:val="24"/>
                <w:szCs w:val="24"/>
              </w:rPr>
            </w:pPr>
            <w:r w:rsidRPr="00CB67DC">
              <w:rPr>
                <w:rFonts w:cstheme="minorHAnsi"/>
                <w:sz w:val="24"/>
                <w:szCs w:val="24"/>
              </w:rPr>
              <w:t>2018/2019</w:t>
            </w:r>
          </w:p>
        </w:tc>
        <w:tc>
          <w:tcPr>
            <w:tcW w:w="2268" w:type="dxa"/>
          </w:tcPr>
          <w:p w:rsidR="00D67E17" w:rsidRPr="001E611C" w:rsidRDefault="00D67E17" w:rsidP="00D67E17">
            <w:pPr>
              <w:rPr>
                <w:rFonts w:cstheme="minorHAnsi"/>
                <w:sz w:val="24"/>
                <w:szCs w:val="24"/>
              </w:rPr>
            </w:pPr>
            <w:r w:rsidRPr="001E611C">
              <w:rPr>
                <w:rFonts w:cstheme="minorHAnsi"/>
                <w:sz w:val="24"/>
                <w:szCs w:val="24"/>
              </w:rPr>
              <w:t>Kwaliteitskaarten bespreken</w:t>
            </w:r>
          </w:p>
        </w:tc>
        <w:tc>
          <w:tcPr>
            <w:tcW w:w="4625" w:type="dxa"/>
          </w:tcPr>
          <w:p w:rsidR="00D67E17" w:rsidRPr="001E611C" w:rsidRDefault="00D67E17" w:rsidP="00D67E17">
            <w:pPr>
              <w:rPr>
                <w:rFonts w:cstheme="minorHAnsi"/>
                <w:sz w:val="24"/>
                <w:szCs w:val="24"/>
              </w:rPr>
            </w:pPr>
            <w:r>
              <w:rPr>
                <w:rFonts w:cstheme="minorHAnsi"/>
                <w:sz w:val="24"/>
                <w:szCs w:val="24"/>
              </w:rPr>
              <w:t>De kwaliteitskaarten van de 5 kernwaarden zijn besproken en zo</w:t>
            </w:r>
            <w:r w:rsidR="004E715A">
              <w:rPr>
                <w:rFonts w:cstheme="minorHAnsi"/>
                <w:sz w:val="24"/>
                <w:szCs w:val="24"/>
              </w:rPr>
              <w:t xml:space="preserve"> </w:t>
            </w:r>
            <w:r>
              <w:rPr>
                <w:rFonts w:cstheme="minorHAnsi"/>
                <w:sz w:val="24"/>
                <w:szCs w:val="24"/>
              </w:rPr>
              <w:t>nodig aangepast</w:t>
            </w:r>
          </w:p>
        </w:tc>
      </w:tr>
      <w:tr w:rsidR="00D67E17" w:rsidRPr="00771707" w:rsidTr="00771707">
        <w:tc>
          <w:tcPr>
            <w:tcW w:w="1295" w:type="dxa"/>
          </w:tcPr>
          <w:p w:rsidR="00D67E17" w:rsidRPr="001E611C" w:rsidRDefault="00D67E17" w:rsidP="00D67E17">
            <w:pPr>
              <w:rPr>
                <w:rFonts w:cstheme="minorHAnsi"/>
                <w:sz w:val="24"/>
                <w:szCs w:val="24"/>
              </w:rPr>
            </w:pPr>
            <w:r w:rsidRPr="00CB67DC">
              <w:rPr>
                <w:rFonts w:cstheme="minorHAnsi"/>
                <w:sz w:val="24"/>
                <w:szCs w:val="24"/>
              </w:rPr>
              <w:t>2018/2019</w:t>
            </w:r>
          </w:p>
        </w:tc>
        <w:tc>
          <w:tcPr>
            <w:tcW w:w="2268" w:type="dxa"/>
          </w:tcPr>
          <w:p w:rsidR="00D67E17" w:rsidRPr="00CB67DC" w:rsidRDefault="00D67E17" w:rsidP="00D67E17">
            <w:pPr>
              <w:rPr>
                <w:rFonts w:cstheme="minorHAnsi"/>
                <w:sz w:val="24"/>
                <w:szCs w:val="24"/>
              </w:rPr>
            </w:pPr>
            <w:r w:rsidRPr="00CB67DC">
              <w:rPr>
                <w:rFonts w:cstheme="minorHAnsi"/>
                <w:sz w:val="24"/>
                <w:szCs w:val="24"/>
              </w:rPr>
              <w:t>Team scholing</w:t>
            </w:r>
          </w:p>
        </w:tc>
        <w:tc>
          <w:tcPr>
            <w:tcW w:w="4625" w:type="dxa"/>
          </w:tcPr>
          <w:p w:rsidR="00D67E17" w:rsidRDefault="00D67E17" w:rsidP="00D67E17">
            <w:pPr>
              <w:rPr>
                <w:rFonts w:cstheme="minorHAnsi"/>
                <w:sz w:val="24"/>
                <w:szCs w:val="24"/>
              </w:rPr>
            </w:pPr>
            <w:r w:rsidRPr="00CB67DC">
              <w:rPr>
                <w:rFonts w:cstheme="minorHAnsi"/>
                <w:sz w:val="24"/>
                <w:szCs w:val="24"/>
              </w:rPr>
              <w:t>Vier nog niet gecertificeerde leerkrachten in opleiding voor Daltoncertificaat. Leerkrachten met een Daltoncertificaat gaan voor een pluscertificaat</w:t>
            </w:r>
            <w:r>
              <w:rPr>
                <w:rFonts w:cstheme="minorHAnsi"/>
                <w:sz w:val="24"/>
                <w:szCs w:val="24"/>
              </w:rPr>
              <w:t xml:space="preserve">. </w:t>
            </w:r>
          </w:p>
          <w:p w:rsidR="00D67E17" w:rsidRPr="00CB67DC" w:rsidRDefault="00D67E17" w:rsidP="00D67E17">
            <w:pPr>
              <w:rPr>
                <w:rFonts w:cstheme="minorHAnsi"/>
                <w:sz w:val="24"/>
                <w:szCs w:val="24"/>
              </w:rPr>
            </w:pPr>
            <w:r>
              <w:rPr>
                <w:rFonts w:cstheme="minorHAnsi"/>
                <w:sz w:val="24"/>
                <w:szCs w:val="24"/>
              </w:rPr>
              <w:t>De onderzoeksvragen van de DOP-groepen worden ontwikkeld en zonodig in de groepen uitgeprobeerd.</w:t>
            </w:r>
          </w:p>
        </w:tc>
      </w:tr>
      <w:tr w:rsidR="00D67E17" w:rsidRPr="00771707" w:rsidTr="00771707">
        <w:tc>
          <w:tcPr>
            <w:tcW w:w="1295" w:type="dxa"/>
          </w:tcPr>
          <w:p w:rsidR="00D67E17" w:rsidRPr="00771707" w:rsidRDefault="00D67E17" w:rsidP="00D67E17">
            <w:pPr>
              <w:rPr>
                <w:rFonts w:ascii="Trebuchet MS" w:hAnsi="Trebuchet MS"/>
                <w:sz w:val="20"/>
                <w:szCs w:val="20"/>
              </w:rPr>
            </w:pPr>
          </w:p>
        </w:tc>
        <w:tc>
          <w:tcPr>
            <w:tcW w:w="2268" w:type="dxa"/>
          </w:tcPr>
          <w:p w:rsidR="00D67E17" w:rsidRPr="00771707" w:rsidRDefault="00D67E17" w:rsidP="00D67E17">
            <w:pPr>
              <w:rPr>
                <w:rFonts w:ascii="Trebuchet MS" w:hAnsi="Trebuchet MS"/>
                <w:sz w:val="20"/>
                <w:szCs w:val="20"/>
              </w:rPr>
            </w:pPr>
          </w:p>
        </w:tc>
        <w:tc>
          <w:tcPr>
            <w:tcW w:w="4625" w:type="dxa"/>
          </w:tcPr>
          <w:p w:rsidR="00D67E17" w:rsidRPr="00771707" w:rsidRDefault="00D67E17" w:rsidP="00D67E17">
            <w:pPr>
              <w:rPr>
                <w:rFonts w:ascii="Trebuchet MS" w:hAnsi="Trebuchet MS"/>
                <w:sz w:val="20"/>
                <w:szCs w:val="20"/>
              </w:rPr>
            </w:pPr>
          </w:p>
        </w:tc>
      </w:tr>
      <w:tr w:rsidR="00D67E17" w:rsidRPr="00771707" w:rsidTr="00771707">
        <w:tc>
          <w:tcPr>
            <w:tcW w:w="1295" w:type="dxa"/>
          </w:tcPr>
          <w:p w:rsidR="00D67E17" w:rsidRPr="00CB67DC" w:rsidRDefault="00D67E17" w:rsidP="00D67E17">
            <w:pPr>
              <w:rPr>
                <w:rFonts w:cstheme="minorHAnsi"/>
                <w:sz w:val="24"/>
                <w:szCs w:val="24"/>
              </w:rPr>
            </w:pPr>
            <w:r w:rsidRPr="00CB67DC">
              <w:rPr>
                <w:rFonts w:cstheme="minorHAnsi"/>
                <w:sz w:val="24"/>
                <w:szCs w:val="24"/>
              </w:rPr>
              <w:lastRenderedPageBreak/>
              <w:t>201</w:t>
            </w:r>
            <w:r>
              <w:rPr>
                <w:rFonts w:cstheme="minorHAnsi"/>
                <w:sz w:val="24"/>
                <w:szCs w:val="24"/>
              </w:rPr>
              <w:t>9/2020</w:t>
            </w:r>
          </w:p>
        </w:tc>
        <w:tc>
          <w:tcPr>
            <w:tcW w:w="2268" w:type="dxa"/>
          </w:tcPr>
          <w:p w:rsidR="00D67E17" w:rsidRPr="00CB67DC" w:rsidRDefault="00D67E17" w:rsidP="00D67E17">
            <w:pPr>
              <w:rPr>
                <w:rFonts w:cstheme="minorHAnsi"/>
                <w:sz w:val="24"/>
                <w:szCs w:val="24"/>
              </w:rPr>
            </w:pPr>
            <w:r w:rsidRPr="00CB67DC">
              <w:rPr>
                <w:rFonts w:cstheme="minorHAnsi"/>
                <w:sz w:val="24"/>
                <w:szCs w:val="24"/>
              </w:rPr>
              <w:t xml:space="preserve">Collegiale consultatie </w:t>
            </w:r>
          </w:p>
        </w:tc>
        <w:tc>
          <w:tcPr>
            <w:tcW w:w="4625" w:type="dxa"/>
          </w:tcPr>
          <w:p w:rsidR="00D67E17" w:rsidRPr="00CB67DC" w:rsidRDefault="00D67E17" w:rsidP="00D67E17">
            <w:pPr>
              <w:rPr>
                <w:rFonts w:cstheme="minorHAnsi"/>
                <w:sz w:val="24"/>
                <w:szCs w:val="24"/>
              </w:rPr>
            </w:pPr>
            <w:r w:rsidRPr="00CB67DC">
              <w:rPr>
                <w:rFonts w:cstheme="minorHAnsi"/>
                <w:sz w:val="24"/>
                <w:szCs w:val="24"/>
              </w:rPr>
              <w:t>Klassenbezoek bij collega’s</w:t>
            </w:r>
          </w:p>
        </w:tc>
      </w:tr>
      <w:tr w:rsidR="00D67E17" w:rsidRPr="00771707" w:rsidTr="00771707">
        <w:tc>
          <w:tcPr>
            <w:tcW w:w="1295" w:type="dxa"/>
          </w:tcPr>
          <w:p w:rsidR="00D67E17" w:rsidRPr="00CB67DC" w:rsidRDefault="00D67E17" w:rsidP="00D67E17">
            <w:pPr>
              <w:rPr>
                <w:rFonts w:cstheme="minorHAnsi"/>
                <w:sz w:val="24"/>
                <w:szCs w:val="24"/>
              </w:rPr>
            </w:pPr>
            <w:r w:rsidRPr="00CB67DC">
              <w:rPr>
                <w:rFonts w:cstheme="minorHAnsi"/>
                <w:sz w:val="24"/>
                <w:szCs w:val="24"/>
              </w:rPr>
              <w:t>201</w:t>
            </w:r>
            <w:r>
              <w:rPr>
                <w:rFonts w:cstheme="minorHAnsi"/>
                <w:sz w:val="24"/>
                <w:szCs w:val="24"/>
              </w:rPr>
              <w:t>9/2020</w:t>
            </w:r>
          </w:p>
        </w:tc>
        <w:tc>
          <w:tcPr>
            <w:tcW w:w="2268" w:type="dxa"/>
          </w:tcPr>
          <w:p w:rsidR="00D67E17" w:rsidRPr="00CB67DC" w:rsidRDefault="00D67E17" w:rsidP="00D67E17">
            <w:pPr>
              <w:rPr>
                <w:rFonts w:cstheme="minorHAnsi"/>
                <w:sz w:val="24"/>
                <w:szCs w:val="24"/>
              </w:rPr>
            </w:pPr>
            <w:r w:rsidRPr="00CB67DC">
              <w:rPr>
                <w:rFonts w:cstheme="minorHAnsi"/>
                <w:sz w:val="24"/>
                <w:szCs w:val="24"/>
              </w:rPr>
              <w:t>Bezoek regiobijeenkomsten</w:t>
            </w:r>
          </w:p>
        </w:tc>
        <w:tc>
          <w:tcPr>
            <w:tcW w:w="4625" w:type="dxa"/>
          </w:tcPr>
          <w:p w:rsidR="00D67E17" w:rsidRPr="00CB67DC" w:rsidRDefault="00D67E17" w:rsidP="00D67E17">
            <w:pPr>
              <w:pStyle w:val="Geenafstand"/>
              <w:rPr>
                <w:rFonts w:cstheme="minorHAnsi"/>
                <w:b/>
                <w:sz w:val="24"/>
                <w:szCs w:val="24"/>
                <w:lang w:eastAsia="nl-NL"/>
              </w:rPr>
            </w:pPr>
            <w:r w:rsidRPr="00D67E17">
              <w:rPr>
                <w:rFonts w:cstheme="minorHAnsi"/>
                <w:sz w:val="24"/>
                <w:szCs w:val="24"/>
                <w:lang w:eastAsia="nl-NL"/>
              </w:rPr>
              <w:t>De daltoncoordinator en de directeur gaan naar de</w:t>
            </w:r>
            <w:r>
              <w:rPr>
                <w:rFonts w:cstheme="minorHAnsi"/>
                <w:sz w:val="24"/>
                <w:szCs w:val="24"/>
                <w:lang w:eastAsia="nl-NL"/>
              </w:rPr>
              <w:t xml:space="preserve"> regiobijeenkomsten</w:t>
            </w:r>
          </w:p>
        </w:tc>
      </w:tr>
      <w:tr w:rsidR="00D67E17" w:rsidRPr="00771707" w:rsidTr="00771707">
        <w:tc>
          <w:tcPr>
            <w:tcW w:w="1295" w:type="dxa"/>
          </w:tcPr>
          <w:p w:rsidR="00D67E17" w:rsidRPr="00CB67DC" w:rsidRDefault="00D67E17" w:rsidP="00D67E17">
            <w:pPr>
              <w:rPr>
                <w:rFonts w:cstheme="minorHAnsi"/>
                <w:sz w:val="24"/>
                <w:szCs w:val="24"/>
              </w:rPr>
            </w:pPr>
            <w:r w:rsidRPr="00CB67DC">
              <w:rPr>
                <w:rFonts w:cstheme="minorHAnsi"/>
                <w:sz w:val="24"/>
                <w:szCs w:val="24"/>
              </w:rPr>
              <w:t>201</w:t>
            </w:r>
            <w:r>
              <w:rPr>
                <w:rFonts w:cstheme="minorHAnsi"/>
                <w:sz w:val="24"/>
                <w:szCs w:val="24"/>
              </w:rPr>
              <w:t>9/2020</w:t>
            </w:r>
          </w:p>
        </w:tc>
        <w:tc>
          <w:tcPr>
            <w:tcW w:w="2268" w:type="dxa"/>
          </w:tcPr>
          <w:p w:rsidR="00D67E17" w:rsidRPr="001E611C" w:rsidRDefault="00D67E17" w:rsidP="00D67E17">
            <w:pPr>
              <w:rPr>
                <w:rFonts w:cstheme="minorHAnsi"/>
                <w:sz w:val="24"/>
                <w:szCs w:val="24"/>
              </w:rPr>
            </w:pPr>
            <w:r w:rsidRPr="001E611C">
              <w:rPr>
                <w:rFonts w:cstheme="minorHAnsi"/>
                <w:sz w:val="24"/>
                <w:szCs w:val="24"/>
              </w:rPr>
              <w:t>Kwaliteitskaarten bespreken</w:t>
            </w:r>
          </w:p>
        </w:tc>
        <w:tc>
          <w:tcPr>
            <w:tcW w:w="4625" w:type="dxa"/>
          </w:tcPr>
          <w:p w:rsidR="00D67E17" w:rsidRPr="001E611C" w:rsidRDefault="00D67E17" w:rsidP="00D67E17">
            <w:pPr>
              <w:rPr>
                <w:rFonts w:cstheme="minorHAnsi"/>
                <w:sz w:val="24"/>
                <w:szCs w:val="24"/>
              </w:rPr>
            </w:pPr>
            <w:r>
              <w:rPr>
                <w:rFonts w:cstheme="minorHAnsi"/>
                <w:sz w:val="24"/>
                <w:szCs w:val="24"/>
              </w:rPr>
              <w:t>De kwaliteitskaarten van de 5 kernwaarden zijn besproken en zo</w:t>
            </w:r>
            <w:r w:rsidR="004E715A">
              <w:rPr>
                <w:rFonts w:cstheme="minorHAnsi"/>
                <w:sz w:val="24"/>
                <w:szCs w:val="24"/>
              </w:rPr>
              <w:t xml:space="preserve"> </w:t>
            </w:r>
            <w:r>
              <w:rPr>
                <w:rFonts w:cstheme="minorHAnsi"/>
                <w:sz w:val="24"/>
                <w:szCs w:val="24"/>
              </w:rPr>
              <w:t>nodig aangepast</w:t>
            </w:r>
          </w:p>
        </w:tc>
      </w:tr>
      <w:tr w:rsidR="00D67E17" w:rsidRPr="00771707" w:rsidTr="00771707">
        <w:tc>
          <w:tcPr>
            <w:tcW w:w="1295" w:type="dxa"/>
          </w:tcPr>
          <w:p w:rsidR="00D67E17" w:rsidRPr="00CB67DC" w:rsidRDefault="00D67E17" w:rsidP="00D67E17">
            <w:pPr>
              <w:rPr>
                <w:rFonts w:cstheme="minorHAnsi"/>
                <w:sz w:val="24"/>
                <w:szCs w:val="24"/>
              </w:rPr>
            </w:pPr>
            <w:r>
              <w:rPr>
                <w:rFonts w:cstheme="minorHAnsi"/>
                <w:sz w:val="24"/>
                <w:szCs w:val="24"/>
              </w:rPr>
              <w:t>2019-2020</w:t>
            </w:r>
          </w:p>
        </w:tc>
        <w:tc>
          <w:tcPr>
            <w:tcW w:w="2268" w:type="dxa"/>
          </w:tcPr>
          <w:p w:rsidR="00D67E17" w:rsidRPr="001E611C" w:rsidRDefault="00D67E17" w:rsidP="00D67E17">
            <w:pPr>
              <w:rPr>
                <w:rFonts w:cstheme="minorHAnsi"/>
                <w:sz w:val="24"/>
                <w:szCs w:val="24"/>
              </w:rPr>
            </w:pPr>
            <w:r>
              <w:rPr>
                <w:rFonts w:cstheme="minorHAnsi"/>
                <w:sz w:val="24"/>
                <w:szCs w:val="24"/>
              </w:rPr>
              <w:t>Daltonboek herschrijven</w:t>
            </w:r>
          </w:p>
        </w:tc>
        <w:tc>
          <w:tcPr>
            <w:tcW w:w="4625" w:type="dxa"/>
          </w:tcPr>
          <w:p w:rsidR="00D67E17" w:rsidRDefault="00D67E17" w:rsidP="00D67E17">
            <w:pPr>
              <w:rPr>
                <w:rFonts w:cstheme="minorHAnsi"/>
                <w:sz w:val="24"/>
                <w:szCs w:val="24"/>
              </w:rPr>
            </w:pPr>
            <w:r>
              <w:rPr>
                <w:rFonts w:cstheme="minorHAnsi"/>
                <w:sz w:val="24"/>
                <w:szCs w:val="24"/>
              </w:rPr>
              <w:t>Het Daltonboek hebben we afgelopen jaar herschreven.</w:t>
            </w:r>
          </w:p>
        </w:tc>
      </w:tr>
    </w:tbl>
    <w:p w:rsidR="00E03608" w:rsidRPr="00771707" w:rsidRDefault="00E03608" w:rsidP="00E03608">
      <w:pPr>
        <w:tabs>
          <w:tab w:val="left" w:pos="4395"/>
        </w:tabs>
        <w:spacing w:after="0" w:line="240" w:lineRule="auto"/>
        <w:jc w:val="both"/>
        <w:rPr>
          <w:rFonts w:ascii="Trebuchet MS" w:hAnsi="Trebuchet MS"/>
          <w:color w:val="FF0000"/>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D67E17" w:rsidRDefault="00D67E17" w:rsidP="00E03608">
      <w:pPr>
        <w:pStyle w:val="Kop1"/>
        <w:rPr>
          <w:rFonts w:ascii="Trebuchet MS" w:hAnsi="Trebuchet MS"/>
        </w:rPr>
      </w:pPr>
      <w:bookmarkStart w:id="10" w:name="_Toc427663680"/>
    </w:p>
    <w:p w:rsidR="00D67E17" w:rsidRDefault="00D67E17" w:rsidP="00E03608">
      <w:pPr>
        <w:pStyle w:val="Kop1"/>
        <w:rPr>
          <w:rFonts w:ascii="Trebuchet MS" w:hAnsi="Trebuchet MS"/>
        </w:rPr>
      </w:pPr>
    </w:p>
    <w:p w:rsidR="00D67E17" w:rsidRDefault="00D67E17" w:rsidP="00E03608">
      <w:pPr>
        <w:pStyle w:val="Kop1"/>
        <w:rPr>
          <w:rFonts w:ascii="Trebuchet MS" w:hAnsi="Trebuchet MS"/>
        </w:rPr>
      </w:pPr>
    </w:p>
    <w:p w:rsidR="00D67E17" w:rsidRPr="00D67E17" w:rsidRDefault="00D67E17" w:rsidP="00D67E17"/>
    <w:p w:rsidR="00D67E17" w:rsidRDefault="00D67E17" w:rsidP="00E03608">
      <w:pPr>
        <w:pStyle w:val="Kop1"/>
        <w:rPr>
          <w:rFonts w:ascii="Trebuchet MS" w:hAnsi="Trebuchet MS"/>
        </w:rPr>
      </w:pPr>
    </w:p>
    <w:p w:rsidR="00A0518E" w:rsidRDefault="00A0518E" w:rsidP="00A0518E"/>
    <w:p w:rsidR="00A0518E" w:rsidRDefault="00A0518E" w:rsidP="00A0518E"/>
    <w:p w:rsidR="00A0518E" w:rsidRDefault="00A0518E" w:rsidP="00A0518E"/>
    <w:p w:rsidR="00A0518E" w:rsidRDefault="00A0518E" w:rsidP="00A0518E"/>
    <w:p w:rsidR="00A0518E" w:rsidRDefault="00A0518E" w:rsidP="00A0518E"/>
    <w:p w:rsidR="00A0518E" w:rsidRPr="00A0518E" w:rsidRDefault="00A0518E" w:rsidP="00A0518E"/>
    <w:p w:rsidR="00E03608" w:rsidRPr="00D67E17" w:rsidRDefault="00E03608" w:rsidP="00E03608">
      <w:pPr>
        <w:pStyle w:val="Kop1"/>
        <w:rPr>
          <w:rFonts w:ascii="Trebuchet MS" w:hAnsi="Trebuchet MS"/>
        </w:rPr>
      </w:pPr>
      <w:r w:rsidRPr="00D67E17">
        <w:rPr>
          <w:rFonts w:ascii="Trebuchet MS" w:hAnsi="Trebuchet MS"/>
        </w:rPr>
        <w:t>Hoofdstuk 3</w:t>
      </w:r>
      <w:r w:rsidRPr="00D67E17">
        <w:rPr>
          <w:rFonts w:ascii="Trebuchet MS" w:hAnsi="Trebuchet MS"/>
        </w:rPr>
        <w:tab/>
      </w:r>
      <w:r w:rsidRPr="00D67E17">
        <w:rPr>
          <w:rFonts w:ascii="Trebuchet MS" w:hAnsi="Trebuchet MS"/>
        </w:rPr>
        <w:tab/>
        <w:t>Kernwaarde Vrijheid en verantwoordelijkheid</w:t>
      </w:r>
      <w:bookmarkEnd w:id="10"/>
      <w:r w:rsidRPr="00D67E17">
        <w:rPr>
          <w:rFonts w:ascii="Trebuchet MS" w:hAnsi="Trebuchet MS"/>
        </w:rPr>
        <w:t xml:space="preserve"> </w:t>
      </w:r>
    </w:p>
    <w:p w:rsidR="00E03608" w:rsidRPr="00D67E17" w:rsidRDefault="00E03608" w:rsidP="00E03608">
      <w:pPr>
        <w:tabs>
          <w:tab w:val="left" w:pos="4395"/>
        </w:tabs>
        <w:spacing w:after="0" w:line="240" w:lineRule="auto"/>
        <w:jc w:val="both"/>
        <w:rPr>
          <w:rFonts w:ascii="Trebuchet MS" w:hAnsi="Trebuchet MS"/>
          <w:b/>
          <w:sz w:val="28"/>
          <w:szCs w:val="28"/>
        </w:rPr>
      </w:pPr>
    </w:p>
    <w:p w:rsidR="00E03608" w:rsidRPr="00771707" w:rsidRDefault="00E03608" w:rsidP="00E03608">
      <w:pPr>
        <w:tabs>
          <w:tab w:val="left" w:pos="4395"/>
        </w:tabs>
        <w:spacing w:after="0" w:line="240" w:lineRule="auto"/>
        <w:jc w:val="both"/>
        <w:rPr>
          <w:rFonts w:ascii="Trebuchet MS" w:hAnsi="Trebuchet MS"/>
          <w:sz w:val="20"/>
          <w:szCs w:val="20"/>
        </w:rPr>
      </w:pPr>
      <w:r w:rsidRPr="00771707">
        <w:rPr>
          <w:rFonts w:ascii="Trebuchet MS" w:hAnsi="Trebuchet MS"/>
          <w:sz w:val="20"/>
          <w:szCs w:val="20"/>
        </w:rPr>
        <w:t xml:space="preserve">De kernwaarden, zoals beschreven in </w:t>
      </w:r>
      <w:r w:rsidRPr="00771707">
        <w:rPr>
          <w:rFonts w:ascii="Trebuchet MS" w:hAnsi="Trebuchet MS"/>
          <w:i/>
          <w:sz w:val="20"/>
          <w:szCs w:val="20"/>
        </w:rPr>
        <w:t>paragraaf 1.4</w:t>
      </w:r>
      <w:r w:rsidRPr="00771707">
        <w:rPr>
          <w:rFonts w:ascii="Trebuchet MS" w:hAnsi="Trebuchet MS"/>
          <w:sz w:val="20"/>
          <w:szCs w:val="20"/>
        </w:rPr>
        <w:t xml:space="preserve"> vormen de leidraad bij het vormgeven van ons onderwijs. Vrijheid in Daltononderwijs is de gelegenheid krijgen om het werk zelf te organiseren. </w:t>
      </w:r>
    </w:p>
    <w:p w:rsidR="00E03608" w:rsidRPr="00771707" w:rsidRDefault="00E03608" w:rsidP="00E03608">
      <w:pPr>
        <w:tabs>
          <w:tab w:val="left" w:pos="4395"/>
        </w:tabs>
        <w:spacing w:after="0" w:line="240" w:lineRule="auto"/>
        <w:jc w:val="both"/>
        <w:rPr>
          <w:rFonts w:ascii="Trebuchet MS" w:hAnsi="Trebuchet MS"/>
          <w:b/>
          <w:sz w:val="20"/>
          <w:szCs w:val="20"/>
        </w:rPr>
      </w:pPr>
    </w:p>
    <w:p w:rsidR="00E03608" w:rsidRPr="00D67E17" w:rsidRDefault="00E03608" w:rsidP="00E03608">
      <w:pPr>
        <w:pStyle w:val="Kop2"/>
        <w:rPr>
          <w:rFonts w:ascii="Trebuchet MS" w:hAnsi="Trebuchet MS"/>
        </w:rPr>
      </w:pPr>
      <w:bookmarkStart w:id="11" w:name="_Toc427663681"/>
      <w:r w:rsidRPr="00D67E17">
        <w:rPr>
          <w:rFonts w:ascii="Trebuchet MS" w:hAnsi="Trebuchet MS"/>
        </w:rPr>
        <w:t>3.1</w:t>
      </w:r>
      <w:r w:rsidRPr="00D67E17">
        <w:rPr>
          <w:rFonts w:ascii="Trebuchet MS" w:hAnsi="Trebuchet MS"/>
        </w:rPr>
        <w:tab/>
        <w:t>Leerlingniveau</w:t>
      </w:r>
      <w:bookmarkEnd w:id="11"/>
    </w:p>
    <w:p w:rsidR="00E03608" w:rsidRPr="00771707" w:rsidRDefault="00E03608" w:rsidP="00E03608">
      <w:pPr>
        <w:tabs>
          <w:tab w:val="left" w:pos="4395"/>
        </w:tabs>
        <w:spacing w:after="0" w:line="240" w:lineRule="auto"/>
        <w:jc w:val="both"/>
        <w:rPr>
          <w:rFonts w:ascii="Trebuchet MS" w:hAnsi="Trebuchet MS"/>
          <w:b/>
          <w:sz w:val="20"/>
          <w:szCs w:val="20"/>
        </w:rPr>
      </w:pPr>
    </w:p>
    <w:p w:rsidR="00E03608" w:rsidRPr="00A92271" w:rsidRDefault="00E03608" w:rsidP="00E03608">
      <w:pPr>
        <w:pStyle w:val="Geenafstand"/>
        <w:rPr>
          <w:rFonts w:ascii="Trebuchet MS" w:hAnsi="Trebuchet MS"/>
          <w:b/>
          <w:color w:val="99CB38" w:themeColor="accent1"/>
          <w:sz w:val="20"/>
          <w:szCs w:val="20"/>
        </w:rPr>
      </w:pPr>
      <w:r w:rsidRPr="00A92271">
        <w:rPr>
          <w:rFonts w:ascii="Trebuchet MS" w:hAnsi="Trebuchet MS"/>
          <w:b/>
          <w:color w:val="99CB38" w:themeColor="accent1"/>
          <w:sz w:val="20"/>
          <w:szCs w:val="20"/>
        </w:rPr>
        <w:t>Keuzevrijheid</w:t>
      </w:r>
    </w:p>
    <w:p w:rsidR="00E03608" w:rsidRPr="00771707" w:rsidRDefault="00E03608" w:rsidP="00E03608">
      <w:pPr>
        <w:pStyle w:val="Geenafstand"/>
        <w:rPr>
          <w:rFonts w:ascii="Trebuchet MS" w:hAnsi="Trebuchet MS"/>
          <w:sz w:val="20"/>
          <w:szCs w:val="20"/>
        </w:rPr>
      </w:pPr>
      <w:r w:rsidRPr="00771707">
        <w:rPr>
          <w:rFonts w:ascii="Trebuchet MS" w:hAnsi="Trebuchet MS"/>
          <w:sz w:val="20"/>
          <w:szCs w:val="20"/>
        </w:rPr>
        <w:t xml:space="preserve">Na het gezamenlijk inplannen van de weektaak zijn onze leerlingen, buiten de gezamenlijke instructie-momenten om, vrij om te werken aan de weektaak. Vrijheid zien we terug in de keuzevrijheid van: </w:t>
      </w:r>
    </w:p>
    <w:p w:rsidR="00E03608" w:rsidRPr="00771707" w:rsidRDefault="00E03608" w:rsidP="00E03608">
      <w:pPr>
        <w:pStyle w:val="Geenafstand"/>
        <w:rPr>
          <w:rFonts w:ascii="Trebuchet MS" w:hAnsi="Trebuchet MS"/>
          <w:sz w:val="20"/>
          <w:szCs w:val="20"/>
        </w:rPr>
      </w:pPr>
    </w:p>
    <w:p w:rsidR="00E03608" w:rsidRPr="00771707" w:rsidRDefault="00E03608" w:rsidP="00E03608">
      <w:pPr>
        <w:pStyle w:val="Geenafstand"/>
        <w:numPr>
          <w:ilvl w:val="0"/>
          <w:numId w:val="1"/>
        </w:numPr>
        <w:rPr>
          <w:rFonts w:ascii="Trebuchet MS" w:hAnsi="Trebuchet MS"/>
          <w:b/>
          <w:i/>
          <w:sz w:val="20"/>
          <w:szCs w:val="20"/>
        </w:rPr>
      </w:pPr>
      <w:r w:rsidRPr="00771707">
        <w:rPr>
          <w:rFonts w:ascii="Trebuchet MS" w:hAnsi="Trebuchet MS"/>
          <w:b/>
          <w:i/>
          <w:sz w:val="20"/>
          <w:szCs w:val="20"/>
        </w:rPr>
        <w:t xml:space="preserve">Wanneer en in welke volgorde er geleerd wordt </w:t>
      </w:r>
    </w:p>
    <w:p w:rsidR="00E03608" w:rsidRPr="00771707" w:rsidRDefault="00E03608" w:rsidP="00E03608">
      <w:pPr>
        <w:pStyle w:val="Geenafstand"/>
        <w:rPr>
          <w:rFonts w:ascii="Trebuchet MS" w:hAnsi="Trebuchet MS"/>
          <w:sz w:val="20"/>
          <w:szCs w:val="20"/>
        </w:rPr>
      </w:pPr>
      <w:r w:rsidRPr="00771707">
        <w:rPr>
          <w:rFonts w:ascii="Trebuchet MS" w:hAnsi="Trebuchet MS"/>
          <w:sz w:val="20"/>
          <w:szCs w:val="20"/>
        </w:rPr>
        <w:t xml:space="preserve">Tijdens het zelfstandig werken kunnen de leerlingen kiezen wanneer er gewerkt wordt aan een bepaald vak. Op de taak staan een aantal verplichte onderdelen. Leerlingen mogen daarbij echter zelf kiezen in welke volgorde de taken uitgevoerd worden. </w:t>
      </w:r>
    </w:p>
    <w:p w:rsidR="00E03608" w:rsidRPr="00771707" w:rsidRDefault="00E03608" w:rsidP="00E03608">
      <w:pPr>
        <w:pStyle w:val="Geenafstand"/>
        <w:numPr>
          <w:ilvl w:val="0"/>
          <w:numId w:val="1"/>
        </w:numPr>
        <w:rPr>
          <w:rFonts w:ascii="Trebuchet MS" w:hAnsi="Trebuchet MS"/>
          <w:b/>
          <w:i/>
          <w:sz w:val="20"/>
          <w:szCs w:val="20"/>
        </w:rPr>
      </w:pPr>
      <w:r w:rsidRPr="00771707">
        <w:rPr>
          <w:rFonts w:ascii="Trebuchet MS" w:hAnsi="Trebuchet MS"/>
          <w:b/>
          <w:i/>
          <w:sz w:val="20"/>
          <w:szCs w:val="20"/>
        </w:rPr>
        <w:t>Hoe er geleerd wordt en met welke hulpmiddelen</w:t>
      </w:r>
    </w:p>
    <w:p w:rsidR="00E03608" w:rsidRPr="00771707" w:rsidRDefault="00E03608" w:rsidP="00E03608">
      <w:pPr>
        <w:pStyle w:val="Geenafstand"/>
        <w:rPr>
          <w:rFonts w:ascii="Trebuchet MS" w:hAnsi="Trebuchet MS"/>
          <w:sz w:val="20"/>
          <w:szCs w:val="20"/>
        </w:rPr>
      </w:pPr>
      <w:r w:rsidRPr="00771707">
        <w:rPr>
          <w:rFonts w:ascii="Trebuchet MS" w:hAnsi="Trebuchet MS"/>
          <w:sz w:val="20"/>
          <w:szCs w:val="20"/>
        </w:rPr>
        <w:t>Voor sommige vakken zijn concrete materialen beschikbaar. Ook worden</w:t>
      </w:r>
      <w:r w:rsidR="00DF47A9">
        <w:rPr>
          <w:rFonts w:ascii="Trebuchet MS" w:hAnsi="Trebuchet MS"/>
          <w:sz w:val="20"/>
          <w:szCs w:val="20"/>
        </w:rPr>
        <w:t xml:space="preserve"> digitale middelen ingezet om</w:t>
      </w:r>
      <w:r w:rsidRPr="00771707">
        <w:rPr>
          <w:rFonts w:ascii="Trebuchet MS" w:hAnsi="Trebuchet MS"/>
          <w:sz w:val="20"/>
          <w:szCs w:val="20"/>
        </w:rPr>
        <w:t xml:space="preserve"> te oefenen met leerstof </w:t>
      </w:r>
    </w:p>
    <w:p w:rsidR="00E03608" w:rsidRPr="00771707" w:rsidRDefault="00E03608" w:rsidP="00E03608">
      <w:pPr>
        <w:pStyle w:val="Geenafstand"/>
        <w:numPr>
          <w:ilvl w:val="0"/>
          <w:numId w:val="1"/>
        </w:numPr>
        <w:rPr>
          <w:rFonts w:ascii="Trebuchet MS" w:hAnsi="Trebuchet MS"/>
          <w:b/>
          <w:i/>
          <w:sz w:val="20"/>
          <w:szCs w:val="20"/>
        </w:rPr>
      </w:pPr>
      <w:r w:rsidRPr="00771707">
        <w:rPr>
          <w:rFonts w:ascii="Trebuchet MS" w:hAnsi="Trebuchet MS"/>
          <w:b/>
          <w:i/>
          <w:sz w:val="20"/>
          <w:szCs w:val="20"/>
        </w:rPr>
        <w:t>Of er alleen gewerkt of samengewerkt wordt en met wie er wordt samengewerkt</w:t>
      </w:r>
    </w:p>
    <w:p w:rsidR="00E03608" w:rsidRPr="00771707" w:rsidRDefault="00E03608" w:rsidP="00E03608">
      <w:pPr>
        <w:pStyle w:val="Geenafstand"/>
        <w:rPr>
          <w:rFonts w:ascii="Trebuchet MS" w:hAnsi="Trebuchet MS"/>
          <w:sz w:val="20"/>
          <w:szCs w:val="20"/>
        </w:rPr>
      </w:pPr>
      <w:r w:rsidRPr="00771707">
        <w:rPr>
          <w:rFonts w:ascii="Trebuchet MS" w:hAnsi="Trebuchet MS"/>
          <w:sz w:val="20"/>
          <w:szCs w:val="20"/>
        </w:rPr>
        <w:t>De kinderen kunnen, bij het werken aan de taken,</w:t>
      </w:r>
      <w:r w:rsidR="00E41554">
        <w:rPr>
          <w:rFonts w:ascii="Trebuchet MS" w:hAnsi="Trebuchet MS"/>
          <w:sz w:val="20"/>
          <w:szCs w:val="20"/>
        </w:rPr>
        <w:t xml:space="preserve"> in de meeste gevallen</w:t>
      </w:r>
      <w:r w:rsidRPr="00771707">
        <w:rPr>
          <w:rFonts w:ascii="Trebuchet MS" w:hAnsi="Trebuchet MS"/>
          <w:sz w:val="20"/>
          <w:szCs w:val="20"/>
        </w:rPr>
        <w:t xml:space="preserve"> zelf bepalen of ze het werk alleen of samen willen doen. De kinderen krijgen daarbij de ruimte om zelf te kiezen met wie er wordt samengewerkt. Soms geeft de leerkracht aan of dat in tweetallen of in kleine groepjes mag gebeuren. </w:t>
      </w:r>
    </w:p>
    <w:p w:rsidR="00E03608" w:rsidRPr="00771707" w:rsidRDefault="00E03608" w:rsidP="00E03608">
      <w:pPr>
        <w:pStyle w:val="Geenafstand"/>
        <w:numPr>
          <w:ilvl w:val="0"/>
          <w:numId w:val="1"/>
        </w:numPr>
        <w:rPr>
          <w:rFonts w:ascii="Trebuchet MS" w:hAnsi="Trebuchet MS"/>
          <w:b/>
          <w:i/>
          <w:sz w:val="20"/>
          <w:szCs w:val="20"/>
        </w:rPr>
      </w:pPr>
      <w:r w:rsidRPr="00771707">
        <w:rPr>
          <w:rFonts w:ascii="Trebuchet MS" w:hAnsi="Trebuchet MS"/>
          <w:b/>
          <w:i/>
          <w:sz w:val="20"/>
          <w:szCs w:val="20"/>
        </w:rPr>
        <w:t>Waar er gewerkt wordt</w:t>
      </w:r>
    </w:p>
    <w:p w:rsidR="00E03608" w:rsidRPr="00771707" w:rsidRDefault="00E03608" w:rsidP="00E03608">
      <w:pPr>
        <w:pStyle w:val="Geenafstand"/>
        <w:rPr>
          <w:rFonts w:ascii="Trebuchet MS" w:hAnsi="Trebuchet MS"/>
          <w:sz w:val="20"/>
          <w:szCs w:val="20"/>
        </w:rPr>
      </w:pPr>
      <w:r w:rsidRPr="00771707">
        <w:rPr>
          <w:rFonts w:ascii="Trebuchet MS" w:hAnsi="Trebuchet MS"/>
          <w:sz w:val="20"/>
          <w:szCs w:val="20"/>
        </w:rPr>
        <w:t>Soms mogen kinderen zelf een werkplek kiezen. In verband met samenwerken mogen de kinderen ook b</w:t>
      </w:r>
      <w:r w:rsidR="00E41554">
        <w:rPr>
          <w:rFonts w:ascii="Trebuchet MS" w:hAnsi="Trebuchet MS"/>
          <w:sz w:val="20"/>
          <w:szCs w:val="20"/>
        </w:rPr>
        <w:t>ij elkaar aan tafel of aan een instructie</w:t>
      </w:r>
      <w:r w:rsidRPr="00771707">
        <w:rPr>
          <w:rFonts w:ascii="Trebuchet MS" w:hAnsi="Trebuchet MS"/>
          <w:sz w:val="20"/>
          <w:szCs w:val="20"/>
        </w:rPr>
        <w:t>tafel gaan zitten. Vaak kan er voor bepaalde opdrachten ook buiten het klaslokaal gewerkt worden en zijn daarvoor op</w:t>
      </w:r>
      <w:r w:rsidR="00DF47A9">
        <w:rPr>
          <w:rFonts w:ascii="Trebuchet MS" w:hAnsi="Trebuchet MS"/>
          <w:sz w:val="20"/>
          <w:szCs w:val="20"/>
        </w:rPr>
        <w:t xml:space="preserve"> de gang of in het kantoor</w:t>
      </w:r>
      <w:r w:rsidRPr="00771707">
        <w:rPr>
          <w:rFonts w:ascii="Trebuchet MS" w:hAnsi="Trebuchet MS"/>
          <w:sz w:val="20"/>
          <w:szCs w:val="20"/>
        </w:rPr>
        <w:t xml:space="preserve"> van de school tafels beschikbaar. </w:t>
      </w:r>
      <w:r w:rsidR="00DF47A9">
        <w:rPr>
          <w:rFonts w:ascii="Trebuchet MS" w:hAnsi="Trebuchet MS"/>
          <w:sz w:val="20"/>
          <w:szCs w:val="20"/>
        </w:rPr>
        <w:t xml:space="preserve">Stilteplekken kunnen door gebrek aan ruimte niet gerealiseerd worden. </w:t>
      </w:r>
      <w:r w:rsidRPr="00771707">
        <w:rPr>
          <w:rFonts w:ascii="Trebuchet MS" w:hAnsi="Trebuchet MS"/>
          <w:sz w:val="20"/>
          <w:szCs w:val="20"/>
        </w:rPr>
        <w:t xml:space="preserve">Op dit moment gebruiken we koptelefoons om kinderen in stilte te laten werken. </w:t>
      </w:r>
    </w:p>
    <w:p w:rsidR="00E03608" w:rsidRPr="00771707" w:rsidRDefault="00E03608" w:rsidP="00E03608">
      <w:pPr>
        <w:pStyle w:val="Geenafstand"/>
        <w:numPr>
          <w:ilvl w:val="0"/>
          <w:numId w:val="1"/>
        </w:numPr>
        <w:rPr>
          <w:rFonts w:ascii="Trebuchet MS" w:hAnsi="Trebuchet MS"/>
          <w:b/>
          <w:i/>
          <w:sz w:val="20"/>
          <w:szCs w:val="20"/>
        </w:rPr>
      </w:pPr>
      <w:r w:rsidRPr="00771707">
        <w:rPr>
          <w:rFonts w:ascii="Trebuchet MS" w:hAnsi="Trebuchet MS"/>
          <w:b/>
          <w:i/>
          <w:sz w:val="20"/>
          <w:szCs w:val="20"/>
        </w:rPr>
        <w:t>Wat er geleerd wordt</w:t>
      </w:r>
    </w:p>
    <w:p w:rsidR="00E03608" w:rsidRPr="00771707" w:rsidRDefault="00E03608" w:rsidP="00E03608">
      <w:pPr>
        <w:pStyle w:val="Geenafstand"/>
        <w:rPr>
          <w:rFonts w:ascii="Trebuchet MS" w:hAnsi="Trebuchet MS"/>
          <w:sz w:val="20"/>
          <w:szCs w:val="20"/>
        </w:rPr>
      </w:pPr>
      <w:r w:rsidRPr="00771707">
        <w:rPr>
          <w:rFonts w:ascii="Trebuchet MS" w:hAnsi="Trebuchet MS"/>
          <w:sz w:val="20"/>
          <w:szCs w:val="20"/>
        </w:rPr>
        <w:t xml:space="preserve">De keuzevrijheid komt tot uiting bij ‘keuzewerk’. Tijdens keuzewerk is de leerling vrij om te kiezen wat en hoe er geleerd wordt. </w:t>
      </w:r>
    </w:p>
    <w:p w:rsidR="00E03608" w:rsidRPr="00771707" w:rsidRDefault="00E03608" w:rsidP="00E03608">
      <w:pPr>
        <w:pStyle w:val="Geenafstand"/>
        <w:rPr>
          <w:rFonts w:ascii="Trebuchet MS" w:hAnsi="Trebuchet MS"/>
          <w:sz w:val="20"/>
          <w:szCs w:val="20"/>
        </w:rPr>
      </w:pPr>
    </w:p>
    <w:p w:rsidR="00E03608" w:rsidRPr="00A92271" w:rsidRDefault="00E03608" w:rsidP="00E03608">
      <w:pPr>
        <w:pStyle w:val="Geenafstand"/>
        <w:rPr>
          <w:rFonts w:ascii="Trebuchet MS" w:hAnsi="Trebuchet MS"/>
          <w:b/>
          <w:color w:val="99CB38" w:themeColor="accent1"/>
          <w:sz w:val="20"/>
          <w:szCs w:val="20"/>
        </w:rPr>
      </w:pPr>
      <w:r w:rsidRPr="00A92271">
        <w:rPr>
          <w:rFonts w:ascii="Trebuchet MS" w:hAnsi="Trebuchet MS"/>
          <w:b/>
          <w:color w:val="99CB38" w:themeColor="accent1"/>
          <w:sz w:val="20"/>
          <w:szCs w:val="20"/>
        </w:rPr>
        <w:t>Keuzewerk</w:t>
      </w:r>
    </w:p>
    <w:p w:rsidR="00E03608" w:rsidRPr="00771707" w:rsidRDefault="00E03608" w:rsidP="00E03608">
      <w:pPr>
        <w:pStyle w:val="Geenafstand"/>
        <w:jc w:val="both"/>
        <w:rPr>
          <w:rFonts w:ascii="Trebuchet MS" w:hAnsi="Trebuchet MS"/>
          <w:sz w:val="20"/>
          <w:szCs w:val="20"/>
          <w:lang w:eastAsia="nl-NL"/>
        </w:rPr>
      </w:pPr>
      <w:r w:rsidRPr="00771707">
        <w:rPr>
          <w:rFonts w:ascii="Trebuchet MS" w:hAnsi="Trebuchet MS"/>
          <w:sz w:val="20"/>
          <w:szCs w:val="20"/>
          <w:lang w:eastAsia="nl-NL"/>
        </w:rPr>
        <w:t>Tijdens keuzewerk is de leerling vrij om te kiezen wat en hoe er geleerd wordt. De keuzekast</w:t>
      </w:r>
      <w:r w:rsidR="00DC52A2">
        <w:rPr>
          <w:rFonts w:ascii="Trebuchet MS" w:hAnsi="Trebuchet MS"/>
          <w:sz w:val="20"/>
          <w:szCs w:val="20"/>
          <w:lang w:eastAsia="nl-NL"/>
        </w:rPr>
        <w:t>, voor de groepen 5 tot en met 8</w:t>
      </w:r>
      <w:r w:rsidRPr="00771707">
        <w:rPr>
          <w:rFonts w:ascii="Trebuchet MS" w:hAnsi="Trebuchet MS"/>
          <w:sz w:val="20"/>
          <w:szCs w:val="20"/>
          <w:lang w:eastAsia="nl-NL"/>
        </w:rPr>
        <w:t xml:space="preserve"> zijn ingericht volgens de uitgangspunten van meervoudige intelligentie (M.I.) . Leerlingen zijn niet op alle terreinen even sterk, ze zijn bijvoorbeeld wel rekenknap, maar niet woordknap. Als er dan uit de M.I. keuzekast gekozen wordt, kan er compenserend of versterkend te werk gegaan worden. Leerlingen kiezen </w:t>
      </w:r>
      <w:r w:rsidR="00DF47A9">
        <w:rPr>
          <w:rFonts w:ascii="Trebuchet MS" w:hAnsi="Trebuchet MS"/>
          <w:sz w:val="20"/>
          <w:szCs w:val="20"/>
          <w:lang w:eastAsia="nl-NL"/>
        </w:rPr>
        <w:t>opdrachten</w:t>
      </w:r>
      <w:r w:rsidRPr="00771707">
        <w:rPr>
          <w:rFonts w:ascii="Trebuchet MS" w:hAnsi="Trebuchet MS"/>
          <w:sz w:val="20"/>
          <w:szCs w:val="20"/>
          <w:lang w:eastAsia="nl-NL"/>
        </w:rPr>
        <w:t xml:space="preserve"> op terreinen waar ze minder goed/extra goed in zijn en/of waar hun interesses liggen. Met sommige kinderen zijn er individuele afspraken met betrekking tot het keuzewerk, de leerkracht stuurt bij waar nodig. </w:t>
      </w:r>
    </w:p>
    <w:p w:rsidR="00E03608" w:rsidRPr="00771707" w:rsidRDefault="00E03608" w:rsidP="00E03608">
      <w:pPr>
        <w:pStyle w:val="Geenafstand"/>
        <w:jc w:val="both"/>
        <w:rPr>
          <w:rFonts w:ascii="Trebuchet MS" w:hAnsi="Trebuchet MS"/>
          <w:sz w:val="20"/>
          <w:szCs w:val="20"/>
          <w:lang w:eastAsia="nl-NL"/>
        </w:rPr>
      </w:pPr>
    </w:p>
    <w:p w:rsidR="00E03608" w:rsidRPr="00771707" w:rsidRDefault="00E03608" w:rsidP="00E03608">
      <w:pPr>
        <w:pStyle w:val="Geenafstand"/>
        <w:jc w:val="both"/>
        <w:rPr>
          <w:rFonts w:ascii="Trebuchet MS" w:hAnsi="Trebuchet MS"/>
          <w:sz w:val="20"/>
          <w:szCs w:val="20"/>
          <w:lang w:eastAsia="nl-NL"/>
        </w:rPr>
      </w:pPr>
    </w:p>
    <w:p w:rsidR="00E03608" w:rsidRPr="00771707" w:rsidRDefault="00E03608" w:rsidP="00E03608">
      <w:pPr>
        <w:pStyle w:val="Geenafstand"/>
        <w:jc w:val="both"/>
        <w:rPr>
          <w:rFonts w:ascii="Trebuchet MS" w:hAnsi="Trebuchet MS"/>
          <w:sz w:val="20"/>
          <w:szCs w:val="20"/>
          <w:lang w:eastAsia="nl-NL"/>
        </w:rPr>
      </w:pPr>
    </w:p>
    <w:p w:rsidR="00E03608" w:rsidRPr="00771707" w:rsidRDefault="00E03608" w:rsidP="00E03608">
      <w:pPr>
        <w:pStyle w:val="Geenafstand"/>
        <w:jc w:val="both"/>
        <w:rPr>
          <w:rFonts w:ascii="Trebuchet MS" w:hAnsi="Trebuchet MS"/>
          <w:bCs/>
          <w:sz w:val="20"/>
          <w:szCs w:val="20"/>
          <w:lang w:eastAsia="nl-NL"/>
        </w:rPr>
      </w:pPr>
      <w:r w:rsidRPr="00771707">
        <w:rPr>
          <w:rFonts w:ascii="Trebuchet MS" w:hAnsi="Trebuchet MS"/>
          <w:bCs/>
          <w:sz w:val="20"/>
          <w:szCs w:val="20"/>
          <w:lang w:eastAsia="nl-NL"/>
        </w:rPr>
        <w:t> </w:t>
      </w:r>
    </w:p>
    <w:p w:rsidR="00E03608" w:rsidRPr="00771707" w:rsidRDefault="00E03608" w:rsidP="00E03608">
      <w:pPr>
        <w:rPr>
          <w:rFonts w:ascii="Trebuchet MS" w:hAnsi="Trebuchet MS"/>
          <w:b/>
          <w:sz w:val="20"/>
          <w:szCs w:val="20"/>
          <w:lang w:eastAsia="nl-NL"/>
        </w:rPr>
      </w:pPr>
      <w:r w:rsidRPr="00771707">
        <w:rPr>
          <w:rFonts w:ascii="Trebuchet MS" w:hAnsi="Trebuchet MS"/>
          <w:b/>
          <w:sz w:val="20"/>
          <w:szCs w:val="20"/>
          <w:lang w:eastAsia="nl-NL"/>
        </w:rPr>
        <w:t>groep 1/2</w:t>
      </w:r>
    </w:p>
    <w:p w:rsidR="00E03608" w:rsidRPr="00771707" w:rsidRDefault="00E03608" w:rsidP="00E03608">
      <w:pPr>
        <w:numPr>
          <w:ilvl w:val="0"/>
          <w:numId w:val="3"/>
        </w:numPr>
        <w:spacing w:before="100" w:beforeAutospacing="1" w:after="100" w:afterAutospacing="1" w:line="240" w:lineRule="auto"/>
        <w:rPr>
          <w:rFonts w:ascii="Trebuchet MS" w:hAnsi="Trebuchet MS"/>
          <w:sz w:val="20"/>
          <w:szCs w:val="20"/>
          <w:lang w:eastAsia="nl-NL"/>
        </w:rPr>
      </w:pPr>
      <w:r w:rsidRPr="00771707">
        <w:rPr>
          <w:rFonts w:ascii="Trebuchet MS" w:hAnsi="Trebuchet MS"/>
          <w:sz w:val="20"/>
          <w:szCs w:val="20"/>
          <w:lang w:eastAsia="nl-NL"/>
        </w:rPr>
        <w:t>keuzewerk staat niet op de weektaak</w:t>
      </w:r>
    </w:p>
    <w:p w:rsidR="00E03608" w:rsidRPr="00771707" w:rsidRDefault="00DF47A9" w:rsidP="00E03608">
      <w:pPr>
        <w:numPr>
          <w:ilvl w:val="0"/>
          <w:numId w:val="3"/>
        </w:numPr>
        <w:spacing w:before="100" w:beforeAutospacing="1" w:after="100" w:afterAutospacing="1" w:line="240" w:lineRule="auto"/>
        <w:rPr>
          <w:rFonts w:ascii="Trebuchet MS" w:hAnsi="Trebuchet MS"/>
          <w:sz w:val="20"/>
          <w:szCs w:val="20"/>
          <w:lang w:eastAsia="nl-NL"/>
        </w:rPr>
      </w:pPr>
      <w:r>
        <w:rPr>
          <w:rFonts w:ascii="Trebuchet MS" w:hAnsi="Trebuchet MS"/>
          <w:sz w:val="20"/>
          <w:szCs w:val="20"/>
          <w:lang w:eastAsia="nl-NL"/>
        </w:rPr>
        <w:t>een</w:t>
      </w:r>
      <w:r w:rsidR="00E03608" w:rsidRPr="00771707">
        <w:rPr>
          <w:rFonts w:ascii="Trebuchet MS" w:hAnsi="Trebuchet MS"/>
          <w:sz w:val="20"/>
          <w:szCs w:val="20"/>
          <w:lang w:eastAsia="nl-NL"/>
        </w:rPr>
        <w:t xml:space="preserve"> keer per dag 45min-60min</w:t>
      </w:r>
    </w:p>
    <w:p w:rsidR="00E03608" w:rsidRPr="00771707" w:rsidRDefault="00DF47A9" w:rsidP="00E03608">
      <w:pPr>
        <w:numPr>
          <w:ilvl w:val="0"/>
          <w:numId w:val="3"/>
        </w:numPr>
        <w:spacing w:before="100" w:beforeAutospacing="1" w:after="100" w:afterAutospacing="1" w:line="240" w:lineRule="auto"/>
        <w:rPr>
          <w:rFonts w:ascii="Trebuchet MS" w:hAnsi="Trebuchet MS"/>
          <w:sz w:val="20"/>
          <w:szCs w:val="20"/>
          <w:lang w:eastAsia="nl-NL"/>
        </w:rPr>
      </w:pPr>
      <w:r>
        <w:rPr>
          <w:rFonts w:ascii="Trebuchet MS" w:hAnsi="Trebuchet MS"/>
          <w:sz w:val="20"/>
          <w:szCs w:val="20"/>
          <w:lang w:eastAsia="nl-NL"/>
        </w:rPr>
        <w:t>taakwerk staat op het planbord</w:t>
      </w:r>
      <w:r w:rsidR="00E03608" w:rsidRPr="00771707">
        <w:rPr>
          <w:rFonts w:ascii="Trebuchet MS" w:hAnsi="Trebuchet MS"/>
          <w:sz w:val="20"/>
          <w:szCs w:val="20"/>
          <w:lang w:eastAsia="nl-NL"/>
        </w:rPr>
        <w:t xml:space="preserve">, daarna mogen kinderen zelf kiezen </w:t>
      </w:r>
      <w:r>
        <w:rPr>
          <w:rFonts w:ascii="Trebuchet MS" w:hAnsi="Trebuchet MS"/>
          <w:sz w:val="20"/>
          <w:szCs w:val="20"/>
          <w:lang w:eastAsia="nl-NL"/>
        </w:rPr>
        <w:t xml:space="preserve">op het keuzebord </w:t>
      </w:r>
      <w:r w:rsidR="00E03608" w:rsidRPr="00771707">
        <w:rPr>
          <w:rFonts w:ascii="Trebuchet MS" w:hAnsi="Trebuchet MS"/>
          <w:sz w:val="20"/>
          <w:szCs w:val="20"/>
          <w:lang w:eastAsia="nl-NL"/>
        </w:rPr>
        <w:t>tijdens het spelen en werken (spelen in de hoeken, ontwikkelingsmateriaal, constructiemateriaal, knutselen, tekenen, spelletje doen etc.)</w:t>
      </w:r>
    </w:p>
    <w:p w:rsidR="00E03608" w:rsidRPr="00771707" w:rsidRDefault="00E03608" w:rsidP="00DF47A9">
      <w:pPr>
        <w:spacing w:before="100" w:beforeAutospacing="1" w:after="100" w:afterAutospacing="1" w:line="240" w:lineRule="auto"/>
        <w:ind w:left="720"/>
        <w:rPr>
          <w:rFonts w:ascii="Trebuchet MS" w:hAnsi="Trebuchet MS"/>
          <w:sz w:val="20"/>
          <w:szCs w:val="20"/>
          <w:lang w:eastAsia="nl-NL"/>
        </w:rPr>
      </w:pPr>
    </w:p>
    <w:p w:rsidR="00E03608" w:rsidRPr="00771707" w:rsidRDefault="00E03608" w:rsidP="00E03608">
      <w:pPr>
        <w:rPr>
          <w:rFonts w:ascii="Trebuchet MS" w:hAnsi="Trebuchet MS"/>
          <w:b/>
          <w:sz w:val="20"/>
          <w:szCs w:val="20"/>
          <w:lang w:eastAsia="nl-NL"/>
        </w:rPr>
      </w:pPr>
      <w:r w:rsidRPr="00771707">
        <w:rPr>
          <w:rFonts w:ascii="Trebuchet MS" w:hAnsi="Trebuchet MS"/>
          <w:b/>
          <w:sz w:val="20"/>
          <w:szCs w:val="20"/>
          <w:lang w:eastAsia="nl-NL"/>
        </w:rPr>
        <w:t>groep 3</w:t>
      </w:r>
      <w:r w:rsidR="00DF47A9">
        <w:rPr>
          <w:rFonts w:ascii="Trebuchet MS" w:hAnsi="Trebuchet MS"/>
          <w:b/>
          <w:sz w:val="20"/>
          <w:szCs w:val="20"/>
          <w:lang w:eastAsia="nl-NL"/>
        </w:rPr>
        <w:t>/4</w:t>
      </w:r>
    </w:p>
    <w:p w:rsidR="00E03608" w:rsidRPr="00771707" w:rsidRDefault="00974846" w:rsidP="00E03608">
      <w:pPr>
        <w:numPr>
          <w:ilvl w:val="0"/>
          <w:numId w:val="4"/>
        </w:numPr>
        <w:spacing w:before="100" w:beforeAutospacing="1" w:after="100" w:afterAutospacing="1" w:line="240" w:lineRule="auto"/>
        <w:rPr>
          <w:rFonts w:ascii="Trebuchet MS" w:hAnsi="Trebuchet MS"/>
          <w:sz w:val="20"/>
          <w:szCs w:val="20"/>
          <w:lang w:eastAsia="nl-NL"/>
        </w:rPr>
      </w:pPr>
      <w:r>
        <w:rPr>
          <w:rFonts w:ascii="Trebuchet MS" w:hAnsi="Trebuchet MS"/>
          <w:sz w:val="20"/>
          <w:szCs w:val="20"/>
          <w:lang w:eastAsia="nl-NL"/>
        </w:rPr>
        <w:t>werken aan eigen leerdoel of het thema werkstuk van Davinci</w:t>
      </w:r>
    </w:p>
    <w:p w:rsidR="00E03608" w:rsidRPr="00771707" w:rsidRDefault="00E03608" w:rsidP="00E03608">
      <w:pPr>
        <w:numPr>
          <w:ilvl w:val="0"/>
          <w:numId w:val="4"/>
        </w:numPr>
        <w:spacing w:before="100" w:beforeAutospacing="1" w:after="100" w:afterAutospacing="1" w:line="240" w:lineRule="auto"/>
        <w:rPr>
          <w:rFonts w:ascii="Trebuchet MS" w:hAnsi="Trebuchet MS"/>
          <w:sz w:val="20"/>
          <w:szCs w:val="20"/>
          <w:lang w:eastAsia="nl-NL"/>
        </w:rPr>
      </w:pPr>
      <w:r w:rsidRPr="00771707">
        <w:rPr>
          <w:rFonts w:ascii="Trebuchet MS" w:hAnsi="Trebuchet MS"/>
          <w:sz w:val="20"/>
          <w:szCs w:val="20"/>
          <w:lang w:eastAsia="nl-NL"/>
        </w:rPr>
        <w:t>vaste momenten en zelf inplannen op de weektaak</w:t>
      </w:r>
    </w:p>
    <w:p w:rsidR="00E03608" w:rsidRPr="00771707" w:rsidRDefault="00E03608" w:rsidP="00E03608">
      <w:pPr>
        <w:numPr>
          <w:ilvl w:val="0"/>
          <w:numId w:val="4"/>
        </w:numPr>
        <w:spacing w:before="100" w:beforeAutospacing="1" w:after="100" w:afterAutospacing="1" w:line="240" w:lineRule="auto"/>
        <w:rPr>
          <w:rFonts w:ascii="Trebuchet MS" w:hAnsi="Trebuchet MS"/>
          <w:sz w:val="20"/>
          <w:szCs w:val="20"/>
          <w:lang w:eastAsia="nl-NL"/>
        </w:rPr>
      </w:pPr>
      <w:r w:rsidRPr="00771707">
        <w:rPr>
          <w:rFonts w:ascii="Trebuchet MS" w:hAnsi="Trebuchet MS"/>
          <w:sz w:val="20"/>
          <w:szCs w:val="20"/>
          <w:lang w:eastAsia="nl-NL"/>
        </w:rPr>
        <w:t>uit sommige kasten mag er in de ochtend worden gekozen en andere kasten in de middag. </w:t>
      </w:r>
    </w:p>
    <w:p w:rsidR="0048423E" w:rsidRDefault="005A070B" w:rsidP="00E03608">
      <w:pPr>
        <w:rPr>
          <w:rFonts w:ascii="Trebuchet MS" w:hAnsi="Trebuchet MS"/>
          <w:b/>
          <w:sz w:val="20"/>
          <w:szCs w:val="20"/>
          <w:lang w:eastAsia="nl-NL"/>
        </w:rPr>
      </w:pPr>
      <w:r>
        <w:rPr>
          <w:rFonts w:ascii="Trebuchet MS" w:hAnsi="Trebuchet MS"/>
          <w:b/>
          <w:noProof/>
          <w:sz w:val="20"/>
          <w:szCs w:val="20"/>
          <w:lang w:eastAsia="nl-NL"/>
        </w:rPr>
        <w:drawing>
          <wp:anchor distT="0" distB="0" distL="114300" distR="114300" simplePos="0" relativeHeight="251722752" behindDoc="1" locked="0" layoutInCell="1" allowOverlap="1">
            <wp:simplePos x="0" y="0"/>
            <wp:positionH relativeFrom="column">
              <wp:posOffset>2008505</wp:posOffset>
            </wp:positionH>
            <wp:positionV relativeFrom="paragraph">
              <wp:posOffset>99695</wp:posOffset>
            </wp:positionV>
            <wp:extent cx="1803400" cy="2573655"/>
            <wp:effectExtent l="0" t="0" r="6350" b="0"/>
            <wp:wrapTight wrapText="bothSides">
              <wp:wrapPolygon edited="0">
                <wp:start x="0" y="0"/>
                <wp:lineTo x="0" y="21424"/>
                <wp:lineTo x="21448" y="21424"/>
                <wp:lineTo x="21448"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3400" cy="2573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423E" w:rsidRDefault="0048423E" w:rsidP="00E03608">
      <w:pPr>
        <w:rPr>
          <w:rFonts w:ascii="Trebuchet MS" w:hAnsi="Trebuchet MS"/>
          <w:b/>
          <w:sz w:val="20"/>
          <w:szCs w:val="20"/>
          <w:lang w:eastAsia="nl-NL"/>
        </w:rPr>
      </w:pPr>
    </w:p>
    <w:p w:rsidR="0048423E" w:rsidRDefault="0048423E" w:rsidP="00E03608">
      <w:pPr>
        <w:rPr>
          <w:rFonts w:ascii="Trebuchet MS" w:hAnsi="Trebuchet MS"/>
          <w:b/>
          <w:sz w:val="20"/>
          <w:szCs w:val="20"/>
          <w:lang w:eastAsia="nl-NL"/>
        </w:rPr>
      </w:pPr>
    </w:p>
    <w:p w:rsidR="0048423E" w:rsidRDefault="0048423E" w:rsidP="00E03608">
      <w:pPr>
        <w:rPr>
          <w:rFonts w:ascii="Trebuchet MS" w:hAnsi="Trebuchet MS"/>
          <w:b/>
          <w:sz w:val="20"/>
          <w:szCs w:val="20"/>
          <w:lang w:eastAsia="nl-NL"/>
        </w:rPr>
      </w:pPr>
    </w:p>
    <w:p w:rsidR="0048423E" w:rsidRDefault="0048423E" w:rsidP="00E03608">
      <w:pPr>
        <w:rPr>
          <w:rFonts w:ascii="Trebuchet MS" w:hAnsi="Trebuchet MS"/>
          <w:b/>
          <w:sz w:val="20"/>
          <w:szCs w:val="20"/>
          <w:lang w:eastAsia="nl-NL"/>
        </w:rPr>
      </w:pPr>
    </w:p>
    <w:p w:rsidR="0048423E" w:rsidRDefault="0048423E" w:rsidP="00E03608">
      <w:pPr>
        <w:rPr>
          <w:rFonts w:ascii="Trebuchet MS" w:hAnsi="Trebuchet MS"/>
          <w:b/>
          <w:sz w:val="20"/>
          <w:szCs w:val="20"/>
          <w:lang w:eastAsia="nl-NL"/>
        </w:rPr>
      </w:pPr>
    </w:p>
    <w:p w:rsidR="0048423E" w:rsidRDefault="0048423E" w:rsidP="00E03608">
      <w:pPr>
        <w:rPr>
          <w:rFonts w:ascii="Trebuchet MS" w:hAnsi="Trebuchet MS"/>
          <w:b/>
          <w:sz w:val="20"/>
          <w:szCs w:val="20"/>
          <w:lang w:eastAsia="nl-NL"/>
        </w:rPr>
      </w:pPr>
    </w:p>
    <w:p w:rsidR="0048423E" w:rsidRDefault="0048423E" w:rsidP="00E03608">
      <w:pPr>
        <w:rPr>
          <w:rFonts w:ascii="Trebuchet MS" w:hAnsi="Trebuchet MS"/>
          <w:b/>
          <w:sz w:val="20"/>
          <w:szCs w:val="20"/>
          <w:lang w:eastAsia="nl-NL"/>
        </w:rPr>
      </w:pPr>
    </w:p>
    <w:p w:rsidR="005A070B" w:rsidRDefault="0048423E" w:rsidP="0048423E">
      <w:pPr>
        <w:spacing w:before="100" w:beforeAutospacing="1" w:after="100" w:afterAutospacing="1" w:line="240" w:lineRule="auto"/>
        <w:rPr>
          <w:rFonts w:ascii="Trebuchet MS" w:hAnsi="Trebuchet MS"/>
          <w:b/>
          <w:sz w:val="20"/>
          <w:szCs w:val="20"/>
          <w:lang w:eastAsia="nl-NL"/>
        </w:rPr>
      </w:pPr>
      <w:r>
        <w:rPr>
          <w:rFonts w:ascii="Trebuchet MS" w:hAnsi="Trebuchet MS"/>
          <w:b/>
          <w:sz w:val="20"/>
          <w:szCs w:val="20"/>
          <w:lang w:eastAsia="nl-NL"/>
        </w:rPr>
        <w:tab/>
        <w:t xml:space="preserve">                                               </w:t>
      </w:r>
    </w:p>
    <w:p w:rsidR="0048423E" w:rsidRPr="00771707" w:rsidRDefault="005A070B" w:rsidP="0048423E">
      <w:pPr>
        <w:spacing w:before="100" w:beforeAutospacing="1" w:after="100" w:afterAutospacing="1" w:line="240" w:lineRule="auto"/>
        <w:rPr>
          <w:rFonts w:ascii="Trebuchet MS" w:hAnsi="Trebuchet MS"/>
          <w:b/>
          <w:sz w:val="20"/>
          <w:szCs w:val="20"/>
          <w:lang w:eastAsia="nl-NL"/>
        </w:rPr>
      </w:pPr>
      <w:r>
        <w:rPr>
          <w:rFonts w:ascii="Trebuchet MS" w:hAnsi="Trebuchet MS"/>
          <w:b/>
          <w:sz w:val="20"/>
          <w:szCs w:val="20"/>
          <w:lang w:eastAsia="nl-NL"/>
        </w:rPr>
        <w:t xml:space="preserve">                                                         </w:t>
      </w:r>
      <w:r w:rsidR="0048423E" w:rsidRPr="00771707">
        <w:rPr>
          <w:rFonts w:ascii="Trebuchet MS" w:hAnsi="Trebuchet MS"/>
          <w:b/>
          <w:sz w:val="20"/>
          <w:szCs w:val="20"/>
          <w:lang w:eastAsia="nl-NL"/>
        </w:rPr>
        <w:t xml:space="preserve">keuzekast groep </w:t>
      </w:r>
      <w:r w:rsidR="0048423E">
        <w:rPr>
          <w:rFonts w:ascii="Trebuchet MS" w:hAnsi="Trebuchet MS"/>
          <w:b/>
          <w:sz w:val="20"/>
          <w:szCs w:val="20"/>
          <w:lang w:eastAsia="nl-NL"/>
        </w:rPr>
        <w:t xml:space="preserve">5 t/m </w:t>
      </w:r>
      <w:r w:rsidR="0048423E" w:rsidRPr="00771707">
        <w:rPr>
          <w:rFonts w:ascii="Trebuchet MS" w:hAnsi="Trebuchet MS"/>
          <w:b/>
          <w:sz w:val="20"/>
          <w:szCs w:val="20"/>
          <w:lang w:eastAsia="nl-NL"/>
        </w:rPr>
        <w:t>8</w:t>
      </w:r>
    </w:p>
    <w:p w:rsidR="0048423E" w:rsidRDefault="0048423E" w:rsidP="0048423E">
      <w:pPr>
        <w:tabs>
          <w:tab w:val="left" w:pos="3750"/>
        </w:tabs>
        <w:rPr>
          <w:rFonts w:ascii="Trebuchet MS" w:hAnsi="Trebuchet MS"/>
          <w:b/>
          <w:sz w:val="20"/>
          <w:szCs w:val="20"/>
          <w:lang w:eastAsia="nl-NL"/>
        </w:rPr>
      </w:pPr>
    </w:p>
    <w:p w:rsidR="00E03608" w:rsidRPr="00771707" w:rsidRDefault="00DF47A9" w:rsidP="00E03608">
      <w:pPr>
        <w:rPr>
          <w:rFonts w:ascii="Trebuchet MS" w:hAnsi="Trebuchet MS"/>
          <w:b/>
          <w:sz w:val="20"/>
          <w:szCs w:val="20"/>
          <w:lang w:eastAsia="nl-NL"/>
        </w:rPr>
      </w:pPr>
      <w:r>
        <w:rPr>
          <w:rFonts w:ascii="Trebuchet MS" w:hAnsi="Trebuchet MS"/>
          <w:b/>
          <w:sz w:val="20"/>
          <w:szCs w:val="20"/>
          <w:lang w:eastAsia="nl-NL"/>
        </w:rPr>
        <w:t xml:space="preserve">groep </w:t>
      </w:r>
      <w:r w:rsidR="00E03608" w:rsidRPr="00771707">
        <w:rPr>
          <w:rFonts w:ascii="Trebuchet MS" w:hAnsi="Trebuchet MS"/>
          <w:b/>
          <w:sz w:val="20"/>
          <w:szCs w:val="20"/>
          <w:lang w:eastAsia="nl-NL"/>
        </w:rPr>
        <w:t>5</w:t>
      </w:r>
      <w:r>
        <w:rPr>
          <w:rFonts w:ascii="Trebuchet MS" w:hAnsi="Trebuchet MS"/>
          <w:b/>
          <w:sz w:val="20"/>
          <w:szCs w:val="20"/>
          <w:lang w:eastAsia="nl-NL"/>
        </w:rPr>
        <w:t>/6</w:t>
      </w:r>
      <w:r w:rsidR="00E03608" w:rsidRPr="00771707">
        <w:rPr>
          <w:rFonts w:ascii="Trebuchet MS" w:hAnsi="Trebuchet MS"/>
          <w:b/>
          <w:sz w:val="20"/>
          <w:szCs w:val="20"/>
          <w:lang w:eastAsia="nl-NL"/>
        </w:rPr>
        <w:t xml:space="preserve">  </w:t>
      </w:r>
    </w:p>
    <w:p w:rsidR="00E03608" w:rsidRPr="00771707" w:rsidRDefault="00974846" w:rsidP="00E03608">
      <w:pPr>
        <w:numPr>
          <w:ilvl w:val="0"/>
          <w:numId w:val="5"/>
        </w:numPr>
        <w:spacing w:before="100" w:beforeAutospacing="1" w:after="100" w:afterAutospacing="1" w:line="240" w:lineRule="auto"/>
        <w:rPr>
          <w:rFonts w:ascii="Trebuchet MS" w:hAnsi="Trebuchet MS"/>
          <w:sz w:val="20"/>
          <w:szCs w:val="20"/>
          <w:lang w:eastAsia="nl-NL"/>
        </w:rPr>
      </w:pPr>
      <w:r>
        <w:rPr>
          <w:rFonts w:ascii="Trebuchet MS" w:hAnsi="Trebuchet MS"/>
          <w:sz w:val="20"/>
          <w:szCs w:val="20"/>
          <w:lang w:eastAsia="nl-NL"/>
        </w:rPr>
        <w:t>t</w:t>
      </w:r>
      <w:r w:rsidR="00E03608" w:rsidRPr="00771707">
        <w:rPr>
          <w:rFonts w:ascii="Trebuchet MS" w:hAnsi="Trebuchet MS"/>
          <w:sz w:val="20"/>
          <w:szCs w:val="20"/>
          <w:lang w:eastAsia="nl-NL"/>
        </w:rPr>
        <w:t>wee keer per week een 1/2 uur</w:t>
      </w:r>
    </w:p>
    <w:p w:rsidR="00E03608" w:rsidRPr="00771707" w:rsidRDefault="00E03608" w:rsidP="00E03608">
      <w:pPr>
        <w:numPr>
          <w:ilvl w:val="0"/>
          <w:numId w:val="5"/>
        </w:numPr>
        <w:spacing w:before="100" w:beforeAutospacing="1" w:after="100" w:afterAutospacing="1" w:line="240" w:lineRule="auto"/>
        <w:rPr>
          <w:rFonts w:ascii="Trebuchet MS" w:hAnsi="Trebuchet MS"/>
          <w:sz w:val="20"/>
          <w:szCs w:val="20"/>
          <w:lang w:eastAsia="nl-NL"/>
        </w:rPr>
      </w:pPr>
      <w:r w:rsidRPr="00771707">
        <w:rPr>
          <w:rFonts w:ascii="Trebuchet MS" w:hAnsi="Trebuchet MS"/>
          <w:sz w:val="20"/>
          <w:szCs w:val="20"/>
          <w:lang w:eastAsia="nl-NL"/>
        </w:rPr>
        <w:t>kasten zijn op basis van verschillende s</w:t>
      </w:r>
      <w:r w:rsidR="00974846">
        <w:rPr>
          <w:rFonts w:ascii="Trebuchet MS" w:hAnsi="Trebuchet MS"/>
          <w:sz w:val="20"/>
          <w:szCs w:val="20"/>
          <w:lang w:eastAsia="nl-NL"/>
        </w:rPr>
        <w:t>oorten intelligenties ingedeeld, 1 keer op het rooster en 1 keer in de week vast</w:t>
      </w:r>
    </w:p>
    <w:p w:rsidR="00E03608" w:rsidRPr="00771707" w:rsidRDefault="00E03608" w:rsidP="00E03608">
      <w:pPr>
        <w:spacing w:before="100" w:beforeAutospacing="1" w:after="100" w:afterAutospacing="1" w:line="240" w:lineRule="auto"/>
        <w:rPr>
          <w:rFonts w:ascii="Trebuchet MS" w:hAnsi="Trebuchet MS"/>
          <w:b/>
          <w:sz w:val="20"/>
          <w:szCs w:val="20"/>
          <w:lang w:eastAsia="nl-NL"/>
        </w:rPr>
      </w:pPr>
      <w:r w:rsidRPr="00771707">
        <w:rPr>
          <w:rFonts w:ascii="Trebuchet MS" w:hAnsi="Trebuchet MS"/>
          <w:b/>
          <w:sz w:val="20"/>
          <w:szCs w:val="20"/>
          <w:lang w:eastAsia="nl-NL"/>
        </w:rPr>
        <w:t xml:space="preserve">                              </w:t>
      </w:r>
    </w:p>
    <w:p w:rsidR="00E03608" w:rsidRPr="00771707" w:rsidRDefault="00E03608" w:rsidP="00E03608">
      <w:pPr>
        <w:rPr>
          <w:rFonts w:ascii="Trebuchet MS" w:hAnsi="Trebuchet MS"/>
          <w:b/>
          <w:sz w:val="20"/>
          <w:szCs w:val="20"/>
          <w:lang w:eastAsia="nl-NL"/>
        </w:rPr>
      </w:pPr>
      <w:r w:rsidRPr="00771707">
        <w:rPr>
          <w:rFonts w:ascii="Trebuchet MS" w:hAnsi="Trebuchet MS"/>
          <w:b/>
          <w:sz w:val="20"/>
          <w:szCs w:val="20"/>
          <w:lang w:eastAsia="nl-NL"/>
        </w:rPr>
        <w:t>groep 7/8</w:t>
      </w:r>
    </w:p>
    <w:p w:rsidR="00E03608" w:rsidRDefault="00E03608" w:rsidP="00E03608">
      <w:pPr>
        <w:numPr>
          <w:ilvl w:val="0"/>
          <w:numId w:val="6"/>
        </w:numPr>
        <w:spacing w:before="100" w:beforeAutospacing="1" w:after="100" w:afterAutospacing="1" w:line="240" w:lineRule="auto"/>
        <w:rPr>
          <w:rFonts w:ascii="Trebuchet MS" w:hAnsi="Trebuchet MS"/>
          <w:sz w:val="20"/>
          <w:szCs w:val="20"/>
          <w:lang w:eastAsia="nl-NL"/>
        </w:rPr>
      </w:pPr>
      <w:r w:rsidRPr="00771707">
        <w:rPr>
          <w:rFonts w:ascii="Trebuchet MS" w:hAnsi="Trebuchet MS"/>
          <w:sz w:val="20"/>
          <w:szCs w:val="20"/>
          <w:lang w:eastAsia="nl-NL"/>
        </w:rPr>
        <w:t xml:space="preserve">keuzewerk staat op de </w:t>
      </w:r>
      <w:r w:rsidR="00974846">
        <w:rPr>
          <w:rFonts w:ascii="Trebuchet MS" w:hAnsi="Trebuchet MS"/>
          <w:sz w:val="20"/>
          <w:szCs w:val="20"/>
          <w:lang w:eastAsia="nl-NL"/>
        </w:rPr>
        <w:t>planning</w:t>
      </w:r>
    </w:p>
    <w:p w:rsidR="00974846" w:rsidRPr="00771707" w:rsidRDefault="00974846" w:rsidP="00E03608">
      <w:pPr>
        <w:numPr>
          <w:ilvl w:val="0"/>
          <w:numId w:val="6"/>
        </w:numPr>
        <w:spacing w:before="100" w:beforeAutospacing="1" w:after="100" w:afterAutospacing="1" w:line="240" w:lineRule="auto"/>
        <w:rPr>
          <w:rFonts w:ascii="Trebuchet MS" w:hAnsi="Trebuchet MS"/>
          <w:sz w:val="20"/>
          <w:szCs w:val="20"/>
          <w:lang w:eastAsia="nl-NL"/>
        </w:rPr>
      </w:pPr>
      <w:r>
        <w:rPr>
          <w:rFonts w:ascii="Trebuchet MS" w:hAnsi="Trebuchet MS"/>
          <w:sz w:val="20"/>
          <w:szCs w:val="20"/>
          <w:lang w:eastAsia="nl-NL"/>
        </w:rPr>
        <w:t>er wordt gebruik gemaakt van de keuzekast</w:t>
      </w:r>
    </w:p>
    <w:p w:rsidR="00E03608" w:rsidRPr="00771707" w:rsidRDefault="00E03608" w:rsidP="00E03608">
      <w:pPr>
        <w:numPr>
          <w:ilvl w:val="0"/>
          <w:numId w:val="6"/>
        </w:numPr>
        <w:spacing w:before="100" w:beforeAutospacing="1" w:after="100" w:afterAutospacing="1" w:line="240" w:lineRule="auto"/>
        <w:rPr>
          <w:rFonts w:ascii="Trebuchet MS" w:hAnsi="Trebuchet MS"/>
          <w:sz w:val="20"/>
          <w:szCs w:val="20"/>
          <w:lang w:eastAsia="nl-NL"/>
        </w:rPr>
      </w:pPr>
      <w:r w:rsidRPr="00771707">
        <w:rPr>
          <w:rFonts w:ascii="Trebuchet MS" w:hAnsi="Trebuchet MS"/>
          <w:sz w:val="20"/>
          <w:szCs w:val="20"/>
          <w:lang w:eastAsia="nl-NL"/>
        </w:rPr>
        <w:t xml:space="preserve">moment is vrij, wordt op de weektaak ingepland </w:t>
      </w:r>
    </w:p>
    <w:p w:rsidR="00E03608" w:rsidRPr="00A92271" w:rsidRDefault="00E03608" w:rsidP="00E03608">
      <w:pPr>
        <w:tabs>
          <w:tab w:val="left" w:pos="4395"/>
        </w:tabs>
        <w:spacing w:after="0" w:line="240" w:lineRule="auto"/>
        <w:jc w:val="both"/>
        <w:rPr>
          <w:rFonts w:ascii="Trebuchet MS" w:hAnsi="Trebuchet MS"/>
          <w:b/>
          <w:color w:val="99CB38" w:themeColor="accent1"/>
          <w:sz w:val="20"/>
          <w:szCs w:val="20"/>
        </w:rPr>
      </w:pPr>
      <w:r w:rsidRPr="00A92271">
        <w:rPr>
          <w:rFonts w:ascii="Trebuchet MS" w:hAnsi="Trebuchet MS"/>
          <w:b/>
          <w:color w:val="99CB38" w:themeColor="accent1"/>
          <w:sz w:val="20"/>
          <w:szCs w:val="20"/>
        </w:rPr>
        <w:t>Huishoudelijke taken</w:t>
      </w:r>
    </w:p>
    <w:p w:rsidR="00E03608" w:rsidRPr="00771707" w:rsidRDefault="00E03608" w:rsidP="00E03608">
      <w:pPr>
        <w:tabs>
          <w:tab w:val="left" w:pos="4395"/>
        </w:tabs>
        <w:spacing w:after="0" w:line="240" w:lineRule="auto"/>
        <w:jc w:val="both"/>
        <w:rPr>
          <w:rFonts w:ascii="Trebuchet MS" w:hAnsi="Trebuchet MS"/>
          <w:sz w:val="20"/>
          <w:szCs w:val="20"/>
          <w:lang w:eastAsia="nl-NL"/>
        </w:rPr>
      </w:pPr>
      <w:r w:rsidRPr="00771707">
        <w:rPr>
          <w:rFonts w:ascii="Trebuchet MS" w:hAnsi="Trebuchet MS"/>
          <w:sz w:val="20"/>
          <w:szCs w:val="20"/>
          <w:lang w:eastAsia="nl-NL"/>
        </w:rPr>
        <w:t>Het is belangrijk dat leerlingen leren verantwoordelijkheid te dragen voor hun eigen klas, school en omgeving. Daarom werken we binnen de school met huishoudelijke taken. Groep 3 tot en met groep 8</w:t>
      </w:r>
      <w:r w:rsidRPr="00771707">
        <w:rPr>
          <w:rFonts w:ascii="Trebuchet MS" w:hAnsi="Trebuchet MS"/>
          <w:color w:val="FF0000"/>
          <w:sz w:val="20"/>
          <w:szCs w:val="20"/>
          <w:lang w:eastAsia="nl-NL"/>
        </w:rPr>
        <w:t xml:space="preserve"> </w:t>
      </w:r>
      <w:r w:rsidRPr="00771707">
        <w:rPr>
          <w:rFonts w:ascii="Trebuchet MS" w:hAnsi="Trebuchet MS"/>
          <w:sz w:val="20"/>
          <w:szCs w:val="20"/>
          <w:lang w:eastAsia="nl-NL"/>
        </w:rPr>
        <w:t>werkt met een ‘takenbord’ waar alle klusjes op vermeld staan en door welke leerlingen ze uitgevoerd moeten worden. Voorbeelden van taken zijn: vloer vegen, kasten controleren, keukentje netjes houden, hand</w:t>
      </w:r>
      <w:r w:rsidR="00974846">
        <w:rPr>
          <w:rFonts w:ascii="Trebuchet MS" w:hAnsi="Trebuchet MS"/>
          <w:sz w:val="20"/>
          <w:szCs w:val="20"/>
          <w:lang w:eastAsia="nl-NL"/>
        </w:rPr>
        <w:t>doeken halen, bord schoonmaken, ramen dicht doen, planten water geven.</w:t>
      </w:r>
    </w:p>
    <w:p w:rsidR="00E03608" w:rsidRPr="00771707" w:rsidRDefault="00E03608" w:rsidP="00E03608">
      <w:pPr>
        <w:tabs>
          <w:tab w:val="left" w:pos="4395"/>
        </w:tabs>
        <w:spacing w:after="0" w:line="240" w:lineRule="auto"/>
        <w:jc w:val="both"/>
        <w:rPr>
          <w:rFonts w:ascii="Trebuchet MS" w:hAnsi="Trebuchet MS"/>
          <w:sz w:val="20"/>
          <w:szCs w:val="20"/>
          <w:lang w:eastAsia="nl-NL"/>
        </w:rPr>
      </w:pPr>
      <w:r w:rsidRPr="00771707">
        <w:rPr>
          <w:rFonts w:ascii="Trebuchet MS" w:hAnsi="Trebuchet MS"/>
          <w:sz w:val="20"/>
          <w:szCs w:val="20"/>
          <w:lang w:eastAsia="nl-NL"/>
        </w:rPr>
        <w:t xml:space="preserve">Bij de groepen 1/2 hebben de kleuters ook huishoudelijke taken en wordt er gewerkt met daghulpjes die de </w:t>
      </w:r>
      <w:r w:rsidR="004E715A">
        <w:rPr>
          <w:rFonts w:ascii="Trebuchet MS" w:hAnsi="Trebuchet MS"/>
          <w:sz w:val="20"/>
          <w:szCs w:val="20"/>
          <w:lang w:eastAsia="nl-NL"/>
        </w:rPr>
        <w:t>leerkracht</w:t>
      </w:r>
      <w:r w:rsidRPr="00771707">
        <w:rPr>
          <w:rFonts w:ascii="Trebuchet MS" w:hAnsi="Trebuchet MS"/>
          <w:sz w:val="20"/>
          <w:szCs w:val="20"/>
          <w:lang w:eastAsia="nl-NL"/>
        </w:rPr>
        <w:t xml:space="preserve"> helpen.             </w:t>
      </w:r>
    </w:p>
    <w:p w:rsidR="00E03608" w:rsidRPr="00771707" w:rsidRDefault="00E03608" w:rsidP="00E03608">
      <w:pPr>
        <w:tabs>
          <w:tab w:val="left" w:pos="4395"/>
        </w:tabs>
        <w:spacing w:after="0" w:line="240" w:lineRule="auto"/>
        <w:jc w:val="both"/>
        <w:rPr>
          <w:rFonts w:ascii="Trebuchet MS" w:hAnsi="Trebuchet MS"/>
          <w:noProof/>
          <w:sz w:val="20"/>
          <w:szCs w:val="20"/>
          <w:lang w:eastAsia="nl-NL"/>
        </w:rPr>
      </w:pPr>
      <w:r w:rsidRPr="00771707">
        <w:rPr>
          <w:rFonts w:ascii="Trebuchet MS" w:hAnsi="Trebuchet MS"/>
          <w:sz w:val="20"/>
          <w:szCs w:val="20"/>
          <w:lang w:eastAsia="nl-NL"/>
        </w:rPr>
        <w:t xml:space="preserve">                                                         </w:t>
      </w:r>
      <w:r w:rsidRPr="00771707">
        <w:rPr>
          <w:rFonts w:ascii="Trebuchet MS" w:hAnsi="Trebuchet MS"/>
          <w:noProof/>
          <w:sz w:val="20"/>
          <w:szCs w:val="20"/>
          <w:lang w:eastAsia="nl-NL"/>
        </w:rPr>
        <w:t xml:space="preserve">      </w:t>
      </w:r>
    </w:p>
    <w:p w:rsidR="00982A40" w:rsidRDefault="005A070B" w:rsidP="00E03608">
      <w:pPr>
        <w:tabs>
          <w:tab w:val="left" w:pos="4395"/>
        </w:tabs>
        <w:spacing w:after="0" w:line="240" w:lineRule="auto"/>
        <w:jc w:val="both"/>
        <w:rPr>
          <w:rFonts w:ascii="Trebuchet MS" w:hAnsi="Trebuchet MS"/>
          <w:noProof/>
          <w:sz w:val="20"/>
          <w:szCs w:val="20"/>
          <w:lang w:eastAsia="nl-NL"/>
        </w:rPr>
      </w:pPr>
      <w:r>
        <w:rPr>
          <w:rFonts w:ascii="Trebuchet MS" w:hAnsi="Trebuchet MS"/>
          <w:noProof/>
          <w:sz w:val="20"/>
          <w:szCs w:val="20"/>
          <w:lang w:eastAsia="nl-NL"/>
        </w:rPr>
        <w:lastRenderedPageBreak/>
        <w:drawing>
          <wp:anchor distT="0" distB="0" distL="114300" distR="114300" simplePos="0" relativeHeight="251676672" behindDoc="0" locked="0" layoutInCell="1" allowOverlap="1">
            <wp:simplePos x="0" y="0"/>
            <wp:positionH relativeFrom="column">
              <wp:posOffset>903605</wp:posOffset>
            </wp:positionH>
            <wp:positionV relativeFrom="paragraph">
              <wp:posOffset>175895</wp:posOffset>
            </wp:positionV>
            <wp:extent cx="1181100" cy="2907030"/>
            <wp:effectExtent l="0" t="0" r="0" b="762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1100" cy="2907030"/>
                    </a:xfrm>
                    <a:prstGeom prst="rect">
                      <a:avLst/>
                    </a:prstGeom>
                    <a:noFill/>
                    <a:ln>
                      <a:noFill/>
                    </a:ln>
                  </pic:spPr>
                </pic:pic>
              </a:graphicData>
            </a:graphic>
          </wp:anchor>
        </w:drawing>
      </w:r>
      <w:r>
        <w:rPr>
          <w:rFonts w:ascii="Trebuchet MS" w:hAnsi="Trebuchet MS"/>
          <w:b/>
          <w:noProof/>
          <w:sz w:val="20"/>
          <w:szCs w:val="20"/>
          <w:lang w:eastAsia="nl-NL"/>
        </w:rPr>
        <w:drawing>
          <wp:anchor distT="0" distB="0" distL="114300" distR="114300" simplePos="0" relativeHeight="251675648" behindDoc="0" locked="0" layoutInCell="1" allowOverlap="1">
            <wp:simplePos x="0" y="0"/>
            <wp:positionH relativeFrom="column">
              <wp:posOffset>3161030</wp:posOffset>
            </wp:positionH>
            <wp:positionV relativeFrom="paragraph">
              <wp:posOffset>271780</wp:posOffset>
            </wp:positionV>
            <wp:extent cx="1670050" cy="2854325"/>
            <wp:effectExtent l="0" t="0" r="6350" b="317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0050" cy="2854325"/>
                    </a:xfrm>
                    <a:prstGeom prst="rect">
                      <a:avLst/>
                    </a:prstGeom>
                    <a:noFill/>
                    <a:ln>
                      <a:noFill/>
                    </a:ln>
                  </pic:spPr>
                </pic:pic>
              </a:graphicData>
            </a:graphic>
          </wp:anchor>
        </w:drawing>
      </w:r>
      <w:r w:rsidR="00E03608" w:rsidRPr="00771707">
        <w:rPr>
          <w:rFonts w:ascii="Trebuchet MS" w:hAnsi="Trebuchet MS"/>
          <w:noProof/>
          <w:sz w:val="20"/>
          <w:szCs w:val="20"/>
          <w:lang w:eastAsia="nl-NL"/>
        </w:rPr>
        <w:t xml:space="preserve">          </w:t>
      </w:r>
    </w:p>
    <w:p w:rsidR="00E03608" w:rsidRPr="00771707" w:rsidRDefault="00FF6379" w:rsidP="00E03608">
      <w:pPr>
        <w:tabs>
          <w:tab w:val="left" w:pos="4395"/>
        </w:tabs>
        <w:spacing w:after="0" w:line="240" w:lineRule="auto"/>
        <w:jc w:val="both"/>
        <w:rPr>
          <w:rFonts w:ascii="Trebuchet MS" w:hAnsi="Trebuchet MS"/>
          <w:b/>
          <w:sz w:val="20"/>
          <w:szCs w:val="20"/>
          <w:lang w:eastAsia="nl-NL"/>
        </w:rPr>
      </w:pPr>
      <w:r>
        <w:rPr>
          <w:rFonts w:ascii="Trebuchet MS" w:hAnsi="Trebuchet MS"/>
          <w:b/>
          <w:sz w:val="20"/>
          <w:szCs w:val="20"/>
          <w:lang w:eastAsia="nl-NL"/>
        </w:rPr>
        <w:t xml:space="preserve">        </w:t>
      </w:r>
      <w:r w:rsidR="005A070B">
        <w:rPr>
          <w:rFonts w:ascii="Trebuchet MS" w:hAnsi="Trebuchet MS"/>
          <w:b/>
          <w:sz w:val="20"/>
          <w:szCs w:val="20"/>
          <w:lang w:eastAsia="nl-NL"/>
        </w:rPr>
        <w:t xml:space="preserve">             </w:t>
      </w:r>
      <w:r>
        <w:rPr>
          <w:rFonts w:ascii="Trebuchet MS" w:hAnsi="Trebuchet MS"/>
          <w:b/>
          <w:sz w:val="20"/>
          <w:szCs w:val="20"/>
          <w:lang w:eastAsia="nl-NL"/>
        </w:rPr>
        <w:t xml:space="preserve"> </w:t>
      </w:r>
      <w:r w:rsidR="00E03608" w:rsidRPr="00771707">
        <w:rPr>
          <w:rFonts w:ascii="Trebuchet MS" w:hAnsi="Trebuchet MS"/>
          <w:b/>
          <w:sz w:val="20"/>
          <w:szCs w:val="20"/>
          <w:lang w:eastAsia="nl-NL"/>
        </w:rPr>
        <w:t xml:space="preserve">klusjesbord groep </w:t>
      </w:r>
      <w:r w:rsidR="00982A40">
        <w:rPr>
          <w:rFonts w:ascii="Trebuchet MS" w:hAnsi="Trebuchet MS"/>
          <w:b/>
          <w:sz w:val="20"/>
          <w:szCs w:val="20"/>
          <w:lang w:eastAsia="nl-NL"/>
        </w:rPr>
        <w:t>1-2</w:t>
      </w:r>
      <w:r w:rsidR="00E03608" w:rsidRPr="00771707">
        <w:rPr>
          <w:rFonts w:ascii="Trebuchet MS" w:hAnsi="Trebuchet MS"/>
          <w:b/>
          <w:sz w:val="20"/>
          <w:szCs w:val="20"/>
          <w:lang w:eastAsia="nl-NL"/>
        </w:rPr>
        <w:t xml:space="preserve">       </w:t>
      </w:r>
      <w:r w:rsidR="005A070B">
        <w:rPr>
          <w:rFonts w:ascii="Trebuchet MS" w:hAnsi="Trebuchet MS"/>
          <w:b/>
          <w:sz w:val="20"/>
          <w:szCs w:val="20"/>
          <w:lang w:eastAsia="nl-NL"/>
        </w:rPr>
        <w:t xml:space="preserve">                       </w:t>
      </w:r>
      <w:r w:rsidR="00E03608" w:rsidRPr="00771707">
        <w:rPr>
          <w:rFonts w:ascii="Trebuchet MS" w:hAnsi="Trebuchet MS"/>
          <w:b/>
          <w:sz w:val="20"/>
          <w:szCs w:val="20"/>
          <w:lang w:eastAsia="nl-NL"/>
        </w:rPr>
        <w:t xml:space="preserve"> </w:t>
      </w:r>
      <w:r w:rsidR="00982A40">
        <w:rPr>
          <w:rFonts w:ascii="Trebuchet MS" w:hAnsi="Trebuchet MS"/>
          <w:b/>
          <w:sz w:val="20"/>
          <w:szCs w:val="20"/>
          <w:lang w:eastAsia="nl-NL"/>
        </w:rPr>
        <w:t>klusjesbord groep 3-4</w:t>
      </w:r>
    </w:p>
    <w:p w:rsidR="00DF47A9" w:rsidRDefault="00DF47A9" w:rsidP="00E03608">
      <w:pPr>
        <w:tabs>
          <w:tab w:val="left" w:pos="4395"/>
        </w:tabs>
        <w:spacing w:after="0" w:line="240" w:lineRule="auto"/>
        <w:jc w:val="both"/>
        <w:rPr>
          <w:rFonts w:ascii="Trebuchet MS" w:hAnsi="Trebuchet MS"/>
          <w:b/>
          <w:sz w:val="20"/>
          <w:szCs w:val="20"/>
          <w:lang w:eastAsia="nl-NL"/>
        </w:rPr>
      </w:pPr>
    </w:p>
    <w:p w:rsidR="00DF47A9" w:rsidRDefault="00DF47A9" w:rsidP="00E03608">
      <w:pPr>
        <w:tabs>
          <w:tab w:val="left" w:pos="4395"/>
        </w:tabs>
        <w:spacing w:after="0" w:line="240" w:lineRule="auto"/>
        <w:jc w:val="both"/>
        <w:rPr>
          <w:rFonts w:ascii="Trebuchet MS" w:hAnsi="Trebuchet MS"/>
          <w:b/>
          <w:sz w:val="20"/>
          <w:szCs w:val="20"/>
          <w:lang w:eastAsia="nl-NL"/>
        </w:rPr>
      </w:pPr>
    </w:p>
    <w:p w:rsidR="00E03608" w:rsidRPr="00A92271" w:rsidRDefault="00E03608" w:rsidP="00E03608">
      <w:pPr>
        <w:tabs>
          <w:tab w:val="left" w:pos="4395"/>
        </w:tabs>
        <w:spacing w:after="0" w:line="240" w:lineRule="auto"/>
        <w:jc w:val="both"/>
        <w:rPr>
          <w:rFonts w:ascii="Trebuchet MS" w:hAnsi="Trebuchet MS"/>
          <w:b/>
          <w:color w:val="99CB38" w:themeColor="accent1"/>
          <w:sz w:val="20"/>
          <w:szCs w:val="20"/>
          <w:lang w:eastAsia="nl-NL"/>
        </w:rPr>
      </w:pPr>
      <w:r w:rsidRPr="00A92271">
        <w:rPr>
          <w:rFonts w:ascii="Trebuchet MS" w:hAnsi="Trebuchet MS"/>
          <w:b/>
          <w:color w:val="99CB38" w:themeColor="accent1"/>
          <w:sz w:val="20"/>
          <w:szCs w:val="20"/>
          <w:lang w:eastAsia="nl-NL"/>
        </w:rPr>
        <w:t>Zelfcorrectie</w:t>
      </w:r>
    </w:p>
    <w:p w:rsidR="00E03608" w:rsidRPr="00771707" w:rsidRDefault="00E03608" w:rsidP="00E03608">
      <w:pPr>
        <w:tabs>
          <w:tab w:val="left" w:pos="4395"/>
        </w:tabs>
        <w:spacing w:after="0" w:line="240" w:lineRule="auto"/>
        <w:jc w:val="both"/>
        <w:rPr>
          <w:rFonts w:ascii="Trebuchet MS" w:hAnsi="Trebuchet MS"/>
          <w:sz w:val="20"/>
          <w:szCs w:val="20"/>
          <w:lang w:eastAsia="nl-NL"/>
        </w:rPr>
      </w:pPr>
      <w:r w:rsidRPr="00771707">
        <w:rPr>
          <w:rFonts w:ascii="Trebuchet MS" w:hAnsi="Trebuchet MS"/>
          <w:sz w:val="20"/>
          <w:szCs w:val="20"/>
          <w:lang w:eastAsia="nl-NL"/>
        </w:rPr>
        <w:t>Wij hechten grote waarde aan het corrigeren door de leerlingen zelf. Op deze manier krijgt de leerling meteen feedback op zijn of haar werk en hoeft niet te wachten tot hij/zij het werk pas later terugkrijgt van de leerkracht. Het heeft een duidelijk leereffect, omdat de leerling , als hij een fout ontdekt, zich meteen zal afvragen hoe deze fout kon ontstaan.</w:t>
      </w:r>
      <w:r w:rsidR="00E41554">
        <w:rPr>
          <w:rFonts w:ascii="Trebuchet MS" w:hAnsi="Trebuchet MS"/>
          <w:sz w:val="20"/>
          <w:szCs w:val="20"/>
          <w:lang w:eastAsia="nl-NL"/>
        </w:rPr>
        <w:t xml:space="preserve"> De leerkracht blijft meekijken en coachen omdat dit een vaardigheid is die de kinderen aangeleerd moet worden.</w:t>
      </w:r>
      <w:r w:rsidRPr="00771707">
        <w:rPr>
          <w:rFonts w:ascii="Trebuchet MS" w:hAnsi="Trebuchet MS"/>
          <w:sz w:val="20"/>
          <w:szCs w:val="20"/>
          <w:lang w:eastAsia="nl-NL"/>
        </w:rPr>
        <w:t xml:space="preserve"> Het geeft de leerlingen hierdoor beter inzicht in wat ze zelf kunnen en waarbij we ze hulp moeten vragen. Het is de taak van de leerkracht om deze vaardigheden en houding aan te leren. Daarnaast controleert de leerkracht steekproefsgewijs het ingeleverde werk. </w:t>
      </w:r>
    </w:p>
    <w:p w:rsidR="00E03608" w:rsidRPr="00771707" w:rsidRDefault="00E03608" w:rsidP="00E03608">
      <w:pPr>
        <w:tabs>
          <w:tab w:val="left" w:pos="4395"/>
        </w:tabs>
        <w:spacing w:after="0" w:line="240" w:lineRule="auto"/>
        <w:jc w:val="both"/>
        <w:rPr>
          <w:rFonts w:ascii="Trebuchet MS" w:hAnsi="Trebuchet MS"/>
          <w:sz w:val="20"/>
          <w:szCs w:val="20"/>
          <w:lang w:eastAsia="nl-NL"/>
        </w:rPr>
      </w:pPr>
    </w:p>
    <w:p w:rsidR="00E03608" w:rsidRPr="00771707" w:rsidRDefault="00E03608" w:rsidP="00E03608">
      <w:pPr>
        <w:tabs>
          <w:tab w:val="left" w:pos="4395"/>
        </w:tabs>
        <w:spacing w:after="0" w:line="240" w:lineRule="auto"/>
        <w:jc w:val="both"/>
        <w:rPr>
          <w:rFonts w:ascii="Trebuchet MS" w:hAnsi="Trebuchet MS"/>
          <w:sz w:val="20"/>
          <w:szCs w:val="20"/>
          <w:lang w:eastAsia="nl-NL"/>
        </w:rPr>
      </w:pPr>
      <w:r w:rsidRPr="00771707">
        <w:rPr>
          <w:rFonts w:ascii="Trebuchet MS" w:hAnsi="Trebuchet MS"/>
          <w:sz w:val="20"/>
          <w:szCs w:val="20"/>
          <w:lang w:eastAsia="nl-NL"/>
        </w:rPr>
        <w:t xml:space="preserve">In groep 1/2 wordt gebruik gemaakt van zelfcorrigerend ontwikkelingsmateriaal. De leerling krijgt hierdoor meteen zicht op wat hij/zij goed of fout heeft gedaan. Vanaf groep 4 </w:t>
      </w:r>
      <w:r w:rsidR="00E41554">
        <w:rPr>
          <w:rFonts w:ascii="Trebuchet MS" w:hAnsi="Trebuchet MS"/>
          <w:sz w:val="20"/>
          <w:szCs w:val="20"/>
          <w:lang w:eastAsia="nl-NL"/>
        </w:rPr>
        <w:t>wordt het werk nabesproken.</w:t>
      </w:r>
      <w:r w:rsidRPr="00771707">
        <w:rPr>
          <w:rFonts w:ascii="Trebuchet MS" w:hAnsi="Trebuchet MS"/>
          <w:sz w:val="20"/>
          <w:szCs w:val="20"/>
          <w:lang w:eastAsia="nl-NL"/>
        </w:rPr>
        <w:t xml:space="preserve"> In principe wordt vanaf groep 5 </w:t>
      </w:r>
      <w:r w:rsidR="00974846">
        <w:rPr>
          <w:rFonts w:ascii="Trebuchet MS" w:hAnsi="Trebuchet MS"/>
          <w:sz w:val="20"/>
          <w:szCs w:val="20"/>
          <w:lang w:eastAsia="nl-NL"/>
        </w:rPr>
        <w:t>het werk</w:t>
      </w:r>
      <w:r w:rsidRPr="00771707">
        <w:rPr>
          <w:rFonts w:ascii="Trebuchet MS" w:hAnsi="Trebuchet MS"/>
          <w:sz w:val="20"/>
          <w:szCs w:val="20"/>
          <w:lang w:eastAsia="nl-NL"/>
        </w:rPr>
        <w:t xml:space="preserve"> door de leerlingen zelf nagekeken. </w:t>
      </w:r>
    </w:p>
    <w:p w:rsidR="00E03608" w:rsidRPr="00CE5D8A" w:rsidRDefault="00E03608" w:rsidP="00E03608">
      <w:pPr>
        <w:pStyle w:val="Kop2"/>
        <w:rPr>
          <w:rFonts w:ascii="Trebuchet MS" w:eastAsia="Times New Roman" w:hAnsi="Trebuchet MS"/>
          <w:lang w:eastAsia="nl-NL"/>
        </w:rPr>
      </w:pPr>
      <w:bookmarkStart w:id="12" w:name="_Toc427663682"/>
      <w:r w:rsidRPr="00CE5D8A">
        <w:rPr>
          <w:rFonts w:ascii="Trebuchet MS" w:eastAsia="Times New Roman" w:hAnsi="Trebuchet MS"/>
          <w:lang w:eastAsia="nl-NL"/>
        </w:rPr>
        <w:t>3.2</w:t>
      </w:r>
      <w:r w:rsidRPr="00CE5D8A">
        <w:rPr>
          <w:rFonts w:ascii="Trebuchet MS" w:eastAsia="Times New Roman" w:hAnsi="Trebuchet MS"/>
          <w:lang w:eastAsia="nl-NL"/>
        </w:rPr>
        <w:tab/>
        <w:t>Leerkrachtniveau</w:t>
      </w:r>
      <w:bookmarkEnd w:id="12"/>
    </w:p>
    <w:p w:rsidR="00E03608" w:rsidRPr="00771707" w:rsidRDefault="00E03608" w:rsidP="00E03608">
      <w:pPr>
        <w:tabs>
          <w:tab w:val="left" w:pos="4395"/>
        </w:tabs>
        <w:spacing w:after="0" w:line="240" w:lineRule="auto"/>
        <w:jc w:val="both"/>
        <w:rPr>
          <w:rFonts w:ascii="Trebuchet MS" w:hAnsi="Trebuchet MS"/>
          <w:sz w:val="20"/>
          <w:szCs w:val="20"/>
          <w:lang w:eastAsia="nl-NL"/>
        </w:rPr>
      </w:pPr>
      <w:r w:rsidRPr="00771707">
        <w:rPr>
          <w:rFonts w:ascii="Trebuchet MS" w:hAnsi="Trebuchet MS"/>
          <w:sz w:val="20"/>
          <w:szCs w:val="20"/>
          <w:lang w:eastAsia="nl-NL"/>
        </w:rPr>
        <w:t xml:space="preserve">Leerkrachten stimuleren leerlingen in vrijheid en eigen verantwoordelijkheid door bovenstaande te faciliteren. Het is de taak van de leerkracht om werk op niveau aan te bieden, zodat de leerling zo goed als zelfstandig zijn werk kan uitvoeren. Ook bij het inplannen van de instructiemomenten dient de leerkracht rekening te houden met differentiatie van niveaus. De leerkracht geeft de leerling vertrouwen door bijvoorbeeld te ondersteunen in een beslissing of hij/zij baat heeft bij een instructie. De leerkracht maakt de doelen van de leerstof zichtbaar in de klas en/of op de weektaak. Leerlingen leren van de leerkracht kiezen, reflecteren en evalueren en eigen verantwoordelijkheid te nemen. De leerkracht volgt iedere leerling systematisch, zowel of cognitief als op sociaal-emotioneel niveau. Waar nodig stuurt de leerkracht de leerling bij en houdt rekening met de verschillende aanpakken voor kinderen.  </w:t>
      </w:r>
    </w:p>
    <w:p w:rsidR="00E03608" w:rsidRPr="00771707" w:rsidRDefault="00E03608" w:rsidP="00E03608">
      <w:pPr>
        <w:tabs>
          <w:tab w:val="left" w:pos="4395"/>
        </w:tabs>
        <w:spacing w:after="0" w:line="240" w:lineRule="auto"/>
        <w:jc w:val="both"/>
        <w:rPr>
          <w:rFonts w:ascii="Trebuchet MS" w:hAnsi="Trebuchet MS"/>
          <w:sz w:val="20"/>
          <w:szCs w:val="20"/>
          <w:lang w:eastAsia="nl-NL"/>
        </w:rPr>
      </w:pPr>
    </w:p>
    <w:p w:rsidR="00E03608" w:rsidRPr="00CE5D8A" w:rsidRDefault="00E03608" w:rsidP="00E03608">
      <w:pPr>
        <w:pStyle w:val="Kop2"/>
        <w:rPr>
          <w:rFonts w:ascii="Trebuchet MS" w:eastAsia="Times New Roman" w:hAnsi="Trebuchet MS"/>
          <w:lang w:eastAsia="nl-NL"/>
        </w:rPr>
      </w:pPr>
      <w:bookmarkStart w:id="13" w:name="_Toc427663683"/>
      <w:r w:rsidRPr="00CE5D8A">
        <w:rPr>
          <w:rFonts w:ascii="Trebuchet MS" w:eastAsia="Times New Roman" w:hAnsi="Trebuchet MS"/>
          <w:lang w:eastAsia="nl-NL"/>
        </w:rPr>
        <w:t>3.3</w:t>
      </w:r>
      <w:r w:rsidRPr="00CE5D8A">
        <w:rPr>
          <w:rFonts w:ascii="Trebuchet MS" w:eastAsia="Times New Roman" w:hAnsi="Trebuchet MS"/>
          <w:lang w:eastAsia="nl-NL"/>
        </w:rPr>
        <w:tab/>
        <w:t>Schoolniveau</w:t>
      </w:r>
      <w:bookmarkEnd w:id="13"/>
    </w:p>
    <w:p w:rsidR="00E03608" w:rsidRPr="00771707" w:rsidRDefault="00E03608" w:rsidP="00E03608">
      <w:pPr>
        <w:tabs>
          <w:tab w:val="left" w:pos="4395"/>
        </w:tabs>
        <w:spacing w:after="0" w:line="240" w:lineRule="auto"/>
        <w:jc w:val="both"/>
        <w:rPr>
          <w:rFonts w:ascii="Trebuchet MS" w:hAnsi="Trebuchet MS"/>
          <w:sz w:val="20"/>
          <w:szCs w:val="20"/>
          <w:lang w:eastAsia="nl-NL"/>
        </w:rPr>
      </w:pPr>
      <w:r w:rsidRPr="00771707">
        <w:rPr>
          <w:rFonts w:ascii="Trebuchet MS" w:hAnsi="Trebuchet MS"/>
          <w:sz w:val="20"/>
          <w:szCs w:val="20"/>
          <w:lang w:eastAsia="nl-NL"/>
        </w:rPr>
        <w:t xml:space="preserve">Het team ontwikkelt zich voortdurend op het gebied van Daltononderwijs. Niet alleen op leerling- en leerkrachtniveau, maar ook op schoolniveau. De leerkrachten ervaren een cultuur van onderling vertrouwen, waardoor het mogelijk is om bij elkaar in de groep te kijken en elkaar om hulp te vragen. Ook de leerkrachten leren van en met elkaar en nemen hun verantwoordelijkheden. </w:t>
      </w:r>
    </w:p>
    <w:p w:rsidR="00E03608" w:rsidRPr="00771707" w:rsidRDefault="00E03608" w:rsidP="00E03608">
      <w:pPr>
        <w:tabs>
          <w:tab w:val="left" w:pos="4395"/>
        </w:tabs>
        <w:spacing w:after="0" w:line="240" w:lineRule="auto"/>
        <w:jc w:val="both"/>
        <w:rPr>
          <w:rFonts w:ascii="Trebuchet MS" w:hAnsi="Trebuchet MS"/>
          <w:sz w:val="20"/>
          <w:szCs w:val="20"/>
          <w:lang w:eastAsia="nl-NL"/>
        </w:rPr>
      </w:pPr>
    </w:p>
    <w:p w:rsidR="00E03608" w:rsidRDefault="00E03608" w:rsidP="00E03608">
      <w:pPr>
        <w:tabs>
          <w:tab w:val="left" w:pos="4395"/>
        </w:tabs>
        <w:spacing w:after="0" w:line="240" w:lineRule="auto"/>
        <w:jc w:val="both"/>
        <w:rPr>
          <w:rFonts w:ascii="Trebuchet MS" w:hAnsi="Trebuchet MS"/>
          <w:sz w:val="20"/>
          <w:szCs w:val="20"/>
          <w:lang w:eastAsia="nl-NL"/>
        </w:rPr>
      </w:pPr>
    </w:p>
    <w:p w:rsidR="00475FC3" w:rsidRDefault="00475FC3" w:rsidP="00E03608">
      <w:pPr>
        <w:tabs>
          <w:tab w:val="left" w:pos="4395"/>
        </w:tabs>
        <w:spacing w:after="0" w:line="240" w:lineRule="auto"/>
        <w:jc w:val="both"/>
        <w:rPr>
          <w:rFonts w:ascii="Trebuchet MS" w:hAnsi="Trebuchet MS"/>
          <w:sz w:val="20"/>
          <w:szCs w:val="20"/>
          <w:lang w:eastAsia="nl-NL"/>
        </w:rPr>
      </w:pPr>
    </w:p>
    <w:p w:rsidR="00E03608" w:rsidRDefault="00E03608" w:rsidP="00E03608">
      <w:pPr>
        <w:pStyle w:val="Kop1"/>
        <w:rPr>
          <w:rFonts w:ascii="Trebuchet MS" w:eastAsia="Times New Roman" w:hAnsi="Trebuchet MS"/>
          <w:lang w:eastAsia="nl-NL"/>
        </w:rPr>
      </w:pPr>
      <w:bookmarkStart w:id="14" w:name="_Toc427663684"/>
      <w:r w:rsidRPr="00CE5D8A">
        <w:rPr>
          <w:rFonts w:ascii="Trebuchet MS" w:eastAsia="Times New Roman" w:hAnsi="Trebuchet MS"/>
          <w:lang w:eastAsia="nl-NL"/>
        </w:rPr>
        <w:lastRenderedPageBreak/>
        <w:t>Hoofdstuk 4</w:t>
      </w:r>
      <w:r w:rsidRPr="00CE5D8A">
        <w:rPr>
          <w:rFonts w:ascii="Trebuchet MS" w:eastAsia="Times New Roman" w:hAnsi="Trebuchet MS"/>
          <w:lang w:eastAsia="nl-NL"/>
        </w:rPr>
        <w:tab/>
      </w:r>
      <w:r w:rsidRPr="00CE5D8A">
        <w:rPr>
          <w:rFonts w:ascii="Trebuchet MS" w:eastAsia="Times New Roman" w:hAnsi="Trebuchet MS"/>
          <w:lang w:eastAsia="nl-NL"/>
        </w:rPr>
        <w:tab/>
        <w:t>Kernwaarde Zelfstandigheid</w:t>
      </w:r>
      <w:bookmarkEnd w:id="14"/>
      <w:r w:rsidRPr="00CE5D8A">
        <w:rPr>
          <w:rFonts w:ascii="Trebuchet MS" w:eastAsia="Times New Roman" w:hAnsi="Trebuchet MS"/>
          <w:lang w:eastAsia="nl-NL"/>
        </w:rPr>
        <w:t xml:space="preserve"> </w:t>
      </w:r>
    </w:p>
    <w:p w:rsidR="00E652AD" w:rsidRPr="00E652AD" w:rsidRDefault="00E652AD" w:rsidP="00E652AD">
      <w:pPr>
        <w:rPr>
          <w:lang w:eastAsia="nl-NL"/>
        </w:rPr>
      </w:pPr>
    </w:p>
    <w:p w:rsidR="00E03608" w:rsidRPr="00771707" w:rsidRDefault="00E03608" w:rsidP="00E03608">
      <w:pPr>
        <w:tabs>
          <w:tab w:val="left" w:pos="4395"/>
        </w:tabs>
        <w:spacing w:after="0" w:line="240" w:lineRule="auto"/>
        <w:jc w:val="both"/>
        <w:rPr>
          <w:rFonts w:ascii="Trebuchet MS" w:hAnsi="Trebuchet MS"/>
          <w:sz w:val="20"/>
          <w:szCs w:val="20"/>
          <w:lang w:eastAsia="nl-NL"/>
        </w:rPr>
      </w:pPr>
      <w:r w:rsidRPr="00771707">
        <w:rPr>
          <w:rFonts w:ascii="Trebuchet MS" w:hAnsi="Trebuchet MS"/>
          <w:sz w:val="20"/>
          <w:szCs w:val="20"/>
          <w:lang w:eastAsia="nl-NL"/>
        </w:rPr>
        <w:t xml:space="preserve">Zelfstandig werken en leren is belangrijk op </w:t>
      </w:r>
      <w:r w:rsidR="00DF47A9">
        <w:rPr>
          <w:rFonts w:ascii="Trebuchet MS" w:hAnsi="Trebuchet MS"/>
          <w:sz w:val="20"/>
          <w:szCs w:val="20"/>
          <w:lang w:eastAsia="nl-NL"/>
        </w:rPr>
        <w:t>CBS ‘t Jok</w:t>
      </w:r>
      <w:r w:rsidRPr="00771707">
        <w:rPr>
          <w:rFonts w:ascii="Trebuchet MS" w:hAnsi="Trebuchet MS"/>
          <w:sz w:val="20"/>
          <w:szCs w:val="20"/>
          <w:lang w:eastAsia="nl-NL"/>
        </w:rPr>
        <w:t xml:space="preserve">. Wij doen een beroep op de zelfstandigheid van de leerlingen. We willen de leerlingen zelfstandig, onafhankelijk en verantwoordelijk maken voor hun eigen leerresultaten. De leerkracht heeft de rol van begeleider, met als uitgangspunt ‘leer het mij zelf doen’.  De leerkracht houdt in de gaten welke hoeveelheid zelfstandigheid een leerling aan kan en waar hij/zij hulp of ondersteuning van een klasgenoot of de leerkracht nodig heeft.  </w:t>
      </w:r>
    </w:p>
    <w:p w:rsidR="00E03608" w:rsidRPr="00771707" w:rsidRDefault="00E03608" w:rsidP="00E03608">
      <w:pPr>
        <w:tabs>
          <w:tab w:val="left" w:pos="4395"/>
        </w:tabs>
        <w:spacing w:after="0" w:line="240" w:lineRule="auto"/>
        <w:jc w:val="both"/>
        <w:rPr>
          <w:rFonts w:ascii="Trebuchet MS" w:hAnsi="Trebuchet MS"/>
          <w:sz w:val="20"/>
          <w:szCs w:val="20"/>
          <w:lang w:eastAsia="nl-NL"/>
        </w:rPr>
      </w:pPr>
    </w:p>
    <w:p w:rsidR="00E03608" w:rsidRPr="00CE5D8A" w:rsidRDefault="00E03608" w:rsidP="00E03608">
      <w:pPr>
        <w:pStyle w:val="Kop2"/>
        <w:rPr>
          <w:rFonts w:ascii="Trebuchet MS" w:eastAsia="Times New Roman" w:hAnsi="Trebuchet MS"/>
          <w:lang w:eastAsia="nl-NL"/>
        </w:rPr>
      </w:pPr>
      <w:bookmarkStart w:id="15" w:name="_Toc427663685"/>
      <w:r w:rsidRPr="00CE5D8A">
        <w:rPr>
          <w:rFonts w:ascii="Trebuchet MS" w:eastAsia="Times New Roman" w:hAnsi="Trebuchet MS"/>
          <w:lang w:eastAsia="nl-NL"/>
        </w:rPr>
        <w:t>4.1</w:t>
      </w:r>
      <w:r w:rsidRPr="00CE5D8A">
        <w:rPr>
          <w:rFonts w:ascii="Trebuchet MS" w:eastAsia="Times New Roman" w:hAnsi="Trebuchet MS"/>
          <w:lang w:eastAsia="nl-NL"/>
        </w:rPr>
        <w:tab/>
        <w:t>Leerlingniveau</w:t>
      </w:r>
      <w:bookmarkEnd w:id="15"/>
    </w:p>
    <w:p w:rsidR="00E03608" w:rsidRPr="00771707" w:rsidRDefault="00E03608" w:rsidP="00E03608">
      <w:pPr>
        <w:tabs>
          <w:tab w:val="left" w:pos="4395"/>
        </w:tabs>
        <w:spacing w:after="0" w:line="240" w:lineRule="auto"/>
        <w:jc w:val="both"/>
        <w:rPr>
          <w:rFonts w:ascii="Trebuchet MS" w:hAnsi="Trebuchet MS"/>
          <w:sz w:val="20"/>
          <w:szCs w:val="20"/>
          <w:lang w:eastAsia="nl-NL"/>
        </w:rPr>
      </w:pPr>
      <w:r w:rsidRPr="00771707">
        <w:rPr>
          <w:rFonts w:ascii="Trebuchet MS" w:hAnsi="Trebuchet MS"/>
          <w:sz w:val="20"/>
          <w:szCs w:val="20"/>
          <w:lang w:eastAsia="nl-NL"/>
        </w:rPr>
        <w:t xml:space="preserve">De leerlingen nemen zelf initiatieven om leerdoelen te bereiken door op de weektaak te plannen met dagkleuren.  Soms kunnen zij zelf bepalen of zij instructie nodig hebben, al dan niet in overleg met de leerkracht. Onze leerlingen vragen hulp van andere leerlingen en/of de leerkracht en helpen anderen als er om hulp gevraagd wordt. Zij gebruiken daarbij </w:t>
      </w:r>
      <w:r w:rsidR="00DF47A9">
        <w:rPr>
          <w:rFonts w:ascii="Trebuchet MS" w:hAnsi="Trebuchet MS"/>
          <w:sz w:val="20"/>
          <w:szCs w:val="20"/>
          <w:lang w:eastAsia="nl-NL"/>
        </w:rPr>
        <w:t xml:space="preserve">onder andere </w:t>
      </w:r>
      <w:r w:rsidRPr="00771707">
        <w:rPr>
          <w:rFonts w:ascii="Trebuchet MS" w:hAnsi="Trebuchet MS"/>
          <w:sz w:val="20"/>
          <w:szCs w:val="20"/>
          <w:lang w:eastAsia="nl-NL"/>
        </w:rPr>
        <w:t>hun blokje</w:t>
      </w:r>
      <w:r w:rsidR="00732961">
        <w:rPr>
          <w:rFonts w:ascii="Trebuchet MS" w:hAnsi="Trebuchet MS"/>
          <w:sz w:val="20"/>
          <w:szCs w:val="20"/>
          <w:lang w:eastAsia="nl-NL"/>
        </w:rPr>
        <w:t xml:space="preserve"> (zie uitgestelde aandacht)</w:t>
      </w:r>
      <w:r w:rsidRPr="00771707">
        <w:rPr>
          <w:rFonts w:ascii="Trebuchet MS" w:hAnsi="Trebuchet MS"/>
          <w:sz w:val="20"/>
          <w:szCs w:val="20"/>
          <w:lang w:eastAsia="nl-NL"/>
        </w:rPr>
        <w:t xml:space="preserve">. </w:t>
      </w:r>
    </w:p>
    <w:p w:rsidR="00E03608" w:rsidRPr="00771707" w:rsidRDefault="00E03608" w:rsidP="00E03608">
      <w:pPr>
        <w:tabs>
          <w:tab w:val="left" w:pos="4395"/>
        </w:tabs>
        <w:spacing w:after="0" w:line="240" w:lineRule="auto"/>
        <w:jc w:val="both"/>
        <w:rPr>
          <w:rFonts w:ascii="Trebuchet MS" w:hAnsi="Trebuchet MS"/>
          <w:sz w:val="20"/>
          <w:szCs w:val="20"/>
          <w:lang w:eastAsia="nl-NL"/>
        </w:rPr>
      </w:pPr>
    </w:p>
    <w:p w:rsidR="00E03608" w:rsidRPr="00771707" w:rsidRDefault="00E03608" w:rsidP="00E03608">
      <w:pPr>
        <w:tabs>
          <w:tab w:val="left" w:pos="4395"/>
        </w:tabs>
        <w:spacing w:after="0" w:line="240" w:lineRule="auto"/>
        <w:jc w:val="both"/>
        <w:rPr>
          <w:rFonts w:ascii="Trebuchet MS" w:hAnsi="Trebuchet MS"/>
          <w:sz w:val="20"/>
          <w:szCs w:val="20"/>
          <w:lang w:eastAsia="nl-NL"/>
        </w:rPr>
      </w:pPr>
      <w:r w:rsidRPr="00E20488">
        <w:rPr>
          <w:rFonts w:ascii="Trebuchet MS" w:hAnsi="Trebuchet MS"/>
          <w:sz w:val="20"/>
          <w:szCs w:val="20"/>
          <w:lang w:eastAsia="nl-NL"/>
        </w:rPr>
        <w:t xml:space="preserve">De kinderen kunnen zelfstandig werken omdat er bij ons duidelijke afspraken, regels en structuren in de groep aanwezig zijn. </w:t>
      </w:r>
      <w:r w:rsidRPr="00771707">
        <w:rPr>
          <w:rFonts w:ascii="Trebuchet MS" w:hAnsi="Trebuchet MS"/>
          <w:sz w:val="20"/>
          <w:szCs w:val="20"/>
          <w:lang w:eastAsia="nl-NL"/>
        </w:rPr>
        <w:t>Hieronder besch</w:t>
      </w:r>
      <w:r w:rsidR="004E715A">
        <w:rPr>
          <w:rFonts w:ascii="Trebuchet MS" w:hAnsi="Trebuchet MS"/>
          <w:sz w:val="20"/>
          <w:szCs w:val="20"/>
          <w:lang w:eastAsia="nl-NL"/>
        </w:rPr>
        <w:t xml:space="preserve">rijven we de middelen waarmee </w:t>
      </w:r>
      <w:r w:rsidRPr="00771707">
        <w:rPr>
          <w:rFonts w:ascii="Trebuchet MS" w:hAnsi="Trebuchet MS"/>
          <w:sz w:val="20"/>
          <w:szCs w:val="20"/>
          <w:lang w:eastAsia="nl-NL"/>
        </w:rPr>
        <w:t xml:space="preserve"> bij </w:t>
      </w:r>
      <w:r w:rsidR="00976770">
        <w:rPr>
          <w:rFonts w:ascii="Trebuchet MS" w:hAnsi="Trebuchet MS"/>
          <w:sz w:val="20"/>
          <w:szCs w:val="20"/>
          <w:lang w:eastAsia="nl-NL"/>
        </w:rPr>
        <w:t>CBS ‘t Jok</w:t>
      </w:r>
      <w:r w:rsidRPr="00771707">
        <w:rPr>
          <w:rFonts w:ascii="Trebuchet MS" w:hAnsi="Trebuchet MS"/>
          <w:sz w:val="20"/>
          <w:szCs w:val="20"/>
          <w:lang w:eastAsia="nl-NL"/>
        </w:rPr>
        <w:t xml:space="preserve"> gewerkt wordt ter bevordering van zelfstandigheid. </w:t>
      </w:r>
    </w:p>
    <w:p w:rsidR="00E03608" w:rsidRPr="00771707" w:rsidRDefault="00E03608" w:rsidP="00E03608">
      <w:pPr>
        <w:tabs>
          <w:tab w:val="left" w:pos="4395"/>
        </w:tabs>
        <w:spacing w:after="0" w:line="240" w:lineRule="auto"/>
        <w:jc w:val="both"/>
        <w:rPr>
          <w:rFonts w:ascii="Trebuchet MS" w:hAnsi="Trebuchet MS"/>
          <w:sz w:val="20"/>
          <w:szCs w:val="20"/>
          <w:lang w:eastAsia="nl-NL"/>
        </w:rPr>
      </w:pPr>
    </w:p>
    <w:p w:rsidR="00E03608" w:rsidRPr="00702645" w:rsidRDefault="00E03608" w:rsidP="00E03608">
      <w:pPr>
        <w:tabs>
          <w:tab w:val="left" w:pos="4395"/>
        </w:tabs>
        <w:spacing w:after="0" w:line="240" w:lineRule="auto"/>
        <w:jc w:val="both"/>
        <w:rPr>
          <w:rFonts w:ascii="Trebuchet MS" w:hAnsi="Trebuchet MS"/>
          <w:b/>
          <w:color w:val="86A795" w:themeColor="text2" w:themeTint="99"/>
          <w:sz w:val="20"/>
          <w:szCs w:val="20"/>
          <w:lang w:eastAsia="nl-NL"/>
        </w:rPr>
      </w:pPr>
      <w:r w:rsidRPr="00702645">
        <w:rPr>
          <w:rFonts w:ascii="Trebuchet MS" w:hAnsi="Trebuchet MS"/>
          <w:b/>
          <w:color w:val="86A795" w:themeColor="text2" w:themeTint="99"/>
          <w:sz w:val="20"/>
          <w:szCs w:val="20"/>
          <w:lang w:eastAsia="nl-NL"/>
        </w:rPr>
        <w:t>Dagkleuren</w:t>
      </w:r>
    </w:p>
    <w:p w:rsidR="00E03608" w:rsidRPr="00771707" w:rsidRDefault="00E03608" w:rsidP="00E03608">
      <w:pPr>
        <w:tabs>
          <w:tab w:val="left" w:pos="4395"/>
        </w:tabs>
        <w:spacing w:after="0" w:line="240" w:lineRule="auto"/>
        <w:jc w:val="both"/>
        <w:rPr>
          <w:rFonts w:ascii="Trebuchet MS" w:hAnsi="Trebuchet MS"/>
          <w:sz w:val="20"/>
          <w:szCs w:val="20"/>
          <w:lang w:eastAsia="nl-NL"/>
        </w:rPr>
      </w:pPr>
      <w:r w:rsidRPr="00771707">
        <w:rPr>
          <w:rFonts w:ascii="Trebuchet MS" w:hAnsi="Trebuchet MS"/>
          <w:sz w:val="20"/>
          <w:szCs w:val="20"/>
          <w:lang w:eastAsia="nl-NL"/>
        </w:rPr>
        <w:t xml:space="preserve">Elke dag van de week heeft een kleur. Vanaf groep </w:t>
      </w:r>
      <w:r w:rsidR="00E20488">
        <w:rPr>
          <w:rFonts w:ascii="Trebuchet MS" w:hAnsi="Trebuchet MS"/>
          <w:sz w:val="20"/>
          <w:szCs w:val="20"/>
          <w:lang w:eastAsia="nl-NL"/>
        </w:rPr>
        <w:t>1-2</w:t>
      </w:r>
      <w:r w:rsidRPr="00771707">
        <w:rPr>
          <w:rFonts w:ascii="Trebuchet MS" w:hAnsi="Trebuchet MS"/>
          <w:sz w:val="20"/>
          <w:szCs w:val="20"/>
          <w:lang w:eastAsia="nl-NL"/>
        </w:rPr>
        <w:t xml:space="preserve"> staan deze kleuren centraal bij het plannen van de weektaak. </w:t>
      </w:r>
      <w:r w:rsidR="00E20488">
        <w:rPr>
          <w:rFonts w:ascii="Trebuchet MS" w:hAnsi="Trebuchet MS"/>
          <w:sz w:val="20"/>
          <w:szCs w:val="20"/>
          <w:lang w:eastAsia="nl-NL"/>
        </w:rPr>
        <w:t>Vanaf gr</w:t>
      </w:r>
      <w:r w:rsidR="004E715A">
        <w:rPr>
          <w:rFonts w:ascii="Trebuchet MS" w:hAnsi="Trebuchet MS"/>
          <w:sz w:val="20"/>
          <w:szCs w:val="20"/>
          <w:lang w:eastAsia="nl-NL"/>
        </w:rPr>
        <w:t>oep</w:t>
      </w:r>
      <w:r w:rsidR="00E20488">
        <w:rPr>
          <w:rFonts w:ascii="Trebuchet MS" w:hAnsi="Trebuchet MS"/>
          <w:sz w:val="20"/>
          <w:szCs w:val="20"/>
          <w:lang w:eastAsia="nl-NL"/>
        </w:rPr>
        <w:t xml:space="preserve"> 3 kleuren de leerlingen hun werk af met de dagkleur.</w:t>
      </w:r>
    </w:p>
    <w:p w:rsidR="00E03608" w:rsidRPr="00771707" w:rsidRDefault="0048423E" w:rsidP="00E03608">
      <w:pPr>
        <w:tabs>
          <w:tab w:val="left" w:pos="4395"/>
        </w:tabs>
        <w:spacing w:after="0" w:line="240" w:lineRule="auto"/>
        <w:jc w:val="both"/>
        <w:rPr>
          <w:rFonts w:ascii="Trebuchet MS" w:hAnsi="Trebuchet MS"/>
          <w:sz w:val="20"/>
          <w:szCs w:val="20"/>
          <w:lang w:eastAsia="nl-NL"/>
        </w:rPr>
      </w:pPr>
      <w:r>
        <w:rPr>
          <w:rFonts w:ascii="Trebuchet MS" w:hAnsi="Trebuchet MS"/>
          <w:noProof/>
          <w:sz w:val="20"/>
          <w:szCs w:val="20"/>
          <w:lang w:eastAsia="nl-NL"/>
        </w:rPr>
        <w:drawing>
          <wp:anchor distT="0" distB="0" distL="114300" distR="114300" simplePos="0" relativeHeight="251667456" behindDoc="1" locked="0" layoutInCell="1" allowOverlap="1">
            <wp:simplePos x="0" y="0"/>
            <wp:positionH relativeFrom="margin">
              <wp:align>left</wp:align>
            </wp:positionH>
            <wp:positionV relativeFrom="paragraph">
              <wp:posOffset>133350</wp:posOffset>
            </wp:positionV>
            <wp:extent cx="1739900" cy="2044700"/>
            <wp:effectExtent l="0" t="0" r="0" b="0"/>
            <wp:wrapTight wrapText="bothSides">
              <wp:wrapPolygon edited="0">
                <wp:start x="0" y="0"/>
                <wp:lineTo x="0" y="21332"/>
                <wp:lineTo x="21285" y="21332"/>
                <wp:lineTo x="2128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9900"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608" w:rsidRPr="00771707">
        <w:rPr>
          <w:rFonts w:ascii="Trebuchet MS" w:hAnsi="Trebuchet MS"/>
          <w:sz w:val="20"/>
          <w:szCs w:val="20"/>
          <w:lang w:eastAsia="nl-NL"/>
        </w:rPr>
        <w:t xml:space="preserve">            </w:t>
      </w:r>
    </w:p>
    <w:p w:rsidR="00847A56" w:rsidRDefault="005A070B" w:rsidP="00E03608">
      <w:pPr>
        <w:tabs>
          <w:tab w:val="left" w:pos="4395"/>
        </w:tabs>
        <w:spacing w:after="0" w:line="240" w:lineRule="auto"/>
        <w:jc w:val="both"/>
        <w:rPr>
          <w:rFonts w:ascii="Trebuchet MS" w:hAnsi="Trebuchet MS"/>
          <w:b/>
          <w:sz w:val="20"/>
          <w:szCs w:val="20"/>
          <w:lang w:eastAsia="nl-NL"/>
        </w:rPr>
      </w:pPr>
      <w:r>
        <w:rPr>
          <w:rFonts w:ascii="Trebuchet MS" w:hAnsi="Trebuchet MS"/>
          <w:noProof/>
          <w:sz w:val="20"/>
          <w:szCs w:val="20"/>
          <w:lang w:eastAsia="nl-NL"/>
        </w:rPr>
        <w:drawing>
          <wp:anchor distT="0" distB="0" distL="114300" distR="114300" simplePos="0" relativeHeight="251666432" behindDoc="1" locked="0" layoutInCell="1" allowOverlap="1">
            <wp:simplePos x="0" y="0"/>
            <wp:positionH relativeFrom="margin">
              <wp:align>right</wp:align>
            </wp:positionH>
            <wp:positionV relativeFrom="paragraph">
              <wp:posOffset>43180</wp:posOffset>
            </wp:positionV>
            <wp:extent cx="1437005" cy="1894205"/>
            <wp:effectExtent l="0" t="0" r="0" b="0"/>
            <wp:wrapTight wrapText="bothSides">
              <wp:wrapPolygon edited="0">
                <wp:start x="0" y="0"/>
                <wp:lineTo x="0" y="21289"/>
                <wp:lineTo x="21190" y="21289"/>
                <wp:lineTo x="2119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7005" cy="1894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b/>
          <w:noProof/>
          <w:sz w:val="20"/>
          <w:szCs w:val="20"/>
          <w:lang w:eastAsia="nl-NL"/>
        </w:rPr>
        <w:drawing>
          <wp:anchor distT="0" distB="0" distL="114300" distR="114300" simplePos="0" relativeHeight="251721728" behindDoc="1" locked="0" layoutInCell="1" allowOverlap="1">
            <wp:simplePos x="0" y="0"/>
            <wp:positionH relativeFrom="column">
              <wp:posOffset>1790700</wp:posOffset>
            </wp:positionH>
            <wp:positionV relativeFrom="paragraph">
              <wp:posOffset>180340</wp:posOffset>
            </wp:positionV>
            <wp:extent cx="2446020" cy="1758315"/>
            <wp:effectExtent l="0" t="0" r="0" b="0"/>
            <wp:wrapTight wrapText="bothSides">
              <wp:wrapPolygon edited="0">
                <wp:start x="0" y="0"/>
                <wp:lineTo x="0" y="21296"/>
                <wp:lineTo x="21364" y="21296"/>
                <wp:lineTo x="2136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6020" cy="175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E03608" w:rsidRPr="00771707">
        <w:rPr>
          <w:rFonts w:ascii="Trebuchet MS" w:hAnsi="Trebuchet MS"/>
          <w:b/>
          <w:sz w:val="20"/>
          <w:szCs w:val="20"/>
          <w:lang w:eastAsia="nl-NL"/>
        </w:rPr>
        <w:t xml:space="preserve">   </w:t>
      </w:r>
    </w:p>
    <w:p w:rsidR="005A070B" w:rsidRDefault="00847A56" w:rsidP="00E03608">
      <w:pPr>
        <w:tabs>
          <w:tab w:val="left" w:pos="4395"/>
        </w:tabs>
        <w:spacing w:after="0" w:line="240" w:lineRule="auto"/>
        <w:jc w:val="both"/>
        <w:rPr>
          <w:rFonts w:ascii="Trebuchet MS" w:hAnsi="Trebuchet MS"/>
          <w:b/>
          <w:sz w:val="20"/>
          <w:szCs w:val="20"/>
          <w:lang w:eastAsia="nl-NL"/>
        </w:rPr>
      </w:pPr>
      <w:r>
        <w:rPr>
          <w:rFonts w:ascii="Trebuchet MS" w:hAnsi="Trebuchet MS"/>
          <w:b/>
          <w:sz w:val="20"/>
          <w:szCs w:val="20"/>
          <w:lang w:eastAsia="nl-NL"/>
        </w:rPr>
        <w:t xml:space="preserve">       </w:t>
      </w:r>
    </w:p>
    <w:p w:rsidR="00E03608" w:rsidRPr="00771707" w:rsidRDefault="00847A56" w:rsidP="00E03608">
      <w:pPr>
        <w:tabs>
          <w:tab w:val="left" w:pos="4395"/>
        </w:tabs>
        <w:spacing w:after="0" w:line="240" w:lineRule="auto"/>
        <w:jc w:val="both"/>
        <w:rPr>
          <w:rFonts w:ascii="Trebuchet MS" w:hAnsi="Trebuchet MS"/>
          <w:b/>
          <w:sz w:val="20"/>
          <w:szCs w:val="20"/>
          <w:lang w:eastAsia="nl-NL"/>
        </w:rPr>
      </w:pPr>
      <w:r>
        <w:rPr>
          <w:rFonts w:ascii="Trebuchet MS" w:hAnsi="Trebuchet MS"/>
          <w:b/>
          <w:sz w:val="20"/>
          <w:szCs w:val="20"/>
          <w:lang w:eastAsia="nl-NL"/>
        </w:rPr>
        <w:t xml:space="preserve">  </w:t>
      </w:r>
      <w:r w:rsidR="00E03608" w:rsidRPr="00771707">
        <w:rPr>
          <w:rFonts w:ascii="Trebuchet MS" w:hAnsi="Trebuchet MS"/>
          <w:b/>
          <w:sz w:val="20"/>
          <w:szCs w:val="20"/>
          <w:lang w:eastAsia="nl-NL"/>
        </w:rPr>
        <w:t xml:space="preserve">kleuren van de dag                          dagritmekaarten                                 </w:t>
      </w:r>
      <w:r w:rsidR="005A070B">
        <w:rPr>
          <w:rFonts w:ascii="Trebuchet MS" w:hAnsi="Trebuchet MS"/>
          <w:b/>
          <w:sz w:val="20"/>
          <w:szCs w:val="20"/>
          <w:lang w:eastAsia="nl-NL"/>
        </w:rPr>
        <w:t xml:space="preserve">       </w:t>
      </w:r>
      <w:r w:rsidR="00E03608" w:rsidRPr="00771707">
        <w:rPr>
          <w:rFonts w:ascii="Trebuchet MS" w:hAnsi="Trebuchet MS"/>
          <w:b/>
          <w:sz w:val="20"/>
          <w:szCs w:val="20"/>
          <w:lang w:eastAsia="nl-NL"/>
        </w:rPr>
        <w:t xml:space="preserve">weektaak-bord   </w:t>
      </w:r>
      <w:r w:rsidR="005A070B">
        <w:rPr>
          <w:rFonts w:ascii="Trebuchet MS" w:hAnsi="Trebuchet MS"/>
          <w:b/>
          <w:sz w:val="20"/>
          <w:szCs w:val="20"/>
          <w:lang w:eastAsia="nl-NL"/>
        </w:rPr>
        <w:t xml:space="preserve">    </w:t>
      </w:r>
    </w:p>
    <w:p w:rsidR="00E03608" w:rsidRPr="00771707" w:rsidRDefault="00E03608" w:rsidP="00E03608">
      <w:pPr>
        <w:tabs>
          <w:tab w:val="left" w:pos="4395"/>
        </w:tabs>
        <w:spacing w:after="0" w:line="240" w:lineRule="auto"/>
        <w:jc w:val="both"/>
        <w:rPr>
          <w:rFonts w:ascii="Trebuchet MS" w:hAnsi="Trebuchet MS"/>
          <w:sz w:val="20"/>
          <w:szCs w:val="20"/>
          <w:lang w:eastAsia="nl-NL"/>
        </w:rPr>
      </w:pPr>
    </w:p>
    <w:p w:rsidR="00E03608" w:rsidRPr="00771707" w:rsidRDefault="00E03608" w:rsidP="00E03608">
      <w:pPr>
        <w:tabs>
          <w:tab w:val="left" w:pos="4395"/>
        </w:tabs>
        <w:spacing w:after="0" w:line="240" w:lineRule="auto"/>
        <w:jc w:val="both"/>
        <w:rPr>
          <w:rFonts w:ascii="Trebuchet MS" w:hAnsi="Trebuchet MS"/>
          <w:color w:val="FF0000"/>
          <w:sz w:val="20"/>
          <w:szCs w:val="20"/>
          <w:lang w:eastAsia="nl-NL"/>
        </w:rPr>
      </w:pPr>
    </w:p>
    <w:p w:rsidR="00E03608" w:rsidRPr="00CE5D8A" w:rsidRDefault="00E03608" w:rsidP="00E03608">
      <w:pPr>
        <w:tabs>
          <w:tab w:val="left" w:pos="4395"/>
        </w:tabs>
        <w:spacing w:after="0" w:line="240" w:lineRule="auto"/>
        <w:jc w:val="both"/>
        <w:rPr>
          <w:rFonts w:ascii="Trebuchet MS" w:hAnsi="Trebuchet MS"/>
          <w:b/>
          <w:color w:val="86A795" w:themeColor="text2" w:themeTint="99"/>
          <w:sz w:val="20"/>
          <w:szCs w:val="20"/>
          <w:lang w:eastAsia="nl-NL"/>
        </w:rPr>
      </w:pPr>
      <w:r w:rsidRPr="00CE5D8A">
        <w:rPr>
          <w:rFonts w:ascii="Trebuchet MS" w:hAnsi="Trebuchet MS"/>
          <w:b/>
          <w:color w:val="86A795" w:themeColor="text2" w:themeTint="99"/>
          <w:sz w:val="20"/>
          <w:szCs w:val="20"/>
          <w:lang w:eastAsia="nl-NL"/>
        </w:rPr>
        <w:t>Dagritme</w:t>
      </w:r>
    </w:p>
    <w:p w:rsidR="00E03608" w:rsidRPr="00771707" w:rsidRDefault="00E03608" w:rsidP="00E03608">
      <w:pPr>
        <w:tabs>
          <w:tab w:val="left" w:pos="4395"/>
        </w:tabs>
        <w:spacing w:after="0" w:line="240" w:lineRule="auto"/>
        <w:jc w:val="both"/>
        <w:rPr>
          <w:rFonts w:ascii="Trebuchet MS" w:hAnsi="Trebuchet MS"/>
          <w:sz w:val="20"/>
          <w:szCs w:val="20"/>
          <w:lang w:eastAsia="nl-NL"/>
        </w:rPr>
      </w:pPr>
      <w:r w:rsidRPr="00771707">
        <w:rPr>
          <w:rFonts w:ascii="Trebuchet MS" w:hAnsi="Trebuchet MS"/>
          <w:sz w:val="20"/>
          <w:szCs w:val="20"/>
          <w:lang w:eastAsia="nl-NL"/>
        </w:rPr>
        <w:t xml:space="preserve">In groep 1/2 wordt gebruik gemaakt van dagritmekaarten, waarop de plaatjes van de activiteiten van de dag staan. Op deze manier weten de kinderen wat er per dag op de planning staat. Het biedt ze structuur en houvast en zorgt ervoor dat ze zelfstandig kunnen functioneren. </w:t>
      </w:r>
    </w:p>
    <w:p w:rsidR="00E03608" w:rsidRPr="00771707" w:rsidRDefault="00E03608" w:rsidP="00E03608">
      <w:pPr>
        <w:tabs>
          <w:tab w:val="left" w:pos="4395"/>
        </w:tabs>
        <w:spacing w:after="0" w:line="240" w:lineRule="auto"/>
        <w:jc w:val="both"/>
        <w:rPr>
          <w:rFonts w:ascii="Trebuchet MS" w:hAnsi="Trebuchet MS"/>
          <w:color w:val="63A537" w:themeColor="accent2"/>
          <w:sz w:val="20"/>
          <w:szCs w:val="20"/>
          <w:lang w:eastAsia="nl-NL"/>
        </w:rPr>
      </w:pPr>
    </w:p>
    <w:p w:rsidR="00E03608" w:rsidRPr="00771707" w:rsidRDefault="00E03608" w:rsidP="00E03608">
      <w:pPr>
        <w:tabs>
          <w:tab w:val="left" w:pos="4395"/>
        </w:tabs>
        <w:spacing w:after="0" w:line="240" w:lineRule="auto"/>
        <w:jc w:val="both"/>
        <w:rPr>
          <w:rFonts w:ascii="Trebuchet MS" w:hAnsi="Trebuchet MS"/>
          <w:sz w:val="20"/>
          <w:szCs w:val="20"/>
          <w:lang w:eastAsia="nl-NL"/>
        </w:rPr>
      </w:pPr>
    </w:p>
    <w:p w:rsidR="00530BF8" w:rsidRPr="00771707" w:rsidRDefault="00E03608" w:rsidP="00530BF8">
      <w:pPr>
        <w:tabs>
          <w:tab w:val="left" w:pos="4395"/>
        </w:tabs>
        <w:spacing w:after="0" w:line="240" w:lineRule="auto"/>
        <w:jc w:val="both"/>
        <w:rPr>
          <w:rFonts w:ascii="Trebuchet MS" w:hAnsi="Trebuchet MS"/>
          <w:sz w:val="20"/>
          <w:szCs w:val="20"/>
          <w:lang w:eastAsia="nl-NL"/>
        </w:rPr>
      </w:pPr>
      <w:r w:rsidRPr="00771707">
        <w:rPr>
          <w:rFonts w:ascii="Trebuchet MS" w:hAnsi="Trebuchet MS"/>
          <w:sz w:val="20"/>
          <w:szCs w:val="20"/>
          <w:lang w:eastAsia="nl-NL"/>
        </w:rPr>
        <w:t xml:space="preserve">In groep </w:t>
      </w:r>
      <w:r w:rsidR="00976770">
        <w:rPr>
          <w:rFonts w:ascii="Trebuchet MS" w:hAnsi="Trebuchet MS"/>
          <w:sz w:val="20"/>
          <w:szCs w:val="20"/>
          <w:lang w:eastAsia="nl-NL"/>
        </w:rPr>
        <w:t>3-4 staat per dag aangegeven voor welke vakken instructie wordt gegeven. De andere vakken staan op de taakbr</w:t>
      </w:r>
      <w:r w:rsidR="00FD40DF">
        <w:rPr>
          <w:rFonts w:ascii="Trebuchet MS" w:hAnsi="Trebuchet MS"/>
          <w:sz w:val="20"/>
          <w:szCs w:val="20"/>
          <w:lang w:eastAsia="nl-NL"/>
        </w:rPr>
        <w:t>ie</w:t>
      </w:r>
      <w:r w:rsidR="00976770">
        <w:rPr>
          <w:rFonts w:ascii="Trebuchet MS" w:hAnsi="Trebuchet MS"/>
          <w:sz w:val="20"/>
          <w:szCs w:val="20"/>
          <w:lang w:eastAsia="nl-NL"/>
        </w:rPr>
        <w:t>f aangegeven als zelfstandig werken</w:t>
      </w:r>
      <w:r w:rsidR="004E715A">
        <w:rPr>
          <w:rFonts w:ascii="Trebuchet MS" w:hAnsi="Trebuchet MS"/>
          <w:sz w:val="20"/>
          <w:szCs w:val="20"/>
          <w:lang w:eastAsia="nl-NL"/>
        </w:rPr>
        <w:t>. De leerlingen</w:t>
      </w:r>
      <w:r w:rsidR="00976770">
        <w:rPr>
          <w:rFonts w:ascii="Trebuchet MS" w:hAnsi="Trebuchet MS"/>
          <w:sz w:val="20"/>
          <w:szCs w:val="20"/>
          <w:lang w:eastAsia="nl-NL"/>
        </w:rPr>
        <w:t xml:space="preserve"> mogen ze zelf weten wanneer ze dit doen.  In groep 5</w:t>
      </w:r>
      <w:r w:rsidRPr="00771707">
        <w:rPr>
          <w:rFonts w:ascii="Trebuchet MS" w:hAnsi="Trebuchet MS"/>
          <w:sz w:val="20"/>
          <w:szCs w:val="20"/>
          <w:lang w:eastAsia="nl-NL"/>
        </w:rPr>
        <w:t xml:space="preserve"> tot en met </w:t>
      </w:r>
      <w:r w:rsidR="00DF47A9">
        <w:rPr>
          <w:rFonts w:ascii="Trebuchet MS" w:hAnsi="Trebuchet MS"/>
          <w:sz w:val="20"/>
          <w:szCs w:val="20"/>
          <w:lang w:eastAsia="nl-NL"/>
        </w:rPr>
        <w:t>8</w:t>
      </w:r>
      <w:r w:rsidRPr="00771707">
        <w:rPr>
          <w:rFonts w:ascii="Trebuchet MS" w:hAnsi="Trebuchet MS"/>
          <w:sz w:val="20"/>
          <w:szCs w:val="20"/>
          <w:lang w:eastAsia="nl-NL"/>
        </w:rPr>
        <w:t xml:space="preserve"> staat de planning van de hele week op het bord. De kinderen kunnen zien op welk tijdstip de instructiemomenten zijn en wanneer er geen instructie is. </w:t>
      </w:r>
      <w:r w:rsidR="00530BF8">
        <w:rPr>
          <w:rFonts w:ascii="Trebuchet MS" w:hAnsi="Trebuchet MS"/>
          <w:sz w:val="20"/>
          <w:szCs w:val="20"/>
          <w:lang w:eastAsia="nl-NL"/>
        </w:rPr>
        <w:t xml:space="preserve">Per dag staan </w:t>
      </w:r>
      <w:r w:rsidR="00530BF8" w:rsidRPr="00771707">
        <w:rPr>
          <w:rFonts w:ascii="Trebuchet MS" w:hAnsi="Trebuchet MS"/>
          <w:sz w:val="20"/>
          <w:szCs w:val="20"/>
          <w:lang w:eastAsia="nl-NL"/>
        </w:rPr>
        <w:t xml:space="preserve">de tijden van de instructiemomenten per niveaugroep genoteerd. </w:t>
      </w:r>
    </w:p>
    <w:p w:rsidR="00E03608" w:rsidRPr="00771707" w:rsidRDefault="00E03608" w:rsidP="00E03608">
      <w:pPr>
        <w:tabs>
          <w:tab w:val="left" w:pos="4395"/>
        </w:tabs>
        <w:spacing w:after="0" w:line="240" w:lineRule="auto"/>
        <w:jc w:val="both"/>
        <w:rPr>
          <w:rFonts w:ascii="Trebuchet MS" w:hAnsi="Trebuchet MS"/>
          <w:sz w:val="20"/>
          <w:szCs w:val="20"/>
          <w:lang w:eastAsia="nl-NL"/>
        </w:rPr>
      </w:pPr>
      <w:r w:rsidRPr="00771707">
        <w:rPr>
          <w:rFonts w:ascii="Trebuchet MS" w:hAnsi="Trebuchet MS"/>
          <w:sz w:val="20"/>
          <w:szCs w:val="20"/>
          <w:lang w:eastAsia="nl-NL"/>
        </w:rPr>
        <w:t xml:space="preserve">Met behulp van dit overzicht kunnen de leerlingen goed hun weektaak inplannen. </w:t>
      </w:r>
    </w:p>
    <w:p w:rsidR="00E03608" w:rsidRPr="00771707" w:rsidRDefault="00E03608" w:rsidP="00E03608">
      <w:pPr>
        <w:tabs>
          <w:tab w:val="left" w:pos="4395"/>
        </w:tabs>
        <w:spacing w:after="0" w:line="240" w:lineRule="auto"/>
        <w:jc w:val="both"/>
        <w:rPr>
          <w:rFonts w:ascii="Trebuchet MS" w:hAnsi="Trebuchet MS"/>
          <w:sz w:val="20"/>
          <w:szCs w:val="20"/>
          <w:lang w:eastAsia="nl-NL"/>
        </w:rPr>
      </w:pPr>
    </w:p>
    <w:p w:rsidR="00E03608" w:rsidRPr="00771707" w:rsidRDefault="00E03608" w:rsidP="00E03608">
      <w:pPr>
        <w:tabs>
          <w:tab w:val="left" w:pos="4395"/>
        </w:tabs>
        <w:spacing w:after="0" w:line="240" w:lineRule="auto"/>
        <w:jc w:val="both"/>
        <w:rPr>
          <w:rFonts w:ascii="Trebuchet MS" w:hAnsi="Trebuchet MS"/>
          <w:color w:val="63A537" w:themeColor="accent2"/>
          <w:sz w:val="20"/>
          <w:szCs w:val="20"/>
          <w:lang w:eastAsia="nl-NL"/>
        </w:rPr>
      </w:pPr>
    </w:p>
    <w:p w:rsidR="00E03608" w:rsidRPr="00771707" w:rsidRDefault="00E03608" w:rsidP="00E03608">
      <w:pPr>
        <w:tabs>
          <w:tab w:val="left" w:pos="4395"/>
        </w:tabs>
        <w:spacing w:after="0" w:line="240" w:lineRule="auto"/>
        <w:jc w:val="both"/>
        <w:rPr>
          <w:rFonts w:ascii="Trebuchet MS" w:hAnsi="Trebuchet MS"/>
          <w:color w:val="63A537" w:themeColor="accent2"/>
          <w:sz w:val="20"/>
          <w:szCs w:val="20"/>
          <w:lang w:eastAsia="nl-NL"/>
        </w:rPr>
      </w:pPr>
      <w:r w:rsidRPr="00771707">
        <w:rPr>
          <w:rFonts w:ascii="Trebuchet MS" w:hAnsi="Trebuchet MS"/>
          <w:color w:val="63A537" w:themeColor="accent2"/>
          <w:sz w:val="20"/>
          <w:szCs w:val="20"/>
          <w:lang w:eastAsia="nl-NL"/>
        </w:rPr>
        <w:t xml:space="preserve">   </w:t>
      </w:r>
    </w:p>
    <w:p w:rsidR="00847A56" w:rsidRDefault="00364452" w:rsidP="00E03608">
      <w:pPr>
        <w:tabs>
          <w:tab w:val="left" w:pos="4395"/>
        </w:tabs>
        <w:spacing w:after="0" w:line="240" w:lineRule="auto"/>
        <w:jc w:val="both"/>
        <w:rPr>
          <w:rFonts w:ascii="Trebuchet MS" w:hAnsi="Trebuchet MS"/>
          <w:b/>
          <w:sz w:val="20"/>
          <w:szCs w:val="20"/>
          <w:lang w:eastAsia="nl-NL"/>
        </w:rPr>
      </w:pPr>
      <w:r>
        <w:rPr>
          <w:rFonts w:ascii="Trebuchet MS" w:hAnsi="Trebuchet MS"/>
          <w:b/>
          <w:noProof/>
          <w:sz w:val="20"/>
          <w:szCs w:val="20"/>
          <w:lang w:eastAsia="nl-NL"/>
        </w:rPr>
        <w:lastRenderedPageBreak/>
        <w:drawing>
          <wp:anchor distT="0" distB="0" distL="114300" distR="114300" simplePos="0" relativeHeight="251669504" behindDoc="1" locked="0" layoutInCell="1" allowOverlap="1">
            <wp:simplePos x="0" y="0"/>
            <wp:positionH relativeFrom="column">
              <wp:posOffset>395605</wp:posOffset>
            </wp:positionH>
            <wp:positionV relativeFrom="paragraph">
              <wp:posOffset>8255</wp:posOffset>
            </wp:positionV>
            <wp:extent cx="2127600" cy="1713600"/>
            <wp:effectExtent l="0" t="0" r="6350" b="1270"/>
            <wp:wrapTight wrapText="bothSides">
              <wp:wrapPolygon edited="0">
                <wp:start x="0" y="0"/>
                <wp:lineTo x="0" y="21376"/>
                <wp:lineTo x="21471" y="21376"/>
                <wp:lineTo x="2147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7600" cy="171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A56">
        <w:rPr>
          <w:rFonts w:ascii="Trebuchet MS" w:hAnsi="Trebuchet MS"/>
          <w:b/>
          <w:noProof/>
          <w:sz w:val="20"/>
          <w:szCs w:val="20"/>
          <w:lang w:eastAsia="nl-NL"/>
        </w:rPr>
        <w:drawing>
          <wp:anchor distT="0" distB="0" distL="114300" distR="114300" simplePos="0" relativeHeight="251668480" behindDoc="1" locked="0" layoutInCell="1" allowOverlap="1">
            <wp:simplePos x="0" y="0"/>
            <wp:positionH relativeFrom="column">
              <wp:posOffset>3138805</wp:posOffset>
            </wp:positionH>
            <wp:positionV relativeFrom="paragraph">
              <wp:posOffset>557</wp:posOffset>
            </wp:positionV>
            <wp:extent cx="2531776" cy="1776174"/>
            <wp:effectExtent l="0" t="0" r="1905" b="0"/>
            <wp:wrapTight wrapText="bothSides">
              <wp:wrapPolygon edited="0">
                <wp:start x="0" y="0"/>
                <wp:lineTo x="0" y="21314"/>
                <wp:lineTo x="21454" y="21314"/>
                <wp:lineTo x="2145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5140" cy="17785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7A56" w:rsidRDefault="00847A56" w:rsidP="00E03608">
      <w:pPr>
        <w:tabs>
          <w:tab w:val="left" w:pos="4395"/>
        </w:tabs>
        <w:spacing w:after="0" w:line="240" w:lineRule="auto"/>
        <w:jc w:val="both"/>
        <w:rPr>
          <w:rFonts w:ascii="Trebuchet MS" w:hAnsi="Trebuchet MS"/>
          <w:b/>
          <w:sz w:val="20"/>
          <w:szCs w:val="20"/>
          <w:lang w:eastAsia="nl-NL"/>
        </w:rPr>
      </w:pPr>
    </w:p>
    <w:p w:rsidR="00847A56" w:rsidRDefault="00847A56" w:rsidP="00E03608">
      <w:pPr>
        <w:tabs>
          <w:tab w:val="left" w:pos="4395"/>
        </w:tabs>
        <w:spacing w:after="0" w:line="240" w:lineRule="auto"/>
        <w:jc w:val="both"/>
        <w:rPr>
          <w:rFonts w:ascii="Trebuchet MS" w:hAnsi="Trebuchet MS"/>
          <w:b/>
          <w:sz w:val="20"/>
          <w:szCs w:val="20"/>
          <w:lang w:eastAsia="nl-NL"/>
        </w:rPr>
      </w:pPr>
    </w:p>
    <w:p w:rsidR="00847A56" w:rsidRDefault="00847A56" w:rsidP="00E03608">
      <w:pPr>
        <w:tabs>
          <w:tab w:val="left" w:pos="4395"/>
        </w:tabs>
        <w:spacing w:after="0" w:line="240" w:lineRule="auto"/>
        <w:jc w:val="both"/>
        <w:rPr>
          <w:rFonts w:ascii="Trebuchet MS" w:hAnsi="Trebuchet MS"/>
          <w:b/>
          <w:sz w:val="20"/>
          <w:szCs w:val="20"/>
          <w:lang w:eastAsia="nl-NL"/>
        </w:rPr>
      </w:pPr>
    </w:p>
    <w:p w:rsidR="00847A56" w:rsidRDefault="00847A56" w:rsidP="00E03608">
      <w:pPr>
        <w:tabs>
          <w:tab w:val="left" w:pos="4395"/>
        </w:tabs>
        <w:spacing w:after="0" w:line="240" w:lineRule="auto"/>
        <w:jc w:val="both"/>
        <w:rPr>
          <w:rFonts w:ascii="Trebuchet MS" w:hAnsi="Trebuchet MS"/>
          <w:b/>
          <w:sz w:val="20"/>
          <w:szCs w:val="20"/>
          <w:lang w:eastAsia="nl-NL"/>
        </w:rPr>
      </w:pPr>
    </w:p>
    <w:p w:rsidR="00847A56" w:rsidRDefault="00847A56" w:rsidP="00E03608">
      <w:pPr>
        <w:tabs>
          <w:tab w:val="left" w:pos="4395"/>
        </w:tabs>
        <w:spacing w:after="0" w:line="240" w:lineRule="auto"/>
        <w:jc w:val="both"/>
        <w:rPr>
          <w:rFonts w:ascii="Trebuchet MS" w:hAnsi="Trebuchet MS"/>
          <w:b/>
          <w:sz w:val="20"/>
          <w:szCs w:val="20"/>
          <w:lang w:eastAsia="nl-NL"/>
        </w:rPr>
      </w:pPr>
    </w:p>
    <w:p w:rsidR="00847A56" w:rsidRDefault="00847A56" w:rsidP="00E03608">
      <w:pPr>
        <w:tabs>
          <w:tab w:val="left" w:pos="4395"/>
        </w:tabs>
        <w:spacing w:after="0" w:line="240" w:lineRule="auto"/>
        <w:jc w:val="both"/>
        <w:rPr>
          <w:rFonts w:ascii="Trebuchet MS" w:hAnsi="Trebuchet MS"/>
          <w:b/>
          <w:sz w:val="20"/>
          <w:szCs w:val="20"/>
          <w:lang w:eastAsia="nl-NL"/>
        </w:rPr>
      </w:pPr>
    </w:p>
    <w:p w:rsidR="00847A56" w:rsidRDefault="00847A56" w:rsidP="00E03608">
      <w:pPr>
        <w:tabs>
          <w:tab w:val="left" w:pos="4395"/>
        </w:tabs>
        <w:spacing w:after="0" w:line="240" w:lineRule="auto"/>
        <w:jc w:val="both"/>
        <w:rPr>
          <w:rFonts w:ascii="Trebuchet MS" w:hAnsi="Trebuchet MS"/>
          <w:b/>
          <w:sz w:val="20"/>
          <w:szCs w:val="20"/>
          <w:lang w:eastAsia="nl-NL"/>
        </w:rPr>
      </w:pPr>
    </w:p>
    <w:p w:rsidR="00847A56" w:rsidRDefault="00847A56" w:rsidP="00E03608">
      <w:pPr>
        <w:tabs>
          <w:tab w:val="left" w:pos="4395"/>
        </w:tabs>
        <w:spacing w:after="0" w:line="240" w:lineRule="auto"/>
        <w:jc w:val="both"/>
        <w:rPr>
          <w:rFonts w:ascii="Trebuchet MS" w:hAnsi="Trebuchet MS"/>
          <w:b/>
          <w:sz w:val="20"/>
          <w:szCs w:val="20"/>
          <w:lang w:eastAsia="nl-NL"/>
        </w:rPr>
      </w:pPr>
    </w:p>
    <w:p w:rsidR="00847A56" w:rsidRDefault="00847A56" w:rsidP="00E03608">
      <w:pPr>
        <w:tabs>
          <w:tab w:val="left" w:pos="4395"/>
        </w:tabs>
        <w:spacing w:after="0" w:line="240" w:lineRule="auto"/>
        <w:jc w:val="both"/>
        <w:rPr>
          <w:rFonts w:ascii="Trebuchet MS" w:hAnsi="Trebuchet MS"/>
          <w:b/>
          <w:sz w:val="20"/>
          <w:szCs w:val="20"/>
          <w:lang w:eastAsia="nl-NL"/>
        </w:rPr>
      </w:pPr>
    </w:p>
    <w:p w:rsidR="00847A56" w:rsidRDefault="00847A56" w:rsidP="00E03608">
      <w:pPr>
        <w:tabs>
          <w:tab w:val="left" w:pos="4395"/>
        </w:tabs>
        <w:spacing w:after="0" w:line="240" w:lineRule="auto"/>
        <w:jc w:val="both"/>
        <w:rPr>
          <w:rFonts w:ascii="Trebuchet MS" w:hAnsi="Trebuchet MS"/>
          <w:b/>
          <w:sz w:val="20"/>
          <w:szCs w:val="20"/>
          <w:lang w:eastAsia="nl-NL"/>
        </w:rPr>
      </w:pPr>
    </w:p>
    <w:p w:rsidR="00847A56" w:rsidRDefault="00847A56" w:rsidP="00E03608">
      <w:pPr>
        <w:tabs>
          <w:tab w:val="left" w:pos="4395"/>
        </w:tabs>
        <w:spacing w:after="0" w:line="240" w:lineRule="auto"/>
        <w:jc w:val="both"/>
        <w:rPr>
          <w:rFonts w:ascii="Trebuchet MS" w:hAnsi="Trebuchet MS"/>
          <w:b/>
          <w:sz w:val="20"/>
          <w:szCs w:val="20"/>
          <w:lang w:eastAsia="nl-NL"/>
        </w:rPr>
      </w:pPr>
    </w:p>
    <w:p w:rsidR="00364452" w:rsidRDefault="00364452" w:rsidP="00E03608">
      <w:pPr>
        <w:tabs>
          <w:tab w:val="left" w:pos="4395"/>
        </w:tabs>
        <w:spacing w:after="0" w:line="240" w:lineRule="auto"/>
        <w:jc w:val="both"/>
        <w:rPr>
          <w:rFonts w:ascii="Trebuchet MS" w:hAnsi="Trebuchet MS"/>
          <w:b/>
          <w:sz w:val="20"/>
          <w:szCs w:val="20"/>
          <w:lang w:eastAsia="nl-NL"/>
        </w:rPr>
      </w:pPr>
    </w:p>
    <w:p w:rsidR="00E03608" w:rsidRPr="00771707" w:rsidRDefault="00364452" w:rsidP="00364452">
      <w:pPr>
        <w:tabs>
          <w:tab w:val="left" w:pos="4395"/>
        </w:tabs>
        <w:spacing w:after="0" w:line="240" w:lineRule="auto"/>
        <w:jc w:val="both"/>
        <w:rPr>
          <w:rFonts w:ascii="Trebuchet MS" w:hAnsi="Trebuchet MS"/>
          <w:b/>
          <w:sz w:val="20"/>
          <w:szCs w:val="20"/>
          <w:lang w:eastAsia="nl-NL"/>
        </w:rPr>
      </w:pPr>
      <w:r>
        <w:rPr>
          <w:rFonts w:ascii="Trebuchet MS" w:hAnsi="Trebuchet MS"/>
          <w:b/>
          <w:sz w:val="20"/>
          <w:szCs w:val="20"/>
          <w:lang w:eastAsia="nl-NL"/>
        </w:rPr>
        <w:t xml:space="preserve">      </w:t>
      </w:r>
      <w:r w:rsidRPr="00771707">
        <w:rPr>
          <w:rFonts w:ascii="Trebuchet MS" w:hAnsi="Trebuchet MS"/>
          <w:b/>
          <w:sz w:val="20"/>
          <w:szCs w:val="20"/>
          <w:lang w:eastAsia="nl-NL"/>
        </w:rPr>
        <w:t>O</w:t>
      </w:r>
      <w:r w:rsidR="00E03608" w:rsidRPr="00771707">
        <w:rPr>
          <w:rFonts w:ascii="Trebuchet MS" w:hAnsi="Trebuchet MS"/>
          <w:b/>
          <w:sz w:val="20"/>
          <w:szCs w:val="20"/>
          <w:lang w:eastAsia="nl-NL"/>
        </w:rPr>
        <w:t>verzicht weekplanning groep 5</w:t>
      </w:r>
      <w:r>
        <w:rPr>
          <w:rFonts w:ascii="Trebuchet MS" w:hAnsi="Trebuchet MS"/>
          <w:b/>
          <w:sz w:val="20"/>
          <w:szCs w:val="20"/>
          <w:lang w:eastAsia="nl-NL"/>
        </w:rPr>
        <w:t>-6</w:t>
      </w:r>
      <w:r w:rsidR="00E03608" w:rsidRPr="00771707">
        <w:rPr>
          <w:rFonts w:ascii="Trebuchet MS" w:hAnsi="Trebuchet MS"/>
          <w:b/>
          <w:sz w:val="20"/>
          <w:szCs w:val="20"/>
          <w:lang w:eastAsia="nl-NL"/>
        </w:rPr>
        <w:t xml:space="preserve">                  </w:t>
      </w:r>
      <w:r>
        <w:rPr>
          <w:rFonts w:ascii="Trebuchet MS" w:hAnsi="Trebuchet MS"/>
          <w:b/>
          <w:sz w:val="20"/>
          <w:szCs w:val="20"/>
          <w:lang w:eastAsia="nl-NL"/>
        </w:rPr>
        <w:t xml:space="preserve">   </w:t>
      </w:r>
      <w:r w:rsidR="00E03608" w:rsidRPr="00771707">
        <w:rPr>
          <w:rFonts w:ascii="Trebuchet MS" w:hAnsi="Trebuchet MS"/>
          <w:b/>
          <w:sz w:val="20"/>
          <w:szCs w:val="20"/>
          <w:lang w:eastAsia="nl-NL"/>
        </w:rPr>
        <w:t xml:space="preserve">  </w:t>
      </w:r>
      <w:r>
        <w:rPr>
          <w:rFonts w:ascii="Trebuchet MS" w:hAnsi="Trebuchet MS"/>
          <w:b/>
          <w:sz w:val="20"/>
          <w:szCs w:val="20"/>
          <w:lang w:eastAsia="nl-NL"/>
        </w:rPr>
        <w:t xml:space="preserve">Overzicht </w:t>
      </w:r>
      <w:r w:rsidR="00E03608" w:rsidRPr="00771707">
        <w:rPr>
          <w:rFonts w:ascii="Trebuchet MS" w:hAnsi="Trebuchet MS"/>
          <w:b/>
          <w:sz w:val="20"/>
          <w:szCs w:val="20"/>
          <w:lang w:eastAsia="nl-NL"/>
        </w:rPr>
        <w:t>week</w:t>
      </w:r>
      <w:r>
        <w:rPr>
          <w:rFonts w:ascii="Trebuchet MS" w:hAnsi="Trebuchet MS"/>
          <w:b/>
          <w:sz w:val="20"/>
          <w:szCs w:val="20"/>
          <w:lang w:eastAsia="nl-NL"/>
        </w:rPr>
        <w:t>p</w:t>
      </w:r>
      <w:r w:rsidR="00E03608" w:rsidRPr="00771707">
        <w:rPr>
          <w:rFonts w:ascii="Trebuchet MS" w:hAnsi="Trebuchet MS"/>
          <w:b/>
          <w:sz w:val="20"/>
          <w:szCs w:val="20"/>
          <w:lang w:eastAsia="nl-NL"/>
        </w:rPr>
        <w:t xml:space="preserve">lanning groep </w:t>
      </w:r>
      <w:r>
        <w:rPr>
          <w:rFonts w:ascii="Trebuchet MS" w:hAnsi="Trebuchet MS"/>
          <w:b/>
          <w:sz w:val="20"/>
          <w:szCs w:val="20"/>
          <w:lang w:eastAsia="nl-NL"/>
        </w:rPr>
        <w:t>7-8</w:t>
      </w:r>
    </w:p>
    <w:p w:rsidR="00E03608" w:rsidRPr="00771707" w:rsidRDefault="00E03608" w:rsidP="00E03608">
      <w:pPr>
        <w:tabs>
          <w:tab w:val="left" w:pos="4395"/>
        </w:tabs>
        <w:spacing w:after="0" w:line="240" w:lineRule="auto"/>
        <w:jc w:val="both"/>
        <w:rPr>
          <w:rFonts w:ascii="Trebuchet MS" w:hAnsi="Trebuchet MS"/>
          <w:color w:val="63A537" w:themeColor="accent2"/>
          <w:sz w:val="20"/>
          <w:szCs w:val="20"/>
          <w:lang w:eastAsia="nl-NL"/>
        </w:rPr>
      </w:pPr>
    </w:p>
    <w:p w:rsidR="00E03608" w:rsidRPr="00771707" w:rsidRDefault="00E03608" w:rsidP="00E03608">
      <w:pPr>
        <w:tabs>
          <w:tab w:val="left" w:pos="4395"/>
        </w:tabs>
        <w:spacing w:after="0" w:line="240" w:lineRule="auto"/>
        <w:jc w:val="both"/>
        <w:rPr>
          <w:rFonts w:ascii="Trebuchet MS" w:hAnsi="Trebuchet MS"/>
          <w:color w:val="63A537" w:themeColor="accent2"/>
          <w:sz w:val="20"/>
          <w:szCs w:val="20"/>
          <w:lang w:eastAsia="nl-NL"/>
        </w:rPr>
      </w:pPr>
    </w:p>
    <w:p w:rsidR="00E03608" w:rsidRPr="00771707" w:rsidRDefault="00E03608" w:rsidP="00E03608">
      <w:pPr>
        <w:tabs>
          <w:tab w:val="left" w:pos="4395"/>
        </w:tabs>
        <w:spacing w:after="0" w:line="240" w:lineRule="auto"/>
        <w:jc w:val="both"/>
        <w:rPr>
          <w:rFonts w:ascii="Trebuchet MS" w:hAnsi="Trebuchet MS"/>
          <w:color w:val="63A537" w:themeColor="accent2"/>
          <w:sz w:val="20"/>
          <w:szCs w:val="20"/>
          <w:lang w:eastAsia="nl-NL"/>
        </w:rPr>
      </w:pPr>
    </w:p>
    <w:p w:rsidR="00E03608" w:rsidRPr="00A92271" w:rsidRDefault="00E03608" w:rsidP="00E03608">
      <w:pPr>
        <w:tabs>
          <w:tab w:val="left" w:pos="4395"/>
        </w:tabs>
        <w:spacing w:after="0" w:line="240" w:lineRule="auto"/>
        <w:jc w:val="both"/>
        <w:rPr>
          <w:rFonts w:ascii="Trebuchet MS" w:hAnsi="Trebuchet MS"/>
          <w:b/>
          <w:color w:val="99CB38" w:themeColor="accent1"/>
          <w:sz w:val="20"/>
          <w:szCs w:val="20"/>
          <w:lang w:eastAsia="nl-NL"/>
        </w:rPr>
      </w:pPr>
      <w:r w:rsidRPr="00A92271">
        <w:rPr>
          <w:rFonts w:ascii="Trebuchet MS" w:hAnsi="Trebuchet MS"/>
          <w:b/>
          <w:color w:val="99CB38" w:themeColor="accent1"/>
          <w:sz w:val="20"/>
          <w:szCs w:val="20"/>
          <w:lang w:eastAsia="nl-NL"/>
        </w:rPr>
        <w:t>Uitgestelde aandacht</w:t>
      </w:r>
      <w:r w:rsidR="00207C64" w:rsidRPr="00A92271">
        <w:rPr>
          <w:rFonts w:ascii="Trebuchet MS" w:hAnsi="Trebuchet MS"/>
          <w:b/>
          <w:color w:val="99CB38" w:themeColor="accent1"/>
          <w:sz w:val="20"/>
          <w:szCs w:val="20"/>
          <w:lang w:eastAsia="nl-NL"/>
        </w:rPr>
        <w:t>/ stoplicht</w:t>
      </w:r>
    </w:p>
    <w:p w:rsidR="00E03608" w:rsidRDefault="00E03608" w:rsidP="00E03608">
      <w:pPr>
        <w:tabs>
          <w:tab w:val="left" w:pos="4395"/>
        </w:tabs>
        <w:spacing w:after="0" w:line="240" w:lineRule="auto"/>
        <w:jc w:val="both"/>
        <w:rPr>
          <w:rFonts w:ascii="Trebuchet MS" w:hAnsi="Trebuchet MS"/>
          <w:sz w:val="20"/>
          <w:szCs w:val="20"/>
          <w:lang w:eastAsia="nl-NL"/>
        </w:rPr>
      </w:pPr>
      <w:r w:rsidRPr="00771707">
        <w:rPr>
          <w:rFonts w:ascii="Trebuchet MS" w:hAnsi="Trebuchet MS"/>
          <w:sz w:val="20"/>
          <w:szCs w:val="20"/>
          <w:lang w:eastAsia="nl-NL"/>
        </w:rPr>
        <w:t xml:space="preserve">De leerlingen kunnen omgaan met uitgestelde aandacht door </w:t>
      </w:r>
      <w:r w:rsidR="00530BF8">
        <w:rPr>
          <w:rFonts w:ascii="Trebuchet MS" w:hAnsi="Trebuchet MS"/>
          <w:sz w:val="20"/>
          <w:szCs w:val="20"/>
          <w:lang w:eastAsia="nl-NL"/>
        </w:rPr>
        <w:t>de</w:t>
      </w:r>
      <w:r w:rsidRPr="00771707">
        <w:rPr>
          <w:rFonts w:ascii="Trebuchet MS" w:hAnsi="Trebuchet MS"/>
          <w:sz w:val="20"/>
          <w:szCs w:val="20"/>
          <w:lang w:eastAsia="nl-NL"/>
        </w:rPr>
        <w:t xml:space="preserve"> </w:t>
      </w:r>
      <w:r w:rsidR="00DF47A9">
        <w:rPr>
          <w:rFonts w:ascii="Trebuchet MS" w:hAnsi="Trebuchet MS"/>
          <w:sz w:val="20"/>
          <w:szCs w:val="20"/>
          <w:lang w:eastAsia="nl-NL"/>
        </w:rPr>
        <w:t xml:space="preserve">afspraken die de leerkracht met de kinderen heeft gemaakt. </w:t>
      </w:r>
      <w:r w:rsidRPr="00771707">
        <w:rPr>
          <w:rFonts w:ascii="Trebuchet MS" w:hAnsi="Trebuchet MS"/>
          <w:sz w:val="20"/>
          <w:szCs w:val="20"/>
          <w:lang w:eastAsia="nl-NL"/>
        </w:rPr>
        <w:t xml:space="preserve"> </w:t>
      </w:r>
    </w:p>
    <w:p w:rsidR="00DF47A9" w:rsidRPr="00771707" w:rsidRDefault="00DF47A9" w:rsidP="00E03608">
      <w:pPr>
        <w:tabs>
          <w:tab w:val="left" w:pos="4395"/>
        </w:tabs>
        <w:spacing w:after="0" w:line="240" w:lineRule="auto"/>
        <w:jc w:val="both"/>
        <w:rPr>
          <w:rFonts w:ascii="Trebuchet MS" w:hAnsi="Trebuchet MS"/>
          <w:color w:val="FF0000"/>
          <w:sz w:val="20"/>
          <w:szCs w:val="20"/>
          <w:lang w:eastAsia="nl-NL"/>
        </w:rPr>
      </w:pPr>
    </w:p>
    <w:p w:rsidR="00E03608" w:rsidRPr="00771707" w:rsidRDefault="00DF47A9" w:rsidP="00E03608">
      <w:pPr>
        <w:tabs>
          <w:tab w:val="left" w:pos="4395"/>
        </w:tabs>
        <w:spacing w:after="0" w:line="240" w:lineRule="auto"/>
        <w:jc w:val="both"/>
        <w:rPr>
          <w:rFonts w:ascii="Trebuchet MS" w:hAnsi="Trebuchet MS"/>
          <w:sz w:val="20"/>
          <w:szCs w:val="20"/>
          <w:lang w:eastAsia="nl-NL"/>
        </w:rPr>
      </w:pPr>
      <w:r>
        <w:rPr>
          <w:rFonts w:ascii="Trebuchet MS" w:hAnsi="Trebuchet MS"/>
          <w:sz w:val="20"/>
          <w:szCs w:val="20"/>
          <w:lang w:eastAsia="nl-NL"/>
        </w:rPr>
        <w:t xml:space="preserve">Wanneer de kinderen </w:t>
      </w:r>
      <w:r w:rsidR="00E03608" w:rsidRPr="00771707">
        <w:rPr>
          <w:rFonts w:ascii="Trebuchet MS" w:hAnsi="Trebuchet MS"/>
          <w:sz w:val="20"/>
          <w:szCs w:val="20"/>
          <w:lang w:eastAsia="nl-NL"/>
        </w:rPr>
        <w:t xml:space="preserve">oefenen met ‘uitgestelde aandacht’, mag de leerling de leerkracht niets  vragen. Zij moeten proberen om hun ‘probleem’ zelf op te lossen. </w:t>
      </w:r>
      <w:r w:rsidR="00E20488">
        <w:rPr>
          <w:rFonts w:ascii="Trebuchet MS" w:hAnsi="Trebuchet MS"/>
          <w:sz w:val="20"/>
          <w:szCs w:val="20"/>
          <w:lang w:eastAsia="nl-NL"/>
        </w:rPr>
        <w:t>In de onderbouw groepen gebeur</w:t>
      </w:r>
      <w:r w:rsidR="00530BF8">
        <w:rPr>
          <w:rFonts w:ascii="Trebuchet MS" w:hAnsi="Trebuchet MS"/>
          <w:sz w:val="20"/>
          <w:szCs w:val="20"/>
          <w:lang w:eastAsia="nl-NL"/>
        </w:rPr>
        <w:t>t</w:t>
      </w:r>
      <w:r w:rsidR="00E20488">
        <w:rPr>
          <w:rFonts w:ascii="Trebuchet MS" w:hAnsi="Trebuchet MS"/>
          <w:sz w:val="20"/>
          <w:szCs w:val="20"/>
          <w:lang w:eastAsia="nl-NL"/>
        </w:rPr>
        <w:t xml:space="preserve"> dit </w:t>
      </w:r>
      <w:r w:rsidR="00E03608" w:rsidRPr="00771707">
        <w:rPr>
          <w:rFonts w:ascii="Trebuchet MS" w:hAnsi="Trebuchet MS"/>
          <w:sz w:val="20"/>
          <w:szCs w:val="20"/>
          <w:lang w:eastAsia="nl-NL"/>
        </w:rPr>
        <w:t xml:space="preserve">door hun eigen blokje in te zetten. Het groene rondje betekent ‘je mag mij om hulp vragen’. Met het rode rondje geef je aan ‘je mag mij niet storen’ en met het vraagteken geeft de leerling aan ‘ik heb een vraag voor de leerkracht’. Indien dit het geval is, gaan zij door met het werk op hun weektaak. Als de leerkracht klaar is met de instructiegroep, maakt hij een rondje door de klas. De leerkracht kan zien welke leerlingen hulp nodig hebben door het gebruik van de blokjes op tafel. </w:t>
      </w:r>
      <w:r w:rsidR="00E20488">
        <w:rPr>
          <w:rFonts w:ascii="Trebuchet MS" w:hAnsi="Trebuchet MS"/>
          <w:sz w:val="20"/>
          <w:szCs w:val="20"/>
          <w:lang w:eastAsia="nl-NL"/>
        </w:rPr>
        <w:t xml:space="preserve">Vanaf groep 5 wordt het blokje (bijna) niet meer gebruikt. Kinderen weten hoe om te gaan met uitgestelde aandacht, ze zeggen dat ze even niet willen helpen of zoeken een rustig plekje om te werken. Mocht het nodig zijn dan worden de blokjes er bij gepakt. </w:t>
      </w:r>
    </w:p>
    <w:p w:rsidR="00E03608" w:rsidRPr="00771707" w:rsidRDefault="00E03608" w:rsidP="00E03608">
      <w:pPr>
        <w:tabs>
          <w:tab w:val="left" w:pos="4395"/>
        </w:tabs>
        <w:spacing w:after="0" w:line="240" w:lineRule="auto"/>
        <w:jc w:val="both"/>
        <w:rPr>
          <w:rFonts w:ascii="Trebuchet MS" w:hAnsi="Trebuchet MS"/>
          <w:b/>
          <w:sz w:val="20"/>
          <w:szCs w:val="20"/>
          <w:lang w:eastAsia="nl-NL"/>
        </w:rPr>
      </w:pPr>
    </w:p>
    <w:p w:rsidR="00E03608" w:rsidRPr="00771707" w:rsidRDefault="00E20488" w:rsidP="00E03608">
      <w:pPr>
        <w:tabs>
          <w:tab w:val="left" w:pos="4395"/>
        </w:tabs>
        <w:spacing w:after="0" w:line="240" w:lineRule="auto"/>
        <w:jc w:val="both"/>
        <w:rPr>
          <w:rFonts w:ascii="Trebuchet MS" w:hAnsi="Trebuchet MS"/>
          <w:sz w:val="20"/>
          <w:szCs w:val="20"/>
          <w:lang w:eastAsia="nl-NL"/>
        </w:rPr>
      </w:pPr>
      <w:r>
        <w:rPr>
          <w:rFonts w:ascii="Trebuchet MS" w:hAnsi="Trebuchet MS"/>
          <w:sz w:val="20"/>
          <w:szCs w:val="20"/>
          <w:lang w:eastAsia="nl-NL"/>
        </w:rPr>
        <w:t>Het</w:t>
      </w:r>
      <w:r w:rsidR="00E03608" w:rsidRPr="00771707">
        <w:rPr>
          <w:rFonts w:ascii="Trebuchet MS" w:hAnsi="Trebuchet MS"/>
          <w:sz w:val="20"/>
          <w:szCs w:val="20"/>
          <w:lang w:eastAsia="nl-NL"/>
        </w:rPr>
        <w:t xml:space="preserve"> </w:t>
      </w:r>
      <w:r w:rsidR="00DF47A9">
        <w:rPr>
          <w:rFonts w:ascii="Trebuchet MS" w:hAnsi="Trebuchet MS"/>
          <w:sz w:val="20"/>
          <w:szCs w:val="20"/>
          <w:lang w:eastAsia="nl-NL"/>
        </w:rPr>
        <w:t>st</w:t>
      </w:r>
      <w:r w:rsidR="00207C64">
        <w:rPr>
          <w:rFonts w:ascii="Trebuchet MS" w:hAnsi="Trebuchet MS"/>
          <w:sz w:val="20"/>
          <w:szCs w:val="20"/>
          <w:lang w:eastAsia="nl-NL"/>
        </w:rPr>
        <w:t>oplicht</w:t>
      </w:r>
      <w:r w:rsidR="00E03608" w:rsidRPr="00771707">
        <w:rPr>
          <w:rFonts w:ascii="Trebuchet MS" w:hAnsi="Trebuchet MS"/>
          <w:sz w:val="20"/>
          <w:szCs w:val="20"/>
          <w:lang w:eastAsia="nl-NL"/>
        </w:rPr>
        <w:t xml:space="preserve"> wordt ingezet om het geluidsniveau in de groep te reguleren. </w:t>
      </w:r>
      <w:r>
        <w:rPr>
          <w:rFonts w:ascii="Trebuchet MS" w:hAnsi="Trebuchet MS"/>
          <w:sz w:val="20"/>
          <w:szCs w:val="20"/>
          <w:lang w:eastAsia="nl-NL"/>
        </w:rPr>
        <w:t xml:space="preserve">Deze wordt in de groepen 3-4 gebruikt bij het zelfstandig werken. </w:t>
      </w:r>
    </w:p>
    <w:p w:rsidR="00E03608" w:rsidRPr="00771707" w:rsidRDefault="00E03608" w:rsidP="00E03608">
      <w:pPr>
        <w:tabs>
          <w:tab w:val="left" w:pos="4395"/>
        </w:tabs>
        <w:spacing w:after="0" w:line="240" w:lineRule="auto"/>
        <w:jc w:val="both"/>
        <w:rPr>
          <w:rFonts w:ascii="Trebuchet MS" w:hAnsi="Trebuchet MS"/>
          <w:sz w:val="20"/>
          <w:szCs w:val="20"/>
          <w:lang w:eastAsia="nl-NL"/>
        </w:rPr>
      </w:pPr>
    </w:p>
    <w:p w:rsidR="00E03608" w:rsidRPr="00771707" w:rsidRDefault="00E03608" w:rsidP="00E03608">
      <w:pPr>
        <w:tabs>
          <w:tab w:val="left" w:pos="4395"/>
        </w:tabs>
        <w:spacing w:after="0" w:line="240" w:lineRule="auto"/>
        <w:jc w:val="both"/>
        <w:rPr>
          <w:rFonts w:ascii="Trebuchet MS" w:hAnsi="Trebuchet MS"/>
          <w:sz w:val="20"/>
          <w:szCs w:val="20"/>
          <w:lang w:eastAsia="nl-NL"/>
        </w:rPr>
      </w:pPr>
      <w:r w:rsidRPr="00771707">
        <w:rPr>
          <w:rFonts w:ascii="Trebuchet MS" w:hAnsi="Trebuchet MS"/>
          <w:sz w:val="20"/>
          <w:szCs w:val="20"/>
          <w:lang w:eastAsia="nl-NL"/>
        </w:rPr>
        <w:t>Rood: stil (niet praten)</w:t>
      </w:r>
    </w:p>
    <w:p w:rsidR="00E03608" w:rsidRPr="00771707" w:rsidRDefault="00E03608" w:rsidP="00E03608">
      <w:pPr>
        <w:tabs>
          <w:tab w:val="left" w:pos="4395"/>
        </w:tabs>
        <w:spacing w:after="0" w:line="240" w:lineRule="auto"/>
        <w:jc w:val="both"/>
        <w:rPr>
          <w:rFonts w:ascii="Trebuchet MS" w:hAnsi="Trebuchet MS"/>
          <w:sz w:val="20"/>
          <w:szCs w:val="20"/>
          <w:lang w:eastAsia="nl-NL"/>
        </w:rPr>
      </w:pPr>
      <w:r w:rsidRPr="00771707">
        <w:rPr>
          <w:rFonts w:ascii="Trebuchet MS" w:hAnsi="Trebuchet MS"/>
          <w:sz w:val="20"/>
          <w:szCs w:val="20"/>
          <w:lang w:eastAsia="nl-NL"/>
        </w:rPr>
        <w:t>Oranje: zachte stem/fluisteren (rekening houden met elkaar)</w:t>
      </w:r>
    </w:p>
    <w:p w:rsidR="00E03608" w:rsidRPr="00771707" w:rsidRDefault="00E03608" w:rsidP="00E03608">
      <w:pPr>
        <w:tabs>
          <w:tab w:val="left" w:pos="4395"/>
        </w:tabs>
        <w:spacing w:after="0" w:line="240" w:lineRule="auto"/>
        <w:jc w:val="both"/>
        <w:rPr>
          <w:rFonts w:ascii="Trebuchet MS" w:hAnsi="Trebuchet MS"/>
          <w:sz w:val="20"/>
          <w:szCs w:val="20"/>
          <w:lang w:eastAsia="nl-NL"/>
        </w:rPr>
      </w:pPr>
      <w:r w:rsidRPr="00771707">
        <w:rPr>
          <w:rFonts w:ascii="Trebuchet MS" w:hAnsi="Trebuchet MS"/>
          <w:sz w:val="20"/>
          <w:szCs w:val="20"/>
          <w:lang w:eastAsia="nl-NL"/>
        </w:rPr>
        <w:t xml:space="preserve">Groen: je normale stem </w:t>
      </w:r>
    </w:p>
    <w:p w:rsidR="00E03608" w:rsidRPr="00771707" w:rsidRDefault="00E03608" w:rsidP="00E03608">
      <w:pPr>
        <w:tabs>
          <w:tab w:val="left" w:pos="4395"/>
        </w:tabs>
        <w:spacing w:after="0" w:line="240" w:lineRule="auto"/>
        <w:jc w:val="both"/>
        <w:rPr>
          <w:rFonts w:ascii="Trebuchet MS" w:hAnsi="Trebuchet MS"/>
          <w:b/>
          <w:color w:val="FF0000"/>
          <w:sz w:val="20"/>
          <w:szCs w:val="20"/>
          <w:lang w:eastAsia="nl-NL"/>
        </w:rPr>
      </w:pPr>
    </w:p>
    <w:p w:rsidR="00E03608" w:rsidRPr="00771707" w:rsidRDefault="00E03608" w:rsidP="00E03608">
      <w:pPr>
        <w:tabs>
          <w:tab w:val="left" w:pos="4395"/>
        </w:tabs>
        <w:spacing w:after="0" w:line="240" w:lineRule="auto"/>
        <w:jc w:val="both"/>
        <w:rPr>
          <w:rFonts w:ascii="Trebuchet MS" w:hAnsi="Trebuchet MS"/>
          <w:b/>
          <w:color w:val="FF0000"/>
          <w:sz w:val="20"/>
          <w:szCs w:val="20"/>
          <w:lang w:eastAsia="nl-NL"/>
        </w:rPr>
      </w:pPr>
      <w:r w:rsidRPr="00771707">
        <w:rPr>
          <w:rFonts w:ascii="Trebuchet MS" w:hAnsi="Trebuchet MS"/>
          <w:b/>
          <w:color w:val="FF0000"/>
          <w:sz w:val="20"/>
          <w:szCs w:val="20"/>
          <w:lang w:eastAsia="nl-NL"/>
        </w:rPr>
        <w:t xml:space="preserve">         </w:t>
      </w:r>
    </w:p>
    <w:p w:rsidR="00E03608" w:rsidRPr="00A92271" w:rsidRDefault="00E03608" w:rsidP="00E03608">
      <w:pPr>
        <w:pStyle w:val="Kop2"/>
        <w:rPr>
          <w:rFonts w:ascii="Trebuchet MS" w:eastAsia="Times New Roman" w:hAnsi="Trebuchet MS"/>
          <w:lang w:eastAsia="nl-NL"/>
        </w:rPr>
      </w:pPr>
      <w:bookmarkStart w:id="16" w:name="_Toc427663686"/>
      <w:r w:rsidRPr="00A92271">
        <w:rPr>
          <w:rFonts w:ascii="Trebuchet MS" w:eastAsia="Times New Roman" w:hAnsi="Trebuchet MS"/>
          <w:lang w:eastAsia="nl-NL"/>
        </w:rPr>
        <w:t>4.2</w:t>
      </w:r>
      <w:r w:rsidRPr="00A92271">
        <w:rPr>
          <w:rFonts w:ascii="Trebuchet MS" w:eastAsia="Times New Roman" w:hAnsi="Trebuchet MS"/>
          <w:lang w:eastAsia="nl-NL"/>
        </w:rPr>
        <w:tab/>
        <w:t>Leerkrachtniveau</w:t>
      </w:r>
      <w:bookmarkEnd w:id="16"/>
    </w:p>
    <w:p w:rsidR="00E03608" w:rsidRPr="00771707" w:rsidRDefault="00E03608" w:rsidP="00E03608">
      <w:pPr>
        <w:jc w:val="both"/>
        <w:rPr>
          <w:rFonts w:ascii="Trebuchet MS" w:hAnsi="Trebuchet MS"/>
          <w:sz w:val="20"/>
          <w:szCs w:val="20"/>
        </w:rPr>
      </w:pPr>
      <w:r w:rsidRPr="00771707">
        <w:rPr>
          <w:rFonts w:ascii="Trebuchet MS" w:hAnsi="Trebuchet MS"/>
          <w:sz w:val="20"/>
          <w:szCs w:val="20"/>
        </w:rPr>
        <w:t xml:space="preserve">Elke leerkracht op </w:t>
      </w:r>
      <w:r w:rsidR="00DF47A9">
        <w:rPr>
          <w:rFonts w:ascii="Trebuchet MS" w:hAnsi="Trebuchet MS"/>
          <w:sz w:val="20"/>
          <w:szCs w:val="20"/>
        </w:rPr>
        <w:t>CBS ‘t Jok</w:t>
      </w:r>
      <w:r w:rsidRPr="00771707">
        <w:rPr>
          <w:rFonts w:ascii="Trebuchet MS" w:hAnsi="Trebuchet MS"/>
          <w:sz w:val="20"/>
          <w:szCs w:val="20"/>
        </w:rPr>
        <w:t xml:space="preserve"> creëert randvoorwaarden om leerlingen in staat te stellen zelfstandig te kunnen werken, door gebruik te maken van verschillende hulpmiddelen. Daarbij is het van belang dat de klas zo is ingericht, dat alle kinderen materialen zelf kunnen pakken en weer opruimen.  In de klas zijn de volgende randvoorwaarden zichtbaar:</w:t>
      </w:r>
    </w:p>
    <w:p w:rsidR="009A77DD" w:rsidRDefault="00EA0F7E" w:rsidP="00E03608">
      <w:pPr>
        <w:jc w:val="both"/>
        <w:rPr>
          <w:rFonts w:ascii="Trebuchet MS" w:hAnsi="Trebuchet MS"/>
          <w:sz w:val="20"/>
          <w:szCs w:val="20"/>
        </w:rPr>
      </w:pPr>
      <w:r>
        <w:rPr>
          <w:rFonts w:ascii="Trebuchet MS" w:hAnsi="Trebuchet MS"/>
          <w:noProof/>
          <w:sz w:val="20"/>
          <w:szCs w:val="20"/>
          <w:lang w:eastAsia="nl-NL"/>
        </w:rPr>
        <w:lastRenderedPageBreak/>
        <w:drawing>
          <wp:anchor distT="0" distB="0" distL="114300" distR="114300" simplePos="0" relativeHeight="251725824" behindDoc="1" locked="0" layoutInCell="1" allowOverlap="1">
            <wp:simplePos x="0" y="0"/>
            <wp:positionH relativeFrom="margin">
              <wp:posOffset>2851150</wp:posOffset>
            </wp:positionH>
            <wp:positionV relativeFrom="paragraph">
              <wp:posOffset>6350</wp:posOffset>
            </wp:positionV>
            <wp:extent cx="1200150" cy="2057400"/>
            <wp:effectExtent l="0" t="0" r="0" b="0"/>
            <wp:wrapTight wrapText="bothSides">
              <wp:wrapPolygon edited="0">
                <wp:start x="0" y="0"/>
                <wp:lineTo x="0" y="21400"/>
                <wp:lineTo x="21257" y="21400"/>
                <wp:lineTo x="21257"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01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7DD">
        <w:rPr>
          <w:rFonts w:ascii="Trebuchet MS" w:hAnsi="Trebuchet MS"/>
          <w:sz w:val="20"/>
          <w:szCs w:val="20"/>
        </w:rPr>
        <w:t xml:space="preserve"> </w:t>
      </w:r>
      <w:r w:rsidR="009C2AC8">
        <w:rPr>
          <w:rFonts w:ascii="Trebuchet MS" w:hAnsi="Trebuchet MS"/>
          <w:sz w:val="20"/>
          <w:szCs w:val="20"/>
        </w:rPr>
        <w:t xml:space="preserve">                          </w:t>
      </w:r>
      <w:r w:rsidR="009A77DD">
        <w:rPr>
          <w:rFonts w:ascii="Trebuchet MS" w:hAnsi="Trebuchet MS"/>
          <w:sz w:val="20"/>
          <w:szCs w:val="20"/>
        </w:rPr>
        <w:t xml:space="preserve">  </w:t>
      </w:r>
      <w:r w:rsidR="009A77DD">
        <w:rPr>
          <w:rFonts w:ascii="Trebuchet MS" w:hAnsi="Trebuchet MS"/>
          <w:noProof/>
          <w:sz w:val="20"/>
          <w:szCs w:val="20"/>
          <w:lang w:eastAsia="nl-NL"/>
        </w:rPr>
        <w:drawing>
          <wp:inline distT="0" distB="0" distL="0" distR="0">
            <wp:extent cx="1250950" cy="2074746"/>
            <wp:effectExtent l="0" t="0" r="635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4075" cy="2079930"/>
                    </a:xfrm>
                    <a:prstGeom prst="rect">
                      <a:avLst/>
                    </a:prstGeom>
                    <a:noFill/>
                    <a:ln>
                      <a:noFill/>
                    </a:ln>
                  </pic:spPr>
                </pic:pic>
              </a:graphicData>
            </a:graphic>
          </wp:inline>
        </w:drawing>
      </w:r>
    </w:p>
    <w:p w:rsidR="00E03608" w:rsidRPr="009A77DD" w:rsidRDefault="009C2AC8" w:rsidP="00E03608">
      <w:pPr>
        <w:jc w:val="both"/>
        <w:rPr>
          <w:rFonts w:ascii="Trebuchet MS" w:hAnsi="Trebuchet MS"/>
          <w:noProof/>
          <w:sz w:val="20"/>
          <w:szCs w:val="20"/>
          <w:lang w:eastAsia="nl-NL"/>
        </w:rPr>
      </w:pPr>
      <w:r>
        <w:rPr>
          <w:rFonts w:ascii="Trebuchet MS" w:hAnsi="Trebuchet MS"/>
          <w:b/>
          <w:sz w:val="20"/>
          <w:szCs w:val="20"/>
          <w:lang w:eastAsia="nl-NL"/>
        </w:rPr>
        <w:t xml:space="preserve">                                 gevoelsmeter          </w:t>
      </w:r>
      <w:r w:rsidR="00C750CA">
        <w:rPr>
          <w:rFonts w:ascii="Trebuchet MS" w:hAnsi="Trebuchet MS"/>
          <w:b/>
          <w:sz w:val="20"/>
          <w:szCs w:val="20"/>
          <w:lang w:eastAsia="nl-NL"/>
        </w:rPr>
        <w:t xml:space="preserve">                </w:t>
      </w:r>
      <w:r w:rsidR="00E03608" w:rsidRPr="00771707">
        <w:rPr>
          <w:rFonts w:ascii="Trebuchet MS" w:hAnsi="Trebuchet MS"/>
          <w:b/>
          <w:sz w:val="20"/>
          <w:szCs w:val="20"/>
          <w:lang w:eastAsia="nl-NL"/>
        </w:rPr>
        <w:t xml:space="preserve"> </w:t>
      </w:r>
      <w:r w:rsidR="00DF47A9">
        <w:rPr>
          <w:rFonts w:ascii="Trebuchet MS" w:hAnsi="Trebuchet MS"/>
          <w:b/>
          <w:sz w:val="20"/>
          <w:szCs w:val="20"/>
          <w:lang w:eastAsia="nl-NL"/>
        </w:rPr>
        <w:t xml:space="preserve"> time-timer                 </w:t>
      </w:r>
    </w:p>
    <w:p w:rsidR="00E03608" w:rsidRPr="00771707" w:rsidRDefault="00E03608" w:rsidP="00E03608">
      <w:pPr>
        <w:jc w:val="both"/>
        <w:rPr>
          <w:rFonts w:ascii="Trebuchet MS" w:hAnsi="Trebuchet MS"/>
          <w:sz w:val="20"/>
          <w:szCs w:val="20"/>
        </w:rPr>
      </w:pPr>
      <w:r w:rsidRPr="00771707">
        <w:rPr>
          <w:rFonts w:ascii="Trebuchet MS" w:hAnsi="Trebuchet MS"/>
          <w:sz w:val="20"/>
          <w:szCs w:val="20"/>
        </w:rPr>
        <w:t>Weektaak, time-timer, koptelefoons, schoolregels, klassenafspraken, plekken voor zelfstandig werken, nakijkplekken, dag- en weekplanning, handelingswijzers, maatjesbord</w:t>
      </w:r>
      <w:r w:rsidR="00207C64">
        <w:rPr>
          <w:rFonts w:ascii="Trebuchet MS" w:hAnsi="Trebuchet MS"/>
          <w:sz w:val="20"/>
          <w:szCs w:val="20"/>
        </w:rPr>
        <w:t xml:space="preserve"> gekoppeld aan huishoudelijke taken</w:t>
      </w:r>
      <w:r w:rsidRPr="00771707">
        <w:rPr>
          <w:rFonts w:ascii="Trebuchet MS" w:hAnsi="Trebuchet MS"/>
          <w:sz w:val="20"/>
          <w:szCs w:val="20"/>
        </w:rPr>
        <w:t>, leerkrachtenbord, instructietafel, keuzewerkkast, inleverkast en tot slot: de leerkracht als rolmodel en coach.</w:t>
      </w:r>
    </w:p>
    <w:p w:rsidR="00E03608" w:rsidRPr="00771707" w:rsidRDefault="00E03608" w:rsidP="00E03608">
      <w:pPr>
        <w:jc w:val="both"/>
        <w:rPr>
          <w:rFonts w:ascii="Trebuchet MS" w:hAnsi="Trebuchet MS"/>
          <w:sz w:val="20"/>
          <w:szCs w:val="20"/>
        </w:rPr>
      </w:pPr>
      <w:r w:rsidRPr="00771707">
        <w:rPr>
          <w:rFonts w:ascii="Trebuchet MS" w:hAnsi="Trebuchet MS"/>
          <w:sz w:val="20"/>
          <w:szCs w:val="20"/>
        </w:rPr>
        <w:t xml:space="preserve">De leraar stimuleert leerlingen initiatieven te nemen en te tonen door het gebruik van de weektaak. De leerlingen worden verantwoordelijk gemaakt voor hun taak en krijgen de ruimte en het vertrouwen om deze zelfstandig of samen uit te voeren met afsluitend een evaluatiegesprek zodat intrinsieke motivatie ontstaat. Ook het klassenmanagement (de randvoorwaarden) stimuleert de leerlingen initiatieven te nemen en te tonen. </w:t>
      </w:r>
    </w:p>
    <w:p w:rsidR="00E03608" w:rsidRDefault="00E03608" w:rsidP="00E03608">
      <w:pPr>
        <w:jc w:val="both"/>
        <w:rPr>
          <w:rFonts w:ascii="Trebuchet MS" w:hAnsi="Trebuchet MS"/>
          <w:sz w:val="20"/>
          <w:szCs w:val="20"/>
        </w:rPr>
      </w:pPr>
      <w:r w:rsidRPr="00771707">
        <w:rPr>
          <w:rFonts w:ascii="Trebuchet MS" w:hAnsi="Trebuchet MS"/>
          <w:sz w:val="20"/>
          <w:szCs w:val="20"/>
        </w:rPr>
        <w:t>Er wordt tijd en ruimte geboden aan leerlingen om zelfstandig te kunnen werken. Deze tijd is zichtbaar op de weektaak en de dag- of weekplanning op het bord. Om het ontwikkelen en laten zien van hun talenten te stimuleren zijn op de weektaak  keuzewerkmogel</w:t>
      </w:r>
      <w:r w:rsidR="00207C64">
        <w:rPr>
          <w:rFonts w:ascii="Trebuchet MS" w:hAnsi="Trebuchet MS"/>
          <w:sz w:val="20"/>
          <w:szCs w:val="20"/>
        </w:rPr>
        <w:t>ijkheden opgenomen.</w:t>
      </w:r>
      <w:r w:rsidR="00530BF8">
        <w:rPr>
          <w:rFonts w:ascii="Trebuchet MS" w:hAnsi="Trebuchet MS"/>
          <w:sz w:val="20"/>
          <w:szCs w:val="20"/>
        </w:rPr>
        <w:t xml:space="preserve">  </w:t>
      </w:r>
      <w:r w:rsidR="00207C64">
        <w:rPr>
          <w:rFonts w:ascii="Trebuchet MS" w:hAnsi="Trebuchet MS"/>
          <w:sz w:val="20"/>
          <w:szCs w:val="20"/>
        </w:rPr>
        <w:t>Bijv</w:t>
      </w:r>
      <w:r w:rsidR="00530BF8">
        <w:rPr>
          <w:rFonts w:ascii="Trebuchet MS" w:hAnsi="Trebuchet MS"/>
          <w:sz w:val="20"/>
          <w:szCs w:val="20"/>
        </w:rPr>
        <w:t>oorbeeld:</w:t>
      </w:r>
      <w:r w:rsidR="00207C64">
        <w:rPr>
          <w:rFonts w:ascii="Trebuchet MS" w:hAnsi="Trebuchet MS"/>
          <w:sz w:val="20"/>
          <w:szCs w:val="20"/>
        </w:rPr>
        <w:t xml:space="preserve"> </w:t>
      </w:r>
      <w:r w:rsidR="00530BF8">
        <w:rPr>
          <w:rFonts w:ascii="Trebuchet MS" w:hAnsi="Trebuchet MS"/>
          <w:sz w:val="20"/>
          <w:szCs w:val="20"/>
        </w:rPr>
        <w:t>s</w:t>
      </w:r>
      <w:r w:rsidR="00207C64">
        <w:rPr>
          <w:rFonts w:ascii="Trebuchet MS" w:hAnsi="Trebuchet MS"/>
          <w:sz w:val="20"/>
          <w:szCs w:val="20"/>
        </w:rPr>
        <w:t>peel</w:t>
      </w:r>
      <w:r w:rsidRPr="00771707">
        <w:rPr>
          <w:rFonts w:ascii="Trebuchet MS" w:hAnsi="Trebuchet MS"/>
          <w:sz w:val="20"/>
          <w:szCs w:val="20"/>
        </w:rPr>
        <w:t>werktijd, MI-keuzewerkkast</w:t>
      </w:r>
      <w:r w:rsidR="00207C64">
        <w:rPr>
          <w:rFonts w:ascii="Trebuchet MS" w:hAnsi="Trebuchet MS"/>
          <w:sz w:val="20"/>
          <w:szCs w:val="20"/>
        </w:rPr>
        <w:t>/ hoekenwerk</w:t>
      </w:r>
      <w:r w:rsidR="00DF47A9">
        <w:rPr>
          <w:rFonts w:ascii="Trebuchet MS" w:hAnsi="Trebuchet MS"/>
          <w:sz w:val="20"/>
          <w:szCs w:val="20"/>
        </w:rPr>
        <w:t>.</w:t>
      </w:r>
      <w:r w:rsidRPr="00771707">
        <w:rPr>
          <w:rFonts w:ascii="Trebuchet MS" w:hAnsi="Trebuchet MS"/>
          <w:sz w:val="20"/>
          <w:szCs w:val="20"/>
        </w:rPr>
        <w:t xml:space="preserve"> </w:t>
      </w:r>
    </w:p>
    <w:p w:rsidR="00702645" w:rsidRPr="00771707" w:rsidRDefault="00702645" w:rsidP="00E03608">
      <w:pPr>
        <w:jc w:val="both"/>
        <w:rPr>
          <w:rFonts w:ascii="Trebuchet MS" w:hAnsi="Trebuchet MS"/>
          <w:sz w:val="20"/>
          <w:szCs w:val="20"/>
        </w:rPr>
      </w:pPr>
    </w:p>
    <w:p w:rsidR="00E03608" w:rsidRPr="00CE5D8A" w:rsidRDefault="00E03608" w:rsidP="00E03608">
      <w:pPr>
        <w:pStyle w:val="Kop2"/>
        <w:rPr>
          <w:rFonts w:ascii="Trebuchet MS" w:eastAsia="Times New Roman" w:hAnsi="Trebuchet MS"/>
          <w:lang w:eastAsia="nl-NL"/>
        </w:rPr>
      </w:pPr>
      <w:bookmarkStart w:id="17" w:name="_Toc427663687"/>
      <w:r w:rsidRPr="00CE5D8A">
        <w:rPr>
          <w:rFonts w:ascii="Trebuchet MS" w:eastAsia="Times New Roman" w:hAnsi="Trebuchet MS"/>
          <w:lang w:eastAsia="nl-NL"/>
        </w:rPr>
        <w:t>4.3</w:t>
      </w:r>
      <w:r w:rsidRPr="00CE5D8A">
        <w:rPr>
          <w:rFonts w:ascii="Trebuchet MS" w:eastAsia="Times New Roman" w:hAnsi="Trebuchet MS"/>
          <w:lang w:eastAsia="nl-NL"/>
        </w:rPr>
        <w:tab/>
        <w:t>Schoolniveau</w:t>
      </w:r>
      <w:bookmarkEnd w:id="17"/>
    </w:p>
    <w:p w:rsidR="00E03608" w:rsidRPr="00771707" w:rsidRDefault="00E03608" w:rsidP="00E03608">
      <w:pPr>
        <w:tabs>
          <w:tab w:val="left" w:pos="4395"/>
        </w:tabs>
        <w:spacing w:after="0" w:line="240" w:lineRule="auto"/>
        <w:jc w:val="both"/>
        <w:rPr>
          <w:rFonts w:ascii="Trebuchet MS" w:hAnsi="Trebuchet MS"/>
          <w:sz w:val="20"/>
          <w:szCs w:val="20"/>
          <w:lang w:eastAsia="nl-NL"/>
        </w:rPr>
      </w:pPr>
      <w:r w:rsidRPr="00771707">
        <w:rPr>
          <w:rFonts w:ascii="Trebuchet MS" w:hAnsi="Trebuchet MS"/>
          <w:sz w:val="20"/>
          <w:szCs w:val="20"/>
          <w:lang w:eastAsia="nl-NL"/>
        </w:rPr>
        <w:t xml:space="preserve">De mogelijkheden tot (bij)scholing kan vanuit de leerkracht zelf komen of op schoolniveau worden bepaald. De leerkracht krijgt de ruimte om nieuwe ideeën en acties uit te proberen in de klas. </w:t>
      </w:r>
    </w:p>
    <w:p w:rsidR="00E03608" w:rsidRPr="00771707" w:rsidRDefault="00E03608" w:rsidP="00E03608">
      <w:pPr>
        <w:tabs>
          <w:tab w:val="left" w:pos="4395"/>
        </w:tabs>
        <w:spacing w:after="0" w:line="240" w:lineRule="auto"/>
        <w:jc w:val="both"/>
        <w:rPr>
          <w:rFonts w:ascii="Trebuchet MS" w:hAnsi="Trebuchet MS"/>
          <w:sz w:val="20"/>
          <w:szCs w:val="20"/>
          <w:lang w:eastAsia="nl-NL"/>
        </w:rPr>
      </w:pPr>
    </w:p>
    <w:p w:rsidR="00E03608" w:rsidRPr="00A92271" w:rsidRDefault="00E03608" w:rsidP="00E03608">
      <w:pPr>
        <w:pStyle w:val="Kop2"/>
        <w:rPr>
          <w:rFonts w:ascii="Trebuchet MS" w:eastAsia="Times New Roman" w:hAnsi="Trebuchet MS"/>
          <w:lang w:eastAsia="nl-NL"/>
        </w:rPr>
      </w:pPr>
      <w:bookmarkStart w:id="18" w:name="_Toc427663688"/>
      <w:r w:rsidRPr="00A92271">
        <w:rPr>
          <w:rFonts w:ascii="Trebuchet MS" w:eastAsia="Times New Roman" w:hAnsi="Trebuchet MS"/>
          <w:lang w:eastAsia="nl-NL"/>
        </w:rPr>
        <w:t>4.4</w:t>
      </w:r>
      <w:r w:rsidRPr="00A92271">
        <w:rPr>
          <w:rFonts w:ascii="Trebuchet MS" w:eastAsia="Times New Roman" w:hAnsi="Trebuchet MS"/>
          <w:lang w:eastAsia="nl-NL"/>
        </w:rPr>
        <w:tab/>
        <w:t xml:space="preserve">De </w:t>
      </w:r>
      <w:bookmarkEnd w:id="18"/>
      <w:r w:rsidR="00E72450" w:rsidRPr="00A92271">
        <w:rPr>
          <w:rFonts w:ascii="Trebuchet MS" w:eastAsia="Times New Roman" w:hAnsi="Trebuchet MS"/>
          <w:lang w:eastAsia="nl-NL"/>
        </w:rPr>
        <w:t>taakbrief</w:t>
      </w:r>
    </w:p>
    <w:p w:rsidR="00E03608" w:rsidRPr="00A92271" w:rsidRDefault="00E03608" w:rsidP="00E03608">
      <w:pPr>
        <w:pStyle w:val="Geenafstand"/>
        <w:rPr>
          <w:rFonts w:ascii="Trebuchet MS" w:hAnsi="Trebuchet MS"/>
          <w:b/>
          <w:color w:val="99CB38" w:themeColor="accent1"/>
          <w:sz w:val="20"/>
          <w:szCs w:val="20"/>
        </w:rPr>
      </w:pPr>
      <w:r w:rsidRPr="00A92271">
        <w:rPr>
          <w:rFonts w:ascii="Trebuchet MS" w:hAnsi="Trebuchet MS"/>
          <w:b/>
          <w:color w:val="99CB38" w:themeColor="accent1"/>
          <w:sz w:val="20"/>
          <w:szCs w:val="20"/>
        </w:rPr>
        <w:t>Groep 1/2</w:t>
      </w:r>
    </w:p>
    <w:p w:rsidR="00E03608" w:rsidRPr="00771707" w:rsidRDefault="00E03608" w:rsidP="00E03608">
      <w:pPr>
        <w:pStyle w:val="Geenafstand"/>
        <w:rPr>
          <w:rFonts w:ascii="Trebuchet MS" w:hAnsi="Trebuchet MS"/>
          <w:sz w:val="20"/>
          <w:szCs w:val="20"/>
        </w:rPr>
      </w:pPr>
      <w:r w:rsidRPr="00771707">
        <w:rPr>
          <w:rFonts w:ascii="Trebuchet MS" w:hAnsi="Trebuchet MS"/>
          <w:sz w:val="20"/>
          <w:szCs w:val="20"/>
        </w:rPr>
        <w:t xml:space="preserve">In de kleutergroepen wordt gewerkt met een takenbord. Alle oudste kleuters hebben een weektaak. De taken bestaan onder andere uit een taal- en/of rekentaak, een samenwerktaak, een knutselactiviteit, een computeropdracht of een </w:t>
      </w:r>
      <w:r w:rsidR="00DF47A9">
        <w:rPr>
          <w:rFonts w:ascii="Trebuchet MS" w:hAnsi="Trebuchet MS"/>
          <w:sz w:val="20"/>
          <w:szCs w:val="20"/>
        </w:rPr>
        <w:t>keuze</w:t>
      </w:r>
      <w:r w:rsidRPr="00771707">
        <w:rPr>
          <w:rFonts w:ascii="Trebuchet MS" w:hAnsi="Trebuchet MS"/>
          <w:sz w:val="20"/>
          <w:szCs w:val="20"/>
        </w:rPr>
        <w:t xml:space="preserve">taak. De leerkracht kiest de taken die hij of zij op dat moment nodig vind en zorgt dat de taken gedifferentieerd zijn. </w:t>
      </w:r>
    </w:p>
    <w:p w:rsidR="00E03608" w:rsidRPr="00771707" w:rsidRDefault="00E03608" w:rsidP="00E03608">
      <w:pPr>
        <w:pStyle w:val="Geenafstand"/>
        <w:rPr>
          <w:rFonts w:ascii="Trebuchet MS" w:hAnsi="Trebuchet MS"/>
          <w:sz w:val="20"/>
          <w:szCs w:val="20"/>
        </w:rPr>
      </w:pPr>
    </w:p>
    <w:p w:rsidR="00E03608" w:rsidRPr="00771707" w:rsidRDefault="00E03608" w:rsidP="00E03608">
      <w:pPr>
        <w:pStyle w:val="Geenafstand"/>
        <w:rPr>
          <w:rFonts w:ascii="Trebuchet MS" w:hAnsi="Trebuchet MS"/>
          <w:sz w:val="20"/>
          <w:szCs w:val="20"/>
        </w:rPr>
      </w:pPr>
      <w:r w:rsidRPr="00771707">
        <w:rPr>
          <w:rFonts w:ascii="Trebuchet MS" w:hAnsi="Trebuchet MS"/>
          <w:sz w:val="20"/>
          <w:szCs w:val="20"/>
        </w:rPr>
        <w:t xml:space="preserve">De taken worden op maandag uitgelegd, daarna kunnen de leerlingen er zelfstandig mee aan het werk. De leerlingen plannen de taken d.m.v. gekleurde magneten (in de dagkleur) met </w:t>
      </w:r>
      <w:r w:rsidR="00DF47A9">
        <w:rPr>
          <w:rFonts w:ascii="Trebuchet MS" w:hAnsi="Trebuchet MS"/>
          <w:sz w:val="20"/>
          <w:szCs w:val="20"/>
        </w:rPr>
        <w:t>hun naam</w:t>
      </w:r>
      <w:r w:rsidRPr="00771707">
        <w:rPr>
          <w:rFonts w:ascii="Trebuchet MS" w:hAnsi="Trebuchet MS"/>
          <w:sz w:val="20"/>
          <w:szCs w:val="20"/>
        </w:rPr>
        <w:t xml:space="preserve">. Het doel van de weektaak bij kleuters is voorbereiden op het werken met de </w:t>
      </w:r>
      <w:r w:rsidR="00E72450">
        <w:rPr>
          <w:rFonts w:ascii="Trebuchet MS" w:hAnsi="Trebuchet MS"/>
          <w:sz w:val="20"/>
          <w:szCs w:val="20"/>
        </w:rPr>
        <w:t xml:space="preserve">taakbrief </w:t>
      </w:r>
      <w:r w:rsidRPr="00771707">
        <w:rPr>
          <w:rFonts w:ascii="Trebuchet MS" w:hAnsi="Trebuchet MS"/>
          <w:sz w:val="20"/>
          <w:szCs w:val="20"/>
        </w:rPr>
        <w:t>op papier, waar groep 3</w:t>
      </w:r>
      <w:r w:rsidR="00E72450">
        <w:rPr>
          <w:rFonts w:ascii="Trebuchet MS" w:hAnsi="Trebuchet MS"/>
          <w:sz w:val="20"/>
          <w:szCs w:val="20"/>
        </w:rPr>
        <w:t xml:space="preserve"> halverwege het schooljaar</w:t>
      </w:r>
      <w:r w:rsidRPr="00771707">
        <w:rPr>
          <w:rFonts w:ascii="Trebuchet MS" w:hAnsi="Trebuchet MS"/>
          <w:sz w:val="20"/>
          <w:szCs w:val="20"/>
        </w:rPr>
        <w:t xml:space="preserve"> mee begint. </w:t>
      </w:r>
    </w:p>
    <w:p w:rsidR="00E03608" w:rsidRPr="00771707" w:rsidRDefault="00E03608" w:rsidP="00E03608">
      <w:pPr>
        <w:pStyle w:val="Geenafstand"/>
        <w:rPr>
          <w:rFonts w:ascii="Trebuchet MS" w:hAnsi="Trebuchet MS"/>
          <w:sz w:val="20"/>
          <w:szCs w:val="20"/>
        </w:rPr>
      </w:pPr>
    </w:p>
    <w:p w:rsidR="00E03608" w:rsidRPr="00771707" w:rsidRDefault="00E03608" w:rsidP="00E03608">
      <w:pPr>
        <w:pStyle w:val="Geenafstand"/>
        <w:rPr>
          <w:rFonts w:ascii="Trebuchet MS" w:hAnsi="Trebuchet MS"/>
          <w:color w:val="564242"/>
          <w:sz w:val="20"/>
          <w:szCs w:val="20"/>
        </w:rPr>
      </w:pPr>
    </w:p>
    <w:p w:rsidR="00E03608" w:rsidRPr="00771707" w:rsidRDefault="00E03608" w:rsidP="00E03608">
      <w:pPr>
        <w:pStyle w:val="Geenafstand"/>
        <w:rPr>
          <w:rFonts w:ascii="Trebuchet MS" w:hAnsi="Trebuchet MS"/>
          <w:color w:val="FF0000"/>
          <w:sz w:val="20"/>
          <w:szCs w:val="20"/>
        </w:rPr>
      </w:pPr>
      <w:r w:rsidRPr="00771707">
        <w:rPr>
          <w:rFonts w:ascii="Trebuchet MS" w:hAnsi="Trebuchet MS"/>
          <w:color w:val="FF0000"/>
          <w:sz w:val="20"/>
          <w:szCs w:val="20"/>
        </w:rPr>
        <w:t xml:space="preserve">                          </w:t>
      </w:r>
    </w:p>
    <w:p w:rsidR="0000583B" w:rsidRDefault="00E03608" w:rsidP="00E03608">
      <w:pPr>
        <w:pStyle w:val="Geenafstand"/>
        <w:rPr>
          <w:rFonts w:ascii="Trebuchet MS" w:hAnsi="Trebuchet MS"/>
          <w:color w:val="FF0000"/>
          <w:sz w:val="20"/>
          <w:szCs w:val="20"/>
        </w:rPr>
      </w:pPr>
      <w:r w:rsidRPr="00771707">
        <w:rPr>
          <w:rFonts w:ascii="Trebuchet MS" w:hAnsi="Trebuchet MS"/>
          <w:color w:val="FF0000"/>
          <w:sz w:val="20"/>
          <w:szCs w:val="20"/>
        </w:rPr>
        <w:t xml:space="preserve">                   </w:t>
      </w:r>
    </w:p>
    <w:p w:rsidR="0000583B" w:rsidRDefault="0000583B" w:rsidP="00E03608">
      <w:pPr>
        <w:pStyle w:val="Geenafstand"/>
        <w:rPr>
          <w:rFonts w:ascii="Trebuchet MS" w:hAnsi="Trebuchet MS"/>
          <w:color w:val="FF0000"/>
          <w:sz w:val="20"/>
          <w:szCs w:val="20"/>
        </w:rPr>
      </w:pPr>
    </w:p>
    <w:p w:rsidR="0000583B" w:rsidRDefault="0000583B" w:rsidP="00E03608">
      <w:pPr>
        <w:pStyle w:val="Geenafstand"/>
        <w:rPr>
          <w:rFonts w:ascii="Trebuchet MS" w:hAnsi="Trebuchet MS"/>
          <w:color w:val="FF0000"/>
          <w:sz w:val="20"/>
          <w:szCs w:val="20"/>
        </w:rPr>
      </w:pPr>
    </w:p>
    <w:p w:rsidR="0000583B" w:rsidRDefault="005A070B" w:rsidP="00E03608">
      <w:pPr>
        <w:pStyle w:val="Geenafstand"/>
        <w:rPr>
          <w:rFonts w:ascii="Trebuchet MS" w:hAnsi="Trebuchet MS"/>
          <w:color w:val="FF0000"/>
          <w:sz w:val="20"/>
          <w:szCs w:val="20"/>
        </w:rPr>
      </w:pPr>
      <w:r>
        <w:rPr>
          <w:rFonts w:ascii="Trebuchet MS" w:hAnsi="Trebuchet MS"/>
          <w:noProof/>
          <w:color w:val="FF0000"/>
          <w:sz w:val="20"/>
          <w:szCs w:val="20"/>
          <w:lang w:eastAsia="nl-NL"/>
        </w:rPr>
        <w:lastRenderedPageBreak/>
        <w:drawing>
          <wp:anchor distT="0" distB="0" distL="114300" distR="114300" simplePos="0" relativeHeight="251723776" behindDoc="1" locked="0" layoutInCell="1" allowOverlap="1">
            <wp:simplePos x="0" y="0"/>
            <wp:positionH relativeFrom="column">
              <wp:posOffset>2024380</wp:posOffset>
            </wp:positionH>
            <wp:positionV relativeFrom="paragraph">
              <wp:posOffset>27305</wp:posOffset>
            </wp:positionV>
            <wp:extent cx="1380490" cy="1873250"/>
            <wp:effectExtent l="0" t="0" r="0" b="0"/>
            <wp:wrapTight wrapText="bothSides">
              <wp:wrapPolygon edited="0">
                <wp:start x="0" y="0"/>
                <wp:lineTo x="0" y="21307"/>
                <wp:lineTo x="21163" y="21307"/>
                <wp:lineTo x="2116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0490" cy="187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83B" w:rsidRDefault="0000583B" w:rsidP="00E03608">
      <w:pPr>
        <w:pStyle w:val="Geenafstand"/>
        <w:rPr>
          <w:rFonts w:ascii="Trebuchet MS" w:hAnsi="Trebuchet MS"/>
          <w:color w:val="FF0000"/>
          <w:sz w:val="20"/>
          <w:szCs w:val="20"/>
        </w:rPr>
      </w:pPr>
    </w:p>
    <w:p w:rsidR="0000583B" w:rsidRDefault="0000583B" w:rsidP="00E03608">
      <w:pPr>
        <w:pStyle w:val="Geenafstand"/>
        <w:rPr>
          <w:rFonts w:ascii="Trebuchet MS" w:hAnsi="Trebuchet MS"/>
          <w:color w:val="FF0000"/>
          <w:sz w:val="20"/>
          <w:szCs w:val="20"/>
        </w:rPr>
      </w:pPr>
    </w:p>
    <w:p w:rsidR="0000583B" w:rsidRDefault="0000583B" w:rsidP="00E03608">
      <w:pPr>
        <w:pStyle w:val="Geenafstand"/>
        <w:rPr>
          <w:rFonts w:ascii="Trebuchet MS" w:hAnsi="Trebuchet MS"/>
          <w:color w:val="FF0000"/>
          <w:sz w:val="20"/>
          <w:szCs w:val="20"/>
        </w:rPr>
      </w:pPr>
    </w:p>
    <w:p w:rsidR="0000583B" w:rsidRDefault="0000583B" w:rsidP="00E03608">
      <w:pPr>
        <w:pStyle w:val="Geenafstand"/>
        <w:rPr>
          <w:rFonts w:ascii="Trebuchet MS" w:hAnsi="Trebuchet MS"/>
          <w:color w:val="FF0000"/>
          <w:sz w:val="20"/>
          <w:szCs w:val="20"/>
        </w:rPr>
      </w:pPr>
    </w:p>
    <w:p w:rsidR="0000583B" w:rsidRDefault="0000583B" w:rsidP="00E03608">
      <w:pPr>
        <w:pStyle w:val="Geenafstand"/>
        <w:rPr>
          <w:rFonts w:ascii="Trebuchet MS" w:hAnsi="Trebuchet MS"/>
          <w:color w:val="FF0000"/>
          <w:sz w:val="20"/>
          <w:szCs w:val="20"/>
        </w:rPr>
      </w:pPr>
    </w:p>
    <w:p w:rsidR="0000583B" w:rsidRDefault="0000583B" w:rsidP="00E03608">
      <w:pPr>
        <w:pStyle w:val="Geenafstand"/>
        <w:rPr>
          <w:rFonts w:ascii="Trebuchet MS" w:hAnsi="Trebuchet MS"/>
          <w:color w:val="FF0000"/>
          <w:sz w:val="20"/>
          <w:szCs w:val="20"/>
        </w:rPr>
      </w:pPr>
    </w:p>
    <w:p w:rsidR="0000583B" w:rsidRDefault="0000583B" w:rsidP="00E03608">
      <w:pPr>
        <w:pStyle w:val="Geenafstand"/>
        <w:rPr>
          <w:rFonts w:ascii="Trebuchet MS" w:hAnsi="Trebuchet MS"/>
          <w:color w:val="FF0000"/>
          <w:sz w:val="20"/>
          <w:szCs w:val="20"/>
        </w:rPr>
      </w:pPr>
    </w:p>
    <w:p w:rsidR="0000583B" w:rsidRDefault="0000583B" w:rsidP="00E03608">
      <w:pPr>
        <w:pStyle w:val="Geenafstand"/>
        <w:rPr>
          <w:rFonts w:ascii="Trebuchet MS" w:hAnsi="Trebuchet MS"/>
          <w:color w:val="FF0000"/>
          <w:sz w:val="20"/>
          <w:szCs w:val="20"/>
        </w:rPr>
      </w:pPr>
    </w:p>
    <w:p w:rsidR="0000583B" w:rsidRDefault="0000583B" w:rsidP="00E03608">
      <w:pPr>
        <w:pStyle w:val="Geenafstand"/>
        <w:rPr>
          <w:rFonts w:ascii="Trebuchet MS" w:hAnsi="Trebuchet MS"/>
          <w:color w:val="FF0000"/>
          <w:sz w:val="20"/>
          <w:szCs w:val="20"/>
        </w:rPr>
      </w:pPr>
    </w:p>
    <w:p w:rsidR="0000583B" w:rsidRDefault="0000583B" w:rsidP="00E03608">
      <w:pPr>
        <w:pStyle w:val="Geenafstand"/>
        <w:rPr>
          <w:rFonts w:ascii="Trebuchet MS" w:hAnsi="Trebuchet MS"/>
          <w:color w:val="FF0000"/>
          <w:sz w:val="20"/>
          <w:szCs w:val="20"/>
        </w:rPr>
      </w:pPr>
    </w:p>
    <w:p w:rsidR="005A070B" w:rsidRDefault="0000583B" w:rsidP="00E03608">
      <w:pPr>
        <w:pStyle w:val="Geenafstand"/>
        <w:rPr>
          <w:rFonts w:ascii="Trebuchet MS" w:hAnsi="Trebuchet MS"/>
          <w:color w:val="FF0000"/>
          <w:sz w:val="20"/>
          <w:szCs w:val="20"/>
        </w:rPr>
      </w:pPr>
      <w:r>
        <w:rPr>
          <w:rFonts w:ascii="Trebuchet MS" w:hAnsi="Trebuchet MS"/>
          <w:color w:val="FF0000"/>
          <w:sz w:val="20"/>
          <w:szCs w:val="20"/>
        </w:rPr>
        <w:t xml:space="preserve">                                           </w:t>
      </w:r>
    </w:p>
    <w:p w:rsidR="005A070B" w:rsidRDefault="005A070B" w:rsidP="00E03608">
      <w:pPr>
        <w:pStyle w:val="Geenafstand"/>
        <w:rPr>
          <w:rFonts w:ascii="Trebuchet MS" w:hAnsi="Trebuchet MS"/>
          <w:color w:val="FF0000"/>
          <w:sz w:val="20"/>
          <w:szCs w:val="20"/>
        </w:rPr>
      </w:pPr>
    </w:p>
    <w:p w:rsidR="005A070B" w:rsidRDefault="005A070B" w:rsidP="00E03608">
      <w:pPr>
        <w:pStyle w:val="Geenafstand"/>
        <w:rPr>
          <w:rFonts w:ascii="Trebuchet MS" w:hAnsi="Trebuchet MS"/>
          <w:color w:val="FF0000"/>
          <w:sz w:val="20"/>
          <w:szCs w:val="20"/>
        </w:rPr>
      </w:pPr>
    </w:p>
    <w:p w:rsidR="00E03608" w:rsidRPr="00771707" w:rsidRDefault="0000583B" w:rsidP="00E03608">
      <w:pPr>
        <w:pStyle w:val="Geenafstand"/>
        <w:rPr>
          <w:rFonts w:ascii="Trebuchet MS" w:hAnsi="Trebuchet MS"/>
          <w:b/>
          <w:color w:val="FF0000"/>
          <w:sz w:val="20"/>
          <w:szCs w:val="20"/>
        </w:rPr>
      </w:pPr>
      <w:r>
        <w:rPr>
          <w:rFonts w:ascii="Trebuchet MS" w:hAnsi="Trebuchet MS"/>
          <w:color w:val="FF0000"/>
          <w:sz w:val="20"/>
          <w:szCs w:val="20"/>
        </w:rPr>
        <w:t xml:space="preserve"> </w:t>
      </w:r>
      <w:r w:rsidR="005A070B">
        <w:rPr>
          <w:rFonts w:ascii="Trebuchet MS" w:hAnsi="Trebuchet MS"/>
          <w:color w:val="FF0000"/>
          <w:sz w:val="20"/>
          <w:szCs w:val="20"/>
        </w:rPr>
        <w:t xml:space="preserve">                                                         </w:t>
      </w:r>
      <w:r w:rsidR="00E72450">
        <w:rPr>
          <w:rFonts w:ascii="Trebuchet MS" w:hAnsi="Trebuchet MS"/>
          <w:b/>
          <w:sz w:val="20"/>
          <w:szCs w:val="20"/>
        </w:rPr>
        <w:t>Taakbord gr.1-2</w:t>
      </w:r>
    </w:p>
    <w:p w:rsidR="00E03608" w:rsidRPr="00771707" w:rsidRDefault="00E03608" w:rsidP="00E03608">
      <w:pPr>
        <w:pStyle w:val="Geenafstand"/>
        <w:rPr>
          <w:rFonts w:ascii="Trebuchet MS" w:hAnsi="Trebuchet MS"/>
          <w:color w:val="564242"/>
          <w:sz w:val="20"/>
          <w:szCs w:val="20"/>
        </w:rPr>
      </w:pPr>
    </w:p>
    <w:p w:rsidR="00E03608" w:rsidRPr="00771707" w:rsidRDefault="00E03608" w:rsidP="00E03608">
      <w:pPr>
        <w:pStyle w:val="Geenafstand"/>
        <w:rPr>
          <w:rFonts w:ascii="Trebuchet MS" w:hAnsi="Trebuchet MS"/>
          <w:b/>
          <w:sz w:val="20"/>
          <w:szCs w:val="20"/>
        </w:rPr>
      </w:pPr>
    </w:p>
    <w:p w:rsidR="00E03608" w:rsidRPr="00A92271" w:rsidRDefault="00E03608" w:rsidP="00E03608">
      <w:pPr>
        <w:pStyle w:val="Geenafstand"/>
        <w:rPr>
          <w:rFonts w:ascii="Trebuchet MS" w:hAnsi="Trebuchet MS"/>
          <w:b/>
          <w:color w:val="99CB38" w:themeColor="accent1"/>
          <w:sz w:val="20"/>
          <w:szCs w:val="20"/>
        </w:rPr>
      </w:pPr>
      <w:r w:rsidRPr="00A92271">
        <w:rPr>
          <w:rFonts w:ascii="Trebuchet MS" w:hAnsi="Trebuchet MS"/>
          <w:b/>
          <w:color w:val="99CB38" w:themeColor="accent1"/>
          <w:sz w:val="20"/>
          <w:szCs w:val="20"/>
        </w:rPr>
        <w:t>Groep 3 en 4</w:t>
      </w:r>
    </w:p>
    <w:p w:rsidR="00E03608" w:rsidRPr="00771707" w:rsidRDefault="00E03608" w:rsidP="00E03608">
      <w:pPr>
        <w:pStyle w:val="Geenafstand"/>
        <w:rPr>
          <w:rFonts w:ascii="Trebuchet MS" w:hAnsi="Trebuchet MS"/>
          <w:spacing w:val="5"/>
          <w:sz w:val="20"/>
          <w:szCs w:val="20"/>
        </w:rPr>
      </w:pPr>
      <w:r w:rsidRPr="00771707">
        <w:rPr>
          <w:rFonts w:ascii="Trebuchet MS" w:hAnsi="Trebuchet MS"/>
          <w:spacing w:val="5"/>
          <w:sz w:val="20"/>
          <w:szCs w:val="20"/>
        </w:rPr>
        <w:t>In groep 3 en 4 worden de vakken op de weektaak aangegeven met pictogrammen</w:t>
      </w:r>
      <w:r w:rsidR="00E72450">
        <w:rPr>
          <w:rFonts w:ascii="Trebuchet MS" w:hAnsi="Trebuchet MS"/>
          <w:spacing w:val="5"/>
          <w:sz w:val="20"/>
          <w:szCs w:val="20"/>
        </w:rPr>
        <w:t xml:space="preserve"> (tot en met januari in groep 3)</w:t>
      </w:r>
      <w:r w:rsidRPr="00771707">
        <w:rPr>
          <w:rFonts w:ascii="Trebuchet MS" w:hAnsi="Trebuchet MS"/>
          <w:spacing w:val="5"/>
          <w:sz w:val="20"/>
          <w:szCs w:val="20"/>
        </w:rPr>
        <w:t xml:space="preserve">. Vanaf </w:t>
      </w:r>
      <w:r w:rsidR="00E72450">
        <w:rPr>
          <w:rFonts w:ascii="Trebuchet MS" w:hAnsi="Trebuchet MS"/>
          <w:spacing w:val="5"/>
          <w:sz w:val="20"/>
          <w:szCs w:val="20"/>
        </w:rPr>
        <w:t>groep 4</w:t>
      </w:r>
      <w:r w:rsidRPr="00771707">
        <w:rPr>
          <w:rFonts w:ascii="Trebuchet MS" w:hAnsi="Trebuchet MS"/>
          <w:spacing w:val="5"/>
          <w:sz w:val="20"/>
          <w:szCs w:val="20"/>
        </w:rPr>
        <w:t xml:space="preserve"> staan de namen van de vakken erop. De leerkracht zorgt voor gedifferentieerde weektaken.</w:t>
      </w:r>
    </w:p>
    <w:p w:rsidR="00E03608" w:rsidRPr="00771707" w:rsidRDefault="00E03608" w:rsidP="00E03608">
      <w:pPr>
        <w:pStyle w:val="Geenafstand"/>
        <w:rPr>
          <w:rFonts w:ascii="Trebuchet MS" w:hAnsi="Trebuchet MS"/>
          <w:spacing w:val="5"/>
          <w:sz w:val="20"/>
          <w:szCs w:val="20"/>
        </w:rPr>
      </w:pPr>
    </w:p>
    <w:p w:rsidR="00E03608" w:rsidRPr="00A92271" w:rsidRDefault="00E03608" w:rsidP="00E03608">
      <w:pPr>
        <w:pStyle w:val="Geenafstand"/>
        <w:rPr>
          <w:rFonts w:ascii="Trebuchet MS" w:hAnsi="Trebuchet MS"/>
          <w:color w:val="99CB38" w:themeColor="accent1"/>
          <w:spacing w:val="5"/>
          <w:sz w:val="20"/>
          <w:szCs w:val="20"/>
        </w:rPr>
      </w:pPr>
    </w:p>
    <w:p w:rsidR="00E03608" w:rsidRPr="00A92271" w:rsidRDefault="00E03608" w:rsidP="00702645">
      <w:pPr>
        <w:spacing w:after="0"/>
        <w:rPr>
          <w:rFonts w:ascii="Trebuchet MS" w:hAnsi="Trebuchet MS"/>
          <w:b/>
          <w:color w:val="99CB38" w:themeColor="accent1"/>
          <w:sz w:val="20"/>
          <w:szCs w:val="20"/>
        </w:rPr>
      </w:pPr>
      <w:r w:rsidRPr="00A92271">
        <w:rPr>
          <w:rFonts w:ascii="Trebuchet MS" w:hAnsi="Trebuchet MS"/>
          <w:b/>
          <w:color w:val="99CB38" w:themeColor="accent1"/>
          <w:sz w:val="20"/>
          <w:szCs w:val="20"/>
        </w:rPr>
        <w:t>Instructie</w:t>
      </w:r>
    </w:p>
    <w:p w:rsidR="00E03608" w:rsidRDefault="00E03608" w:rsidP="00702645">
      <w:pPr>
        <w:spacing w:after="0"/>
        <w:rPr>
          <w:rFonts w:ascii="Trebuchet MS" w:hAnsi="Trebuchet MS"/>
          <w:spacing w:val="5"/>
          <w:sz w:val="20"/>
          <w:szCs w:val="20"/>
        </w:rPr>
      </w:pPr>
      <w:r w:rsidRPr="00771707">
        <w:rPr>
          <w:rFonts w:ascii="Trebuchet MS" w:hAnsi="Trebuchet MS"/>
          <w:spacing w:val="5"/>
          <w:sz w:val="20"/>
          <w:szCs w:val="20"/>
        </w:rPr>
        <w:t xml:space="preserve">De instructiedag staat op de weektaak onder het kopje instructie of onder het pictogram </w:t>
      </w:r>
      <w:r w:rsidR="00602C56">
        <w:rPr>
          <w:rFonts w:ascii="Trebuchet MS" w:hAnsi="Trebuchet MS"/>
          <w:spacing w:val="5"/>
          <w:sz w:val="20"/>
          <w:szCs w:val="20"/>
        </w:rPr>
        <w:t xml:space="preserve">i/j uitleg. </w:t>
      </w:r>
      <w:r w:rsidRPr="00771707">
        <w:rPr>
          <w:rFonts w:ascii="Trebuchet MS" w:hAnsi="Trebuchet MS"/>
          <w:spacing w:val="5"/>
          <w:sz w:val="20"/>
          <w:szCs w:val="20"/>
        </w:rPr>
        <w:t>Er staan geen instructietijden op de weektaak; deze staan op het instructiebord.</w:t>
      </w:r>
      <w:r w:rsidR="00602C56">
        <w:rPr>
          <w:rFonts w:ascii="Trebuchet MS" w:hAnsi="Trebuchet MS"/>
          <w:spacing w:val="5"/>
          <w:sz w:val="20"/>
          <w:szCs w:val="20"/>
        </w:rPr>
        <w:t xml:space="preserve"> Op de taakbrief van de leerling staat, vanaf gr</w:t>
      </w:r>
      <w:r w:rsidR="00530BF8">
        <w:rPr>
          <w:rFonts w:ascii="Trebuchet MS" w:hAnsi="Trebuchet MS"/>
          <w:spacing w:val="5"/>
          <w:sz w:val="20"/>
          <w:szCs w:val="20"/>
        </w:rPr>
        <w:t>oep</w:t>
      </w:r>
      <w:r w:rsidR="00602C56">
        <w:rPr>
          <w:rFonts w:ascii="Trebuchet MS" w:hAnsi="Trebuchet MS"/>
          <w:spacing w:val="5"/>
          <w:sz w:val="20"/>
          <w:szCs w:val="20"/>
        </w:rPr>
        <w:t xml:space="preserve"> 5, de dag voor een intructiemoment. Al het andere werk kan op maandag zelf ingepland worden. </w:t>
      </w:r>
    </w:p>
    <w:p w:rsidR="00702645" w:rsidRPr="00771707" w:rsidRDefault="00702645" w:rsidP="00702645">
      <w:pPr>
        <w:spacing w:after="0"/>
        <w:rPr>
          <w:rFonts w:ascii="Trebuchet MS" w:hAnsi="Trebuchet MS"/>
          <w:spacing w:val="5"/>
          <w:sz w:val="20"/>
          <w:szCs w:val="20"/>
        </w:rPr>
      </w:pPr>
    </w:p>
    <w:p w:rsidR="00E03608" w:rsidRPr="00771707" w:rsidRDefault="00E03608" w:rsidP="00E03608">
      <w:pPr>
        <w:pStyle w:val="bodytext"/>
        <w:spacing w:before="150" w:beforeAutospacing="0" w:after="0" w:afterAutospacing="0"/>
        <w:jc w:val="both"/>
        <w:rPr>
          <w:rFonts w:ascii="Trebuchet MS" w:hAnsi="Trebuchet MS"/>
          <w:spacing w:val="5"/>
          <w:sz w:val="20"/>
          <w:szCs w:val="20"/>
        </w:rPr>
      </w:pPr>
      <w:r w:rsidRPr="00771707">
        <w:rPr>
          <w:rFonts w:ascii="Trebuchet MS" w:hAnsi="Trebuchet MS"/>
          <w:spacing w:val="5"/>
          <w:sz w:val="20"/>
          <w:szCs w:val="20"/>
        </w:rPr>
        <w:t xml:space="preserve">Op het instructiebord staan ook  de gezamenlijke momenten en besprekingen. Bijvoorbeeld wanneer de leerlingen dans/drama en gym hebben. De leerlingen kunnen door het instructiebord duidelijk zien wanneer er tijd is voor zelfstandig werken. Ze gebruiken </w:t>
      </w:r>
      <w:r w:rsidR="00602C56">
        <w:rPr>
          <w:rFonts w:ascii="Trebuchet MS" w:hAnsi="Trebuchet MS"/>
          <w:spacing w:val="5"/>
          <w:sz w:val="20"/>
          <w:szCs w:val="20"/>
        </w:rPr>
        <w:t>de taakbrief</w:t>
      </w:r>
      <w:r w:rsidRPr="00771707">
        <w:rPr>
          <w:rFonts w:ascii="Trebuchet MS" w:hAnsi="Trebuchet MS"/>
          <w:spacing w:val="5"/>
          <w:sz w:val="20"/>
          <w:szCs w:val="20"/>
        </w:rPr>
        <w:t xml:space="preserve"> bij het plannen van de taken.</w:t>
      </w:r>
    </w:p>
    <w:p w:rsidR="00602C56" w:rsidRDefault="00E03608" w:rsidP="00E03608">
      <w:pPr>
        <w:pStyle w:val="bodytext"/>
        <w:spacing w:before="150" w:beforeAutospacing="0" w:after="0" w:afterAutospacing="0"/>
        <w:jc w:val="both"/>
        <w:rPr>
          <w:rFonts w:ascii="Trebuchet MS" w:hAnsi="Trebuchet MS"/>
          <w:spacing w:val="5"/>
          <w:sz w:val="20"/>
          <w:szCs w:val="20"/>
        </w:rPr>
      </w:pPr>
      <w:r w:rsidRPr="00771707">
        <w:rPr>
          <w:rFonts w:ascii="Trebuchet MS" w:hAnsi="Trebuchet MS"/>
          <w:spacing w:val="5"/>
          <w:sz w:val="20"/>
          <w:szCs w:val="20"/>
        </w:rPr>
        <w:t xml:space="preserve">De leerlingen plannen hun werk in onder het kopje plannen. Ze kleuren het vakje in met de kleur van de dag waarop ze het werk maken. </w:t>
      </w:r>
    </w:p>
    <w:p w:rsidR="00702645" w:rsidRPr="00A92271" w:rsidRDefault="00702645" w:rsidP="00E03608">
      <w:pPr>
        <w:pStyle w:val="bodytext"/>
        <w:spacing w:before="150" w:beforeAutospacing="0" w:after="0" w:afterAutospacing="0"/>
        <w:jc w:val="both"/>
        <w:rPr>
          <w:rFonts w:ascii="Trebuchet MS" w:hAnsi="Trebuchet MS"/>
          <w:color w:val="99CB38" w:themeColor="accent1"/>
          <w:spacing w:val="5"/>
          <w:sz w:val="20"/>
          <w:szCs w:val="20"/>
        </w:rPr>
      </w:pPr>
    </w:p>
    <w:p w:rsidR="00E03608" w:rsidRPr="00A92271" w:rsidRDefault="00A67F53" w:rsidP="00E03608">
      <w:pPr>
        <w:pStyle w:val="bodytext"/>
        <w:spacing w:before="150" w:beforeAutospacing="0" w:after="0" w:afterAutospacing="0"/>
        <w:jc w:val="both"/>
        <w:rPr>
          <w:rFonts w:ascii="Trebuchet MS" w:hAnsi="Trebuchet MS"/>
          <w:b/>
          <w:color w:val="99CB38" w:themeColor="accent1"/>
          <w:spacing w:val="5"/>
          <w:sz w:val="20"/>
          <w:szCs w:val="20"/>
        </w:rPr>
      </w:pPr>
      <w:r w:rsidRPr="00A92271">
        <w:rPr>
          <w:rFonts w:ascii="Trebuchet MS" w:hAnsi="Trebuchet MS"/>
          <w:b/>
          <w:color w:val="99CB38" w:themeColor="accent1"/>
          <w:spacing w:val="5"/>
          <w:sz w:val="20"/>
          <w:szCs w:val="20"/>
        </w:rPr>
        <w:t xml:space="preserve">Samenwerken en </w:t>
      </w:r>
      <w:r w:rsidR="00E03608" w:rsidRPr="00A92271">
        <w:rPr>
          <w:rFonts w:ascii="Trebuchet MS" w:hAnsi="Trebuchet MS"/>
          <w:b/>
          <w:color w:val="99CB38" w:themeColor="accent1"/>
          <w:spacing w:val="5"/>
          <w:sz w:val="20"/>
          <w:szCs w:val="20"/>
        </w:rPr>
        <w:t>maatjes</w:t>
      </w:r>
    </w:p>
    <w:p w:rsidR="00E03608" w:rsidRDefault="001F1080" w:rsidP="00E03608">
      <w:pPr>
        <w:pStyle w:val="Kop3"/>
        <w:spacing w:before="0" w:beforeAutospacing="0" w:after="0" w:afterAutospacing="0"/>
        <w:jc w:val="both"/>
        <w:rPr>
          <w:rFonts w:ascii="Trebuchet MS" w:hAnsi="Trebuchet MS"/>
          <w:b w:val="0"/>
          <w:sz w:val="20"/>
          <w:szCs w:val="20"/>
        </w:rPr>
      </w:pPr>
      <w:r w:rsidRPr="001F1080">
        <w:rPr>
          <w:rFonts w:ascii="Trebuchet MS" w:hAnsi="Trebuchet MS"/>
          <w:b w:val="0"/>
          <w:sz w:val="20"/>
          <w:szCs w:val="20"/>
        </w:rPr>
        <w:t>O</w:t>
      </w:r>
      <w:r w:rsidR="00602C56">
        <w:rPr>
          <w:rFonts w:ascii="Trebuchet MS" w:hAnsi="Trebuchet MS"/>
          <w:b w:val="0"/>
          <w:sz w:val="20"/>
          <w:szCs w:val="20"/>
        </w:rPr>
        <w:t>p</w:t>
      </w:r>
      <w:r w:rsidRPr="001F1080">
        <w:rPr>
          <w:rFonts w:ascii="Trebuchet MS" w:hAnsi="Trebuchet MS"/>
          <w:b w:val="0"/>
          <w:sz w:val="20"/>
          <w:szCs w:val="20"/>
        </w:rPr>
        <w:t xml:space="preserve"> de taakbrief staat wanneer kinderen mogen samenwerken. Dit kan op verschillende manieren plaats vinden.</w:t>
      </w:r>
    </w:p>
    <w:p w:rsidR="001F1080" w:rsidRDefault="001F1080" w:rsidP="00E03608">
      <w:pPr>
        <w:pStyle w:val="Kop3"/>
        <w:spacing w:before="0" w:beforeAutospacing="0" w:after="0" w:afterAutospacing="0"/>
        <w:jc w:val="both"/>
        <w:rPr>
          <w:rFonts w:ascii="Trebuchet MS" w:hAnsi="Trebuchet MS"/>
          <w:b w:val="0"/>
          <w:sz w:val="20"/>
          <w:szCs w:val="20"/>
        </w:rPr>
      </w:pPr>
    </w:p>
    <w:p w:rsidR="00702645" w:rsidRPr="001F1080" w:rsidRDefault="00702645" w:rsidP="00E03608">
      <w:pPr>
        <w:pStyle w:val="Kop3"/>
        <w:spacing w:before="0" w:beforeAutospacing="0" w:after="0" w:afterAutospacing="0"/>
        <w:jc w:val="both"/>
        <w:rPr>
          <w:rFonts w:ascii="Trebuchet MS" w:hAnsi="Trebuchet MS"/>
          <w:b w:val="0"/>
          <w:sz w:val="20"/>
          <w:szCs w:val="20"/>
        </w:rPr>
      </w:pPr>
    </w:p>
    <w:p w:rsidR="00E03608" w:rsidRPr="00A92271" w:rsidRDefault="00E03608" w:rsidP="00E03608">
      <w:pPr>
        <w:rPr>
          <w:rFonts w:ascii="Trebuchet MS" w:hAnsi="Trebuchet MS"/>
          <w:b/>
          <w:color w:val="99CB38" w:themeColor="accent1"/>
          <w:sz w:val="20"/>
          <w:szCs w:val="20"/>
        </w:rPr>
      </w:pPr>
      <w:r w:rsidRPr="00A92271">
        <w:rPr>
          <w:rFonts w:ascii="Trebuchet MS" w:hAnsi="Trebuchet MS"/>
          <w:b/>
          <w:color w:val="99CB38" w:themeColor="accent1"/>
          <w:sz w:val="20"/>
          <w:szCs w:val="20"/>
        </w:rPr>
        <w:t>Nakijken</w:t>
      </w:r>
    </w:p>
    <w:p w:rsidR="00E03608" w:rsidRPr="00771707" w:rsidRDefault="001F1080" w:rsidP="00E03608">
      <w:pPr>
        <w:pStyle w:val="bodytext"/>
        <w:spacing w:before="150" w:beforeAutospacing="0" w:after="0" w:afterAutospacing="0"/>
        <w:jc w:val="both"/>
        <w:rPr>
          <w:rFonts w:ascii="Trebuchet MS" w:hAnsi="Trebuchet MS"/>
          <w:spacing w:val="5"/>
          <w:sz w:val="20"/>
          <w:szCs w:val="20"/>
        </w:rPr>
      </w:pPr>
      <w:r>
        <w:rPr>
          <w:rFonts w:ascii="Trebuchet MS" w:hAnsi="Trebuchet MS"/>
          <w:spacing w:val="5"/>
          <w:sz w:val="20"/>
          <w:szCs w:val="20"/>
        </w:rPr>
        <w:t xml:space="preserve">In groep 3 wordt het werk samen nagekeken. </w:t>
      </w:r>
      <w:r w:rsidR="00E03608" w:rsidRPr="00771707">
        <w:rPr>
          <w:rFonts w:ascii="Trebuchet MS" w:hAnsi="Trebuchet MS"/>
          <w:spacing w:val="5"/>
          <w:sz w:val="20"/>
          <w:szCs w:val="20"/>
        </w:rPr>
        <w:t>V</w:t>
      </w:r>
      <w:r>
        <w:rPr>
          <w:rFonts w:ascii="Trebuchet MS" w:hAnsi="Trebuchet MS"/>
          <w:spacing w:val="5"/>
          <w:sz w:val="20"/>
          <w:szCs w:val="20"/>
        </w:rPr>
        <w:t xml:space="preserve">anaf groep 4 leert </w:t>
      </w:r>
      <w:r w:rsidR="00E03608" w:rsidRPr="00771707">
        <w:rPr>
          <w:rFonts w:ascii="Trebuchet MS" w:hAnsi="Trebuchet MS"/>
          <w:spacing w:val="5"/>
          <w:sz w:val="20"/>
          <w:szCs w:val="20"/>
        </w:rPr>
        <w:t xml:space="preserve">de leerkracht de kinderen aan hoe ze zelf hun rekenen kunnen nakijken. Er is een nakijktafel aanwezig in de klas met een handelingswijzer. </w:t>
      </w:r>
    </w:p>
    <w:p w:rsidR="00E03608" w:rsidRPr="00771707" w:rsidRDefault="00E03608" w:rsidP="00E03608">
      <w:pPr>
        <w:pStyle w:val="bodytext"/>
        <w:spacing w:before="150" w:beforeAutospacing="0" w:after="0" w:afterAutospacing="0"/>
        <w:jc w:val="both"/>
        <w:rPr>
          <w:rFonts w:ascii="Trebuchet MS" w:hAnsi="Trebuchet MS"/>
          <w:spacing w:val="5"/>
          <w:sz w:val="20"/>
          <w:szCs w:val="20"/>
        </w:rPr>
      </w:pPr>
      <w:r w:rsidRPr="00771707">
        <w:rPr>
          <w:rFonts w:ascii="Trebuchet MS" w:hAnsi="Trebuchet MS"/>
          <w:spacing w:val="5"/>
          <w:sz w:val="20"/>
          <w:szCs w:val="20"/>
        </w:rPr>
        <w:t xml:space="preserve">Vanaf groep 5: </w:t>
      </w:r>
      <w:r w:rsidR="001F1080">
        <w:rPr>
          <w:rFonts w:ascii="Trebuchet MS" w:hAnsi="Trebuchet MS"/>
          <w:spacing w:val="5"/>
          <w:sz w:val="20"/>
          <w:szCs w:val="20"/>
        </w:rPr>
        <w:t>staat op de taakbrief vermeld of kinderen hun werk zelf na moeten kijken of dat de juf dat doet. D</w:t>
      </w:r>
      <w:r w:rsidRPr="00771707">
        <w:rPr>
          <w:rFonts w:ascii="Trebuchet MS" w:hAnsi="Trebuchet MS"/>
          <w:spacing w:val="5"/>
          <w:sz w:val="20"/>
          <w:szCs w:val="20"/>
        </w:rPr>
        <w:t xml:space="preserve">e leerkracht leert de kinderen aan hoe ze zelf </w:t>
      </w:r>
      <w:r w:rsidR="001F1080">
        <w:rPr>
          <w:rFonts w:ascii="Trebuchet MS" w:hAnsi="Trebuchet MS"/>
          <w:spacing w:val="5"/>
          <w:sz w:val="20"/>
          <w:szCs w:val="20"/>
        </w:rPr>
        <w:t xml:space="preserve">hun werk na moeten </w:t>
      </w:r>
      <w:r w:rsidRPr="00771707">
        <w:rPr>
          <w:rFonts w:ascii="Trebuchet MS" w:hAnsi="Trebuchet MS"/>
          <w:spacing w:val="5"/>
          <w:sz w:val="20"/>
          <w:szCs w:val="20"/>
        </w:rPr>
        <w:t xml:space="preserve">kijken. In elke klas is een nakijktafel aanwezig. Kinderen kijken hier hun </w:t>
      </w:r>
      <w:r w:rsidR="00E72450">
        <w:rPr>
          <w:rFonts w:ascii="Trebuchet MS" w:hAnsi="Trebuchet MS"/>
          <w:spacing w:val="5"/>
          <w:sz w:val="20"/>
          <w:szCs w:val="20"/>
        </w:rPr>
        <w:t xml:space="preserve">werk </w:t>
      </w:r>
      <w:r w:rsidRPr="00771707">
        <w:rPr>
          <w:rFonts w:ascii="Trebuchet MS" w:hAnsi="Trebuchet MS"/>
          <w:spacing w:val="5"/>
          <w:sz w:val="20"/>
          <w:szCs w:val="20"/>
        </w:rPr>
        <w:t>na</w:t>
      </w:r>
      <w:r w:rsidR="00E72450">
        <w:rPr>
          <w:rFonts w:ascii="Trebuchet MS" w:hAnsi="Trebuchet MS"/>
          <w:spacing w:val="5"/>
          <w:sz w:val="20"/>
          <w:szCs w:val="20"/>
        </w:rPr>
        <w:t>, in groep 5-6 nog</w:t>
      </w:r>
      <w:r w:rsidRPr="00771707">
        <w:rPr>
          <w:rFonts w:ascii="Trebuchet MS" w:hAnsi="Trebuchet MS"/>
          <w:spacing w:val="5"/>
          <w:sz w:val="20"/>
          <w:szCs w:val="20"/>
        </w:rPr>
        <w:t xml:space="preserve"> aan de hand van een handelingswijzer. </w:t>
      </w:r>
    </w:p>
    <w:p w:rsidR="00E03608" w:rsidRPr="00771707" w:rsidRDefault="00E03608" w:rsidP="00E03608">
      <w:pPr>
        <w:pStyle w:val="bodytext"/>
        <w:spacing w:before="150" w:beforeAutospacing="0" w:after="0" w:afterAutospacing="0"/>
        <w:jc w:val="both"/>
        <w:rPr>
          <w:rFonts w:ascii="Trebuchet MS" w:hAnsi="Trebuchet MS"/>
          <w:spacing w:val="5"/>
          <w:sz w:val="20"/>
          <w:szCs w:val="20"/>
        </w:rPr>
      </w:pPr>
    </w:p>
    <w:p w:rsidR="00437E8B" w:rsidRDefault="00437E8B" w:rsidP="00E03608">
      <w:pPr>
        <w:pStyle w:val="bodytext"/>
        <w:spacing w:before="150" w:beforeAutospacing="0" w:after="0" w:afterAutospacing="0"/>
        <w:jc w:val="both"/>
        <w:rPr>
          <w:rFonts w:ascii="Trebuchet MS" w:hAnsi="Trebuchet MS"/>
          <w:spacing w:val="5"/>
          <w:sz w:val="20"/>
          <w:szCs w:val="20"/>
        </w:rPr>
      </w:pPr>
      <w:r>
        <w:rPr>
          <w:rFonts w:ascii="Trebuchet MS" w:hAnsi="Trebuchet MS"/>
          <w:noProof/>
          <w:spacing w:val="5"/>
          <w:sz w:val="20"/>
          <w:szCs w:val="20"/>
        </w:rPr>
        <w:lastRenderedPageBreak/>
        <w:drawing>
          <wp:anchor distT="0" distB="0" distL="114300" distR="114300" simplePos="0" relativeHeight="251724800" behindDoc="1" locked="0" layoutInCell="1" allowOverlap="1">
            <wp:simplePos x="0" y="0"/>
            <wp:positionH relativeFrom="margin">
              <wp:align>left</wp:align>
            </wp:positionH>
            <wp:positionV relativeFrom="paragraph">
              <wp:posOffset>236855</wp:posOffset>
            </wp:positionV>
            <wp:extent cx="1613535" cy="1257300"/>
            <wp:effectExtent l="0" t="0" r="5715" b="0"/>
            <wp:wrapTight wrapText="bothSides">
              <wp:wrapPolygon edited="0">
                <wp:start x="0" y="0"/>
                <wp:lineTo x="0" y="21273"/>
                <wp:lineTo x="21421" y="21273"/>
                <wp:lineTo x="2142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353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4452">
        <w:rPr>
          <w:rFonts w:ascii="Trebuchet MS" w:hAnsi="Trebuchet MS"/>
          <w:noProof/>
          <w:spacing w:val="5"/>
          <w:sz w:val="20"/>
          <w:szCs w:val="20"/>
        </w:rPr>
        <w:drawing>
          <wp:anchor distT="0" distB="0" distL="114300" distR="114300" simplePos="0" relativeHeight="251670528" behindDoc="1" locked="0" layoutInCell="1" allowOverlap="1">
            <wp:simplePos x="0" y="0"/>
            <wp:positionH relativeFrom="margin">
              <wp:posOffset>2063750</wp:posOffset>
            </wp:positionH>
            <wp:positionV relativeFrom="paragraph">
              <wp:posOffset>211455</wp:posOffset>
            </wp:positionV>
            <wp:extent cx="1848485" cy="1276350"/>
            <wp:effectExtent l="0" t="0" r="0" b="0"/>
            <wp:wrapTight wrapText="bothSides">
              <wp:wrapPolygon edited="0">
                <wp:start x="0" y="0"/>
                <wp:lineTo x="0" y="21278"/>
                <wp:lineTo x="21370" y="21278"/>
                <wp:lineTo x="2137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4848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4452">
        <w:rPr>
          <w:rFonts w:ascii="Trebuchet MS" w:hAnsi="Trebuchet MS"/>
          <w:noProof/>
          <w:spacing w:val="5"/>
          <w:sz w:val="20"/>
          <w:szCs w:val="20"/>
        </w:rPr>
        <w:drawing>
          <wp:anchor distT="0" distB="0" distL="114300" distR="114300" simplePos="0" relativeHeight="251671552" behindDoc="1" locked="0" layoutInCell="1" allowOverlap="1">
            <wp:simplePos x="0" y="0"/>
            <wp:positionH relativeFrom="column">
              <wp:posOffset>4485005</wp:posOffset>
            </wp:positionH>
            <wp:positionV relativeFrom="paragraph">
              <wp:posOffset>2328</wp:posOffset>
            </wp:positionV>
            <wp:extent cx="1231200" cy="1519200"/>
            <wp:effectExtent l="0" t="0" r="7620" b="5080"/>
            <wp:wrapTight wrapText="bothSides">
              <wp:wrapPolygon edited="0">
                <wp:start x="0" y="0"/>
                <wp:lineTo x="0" y="21401"/>
                <wp:lineTo x="21399" y="21401"/>
                <wp:lineTo x="2139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1200" cy="15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3608" w:rsidRPr="00771707">
        <w:rPr>
          <w:rFonts w:ascii="Trebuchet MS" w:hAnsi="Trebuchet MS"/>
          <w:spacing w:val="5"/>
          <w:sz w:val="20"/>
          <w:szCs w:val="20"/>
        </w:rPr>
        <w:t xml:space="preserve">   </w:t>
      </w:r>
      <w:r w:rsidR="00683A9E">
        <w:rPr>
          <w:rFonts w:ascii="Trebuchet MS" w:hAnsi="Trebuchet MS"/>
          <w:spacing w:val="5"/>
          <w:sz w:val="20"/>
          <w:szCs w:val="20"/>
        </w:rPr>
        <w:t xml:space="preserve">  </w:t>
      </w:r>
    </w:p>
    <w:p w:rsidR="00437E8B" w:rsidRDefault="00E03608" w:rsidP="00E03608">
      <w:pPr>
        <w:pStyle w:val="bodytext"/>
        <w:spacing w:before="150" w:beforeAutospacing="0" w:after="0" w:afterAutospacing="0"/>
        <w:jc w:val="both"/>
        <w:rPr>
          <w:rFonts w:ascii="Trebuchet MS" w:hAnsi="Trebuchet MS"/>
          <w:b/>
          <w:spacing w:val="5"/>
          <w:sz w:val="20"/>
          <w:szCs w:val="20"/>
        </w:rPr>
      </w:pPr>
      <w:r w:rsidRPr="00771707">
        <w:rPr>
          <w:rFonts w:ascii="Trebuchet MS" w:hAnsi="Trebuchet MS"/>
          <w:b/>
          <w:spacing w:val="5"/>
          <w:sz w:val="20"/>
          <w:szCs w:val="20"/>
        </w:rPr>
        <w:t xml:space="preserve">  </w:t>
      </w:r>
    </w:p>
    <w:p w:rsidR="00437E8B" w:rsidRDefault="00437E8B" w:rsidP="00E03608">
      <w:pPr>
        <w:pStyle w:val="bodytext"/>
        <w:spacing w:before="150" w:beforeAutospacing="0" w:after="0" w:afterAutospacing="0"/>
        <w:jc w:val="both"/>
        <w:rPr>
          <w:rFonts w:ascii="Trebuchet MS" w:hAnsi="Trebuchet MS"/>
          <w:b/>
          <w:spacing w:val="5"/>
          <w:sz w:val="20"/>
          <w:szCs w:val="20"/>
        </w:rPr>
      </w:pPr>
    </w:p>
    <w:p w:rsidR="00437E8B" w:rsidRDefault="00437E8B" w:rsidP="00E03608">
      <w:pPr>
        <w:pStyle w:val="bodytext"/>
        <w:spacing w:before="150" w:beforeAutospacing="0" w:after="0" w:afterAutospacing="0"/>
        <w:jc w:val="both"/>
        <w:rPr>
          <w:rFonts w:ascii="Trebuchet MS" w:hAnsi="Trebuchet MS"/>
          <w:b/>
          <w:spacing w:val="5"/>
          <w:sz w:val="20"/>
          <w:szCs w:val="20"/>
        </w:rPr>
      </w:pPr>
    </w:p>
    <w:p w:rsidR="00437E8B" w:rsidRDefault="00437E8B" w:rsidP="00E03608">
      <w:pPr>
        <w:pStyle w:val="bodytext"/>
        <w:spacing w:before="150" w:beforeAutospacing="0" w:after="0" w:afterAutospacing="0"/>
        <w:jc w:val="both"/>
        <w:rPr>
          <w:rFonts w:ascii="Trebuchet MS" w:hAnsi="Trebuchet MS"/>
          <w:b/>
          <w:spacing w:val="5"/>
          <w:sz w:val="20"/>
          <w:szCs w:val="20"/>
        </w:rPr>
      </w:pPr>
    </w:p>
    <w:p w:rsidR="00437E8B" w:rsidRDefault="00437E8B" w:rsidP="00E03608">
      <w:pPr>
        <w:pStyle w:val="bodytext"/>
        <w:spacing w:before="150" w:beforeAutospacing="0" w:after="0" w:afterAutospacing="0"/>
        <w:jc w:val="both"/>
        <w:rPr>
          <w:rFonts w:ascii="Trebuchet MS" w:hAnsi="Trebuchet MS"/>
          <w:b/>
          <w:spacing w:val="5"/>
          <w:sz w:val="20"/>
          <w:szCs w:val="20"/>
        </w:rPr>
      </w:pPr>
    </w:p>
    <w:p w:rsidR="00437E8B" w:rsidRDefault="00437E8B" w:rsidP="00E03608">
      <w:pPr>
        <w:pStyle w:val="bodytext"/>
        <w:spacing w:before="150" w:beforeAutospacing="0" w:after="0" w:afterAutospacing="0"/>
        <w:jc w:val="both"/>
        <w:rPr>
          <w:rFonts w:ascii="Trebuchet MS" w:hAnsi="Trebuchet MS"/>
          <w:b/>
          <w:spacing w:val="5"/>
          <w:sz w:val="20"/>
          <w:szCs w:val="20"/>
        </w:rPr>
      </w:pPr>
    </w:p>
    <w:p w:rsidR="00E03608" w:rsidRPr="00771707" w:rsidRDefault="00437E8B" w:rsidP="00E03608">
      <w:pPr>
        <w:pStyle w:val="bodytext"/>
        <w:spacing w:before="150" w:beforeAutospacing="0" w:after="0" w:afterAutospacing="0"/>
        <w:jc w:val="both"/>
        <w:rPr>
          <w:rFonts w:ascii="Trebuchet MS" w:hAnsi="Trebuchet MS"/>
          <w:b/>
          <w:spacing w:val="5"/>
          <w:sz w:val="20"/>
          <w:szCs w:val="20"/>
        </w:rPr>
      </w:pPr>
      <w:r>
        <w:rPr>
          <w:rFonts w:ascii="Trebuchet MS" w:hAnsi="Trebuchet MS"/>
          <w:b/>
          <w:spacing w:val="5"/>
          <w:sz w:val="20"/>
          <w:szCs w:val="20"/>
        </w:rPr>
        <w:t xml:space="preserve">     de </w:t>
      </w:r>
      <w:r w:rsidR="00E03608" w:rsidRPr="00771707">
        <w:rPr>
          <w:rFonts w:ascii="Trebuchet MS" w:hAnsi="Trebuchet MS"/>
          <w:b/>
          <w:spacing w:val="5"/>
          <w:sz w:val="20"/>
          <w:szCs w:val="20"/>
        </w:rPr>
        <w:t xml:space="preserve">instructietafel     </w:t>
      </w:r>
      <w:r w:rsidR="00364452">
        <w:rPr>
          <w:rFonts w:ascii="Trebuchet MS" w:hAnsi="Trebuchet MS"/>
          <w:b/>
          <w:spacing w:val="5"/>
          <w:sz w:val="20"/>
          <w:szCs w:val="20"/>
        </w:rPr>
        <w:t xml:space="preserve">                           samen</w:t>
      </w:r>
      <w:r w:rsidR="00E03608" w:rsidRPr="00771707">
        <w:rPr>
          <w:rFonts w:ascii="Trebuchet MS" w:hAnsi="Trebuchet MS"/>
          <w:b/>
          <w:spacing w:val="5"/>
          <w:sz w:val="20"/>
          <w:szCs w:val="20"/>
        </w:rPr>
        <w:t xml:space="preserve">werken               </w:t>
      </w:r>
      <w:r w:rsidR="00683A9E">
        <w:rPr>
          <w:rFonts w:ascii="Trebuchet MS" w:hAnsi="Trebuchet MS"/>
          <w:b/>
          <w:spacing w:val="5"/>
          <w:sz w:val="20"/>
          <w:szCs w:val="20"/>
        </w:rPr>
        <w:t xml:space="preserve">   </w:t>
      </w:r>
      <w:r w:rsidR="00E03608" w:rsidRPr="00771707">
        <w:rPr>
          <w:rFonts w:ascii="Trebuchet MS" w:hAnsi="Trebuchet MS"/>
          <w:b/>
          <w:spacing w:val="5"/>
          <w:sz w:val="20"/>
          <w:szCs w:val="20"/>
        </w:rPr>
        <w:t xml:space="preserve">             nakijken</w:t>
      </w:r>
    </w:p>
    <w:p w:rsidR="00E03608" w:rsidRPr="00771707" w:rsidRDefault="00E03608" w:rsidP="00E03608">
      <w:pPr>
        <w:pStyle w:val="bodytext"/>
        <w:spacing w:before="150" w:beforeAutospacing="0" w:after="0" w:afterAutospacing="0"/>
        <w:jc w:val="both"/>
        <w:rPr>
          <w:rFonts w:ascii="Trebuchet MS" w:hAnsi="Trebuchet MS"/>
          <w:spacing w:val="5"/>
          <w:sz w:val="20"/>
          <w:szCs w:val="20"/>
        </w:rPr>
      </w:pPr>
      <w:r w:rsidRPr="00771707">
        <w:rPr>
          <w:rFonts w:ascii="Trebuchet MS" w:hAnsi="Trebuchet MS"/>
          <w:spacing w:val="5"/>
          <w:sz w:val="20"/>
          <w:szCs w:val="20"/>
        </w:rPr>
        <w:t xml:space="preserve">      </w:t>
      </w:r>
    </w:p>
    <w:p w:rsidR="00E03608" w:rsidRPr="00771707" w:rsidRDefault="00E03608" w:rsidP="00E03608">
      <w:pPr>
        <w:pStyle w:val="bodytext"/>
        <w:spacing w:before="150" w:beforeAutospacing="0" w:after="0" w:afterAutospacing="0"/>
        <w:jc w:val="both"/>
        <w:rPr>
          <w:rFonts w:ascii="Trebuchet MS" w:hAnsi="Trebuchet MS"/>
          <w:spacing w:val="5"/>
          <w:sz w:val="20"/>
          <w:szCs w:val="20"/>
        </w:rPr>
      </w:pPr>
    </w:p>
    <w:p w:rsidR="00E03608" w:rsidRPr="00A92271" w:rsidRDefault="00E03608" w:rsidP="00702645">
      <w:pPr>
        <w:pStyle w:val="bodytext"/>
        <w:spacing w:before="0" w:beforeAutospacing="0" w:after="0" w:afterAutospacing="0"/>
        <w:rPr>
          <w:rFonts w:ascii="Trebuchet MS" w:hAnsi="Trebuchet MS"/>
          <w:b/>
          <w:color w:val="99CB38" w:themeColor="accent1"/>
          <w:spacing w:val="5"/>
          <w:sz w:val="20"/>
          <w:szCs w:val="20"/>
        </w:rPr>
      </w:pPr>
      <w:r w:rsidRPr="00A92271">
        <w:rPr>
          <w:rFonts w:ascii="Trebuchet MS" w:hAnsi="Trebuchet MS"/>
          <w:b/>
          <w:color w:val="99CB38" w:themeColor="accent1"/>
          <w:spacing w:val="5"/>
          <w:sz w:val="20"/>
          <w:szCs w:val="20"/>
        </w:rPr>
        <w:t>Evalueren</w:t>
      </w:r>
      <w:r w:rsidR="00A67F53" w:rsidRPr="00A92271">
        <w:rPr>
          <w:rFonts w:ascii="Trebuchet MS" w:hAnsi="Trebuchet MS"/>
          <w:b/>
          <w:color w:val="99CB38" w:themeColor="accent1"/>
          <w:spacing w:val="5"/>
          <w:sz w:val="20"/>
          <w:szCs w:val="20"/>
        </w:rPr>
        <w:t>/ reflecteren</w:t>
      </w:r>
    </w:p>
    <w:p w:rsidR="00E03608" w:rsidRPr="00771707" w:rsidRDefault="00E03608" w:rsidP="00702645">
      <w:pPr>
        <w:spacing w:after="0" w:line="240" w:lineRule="auto"/>
        <w:jc w:val="both"/>
        <w:rPr>
          <w:rFonts w:ascii="Trebuchet MS" w:hAnsi="Trebuchet MS"/>
          <w:color w:val="333333"/>
          <w:spacing w:val="5"/>
          <w:sz w:val="20"/>
          <w:szCs w:val="20"/>
          <w:lang w:eastAsia="nl-NL"/>
        </w:rPr>
      </w:pPr>
      <w:r w:rsidRPr="00771707">
        <w:rPr>
          <w:rFonts w:ascii="Trebuchet MS" w:hAnsi="Trebuchet MS"/>
          <w:color w:val="333333"/>
          <w:spacing w:val="5"/>
          <w:sz w:val="20"/>
          <w:szCs w:val="20"/>
          <w:lang w:eastAsia="nl-NL"/>
        </w:rPr>
        <w:t xml:space="preserve">Groep 3 </w:t>
      </w:r>
      <w:r w:rsidR="00A67F53">
        <w:rPr>
          <w:rFonts w:ascii="Trebuchet MS" w:hAnsi="Trebuchet MS"/>
          <w:color w:val="333333"/>
          <w:spacing w:val="5"/>
          <w:sz w:val="20"/>
          <w:szCs w:val="20"/>
          <w:lang w:eastAsia="nl-NL"/>
        </w:rPr>
        <w:t>t/m 8</w:t>
      </w:r>
      <w:r w:rsidRPr="00771707">
        <w:rPr>
          <w:rFonts w:ascii="Trebuchet MS" w:hAnsi="Trebuchet MS"/>
          <w:color w:val="333333"/>
          <w:spacing w:val="5"/>
          <w:sz w:val="20"/>
          <w:szCs w:val="20"/>
          <w:lang w:eastAsia="nl-NL"/>
        </w:rPr>
        <w:t xml:space="preserve">: de leerlingen evalueren de week door één van de drie smileys  in te kleuren: blij, neutraal of sip. De leerkracht houdt toezicht op de vorderingen en bespreekt dit tevens met de leerlingen. </w:t>
      </w:r>
      <w:r w:rsidR="00A67F53">
        <w:rPr>
          <w:rFonts w:ascii="Trebuchet MS" w:hAnsi="Trebuchet MS"/>
          <w:color w:val="333333"/>
          <w:spacing w:val="5"/>
          <w:sz w:val="20"/>
          <w:szCs w:val="20"/>
          <w:lang w:eastAsia="nl-NL"/>
        </w:rPr>
        <w:t>Zie verder het hoofdstuk reflectie.</w:t>
      </w:r>
    </w:p>
    <w:p w:rsidR="00E03608" w:rsidRPr="00771707" w:rsidRDefault="00E03608" w:rsidP="00E03608">
      <w:pPr>
        <w:spacing w:before="150" w:after="0" w:line="240" w:lineRule="auto"/>
        <w:jc w:val="both"/>
        <w:rPr>
          <w:rFonts w:ascii="Trebuchet MS" w:hAnsi="Trebuchet MS"/>
          <w:color w:val="333333"/>
          <w:spacing w:val="5"/>
          <w:sz w:val="20"/>
          <w:szCs w:val="20"/>
          <w:lang w:eastAsia="nl-NL"/>
        </w:rPr>
      </w:pPr>
    </w:p>
    <w:p w:rsidR="00E03608" w:rsidRPr="00771707" w:rsidRDefault="00E03608" w:rsidP="00E03608">
      <w:pPr>
        <w:spacing w:after="0" w:line="240" w:lineRule="auto"/>
        <w:rPr>
          <w:rFonts w:ascii="Trebuchet MS" w:hAnsi="Trebuchet MS"/>
          <w:sz w:val="20"/>
          <w:szCs w:val="20"/>
        </w:rPr>
      </w:pPr>
    </w:p>
    <w:p w:rsidR="00E03608" w:rsidRPr="00771707" w:rsidRDefault="00E03608" w:rsidP="00E03608">
      <w:pPr>
        <w:spacing w:after="0" w:line="240" w:lineRule="auto"/>
        <w:rPr>
          <w:rFonts w:ascii="Trebuchet MS" w:hAnsi="Trebuchet MS"/>
          <w:sz w:val="20"/>
          <w:szCs w:val="20"/>
        </w:rPr>
      </w:pPr>
      <w:r w:rsidRPr="00771707">
        <w:rPr>
          <w:rFonts w:ascii="Trebuchet MS" w:hAnsi="Trebuchet MS"/>
          <w:sz w:val="20"/>
          <w:szCs w:val="20"/>
        </w:rPr>
        <w:t xml:space="preserve">                                 </w:t>
      </w:r>
      <w:r w:rsidR="00683A9E">
        <w:rPr>
          <w:rFonts w:ascii="Trebuchet MS" w:hAnsi="Trebuchet MS"/>
          <w:noProof/>
          <w:sz w:val="20"/>
          <w:szCs w:val="20"/>
          <w:lang w:eastAsia="nl-NL"/>
        </w:rPr>
        <w:drawing>
          <wp:inline distT="0" distB="0" distL="0" distR="0">
            <wp:extent cx="3257024" cy="220980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71833" cy="2219848"/>
                    </a:xfrm>
                    <a:prstGeom prst="rect">
                      <a:avLst/>
                    </a:prstGeom>
                    <a:noFill/>
                    <a:ln>
                      <a:noFill/>
                    </a:ln>
                  </pic:spPr>
                </pic:pic>
              </a:graphicData>
            </a:graphic>
          </wp:inline>
        </w:drawing>
      </w:r>
    </w:p>
    <w:p w:rsidR="00683A9E" w:rsidRDefault="00E03608" w:rsidP="00E03608">
      <w:pPr>
        <w:spacing w:after="0" w:line="240" w:lineRule="auto"/>
        <w:rPr>
          <w:rFonts w:ascii="Trebuchet MS" w:hAnsi="Trebuchet MS"/>
          <w:sz w:val="20"/>
          <w:szCs w:val="20"/>
        </w:rPr>
      </w:pPr>
      <w:r w:rsidRPr="00771707">
        <w:rPr>
          <w:rFonts w:ascii="Trebuchet MS" w:hAnsi="Trebuchet MS"/>
          <w:sz w:val="20"/>
          <w:szCs w:val="20"/>
        </w:rPr>
        <w:t xml:space="preserve">                                    </w:t>
      </w:r>
    </w:p>
    <w:p w:rsidR="00E03608" w:rsidRPr="00771707" w:rsidRDefault="00683A9E" w:rsidP="00E03608">
      <w:pPr>
        <w:spacing w:after="0" w:line="240" w:lineRule="auto"/>
        <w:rPr>
          <w:rFonts w:ascii="Trebuchet MS" w:hAnsi="Trebuchet MS"/>
          <w:b/>
          <w:sz w:val="20"/>
          <w:szCs w:val="20"/>
        </w:rPr>
      </w:pPr>
      <w:r>
        <w:rPr>
          <w:rFonts w:ascii="Trebuchet MS" w:hAnsi="Trebuchet MS"/>
          <w:sz w:val="20"/>
          <w:szCs w:val="20"/>
        </w:rPr>
        <w:t xml:space="preserve">                                                   </w:t>
      </w:r>
      <w:r w:rsidR="00E03608" w:rsidRPr="00771707">
        <w:rPr>
          <w:rFonts w:ascii="Trebuchet MS" w:hAnsi="Trebuchet MS"/>
          <w:b/>
          <w:sz w:val="20"/>
          <w:szCs w:val="20"/>
        </w:rPr>
        <w:t>weektaak groep 5 tot en met 8</w:t>
      </w:r>
    </w:p>
    <w:p w:rsidR="00BE3015" w:rsidRDefault="00BE3015" w:rsidP="00E03608">
      <w:pPr>
        <w:pStyle w:val="Kop1"/>
        <w:rPr>
          <w:rFonts w:ascii="Trebuchet MS" w:eastAsia="Arial Unicode MS" w:hAnsi="Trebuchet MS"/>
          <w:sz w:val="20"/>
          <w:szCs w:val="20"/>
        </w:rPr>
      </w:pPr>
      <w:bookmarkStart w:id="19" w:name="_Toc427663689"/>
    </w:p>
    <w:p w:rsidR="00BE3015" w:rsidRDefault="00BE3015" w:rsidP="00E03608">
      <w:pPr>
        <w:pStyle w:val="Kop1"/>
        <w:rPr>
          <w:rFonts w:ascii="Trebuchet MS" w:eastAsia="Arial Unicode MS" w:hAnsi="Trebuchet MS"/>
          <w:sz w:val="20"/>
          <w:szCs w:val="20"/>
        </w:rPr>
      </w:pPr>
    </w:p>
    <w:p w:rsidR="00BE3015" w:rsidRDefault="00BE3015" w:rsidP="00E03608">
      <w:pPr>
        <w:pStyle w:val="Kop1"/>
        <w:rPr>
          <w:rFonts w:ascii="Trebuchet MS" w:eastAsia="Arial Unicode MS" w:hAnsi="Trebuchet MS"/>
          <w:sz w:val="20"/>
          <w:szCs w:val="20"/>
        </w:rPr>
      </w:pPr>
    </w:p>
    <w:p w:rsidR="00702645" w:rsidRDefault="00702645" w:rsidP="00702645">
      <w:pPr>
        <w:rPr>
          <w:rFonts w:eastAsia="Arial Unicode MS"/>
        </w:rPr>
      </w:pPr>
    </w:p>
    <w:p w:rsidR="00702645" w:rsidRDefault="00702645" w:rsidP="00702645">
      <w:pPr>
        <w:rPr>
          <w:rFonts w:eastAsia="Arial Unicode MS"/>
        </w:rPr>
      </w:pPr>
    </w:p>
    <w:p w:rsidR="00702645" w:rsidRPr="00702645" w:rsidRDefault="00702645" w:rsidP="00702645">
      <w:pPr>
        <w:rPr>
          <w:rFonts w:eastAsia="Arial Unicode MS"/>
        </w:rPr>
      </w:pPr>
    </w:p>
    <w:p w:rsidR="00E652AD" w:rsidRDefault="00E652AD" w:rsidP="00E03608">
      <w:pPr>
        <w:pStyle w:val="Kop1"/>
        <w:rPr>
          <w:rFonts w:ascii="Trebuchet MS" w:eastAsia="Arial Unicode MS" w:hAnsi="Trebuchet MS"/>
        </w:rPr>
      </w:pPr>
    </w:p>
    <w:p w:rsidR="00E03608" w:rsidRPr="00702645" w:rsidRDefault="00E03608" w:rsidP="00E03608">
      <w:pPr>
        <w:pStyle w:val="Kop1"/>
        <w:rPr>
          <w:rFonts w:ascii="Trebuchet MS" w:eastAsia="Arial Unicode MS" w:hAnsi="Trebuchet MS"/>
        </w:rPr>
      </w:pPr>
      <w:r w:rsidRPr="00702645">
        <w:rPr>
          <w:rFonts w:ascii="Trebuchet MS" w:eastAsia="Arial Unicode MS" w:hAnsi="Trebuchet MS"/>
        </w:rPr>
        <w:t>Hoofdstuk 5</w:t>
      </w:r>
      <w:r w:rsidRPr="00702645">
        <w:rPr>
          <w:rFonts w:ascii="Trebuchet MS" w:eastAsia="Arial Unicode MS" w:hAnsi="Trebuchet MS"/>
        </w:rPr>
        <w:tab/>
      </w:r>
      <w:r w:rsidRPr="00702645">
        <w:rPr>
          <w:rFonts w:ascii="Trebuchet MS" w:eastAsia="Arial Unicode MS" w:hAnsi="Trebuchet MS"/>
        </w:rPr>
        <w:tab/>
        <w:t>Kernwaarde Samenwerken</w:t>
      </w:r>
      <w:bookmarkEnd w:id="19"/>
    </w:p>
    <w:p w:rsidR="00E03608" w:rsidRPr="00702645" w:rsidRDefault="00E03608" w:rsidP="00E03608">
      <w:pPr>
        <w:tabs>
          <w:tab w:val="left" w:pos="4395"/>
        </w:tabs>
        <w:spacing w:after="0" w:line="240" w:lineRule="auto"/>
        <w:jc w:val="both"/>
        <w:rPr>
          <w:rFonts w:ascii="Trebuchet MS" w:eastAsia="Arial Unicode MS" w:hAnsi="Trebuchet MS" w:cs="Arial"/>
          <w:sz w:val="28"/>
          <w:szCs w:val="28"/>
        </w:rPr>
      </w:pPr>
    </w:p>
    <w:p w:rsidR="00E03608" w:rsidRPr="00771707" w:rsidRDefault="00E03608" w:rsidP="00E03608">
      <w:pPr>
        <w:tabs>
          <w:tab w:val="left" w:pos="4395"/>
        </w:tabs>
        <w:spacing w:after="0" w:line="240" w:lineRule="auto"/>
        <w:jc w:val="both"/>
        <w:rPr>
          <w:rFonts w:ascii="Trebuchet MS" w:eastAsia="Arial Unicode MS" w:hAnsi="Trebuchet MS" w:cs="Arial"/>
          <w:b/>
          <w:sz w:val="20"/>
          <w:szCs w:val="20"/>
        </w:rPr>
      </w:pPr>
      <w:r w:rsidRPr="00771707">
        <w:rPr>
          <w:rFonts w:ascii="Trebuchet MS" w:eastAsia="Arial Unicode MS" w:hAnsi="Trebuchet MS" w:cs="Arial"/>
          <w:b/>
          <w:sz w:val="20"/>
          <w:szCs w:val="20"/>
        </w:rPr>
        <w:t>Samen werken en samenwerkend leren</w:t>
      </w:r>
    </w:p>
    <w:p w:rsidR="00E03608" w:rsidRPr="00771707" w:rsidRDefault="00E03608" w:rsidP="00E03608">
      <w:pPr>
        <w:tabs>
          <w:tab w:val="left" w:pos="4395"/>
        </w:tabs>
        <w:spacing w:after="0" w:line="240" w:lineRule="auto"/>
        <w:jc w:val="both"/>
        <w:rPr>
          <w:rFonts w:ascii="Trebuchet MS" w:eastAsia="Arial Unicode MS" w:hAnsi="Trebuchet MS" w:cs="Arial"/>
          <w:sz w:val="20"/>
          <w:szCs w:val="20"/>
        </w:rPr>
      </w:pPr>
      <w:r w:rsidRPr="00771707">
        <w:rPr>
          <w:rFonts w:ascii="Trebuchet MS" w:eastAsia="Arial Unicode MS" w:hAnsi="Trebuchet MS" w:cs="Arial"/>
          <w:sz w:val="20"/>
          <w:szCs w:val="20"/>
        </w:rPr>
        <w:t xml:space="preserve">Er is een verschil tussen ‘samen werken’ en ‘samenwerken’. </w:t>
      </w:r>
    </w:p>
    <w:p w:rsidR="00E03608" w:rsidRPr="00771707" w:rsidRDefault="00E03608" w:rsidP="00E03608">
      <w:pPr>
        <w:tabs>
          <w:tab w:val="left" w:pos="4395"/>
        </w:tabs>
        <w:spacing w:after="0" w:line="240" w:lineRule="auto"/>
        <w:jc w:val="both"/>
        <w:rPr>
          <w:rFonts w:ascii="Trebuchet MS" w:eastAsia="Arial Unicode MS" w:hAnsi="Trebuchet MS" w:cs="Arial"/>
          <w:sz w:val="20"/>
          <w:szCs w:val="20"/>
        </w:rPr>
      </w:pPr>
    </w:p>
    <w:p w:rsidR="00E03608" w:rsidRPr="00771707" w:rsidRDefault="00E03608" w:rsidP="00E03608">
      <w:pPr>
        <w:tabs>
          <w:tab w:val="left" w:pos="4395"/>
        </w:tabs>
        <w:spacing w:after="0" w:line="240" w:lineRule="auto"/>
        <w:jc w:val="both"/>
        <w:rPr>
          <w:rFonts w:ascii="Trebuchet MS" w:eastAsia="Arial Unicode MS" w:hAnsi="Trebuchet MS" w:cs="Arial"/>
          <w:sz w:val="20"/>
          <w:szCs w:val="20"/>
        </w:rPr>
      </w:pPr>
      <w:r w:rsidRPr="00771707">
        <w:rPr>
          <w:rFonts w:ascii="Trebuchet MS" w:eastAsia="Arial Unicode MS" w:hAnsi="Trebuchet MS" w:cs="Arial"/>
          <w:sz w:val="20"/>
          <w:szCs w:val="20"/>
        </w:rPr>
        <w:t xml:space="preserve">Onder ‘samen werken’ verstaan we dat leerlingen zelf aan een opdracht werken, elkaar helpen en rekening houden met elkaar. Dit betekent dat je je verantwoordelijk voelt voor je medeleerlingen en voor de sfeer in de groep. </w:t>
      </w:r>
      <w:r w:rsidR="00A72F91" w:rsidRPr="00BE3015">
        <w:rPr>
          <w:rFonts w:ascii="Trebuchet MS" w:eastAsia="Arial Unicode MS" w:hAnsi="Trebuchet MS" w:cs="Arial"/>
          <w:sz w:val="20"/>
          <w:szCs w:val="20"/>
        </w:rPr>
        <w:t>Bij CBS ‘t Jok</w:t>
      </w:r>
      <w:r w:rsidRPr="00BE3015">
        <w:rPr>
          <w:rFonts w:ascii="Trebuchet MS" w:eastAsia="Arial Unicode MS" w:hAnsi="Trebuchet MS" w:cs="Arial"/>
          <w:sz w:val="20"/>
          <w:szCs w:val="20"/>
        </w:rPr>
        <w:t xml:space="preserve"> zijn leerlingen gewend om hulp te vragen aan elkaar</w:t>
      </w:r>
      <w:r w:rsidR="00A72F91" w:rsidRPr="00BE3015">
        <w:rPr>
          <w:rFonts w:ascii="Trebuchet MS" w:eastAsia="Arial Unicode MS" w:hAnsi="Trebuchet MS" w:cs="Arial"/>
          <w:sz w:val="20"/>
          <w:szCs w:val="20"/>
        </w:rPr>
        <w:t xml:space="preserve"> en dingen uit te leggen aan </w:t>
      </w:r>
      <w:r w:rsidRPr="00BE3015">
        <w:rPr>
          <w:rFonts w:ascii="Trebuchet MS" w:eastAsia="Arial Unicode MS" w:hAnsi="Trebuchet MS" w:cs="Arial"/>
          <w:sz w:val="20"/>
          <w:szCs w:val="20"/>
        </w:rPr>
        <w:t>elkaar</w:t>
      </w:r>
      <w:r w:rsidR="00A72F91" w:rsidRPr="00BE3015">
        <w:rPr>
          <w:rFonts w:ascii="Trebuchet MS" w:eastAsia="Arial Unicode MS" w:hAnsi="Trebuchet MS" w:cs="Arial"/>
          <w:sz w:val="20"/>
          <w:szCs w:val="20"/>
        </w:rPr>
        <w:t>.</w:t>
      </w:r>
      <w:r w:rsidRPr="00BE3015">
        <w:rPr>
          <w:rFonts w:ascii="Trebuchet MS" w:eastAsia="Arial Unicode MS" w:hAnsi="Trebuchet MS" w:cs="Arial"/>
          <w:sz w:val="20"/>
          <w:szCs w:val="20"/>
        </w:rPr>
        <w:t xml:space="preserve"> </w:t>
      </w:r>
      <w:r w:rsidRPr="00771707">
        <w:rPr>
          <w:rFonts w:ascii="Trebuchet MS" w:eastAsia="Arial Unicode MS" w:hAnsi="Trebuchet MS" w:cs="Arial"/>
          <w:sz w:val="20"/>
          <w:szCs w:val="20"/>
        </w:rPr>
        <w:t xml:space="preserve">De leerlingen die hier moeite mee hebben, worden begeleid door de leerkracht. Tijdens het zelfstandig werken is de leerkracht een </w:t>
      </w:r>
      <w:r w:rsidR="00A72F91">
        <w:rPr>
          <w:rFonts w:ascii="Trebuchet MS" w:eastAsia="Arial Unicode MS" w:hAnsi="Trebuchet MS" w:cs="Arial"/>
          <w:sz w:val="20"/>
          <w:szCs w:val="20"/>
        </w:rPr>
        <w:t>coach</w:t>
      </w:r>
      <w:r w:rsidRPr="00771707">
        <w:rPr>
          <w:rFonts w:ascii="Trebuchet MS" w:eastAsia="Arial Unicode MS" w:hAnsi="Trebuchet MS" w:cs="Arial"/>
          <w:sz w:val="20"/>
          <w:szCs w:val="20"/>
        </w:rPr>
        <w:t xml:space="preserve"> en observator en geeft hij of zij de verantwoordelijkheid aan de kinderen. Ook problemen in de sociale sfeer proberen de leerlingen in eers</w:t>
      </w:r>
      <w:r w:rsidR="00A72F91">
        <w:rPr>
          <w:rFonts w:ascii="Trebuchet MS" w:eastAsia="Arial Unicode MS" w:hAnsi="Trebuchet MS" w:cs="Arial"/>
          <w:sz w:val="20"/>
          <w:szCs w:val="20"/>
        </w:rPr>
        <w:t xml:space="preserve">te instantie zelf op te lossen, door middel van de “loop, stop loop methode”. </w:t>
      </w:r>
      <w:r w:rsidRPr="00771707">
        <w:rPr>
          <w:rFonts w:ascii="Trebuchet MS" w:eastAsia="Arial Unicode MS" w:hAnsi="Trebuchet MS" w:cs="Arial"/>
          <w:sz w:val="20"/>
          <w:szCs w:val="20"/>
        </w:rPr>
        <w:t xml:space="preserve">Indien nodig helpt de leerkracht bij dit proces. </w:t>
      </w:r>
    </w:p>
    <w:p w:rsidR="00E03608" w:rsidRPr="00771707" w:rsidRDefault="00E03608" w:rsidP="00E03608">
      <w:pPr>
        <w:tabs>
          <w:tab w:val="left" w:pos="4395"/>
        </w:tabs>
        <w:spacing w:after="0" w:line="240" w:lineRule="auto"/>
        <w:jc w:val="both"/>
        <w:rPr>
          <w:rFonts w:ascii="Trebuchet MS" w:eastAsia="Arial Unicode MS" w:hAnsi="Trebuchet MS" w:cs="Arial"/>
          <w:sz w:val="20"/>
          <w:szCs w:val="20"/>
        </w:rPr>
      </w:pPr>
    </w:p>
    <w:p w:rsidR="00E03608" w:rsidRPr="00771707" w:rsidRDefault="00E03608" w:rsidP="00E03608">
      <w:pPr>
        <w:tabs>
          <w:tab w:val="left" w:pos="4395"/>
        </w:tabs>
        <w:spacing w:after="0" w:line="240" w:lineRule="auto"/>
        <w:jc w:val="both"/>
        <w:rPr>
          <w:rFonts w:ascii="Trebuchet MS" w:eastAsia="Arial Unicode MS" w:hAnsi="Trebuchet MS" w:cs="Arial"/>
          <w:sz w:val="20"/>
          <w:szCs w:val="20"/>
        </w:rPr>
      </w:pPr>
      <w:r w:rsidRPr="00771707">
        <w:rPr>
          <w:rFonts w:ascii="Trebuchet MS" w:eastAsia="Arial Unicode MS" w:hAnsi="Trebuchet MS" w:cs="Arial"/>
          <w:sz w:val="20"/>
          <w:szCs w:val="20"/>
        </w:rPr>
        <w:t xml:space="preserve">Onder ‘samenwerken’ verstaan we samen aan een opdracht werken, waarbij van iedere leerling een zelfde mate van betrokkenheid, verantwoordelijkheid en inzet wordt verwacht, aangezien de samenwerking tot één resultaat moet leiden. Bij samenwerkend leren is de samenwerking het voornaamste doel van de opdracht. Echt goed samenwerken leer je niet zomaar, hier besteedt </w:t>
      </w:r>
      <w:r w:rsidR="00C629CB">
        <w:rPr>
          <w:rFonts w:ascii="Trebuchet MS" w:eastAsia="Arial Unicode MS" w:hAnsi="Trebuchet MS" w:cs="Arial"/>
          <w:sz w:val="20"/>
          <w:szCs w:val="20"/>
        </w:rPr>
        <w:t>CBS ‘t Jok</w:t>
      </w:r>
      <w:r w:rsidRPr="00771707">
        <w:rPr>
          <w:rFonts w:ascii="Trebuchet MS" w:eastAsia="Arial Unicode MS" w:hAnsi="Trebuchet MS" w:cs="Arial"/>
          <w:sz w:val="20"/>
          <w:szCs w:val="20"/>
        </w:rPr>
        <w:t xml:space="preserve"> al vanaf groep 1/2 structureel veel aandacht aan.  Wij vinden het belangrijk dat kinderen van en met elkaar leren op alle niveaus. Samen weet je meer. </w:t>
      </w:r>
    </w:p>
    <w:p w:rsidR="0000583B" w:rsidRDefault="005A070B" w:rsidP="00E03608">
      <w:pPr>
        <w:tabs>
          <w:tab w:val="left" w:pos="4395"/>
        </w:tabs>
        <w:spacing w:after="0" w:line="240" w:lineRule="auto"/>
        <w:jc w:val="both"/>
        <w:rPr>
          <w:rFonts w:ascii="Trebuchet MS" w:hAnsi="Trebuchet MS"/>
          <w:b/>
          <w:noProof/>
          <w:sz w:val="20"/>
          <w:szCs w:val="20"/>
          <w:lang w:eastAsia="nl-NL"/>
        </w:rPr>
      </w:pPr>
      <w:r>
        <w:rPr>
          <w:rFonts w:ascii="Trebuchet MS" w:hAnsi="Trebuchet MS"/>
          <w:b/>
          <w:noProof/>
          <w:sz w:val="20"/>
          <w:szCs w:val="20"/>
          <w:lang w:eastAsia="nl-NL"/>
        </w:rPr>
        <w:drawing>
          <wp:anchor distT="0" distB="0" distL="114300" distR="114300" simplePos="0" relativeHeight="251720704" behindDoc="1" locked="0" layoutInCell="1" allowOverlap="1">
            <wp:simplePos x="0" y="0"/>
            <wp:positionH relativeFrom="column">
              <wp:posOffset>3907155</wp:posOffset>
            </wp:positionH>
            <wp:positionV relativeFrom="paragraph">
              <wp:posOffset>254000</wp:posOffset>
            </wp:positionV>
            <wp:extent cx="1841500" cy="1390650"/>
            <wp:effectExtent l="0" t="0" r="6350" b="0"/>
            <wp:wrapTight wrapText="bothSides">
              <wp:wrapPolygon edited="0">
                <wp:start x="0" y="0"/>
                <wp:lineTo x="0" y="21304"/>
                <wp:lineTo x="21451" y="21304"/>
                <wp:lineTo x="2145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15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b/>
          <w:noProof/>
          <w:sz w:val="20"/>
          <w:szCs w:val="20"/>
          <w:lang w:eastAsia="nl-NL"/>
        </w:rPr>
        <w:drawing>
          <wp:anchor distT="0" distB="0" distL="114300" distR="114300" simplePos="0" relativeHeight="251719680" behindDoc="1" locked="0" layoutInCell="1" allowOverlap="1">
            <wp:simplePos x="0" y="0"/>
            <wp:positionH relativeFrom="column">
              <wp:posOffset>1685290</wp:posOffset>
            </wp:positionH>
            <wp:positionV relativeFrom="paragraph">
              <wp:posOffset>234950</wp:posOffset>
            </wp:positionV>
            <wp:extent cx="1891030" cy="1428750"/>
            <wp:effectExtent l="0" t="0" r="0" b="0"/>
            <wp:wrapTight wrapText="bothSides">
              <wp:wrapPolygon edited="0">
                <wp:start x="0" y="0"/>
                <wp:lineTo x="0" y="21312"/>
                <wp:lineTo x="21324" y="21312"/>
                <wp:lineTo x="2132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103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83B" w:rsidRDefault="005A070B" w:rsidP="00E03608">
      <w:pPr>
        <w:tabs>
          <w:tab w:val="left" w:pos="4395"/>
        </w:tabs>
        <w:spacing w:after="0" w:line="240" w:lineRule="auto"/>
        <w:jc w:val="both"/>
        <w:rPr>
          <w:rFonts w:ascii="Trebuchet MS" w:hAnsi="Trebuchet MS"/>
          <w:b/>
          <w:noProof/>
          <w:sz w:val="20"/>
          <w:szCs w:val="20"/>
          <w:lang w:eastAsia="nl-NL"/>
        </w:rPr>
      </w:pPr>
      <w:r>
        <w:rPr>
          <w:rFonts w:ascii="Trebuchet MS" w:hAnsi="Trebuchet MS"/>
          <w:b/>
          <w:noProof/>
          <w:sz w:val="20"/>
          <w:szCs w:val="20"/>
          <w:lang w:eastAsia="nl-NL"/>
        </w:rPr>
        <w:drawing>
          <wp:anchor distT="0" distB="0" distL="114300" distR="114300" simplePos="0" relativeHeight="251718656" behindDoc="1" locked="0" layoutInCell="1" allowOverlap="1">
            <wp:simplePos x="0" y="0"/>
            <wp:positionH relativeFrom="column">
              <wp:posOffset>20955</wp:posOffset>
            </wp:positionH>
            <wp:positionV relativeFrom="paragraph">
              <wp:posOffset>43180</wp:posOffset>
            </wp:positionV>
            <wp:extent cx="1250950" cy="1520825"/>
            <wp:effectExtent l="0" t="0" r="6350" b="3175"/>
            <wp:wrapTight wrapText="bothSides">
              <wp:wrapPolygon edited="0">
                <wp:start x="0" y="0"/>
                <wp:lineTo x="0" y="21375"/>
                <wp:lineTo x="21381" y="21375"/>
                <wp:lineTo x="2138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50950" cy="152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608" w:rsidRPr="00771707" w:rsidRDefault="0000583B" w:rsidP="00E03608">
      <w:pPr>
        <w:tabs>
          <w:tab w:val="left" w:pos="4395"/>
        </w:tabs>
        <w:spacing w:after="0" w:line="240" w:lineRule="auto"/>
        <w:jc w:val="both"/>
        <w:rPr>
          <w:rFonts w:ascii="Trebuchet MS" w:eastAsia="Arial Unicode MS" w:hAnsi="Trebuchet MS" w:cs="Arial"/>
          <w:b/>
          <w:sz w:val="20"/>
          <w:szCs w:val="20"/>
        </w:rPr>
      </w:pPr>
      <w:r>
        <w:rPr>
          <w:rFonts w:ascii="Trebuchet MS" w:hAnsi="Trebuchet MS"/>
          <w:b/>
          <w:noProof/>
          <w:sz w:val="20"/>
          <w:szCs w:val="20"/>
          <w:lang w:eastAsia="nl-NL"/>
        </w:rPr>
        <w:t xml:space="preserve">       </w:t>
      </w:r>
      <w:r w:rsidR="00E03608" w:rsidRPr="00771707">
        <w:rPr>
          <w:rFonts w:ascii="Trebuchet MS" w:hAnsi="Trebuchet MS"/>
          <w:b/>
          <w:noProof/>
          <w:sz w:val="20"/>
          <w:szCs w:val="20"/>
          <w:lang w:eastAsia="nl-NL"/>
        </w:rPr>
        <w:t xml:space="preserve">elkaar helpen                             samenwerken                           </w:t>
      </w:r>
      <w:r w:rsidR="005A070B">
        <w:rPr>
          <w:rFonts w:ascii="Trebuchet MS" w:hAnsi="Trebuchet MS"/>
          <w:b/>
          <w:noProof/>
          <w:sz w:val="20"/>
          <w:szCs w:val="20"/>
          <w:lang w:eastAsia="nl-NL"/>
        </w:rPr>
        <w:t xml:space="preserve">        </w:t>
      </w:r>
      <w:r w:rsidR="00E03608" w:rsidRPr="00771707">
        <w:rPr>
          <w:rFonts w:ascii="Trebuchet MS" w:hAnsi="Trebuchet MS"/>
          <w:b/>
          <w:noProof/>
          <w:sz w:val="20"/>
          <w:szCs w:val="20"/>
          <w:lang w:eastAsia="nl-NL"/>
        </w:rPr>
        <w:t xml:space="preserve"> </w:t>
      </w:r>
      <w:r w:rsidR="005A070B">
        <w:rPr>
          <w:rFonts w:ascii="Trebuchet MS" w:hAnsi="Trebuchet MS"/>
          <w:b/>
          <w:noProof/>
          <w:sz w:val="20"/>
          <w:szCs w:val="20"/>
          <w:lang w:eastAsia="nl-NL"/>
        </w:rPr>
        <w:t>sa</w:t>
      </w:r>
      <w:r w:rsidR="00E03608" w:rsidRPr="00771707">
        <w:rPr>
          <w:rFonts w:ascii="Trebuchet MS" w:hAnsi="Trebuchet MS"/>
          <w:b/>
          <w:noProof/>
          <w:sz w:val="20"/>
          <w:szCs w:val="20"/>
          <w:lang w:eastAsia="nl-NL"/>
        </w:rPr>
        <w:t>men spelen</w:t>
      </w:r>
    </w:p>
    <w:p w:rsidR="00E03608" w:rsidRPr="00771707" w:rsidRDefault="00E03608" w:rsidP="00E03608">
      <w:pPr>
        <w:tabs>
          <w:tab w:val="left" w:pos="4395"/>
        </w:tabs>
        <w:spacing w:after="0" w:line="240" w:lineRule="auto"/>
        <w:jc w:val="both"/>
        <w:rPr>
          <w:rFonts w:ascii="Trebuchet MS" w:eastAsia="Arial Unicode MS" w:hAnsi="Trebuchet MS" w:cs="Arial"/>
          <w:b/>
          <w:sz w:val="20"/>
          <w:szCs w:val="20"/>
        </w:rPr>
      </w:pPr>
    </w:p>
    <w:p w:rsidR="00E03608" w:rsidRPr="00702645" w:rsidRDefault="00E03608" w:rsidP="00E03608">
      <w:pPr>
        <w:pStyle w:val="Kop2"/>
        <w:rPr>
          <w:rFonts w:ascii="Trebuchet MS" w:eastAsia="Arial Unicode MS" w:hAnsi="Trebuchet MS"/>
        </w:rPr>
      </w:pPr>
      <w:bookmarkStart w:id="20" w:name="_Toc427663690"/>
      <w:r w:rsidRPr="00702645">
        <w:rPr>
          <w:rFonts w:ascii="Trebuchet MS" w:eastAsia="Arial Unicode MS" w:hAnsi="Trebuchet MS"/>
        </w:rPr>
        <w:t>5.1</w:t>
      </w:r>
      <w:r w:rsidRPr="00702645">
        <w:rPr>
          <w:rFonts w:ascii="Trebuchet MS" w:eastAsia="Arial Unicode MS" w:hAnsi="Trebuchet MS"/>
        </w:rPr>
        <w:tab/>
        <w:t>Leerlingniveau</w:t>
      </w:r>
      <w:bookmarkEnd w:id="20"/>
    </w:p>
    <w:p w:rsidR="00E03608" w:rsidRPr="00771707" w:rsidRDefault="00E03608" w:rsidP="00E03608">
      <w:pPr>
        <w:spacing w:line="240" w:lineRule="auto"/>
        <w:jc w:val="both"/>
        <w:rPr>
          <w:rFonts w:ascii="Trebuchet MS" w:hAnsi="Trebuchet MS"/>
          <w:sz w:val="20"/>
          <w:szCs w:val="20"/>
        </w:rPr>
      </w:pPr>
      <w:r w:rsidRPr="00771707">
        <w:rPr>
          <w:rFonts w:ascii="Trebuchet MS" w:hAnsi="Trebuchet MS"/>
          <w:sz w:val="20"/>
          <w:szCs w:val="20"/>
        </w:rPr>
        <w:t xml:space="preserve">De leerlingen krijgen elke dag de tijd en gelegenheid om te oefenen en zich te bekwamen in samenwerkingsvaardigheden. Bij ons op school wordt dit onder andere gedaan door maatjeswerk. Maatjeswerk begint al bij de kleuters. Zij zijn de hulpjes van de </w:t>
      </w:r>
      <w:r w:rsidR="00530BF8">
        <w:rPr>
          <w:rFonts w:ascii="Trebuchet MS" w:hAnsi="Trebuchet MS"/>
          <w:sz w:val="20"/>
          <w:szCs w:val="20"/>
        </w:rPr>
        <w:t>leerkracht</w:t>
      </w:r>
      <w:r w:rsidRPr="00771707">
        <w:rPr>
          <w:rFonts w:ascii="Trebuchet MS" w:hAnsi="Trebuchet MS"/>
          <w:sz w:val="20"/>
          <w:szCs w:val="20"/>
        </w:rPr>
        <w:t xml:space="preserve"> en hebben als maatje verantwoordelijke taken voor de dag. In iedere groep zijn huishoudelijke klusjes, deze worden gedaan door de maatjes. </w:t>
      </w:r>
    </w:p>
    <w:p w:rsidR="00E03608" w:rsidRDefault="00E03608" w:rsidP="00E03608">
      <w:pPr>
        <w:spacing w:line="240" w:lineRule="auto"/>
        <w:jc w:val="both"/>
        <w:rPr>
          <w:rFonts w:ascii="Trebuchet MS" w:hAnsi="Trebuchet MS"/>
          <w:sz w:val="20"/>
          <w:szCs w:val="20"/>
        </w:rPr>
      </w:pPr>
      <w:r w:rsidRPr="00771707">
        <w:rPr>
          <w:rFonts w:ascii="Trebuchet MS" w:hAnsi="Trebuchet MS"/>
          <w:sz w:val="20"/>
          <w:szCs w:val="20"/>
        </w:rPr>
        <w:t xml:space="preserve">Samenwerken gebeurt op verschillende manieren: met maatje, met zelfgekozen leerling en/of in kleine groepjes (coöperatief). Vanaf de middenbouw </w:t>
      </w:r>
      <w:r w:rsidR="00C629CB">
        <w:rPr>
          <w:rFonts w:ascii="Trebuchet MS" w:hAnsi="Trebuchet MS"/>
          <w:sz w:val="20"/>
          <w:szCs w:val="20"/>
        </w:rPr>
        <w:t>kiez</w:t>
      </w:r>
      <w:r w:rsidRPr="00771707">
        <w:rPr>
          <w:rFonts w:ascii="Trebuchet MS" w:hAnsi="Trebuchet MS"/>
          <w:sz w:val="20"/>
          <w:szCs w:val="20"/>
        </w:rPr>
        <w:t xml:space="preserve">en de kinderen het werk wat ze </w:t>
      </w:r>
      <w:r w:rsidR="00C629CB">
        <w:rPr>
          <w:rFonts w:ascii="Trebuchet MS" w:hAnsi="Trebuchet MS"/>
          <w:sz w:val="20"/>
          <w:szCs w:val="20"/>
        </w:rPr>
        <w:t>samen</w:t>
      </w:r>
      <w:r w:rsidRPr="00771707">
        <w:rPr>
          <w:rFonts w:ascii="Trebuchet MS" w:hAnsi="Trebuchet MS"/>
          <w:sz w:val="20"/>
          <w:szCs w:val="20"/>
        </w:rPr>
        <w:t xml:space="preserve"> moeten doen. Soms krijgen kinderen de rol van tutor: zij moeten dan aan kleine groepjes ‘lesgeven’, </w:t>
      </w:r>
      <w:r w:rsidR="00A2145A">
        <w:rPr>
          <w:rFonts w:ascii="Trebuchet MS" w:hAnsi="Trebuchet MS"/>
          <w:sz w:val="20"/>
          <w:szCs w:val="20"/>
        </w:rPr>
        <w:t>Voorbeelden hiervan zijn:</w:t>
      </w:r>
      <w:r w:rsidRPr="00771707">
        <w:rPr>
          <w:rFonts w:ascii="Trebuchet MS" w:hAnsi="Trebuchet MS"/>
          <w:sz w:val="20"/>
          <w:szCs w:val="20"/>
        </w:rPr>
        <w:t xml:space="preserve"> groep</w:t>
      </w:r>
      <w:r w:rsidR="00C629CB">
        <w:rPr>
          <w:rFonts w:ascii="Trebuchet MS" w:hAnsi="Trebuchet MS"/>
          <w:sz w:val="20"/>
          <w:szCs w:val="20"/>
        </w:rPr>
        <w:t xml:space="preserve"> 7-</w:t>
      </w:r>
      <w:r w:rsidRPr="00771707">
        <w:rPr>
          <w:rFonts w:ascii="Trebuchet MS" w:hAnsi="Trebuchet MS"/>
          <w:sz w:val="20"/>
          <w:szCs w:val="20"/>
        </w:rPr>
        <w:t xml:space="preserve">8 tijdens </w:t>
      </w:r>
      <w:r w:rsidR="00C629CB">
        <w:rPr>
          <w:rFonts w:ascii="Trebuchet MS" w:hAnsi="Trebuchet MS"/>
          <w:sz w:val="20"/>
          <w:szCs w:val="20"/>
        </w:rPr>
        <w:t>Estafette lezen en de creamiddag georganiseerd door groep 8 aan de rest van de school</w:t>
      </w:r>
      <w:r w:rsidRPr="00771707">
        <w:rPr>
          <w:rFonts w:ascii="Trebuchet MS" w:hAnsi="Trebuchet MS"/>
          <w:sz w:val="20"/>
          <w:szCs w:val="20"/>
        </w:rPr>
        <w:t xml:space="preserve">. </w:t>
      </w:r>
    </w:p>
    <w:p w:rsidR="00C629CB" w:rsidRPr="00771707" w:rsidRDefault="00C629CB" w:rsidP="00E03608">
      <w:pPr>
        <w:spacing w:line="240" w:lineRule="auto"/>
        <w:jc w:val="both"/>
        <w:rPr>
          <w:rFonts w:ascii="Trebuchet MS" w:hAnsi="Trebuchet MS"/>
          <w:sz w:val="20"/>
          <w:szCs w:val="20"/>
        </w:rPr>
      </w:pPr>
      <w:r>
        <w:rPr>
          <w:rFonts w:ascii="Trebuchet MS" w:hAnsi="Trebuchet MS"/>
          <w:sz w:val="20"/>
          <w:szCs w:val="20"/>
        </w:rPr>
        <w:t xml:space="preserve">De kinderen van groep 8 bereiden iedere week  4 verschillende  knutselopdrachten voor, de kinderen van de groepen  1 t/m 7 gaan deze opdrachten uitvoeren aan de hand van de uitleg van een leerling uit groep 8. De kinderen van de groepen 1 en 2 knutselen regelmatig samen met de kinderen van de groepen 7 en 8.  </w:t>
      </w:r>
    </w:p>
    <w:p w:rsidR="00E03608" w:rsidRPr="00771707" w:rsidRDefault="00E03608" w:rsidP="00E03608">
      <w:pPr>
        <w:spacing w:line="240" w:lineRule="auto"/>
        <w:jc w:val="both"/>
        <w:rPr>
          <w:rFonts w:ascii="Trebuchet MS" w:hAnsi="Trebuchet MS"/>
          <w:sz w:val="20"/>
          <w:szCs w:val="20"/>
        </w:rPr>
      </w:pPr>
      <w:r w:rsidRPr="00771707">
        <w:rPr>
          <w:rFonts w:ascii="Trebuchet MS" w:hAnsi="Trebuchet MS"/>
          <w:sz w:val="20"/>
          <w:szCs w:val="20"/>
        </w:rPr>
        <w:lastRenderedPageBreak/>
        <w:t>De samenwerkingsvaardigheden worden geëvalueerd. Hierbij worden sociale vaardigheden getraind. E</w:t>
      </w:r>
      <w:r w:rsidR="00A2145A">
        <w:rPr>
          <w:rFonts w:ascii="Trebuchet MS" w:hAnsi="Trebuchet MS"/>
          <w:sz w:val="20"/>
          <w:szCs w:val="20"/>
        </w:rPr>
        <w:t>r</w:t>
      </w:r>
      <w:r w:rsidRPr="00771707">
        <w:rPr>
          <w:rFonts w:ascii="Trebuchet MS" w:hAnsi="Trebuchet MS"/>
          <w:sz w:val="20"/>
          <w:szCs w:val="20"/>
        </w:rPr>
        <w:t xml:space="preserve"> wordt gevraagd hoe de samenwerking ging en hoe het eventueel de volgende keer beter kan. Wij geven de leerlingen de gelegenheid met elkaar te werken. Dit bevordert de socialiteit en groepsinteractie. De vakleerkrachten integreren de kernwaarde ‘samenwerken’ ook in hun onderwijs. </w:t>
      </w:r>
    </w:p>
    <w:p w:rsidR="00E03608" w:rsidRPr="00771707" w:rsidRDefault="00E03608" w:rsidP="00E03608">
      <w:pPr>
        <w:rPr>
          <w:rFonts w:ascii="Trebuchet MS" w:hAnsi="Trebuchet MS"/>
          <w:noProof/>
          <w:sz w:val="20"/>
          <w:szCs w:val="20"/>
          <w:lang w:eastAsia="nl-NL"/>
        </w:rPr>
      </w:pPr>
      <w:r w:rsidRPr="00771707">
        <w:rPr>
          <w:rFonts w:ascii="Trebuchet MS" w:hAnsi="Trebuchet MS"/>
          <w:noProof/>
          <w:sz w:val="20"/>
          <w:szCs w:val="20"/>
          <w:lang w:eastAsia="nl-NL"/>
        </w:rPr>
        <w:t xml:space="preserve">  </w:t>
      </w:r>
    </w:p>
    <w:p w:rsidR="00B51115" w:rsidRDefault="009C2AC8" w:rsidP="00E03608">
      <w:pPr>
        <w:rPr>
          <w:rFonts w:ascii="Trebuchet MS" w:hAnsi="Trebuchet MS"/>
          <w:b/>
          <w:sz w:val="20"/>
          <w:szCs w:val="20"/>
          <w:lang w:eastAsia="nl-NL"/>
        </w:rPr>
      </w:pPr>
      <w:r>
        <w:rPr>
          <w:rFonts w:ascii="Trebuchet MS" w:hAnsi="Trebuchet MS"/>
          <w:noProof/>
          <w:sz w:val="20"/>
          <w:szCs w:val="20"/>
          <w:lang w:eastAsia="nl-NL"/>
        </w:rPr>
        <w:drawing>
          <wp:anchor distT="0" distB="0" distL="114300" distR="114300" simplePos="0" relativeHeight="251729920" behindDoc="1" locked="0" layoutInCell="1" allowOverlap="1">
            <wp:simplePos x="0" y="0"/>
            <wp:positionH relativeFrom="column">
              <wp:posOffset>1976755</wp:posOffset>
            </wp:positionH>
            <wp:positionV relativeFrom="paragraph">
              <wp:posOffset>150495</wp:posOffset>
            </wp:positionV>
            <wp:extent cx="2044700" cy="1657350"/>
            <wp:effectExtent l="0" t="0" r="0" b="0"/>
            <wp:wrapTight wrapText="bothSides">
              <wp:wrapPolygon edited="0">
                <wp:start x="0" y="0"/>
                <wp:lineTo x="0" y="21352"/>
                <wp:lineTo x="21332" y="21352"/>
                <wp:lineTo x="2133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4470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6032">
        <w:rPr>
          <w:rFonts w:ascii="Trebuchet MS" w:hAnsi="Trebuchet MS"/>
          <w:b/>
          <w:noProof/>
          <w:sz w:val="20"/>
          <w:szCs w:val="20"/>
          <w:lang w:eastAsia="nl-NL"/>
        </w:rPr>
        <w:drawing>
          <wp:anchor distT="0" distB="0" distL="114300" distR="114300" simplePos="0" relativeHeight="251717632" behindDoc="1" locked="0" layoutInCell="1" allowOverlap="1">
            <wp:simplePos x="0" y="0"/>
            <wp:positionH relativeFrom="column">
              <wp:posOffset>4091305</wp:posOffset>
            </wp:positionH>
            <wp:positionV relativeFrom="paragraph">
              <wp:posOffset>286385</wp:posOffset>
            </wp:positionV>
            <wp:extent cx="1606550" cy="1511300"/>
            <wp:effectExtent l="0" t="0" r="0" b="0"/>
            <wp:wrapTight wrapText="bothSides">
              <wp:wrapPolygon edited="0">
                <wp:start x="0" y="0"/>
                <wp:lineTo x="0" y="21237"/>
                <wp:lineTo x="21258" y="21237"/>
                <wp:lineTo x="2125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655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032">
        <w:rPr>
          <w:rFonts w:ascii="Trebuchet MS" w:hAnsi="Trebuchet MS"/>
          <w:noProof/>
          <w:sz w:val="20"/>
          <w:szCs w:val="20"/>
          <w:lang w:eastAsia="nl-NL"/>
        </w:rPr>
        <w:drawing>
          <wp:anchor distT="0" distB="0" distL="114300" distR="114300" simplePos="0" relativeHeight="251716608" behindDoc="1" locked="0" layoutInCell="1" allowOverlap="1">
            <wp:simplePos x="0" y="0"/>
            <wp:positionH relativeFrom="margin">
              <wp:align>left</wp:align>
            </wp:positionH>
            <wp:positionV relativeFrom="paragraph">
              <wp:posOffset>216535</wp:posOffset>
            </wp:positionV>
            <wp:extent cx="1879600" cy="1569720"/>
            <wp:effectExtent l="0" t="0" r="6350" b="0"/>
            <wp:wrapTight wrapText="bothSides">
              <wp:wrapPolygon edited="0">
                <wp:start x="0" y="0"/>
                <wp:lineTo x="0" y="21233"/>
                <wp:lineTo x="21454" y="21233"/>
                <wp:lineTo x="2145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7960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608" w:rsidRPr="00771707">
        <w:rPr>
          <w:rFonts w:ascii="Trebuchet MS" w:hAnsi="Trebuchet MS"/>
          <w:b/>
          <w:sz w:val="20"/>
          <w:szCs w:val="20"/>
          <w:lang w:eastAsia="nl-NL"/>
        </w:rPr>
        <w:t xml:space="preserve">  </w:t>
      </w:r>
      <w:r w:rsidR="00B51115">
        <w:rPr>
          <w:rFonts w:ascii="Trebuchet MS" w:hAnsi="Trebuchet MS"/>
          <w:b/>
          <w:sz w:val="20"/>
          <w:szCs w:val="20"/>
          <w:lang w:eastAsia="nl-NL"/>
        </w:rPr>
        <w:t xml:space="preserve">            </w:t>
      </w:r>
    </w:p>
    <w:p w:rsidR="00B51115" w:rsidRDefault="00B51115" w:rsidP="00E03608">
      <w:pPr>
        <w:rPr>
          <w:rFonts w:ascii="Trebuchet MS" w:hAnsi="Trebuchet MS"/>
          <w:b/>
          <w:sz w:val="20"/>
          <w:szCs w:val="20"/>
          <w:lang w:eastAsia="nl-NL"/>
        </w:rPr>
      </w:pPr>
      <w:r>
        <w:rPr>
          <w:rFonts w:ascii="Trebuchet MS" w:hAnsi="Trebuchet MS"/>
          <w:b/>
          <w:sz w:val="20"/>
          <w:szCs w:val="20"/>
          <w:lang w:eastAsia="nl-NL"/>
        </w:rPr>
        <w:t xml:space="preserve">               </w:t>
      </w:r>
    </w:p>
    <w:p w:rsidR="00E03608" w:rsidRPr="00771707" w:rsidRDefault="00576032" w:rsidP="00E03608">
      <w:pPr>
        <w:rPr>
          <w:rFonts w:ascii="Trebuchet MS" w:hAnsi="Trebuchet MS"/>
          <w:b/>
          <w:sz w:val="20"/>
          <w:szCs w:val="20"/>
          <w:lang w:eastAsia="nl-NL"/>
        </w:rPr>
      </w:pPr>
      <w:r>
        <w:rPr>
          <w:rFonts w:ascii="Trebuchet MS" w:hAnsi="Trebuchet MS"/>
          <w:b/>
          <w:sz w:val="20"/>
          <w:szCs w:val="20"/>
          <w:lang w:eastAsia="nl-NL"/>
        </w:rPr>
        <w:t xml:space="preserve">              </w:t>
      </w:r>
      <w:r w:rsidR="00E03608" w:rsidRPr="00771707">
        <w:rPr>
          <w:rFonts w:ascii="Trebuchet MS" w:hAnsi="Trebuchet MS"/>
          <w:b/>
          <w:sz w:val="20"/>
          <w:szCs w:val="20"/>
          <w:lang w:eastAsia="nl-NL"/>
        </w:rPr>
        <w:t xml:space="preserve">samen spelen                   </w:t>
      </w:r>
      <w:r>
        <w:rPr>
          <w:rFonts w:ascii="Trebuchet MS" w:hAnsi="Trebuchet MS"/>
          <w:b/>
          <w:sz w:val="20"/>
          <w:szCs w:val="20"/>
          <w:lang w:eastAsia="nl-NL"/>
        </w:rPr>
        <w:t xml:space="preserve">  </w:t>
      </w:r>
      <w:r w:rsidR="00E03608" w:rsidRPr="00771707">
        <w:rPr>
          <w:rFonts w:ascii="Trebuchet MS" w:hAnsi="Trebuchet MS"/>
          <w:b/>
          <w:sz w:val="20"/>
          <w:szCs w:val="20"/>
          <w:lang w:eastAsia="nl-NL"/>
        </w:rPr>
        <w:t xml:space="preserve"> </w:t>
      </w:r>
      <w:r w:rsidR="00B51115">
        <w:rPr>
          <w:rFonts w:ascii="Trebuchet MS" w:hAnsi="Trebuchet MS"/>
          <w:b/>
          <w:sz w:val="20"/>
          <w:szCs w:val="20"/>
          <w:lang w:eastAsia="nl-NL"/>
        </w:rPr>
        <w:t xml:space="preserve">           </w:t>
      </w:r>
      <w:r w:rsidR="00E03608" w:rsidRPr="00771707">
        <w:rPr>
          <w:rFonts w:ascii="Trebuchet MS" w:hAnsi="Trebuchet MS"/>
          <w:b/>
          <w:sz w:val="20"/>
          <w:szCs w:val="20"/>
          <w:lang w:eastAsia="nl-NL"/>
        </w:rPr>
        <w:t xml:space="preserve">  tutorlezen                                 elkaar helpen</w:t>
      </w:r>
    </w:p>
    <w:p w:rsidR="00E03608" w:rsidRPr="00771707" w:rsidRDefault="00E03608" w:rsidP="00E03608">
      <w:pPr>
        <w:pStyle w:val="Kop2"/>
        <w:rPr>
          <w:rFonts w:ascii="Trebuchet MS" w:hAnsi="Trebuchet MS"/>
          <w:sz w:val="20"/>
          <w:szCs w:val="20"/>
        </w:rPr>
      </w:pPr>
    </w:p>
    <w:p w:rsidR="00E03608" w:rsidRPr="00702645" w:rsidRDefault="00E03608" w:rsidP="00E03608">
      <w:pPr>
        <w:pStyle w:val="Kop2"/>
        <w:rPr>
          <w:rFonts w:ascii="Trebuchet MS" w:hAnsi="Trebuchet MS"/>
        </w:rPr>
      </w:pPr>
      <w:bookmarkStart w:id="21" w:name="_Toc427663691"/>
      <w:r w:rsidRPr="00702645">
        <w:rPr>
          <w:rFonts w:ascii="Trebuchet MS" w:hAnsi="Trebuchet MS"/>
        </w:rPr>
        <w:t>5.2</w:t>
      </w:r>
      <w:r w:rsidRPr="00702645">
        <w:rPr>
          <w:rFonts w:ascii="Trebuchet MS" w:hAnsi="Trebuchet MS"/>
        </w:rPr>
        <w:tab/>
        <w:t>Leerkrachtniveau</w:t>
      </w:r>
      <w:bookmarkEnd w:id="21"/>
    </w:p>
    <w:p w:rsidR="00E03608" w:rsidRPr="00771707" w:rsidRDefault="00E03608" w:rsidP="00E03608">
      <w:pPr>
        <w:spacing w:line="240" w:lineRule="auto"/>
        <w:jc w:val="both"/>
        <w:rPr>
          <w:rFonts w:ascii="Trebuchet MS" w:hAnsi="Trebuchet MS"/>
          <w:sz w:val="20"/>
          <w:szCs w:val="20"/>
        </w:rPr>
      </w:pPr>
      <w:r w:rsidRPr="00771707">
        <w:rPr>
          <w:rFonts w:ascii="Trebuchet MS" w:hAnsi="Trebuchet MS"/>
          <w:sz w:val="20"/>
          <w:szCs w:val="20"/>
        </w:rPr>
        <w:t xml:space="preserve">Voordat er samengewerkt kan worden is het belangrijk om elk jaar aan het begin van het schooljaar veel aandacht te besteden aan sociale vaardigheden. </w:t>
      </w:r>
      <w:r w:rsidR="00A2145A">
        <w:rPr>
          <w:rFonts w:ascii="Trebuchet MS" w:hAnsi="Trebuchet MS"/>
          <w:sz w:val="20"/>
          <w:szCs w:val="20"/>
        </w:rPr>
        <w:t>D</w:t>
      </w:r>
      <w:r w:rsidRPr="00771707">
        <w:rPr>
          <w:rFonts w:ascii="Trebuchet MS" w:hAnsi="Trebuchet MS"/>
          <w:sz w:val="20"/>
          <w:szCs w:val="20"/>
        </w:rPr>
        <w:t>e leerkracht</w:t>
      </w:r>
      <w:r w:rsidR="00A2145A">
        <w:rPr>
          <w:rFonts w:ascii="Trebuchet MS" w:hAnsi="Trebuchet MS"/>
          <w:sz w:val="20"/>
          <w:szCs w:val="20"/>
        </w:rPr>
        <w:t xml:space="preserve"> schept</w:t>
      </w:r>
      <w:r w:rsidRPr="00771707">
        <w:rPr>
          <w:rFonts w:ascii="Trebuchet MS" w:hAnsi="Trebuchet MS"/>
          <w:sz w:val="20"/>
          <w:szCs w:val="20"/>
        </w:rPr>
        <w:t xml:space="preserve"> een pedagogisch veilig klimaat voor samenwerking met de leerlingen en </w:t>
      </w:r>
      <w:r w:rsidR="00C629CB">
        <w:rPr>
          <w:rFonts w:ascii="Trebuchet MS" w:hAnsi="Trebuchet MS"/>
          <w:sz w:val="20"/>
          <w:szCs w:val="20"/>
        </w:rPr>
        <w:t xml:space="preserve">tussen de leerlingen onderling, dit wordt onder andere vorm gegeven door de ‘gouden weken’. </w:t>
      </w:r>
    </w:p>
    <w:p w:rsidR="00E03608" w:rsidRPr="00771707" w:rsidRDefault="00C629CB" w:rsidP="00E03608">
      <w:pPr>
        <w:spacing w:line="240" w:lineRule="auto"/>
        <w:jc w:val="both"/>
        <w:rPr>
          <w:rFonts w:ascii="Trebuchet MS" w:hAnsi="Trebuchet MS"/>
          <w:sz w:val="20"/>
          <w:szCs w:val="20"/>
        </w:rPr>
      </w:pPr>
      <w:r>
        <w:rPr>
          <w:rFonts w:ascii="Trebuchet MS" w:hAnsi="Trebuchet MS"/>
          <w:sz w:val="20"/>
          <w:szCs w:val="20"/>
        </w:rPr>
        <w:t xml:space="preserve">De leerkracht geeft op de </w:t>
      </w:r>
      <w:r w:rsidR="00E03608" w:rsidRPr="00771707">
        <w:rPr>
          <w:rFonts w:ascii="Trebuchet MS" w:hAnsi="Trebuchet MS"/>
          <w:sz w:val="20"/>
          <w:szCs w:val="20"/>
        </w:rPr>
        <w:t>taak</w:t>
      </w:r>
      <w:r w:rsidR="00A2145A">
        <w:rPr>
          <w:rFonts w:ascii="Trebuchet MS" w:hAnsi="Trebuchet MS"/>
          <w:sz w:val="20"/>
          <w:szCs w:val="20"/>
        </w:rPr>
        <w:t>brief</w:t>
      </w:r>
      <w:r w:rsidR="00E03608" w:rsidRPr="00771707">
        <w:rPr>
          <w:rFonts w:ascii="Trebuchet MS" w:hAnsi="Trebuchet MS"/>
          <w:sz w:val="20"/>
          <w:szCs w:val="20"/>
        </w:rPr>
        <w:t xml:space="preserve"> aan wanneer er samengewerkt wordt.  Ook zorgt de leerkracht dat er verschillende vormen en niveaus van samenwerken wordt toegepast. Er wordt zowel in heterogene als in homogene groepen samengewerkt. In de klassen wordt </w:t>
      </w:r>
      <w:r>
        <w:rPr>
          <w:rFonts w:ascii="Trebuchet MS" w:hAnsi="Trebuchet MS"/>
          <w:sz w:val="20"/>
          <w:szCs w:val="20"/>
        </w:rPr>
        <w:t xml:space="preserve">regelmatig </w:t>
      </w:r>
      <w:r w:rsidR="00E03608" w:rsidRPr="00771707">
        <w:rPr>
          <w:rFonts w:ascii="Trebuchet MS" w:hAnsi="Trebuchet MS"/>
          <w:sz w:val="20"/>
          <w:szCs w:val="20"/>
        </w:rPr>
        <w:t xml:space="preserve">na een samenwerkingsopdracht gereflecteerd en geëvalueerd. Onze leerkrachten gaan uit van de mogelijkheden van de leerlingen en zijn er op gericht om de motivatie en het zelfvertrouwen van zijn of haar leerlingen te vergroten. </w:t>
      </w:r>
    </w:p>
    <w:p w:rsidR="00E03608" w:rsidRPr="00771707" w:rsidRDefault="00E03608" w:rsidP="00E03608">
      <w:pPr>
        <w:spacing w:line="240" w:lineRule="auto"/>
        <w:jc w:val="both"/>
        <w:rPr>
          <w:rFonts w:ascii="Trebuchet MS" w:eastAsia="Arial Unicode MS" w:hAnsi="Trebuchet MS" w:cs="Arial"/>
          <w:sz w:val="20"/>
          <w:szCs w:val="20"/>
        </w:rPr>
      </w:pPr>
      <w:r w:rsidRPr="00771707">
        <w:rPr>
          <w:rFonts w:ascii="Trebuchet MS" w:eastAsia="Arial Unicode MS" w:hAnsi="Trebuchet MS" w:cs="Arial"/>
          <w:sz w:val="20"/>
          <w:szCs w:val="20"/>
        </w:rPr>
        <w:t>De leerkracht kiest per periode de maatjes. Het doel hiervan is dat de kinderen op alle niveaus met elkaar leren samen werken. Soms op eigen niveau, soms in de rol van tutor. Voor andere opdrachten mogen de kinderen zelf kiezen.</w:t>
      </w:r>
    </w:p>
    <w:p w:rsidR="00E03608" w:rsidRPr="00771707" w:rsidRDefault="0073370E" w:rsidP="00E03608">
      <w:pPr>
        <w:rPr>
          <w:rFonts w:ascii="Trebuchet MS" w:hAnsi="Trebuchet MS"/>
          <w:sz w:val="20"/>
          <w:szCs w:val="20"/>
        </w:rPr>
      </w:pPr>
      <w:r>
        <w:rPr>
          <w:rFonts w:ascii="Trebuchet MS" w:hAnsi="Trebuchet MS"/>
          <w:noProof/>
          <w:sz w:val="20"/>
          <w:szCs w:val="20"/>
          <w:lang w:eastAsia="nl-NL"/>
        </w:rPr>
        <w:drawing>
          <wp:anchor distT="0" distB="0" distL="114300" distR="114300" simplePos="0" relativeHeight="251715584" behindDoc="1" locked="0" layoutInCell="1" allowOverlap="1">
            <wp:simplePos x="0" y="0"/>
            <wp:positionH relativeFrom="margin">
              <wp:posOffset>12700</wp:posOffset>
            </wp:positionH>
            <wp:positionV relativeFrom="paragraph">
              <wp:posOffset>55245</wp:posOffset>
            </wp:positionV>
            <wp:extent cx="1363980" cy="2063750"/>
            <wp:effectExtent l="0" t="0" r="7620" b="0"/>
            <wp:wrapTight wrapText="bothSides">
              <wp:wrapPolygon edited="0">
                <wp:start x="0" y="0"/>
                <wp:lineTo x="0" y="21334"/>
                <wp:lineTo x="21419" y="21334"/>
                <wp:lineTo x="2141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63980" cy="206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B5C">
        <w:rPr>
          <w:rFonts w:ascii="Trebuchet MS" w:hAnsi="Trebuchet MS"/>
          <w:noProof/>
          <w:sz w:val="20"/>
          <w:szCs w:val="20"/>
          <w:lang w:eastAsia="nl-NL"/>
        </w:rPr>
        <w:drawing>
          <wp:anchor distT="0" distB="0" distL="114300" distR="114300" simplePos="0" relativeHeight="251726848" behindDoc="1" locked="0" layoutInCell="1" allowOverlap="1">
            <wp:simplePos x="0" y="0"/>
            <wp:positionH relativeFrom="column">
              <wp:posOffset>3996055</wp:posOffset>
            </wp:positionH>
            <wp:positionV relativeFrom="paragraph">
              <wp:posOffset>107950</wp:posOffset>
            </wp:positionV>
            <wp:extent cx="1284605" cy="2057400"/>
            <wp:effectExtent l="0" t="0" r="0" b="0"/>
            <wp:wrapTight wrapText="bothSides">
              <wp:wrapPolygon edited="0">
                <wp:start x="0" y="0"/>
                <wp:lineTo x="0" y="21400"/>
                <wp:lineTo x="21141" y="21400"/>
                <wp:lineTo x="2114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8460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608" w:rsidRPr="00771707">
        <w:rPr>
          <w:rFonts w:ascii="Trebuchet MS" w:hAnsi="Trebuchet MS"/>
          <w:sz w:val="20"/>
          <w:szCs w:val="20"/>
        </w:rPr>
        <w:t xml:space="preserve">           </w:t>
      </w:r>
    </w:p>
    <w:p w:rsidR="0073370E" w:rsidRDefault="0073370E" w:rsidP="00E03608">
      <w:pPr>
        <w:rPr>
          <w:rFonts w:ascii="Trebuchet MS" w:hAnsi="Trebuchet MS"/>
          <w:sz w:val="20"/>
          <w:szCs w:val="20"/>
        </w:rPr>
      </w:pPr>
      <w:r>
        <w:rPr>
          <w:rFonts w:ascii="Trebuchet MS" w:hAnsi="Trebuchet MS"/>
          <w:noProof/>
          <w:sz w:val="20"/>
          <w:szCs w:val="20"/>
          <w:lang w:eastAsia="nl-NL"/>
        </w:rPr>
        <w:drawing>
          <wp:anchor distT="0" distB="0" distL="114300" distR="114300" simplePos="0" relativeHeight="251727872" behindDoc="1" locked="0" layoutInCell="1" allowOverlap="1">
            <wp:simplePos x="0" y="0"/>
            <wp:positionH relativeFrom="column">
              <wp:posOffset>1633220</wp:posOffset>
            </wp:positionH>
            <wp:positionV relativeFrom="paragraph">
              <wp:posOffset>27305</wp:posOffset>
            </wp:positionV>
            <wp:extent cx="2145665" cy="1765300"/>
            <wp:effectExtent l="0" t="0" r="6985" b="6350"/>
            <wp:wrapTight wrapText="bothSides">
              <wp:wrapPolygon edited="0">
                <wp:start x="0" y="0"/>
                <wp:lineTo x="0" y="21445"/>
                <wp:lineTo x="21479" y="21445"/>
                <wp:lineTo x="21479"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45665"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3608" w:rsidRPr="00771707">
        <w:rPr>
          <w:rFonts w:ascii="Trebuchet MS" w:hAnsi="Trebuchet MS"/>
          <w:sz w:val="20"/>
          <w:szCs w:val="20"/>
        </w:rPr>
        <w:t xml:space="preserve">        </w:t>
      </w:r>
    </w:p>
    <w:p w:rsidR="0073370E" w:rsidRDefault="00E03608" w:rsidP="00E03608">
      <w:pPr>
        <w:rPr>
          <w:rFonts w:ascii="Trebuchet MS" w:hAnsi="Trebuchet MS"/>
          <w:b/>
          <w:sz w:val="20"/>
          <w:szCs w:val="20"/>
        </w:rPr>
      </w:pPr>
      <w:r w:rsidRPr="00771707">
        <w:rPr>
          <w:rFonts w:ascii="Trebuchet MS" w:hAnsi="Trebuchet MS"/>
          <w:b/>
          <w:sz w:val="20"/>
          <w:szCs w:val="20"/>
        </w:rPr>
        <w:t xml:space="preserve">                                         </w:t>
      </w:r>
      <w:r w:rsidR="0073370E">
        <w:rPr>
          <w:rFonts w:ascii="Trebuchet MS" w:hAnsi="Trebuchet MS"/>
          <w:b/>
          <w:sz w:val="20"/>
          <w:szCs w:val="20"/>
        </w:rPr>
        <w:t xml:space="preserve"> </w:t>
      </w:r>
    </w:p>
    <w:p w:rsidR="0073370E" w:rsidRDefault="0073370E" w:rsidP="00E03608">
      <w:pPr>
        <w:rPr>
          <w:rFonts w:ascii="Trebuchet MS" w:hAnsi="Trebuchet MS"/>
          <w:b/>
          <w:sz w:val="20"/>
          <w:szCs w:val="20"/>
        </w:rPr>
      </w:pPr>
      <w:r>
        <w:rPr>
          <w:rFonts w:ascii="Trebuchet MS" w:hAnsi="Trebuchet MS"/>
          <w:b/>
          <w:sz w:val="20"/>
          <w:szCs w:val="20"/>
        </w:rPr>
        <w:t xml:space="preserve">  </w:t>
      </w:r>
    </w:p>
    <w:p w:rsidR="0073370E" w:rsidRDefault="0073370E" w:rsidP="00E03608">
      <w:pPr>
        <w:rPr>
          <w:rFonts w:ascii="Trebuchet MS" w:hAnsi="Trebuchet MS"/>
          <w:b/>
          <w:sz w:val="20"/>
          <w:szCs w:val="20"/>
        </w:rPr>
      </w:pPr>
    </w:p>
    <w:p w:rsidR="0073370E" w:rsidRDefault="0073370E" w:rsidP="00E03608">
      <w:pPr>
        <w:rPr>
          <w:rFonts w:ascii="Trebuchet MS" w:hAnsi="Trebuchet MS"/>
          <w:b/>
          <w:sz w:val="20"/>
          <w:szCs w:val="20"/>
        </w:rPr>
      </w:pPr>
    </w:p>
    <w:p w:rsidR="0073370E" w:rsidRDefault="0073370E" w:rsidP="00E03608">
      <w:pPr>
        <w:rPr>
          <w:rFonts w:ascii="Trebuchet MS" w:hAnsi="Trebuchet MS"/>
          <w:b/>
          <w:sz w:val="20"/>
          <w:szCs w:val="20"/>
        </w:rPr>
      </w:pPr>
    </w:p>
    <w:p w:rsidR="0073370E" w:rsidRDefault="0073370E" w:rsidP="00E03608">
      <w:pPr>
        <w:rPr>
          <w:rFonts w:ascii="Trebuchet MS" w:hAnsi="Trebuchet MS"/>
          <w:b/>
          <w:sz w:val="20"/>
          <w:szCs w:val="20"/>
        </w:rPr>
      </w:pPr>
    </w:p>
    <w:p w:rsidR="00E03608" w:rsidRPr="00771707" w:rsidRDefault="0073370E" w:rsidP="00E03608">
      <w:pPr>
        <w:rPr>
          <w:rFonts w:ascii="Trebuchet MS" w:hAnsi="Trebuchet MS"/>
          <w:b/>
          <w:sz w:val="20"/>
          <w:szCs w:val="20"/>
        </w:rPr>
      </w:pPr>
      <w:r>
        <w:rPr>
          <w:rFonts w:ascii="Trebuchet MS" w:hAnsi="Trebuchet MS"/>
          <w:b/>
          <w:sz w:val="20"/>
          <w:szCs w:val="20"/>
        </w:rPr>
        <w:t xml:space="preserve">          maatjes                                    samen werken                               elkaar helpen</w:t>
      </w:r>
      <w:r w:rsidR="00E03608" w:rsidRPr="00771707">
        <w:rPr>
          <w:rFonts w:ascii="Trebuchet MS" w:hAnsi="Trebuchet MS"/>
          <w:b/>
          <w:sz w:val="20"/>
          <w:szCs w:val="20"/>
        </w:rPr>
        <w:t xml:space="preserve"> </w:t>
      </w:r>
    </w:p>
    <w:p w:rsidR="00E03608" w:rsidRPr="00702645" w:rsidRDefault="00E03608" w:rsidP="00E03608">
      <w:pPr>
        <w:pStyle w:val="Kop2"/>
        <w:rPr>
          <w:rFonts w:ascii="Trebuchet MS" w:eastAsia="Arial Unicode MS" w:hAnsi="Trebuchet MS"/>
        </w:rPr>
      </w:pPr>
      <w:bookmarkStart w:id="22" w:name="_Toc427663692"/>
      <w:r w:rsidRPr="00702645">
        <w:rPr>
          <w:rFonts w:ascii="Trebuchet MS" w:eastAsia="Arial Unicode MS" w:hAnsi="Trebuchet MS"/>
        </w:rPr>
        <w:lastRenderedPageBreak/>
        <w:t>5.3</w:t>
      </w:r>
      <w:r w:rsidRPr="00702645">
        <w:rPr>
          <w:rFonts w:ascii="Trebuchet MS" w:eastAsia="Arial Unicode MS" w:hAnsi="Trebuchet MS"/>
        </w:rPr>
        <w:tab/>
        <w:t>Schoolniveau</w:t>
      </w:r>
      <w:bookmarkEnd w:id="22"/>
    </w:p>
    <w:p w:rsidR="00E03608" w:rsidRPr="00771707" w:rsidRDefault="00E03608" w:rsidP="00E03608">
      <w:pPr>
        <w:tabs>
          <w:tab w:val="left" w:pos="4395"/>
        </w:tabs>
        <w:spacing w:after="0" w:line="240" w:lineRule="auto"/>
        <w:jc w:val="both"/>
        <w:rPr>
          <w:rFonts w:ascii="Trebuchet MS" w:hAnsi="Trebuchet MS"/>
          <w:sz w:val="20"/>
          <w:szCs w:val="20"/>
        </w:rPr>
      </w:pPr>
      <w:r w:rsidRPr="00771707">
        <w:rPr>
          <w:rFonts w:ascii="Trebuchet MS" w:hAnsi="Trebuchet MS"/>
          <w:sz w:val="20"/>
          <w:szCs w:val="20"/>
        </w:rPr>
        <w:t xml:space="preserve">In het team vindt veel overleg plaats. Naast </w:t>
      </w:r>
      <w:r w:rsidR="00A2145A">
        <w:rPr>
          <w:rFonts w:ascii="Trebuchet MS" w:hAnsi="Trebuchet MS"/>
          <w:sz w:val="20"/>
          <w:szCs w:val="20"/>
        </w:rPr>
        <w:t xml:space="preserve">het praten </w:t>
      </w:r>
      <w:r w:rsidRPr="00771707">
        <w:rPr>
          <w:rFonts w:ascii="Trebuchet MS" w:hAnsi="Trebuchet MS"/>
          <w:sz w:val="20"/>
          <w:szCs w:val="20"/>
        </w:rPr>
        <w:t>met het team over inhoudelijke onderwerpen wordt er op groepsniveau en in bouwen  overleg gevoerd. Vergaderingen en studiedagen worden door directie, i</w:t>
      </w:r>
      <w:r w:rsidR="003C4F6F">
        <w:rPr>
          <w:rFonts w:ascii="Trebuchet MS" w:hAnsi="Trebuchet MS"/>
          <w:sz w:val="20"/>
          <w:szCs w:val="20"/>
        </w:rPr>
        <w:t xml:space="preserve">ntern </w:t>
      </w:r>
      <w:r w:rsidRPr="00771707">
        <w:rPr>
          <w:rFonts w:ascii="Trebuchet MS" w:hAnsi="Trebuchet MS"/>
          <w:sz w:val="20"/>
          <w:szCs w:val="20"/>
        </w:rPr>
        <w:t>b</w:t>
      </w:r>
      <w:r w:rsidR="003C4F6F">
        <w:rPr>
          <w:rFonts w:ascii="Trebuchet MS" w:hAnsi="Trebuchet MS"/>
          <w:sz w:val="20"/>
          <w:szCs w:val="20"/>
        </w:rPr>
        <w:t>egeleider</w:t>
      </w:r>
      <w:r w:rsidRPr="00771707">
        <w:rPr>
          <w:rFonts w:ascii="Trebuchet MS" w:hAnsi="Trebuchet MS"/>
          <w:sz w:val="20"/>
          <w:szCs w:val="20"/>
        </w:rPr>
        <w:t xml:space="preserve"> en leerkrachten voorbereid.  Het leren van en met elkaar staat centraal. Wij gebruiken daarbij graag coöperatieve werkvormen, zodat ieders inbreng ter sprake komt. </w:t>
      </w: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r w:rsidRPr="00771707">
        <w:rPr>
          <w:rFonts w:ascii="Trebuchet MS" w:hAnsi="Trebuchet MS"/>
          <w:sz w:val="20"/>
          <w:szCs w:val="20"/>
        </w:rPr>
        <w:t xml:space="preserve">Samenwerking van leerkrachten vindt plaats in de vorm van werkgroepen. Samenwerking met ouders vindt plaats in de ouderraad. Samen organiseren zij verschillende activiteiten voor school. Hierbij kunt u denken aan </w:t>
      </w:r>
      <w:r w:rsidR="00175A62">
        <w:rPr>
          <w:rFonts w:ascii="Trebuchet MS" w:hAnsi="Trebuchet MS"/>
          <w:sz w:val="20"/>
          <w:szCs w:val="20"/>
        </w:rPr>
        <w:t>‘Op e Riid’</w:t>
      </w:r>
      <w:r w:rsidRPr="00771707">
        <w:rPr>
          <w:rFonts w:ascii="Trebuchet MS" w:hAnsi="Trebuchet MS"/>
          <w:sz w:val="20"/>
          <w:szCs w:val="20"/>
        </w:rPr>
        <w:t>, het</w:t>
      </w:r>
      <w:r w:rsidR="00175A62">
        <w:rPr>
          <w:rFonts w:ascii="Trebuchet MS" w:hAnsi="Trebuchet MS"/>
          <w:sz w:val="20"/>
          <w:szCs w:val="20"/>
        </w:rPr>
        <w:t xml:space="preserve"> sinterklaasfeest en het </w:t>
      </w:r>
      <w:r w:rsidRPr="00771707">
        <w:rPr>
          <w:rFonts w:ascii="Trebuchet MS" w:hAnsi="Trebuchet MS"/>
          <w:sz w:val="20"/>
          <w:szCs w:val="20"/>
        </w:rPr>
        <w:t xml:space="preserve"> kerstfeest. In de MR buigen ouders en leerkrachten zich over het schoolbeleid.</w:t>
      </w:r>
    </w:p>
    <w:p w:rsidR="00E03608" w:rsidRPr="00771707" w:rsidRDefault="00E03608" w:rsidP="00E03608">
      <w:pPr>
        <w:tabs>
          <w:tab w:val="left" w:pos="4395"/>
        </w:tabs>
        <w:spacing w:after="0" w:line="240" w:lineRule="auto"/>
        <w:jc w:val="both"/>
        <w:rPr>
          <w:rFonts w:ascii="Trebuchet MS" w:eastAsia="Arial Unicode MS" w:hAnsi="Trebuchet MS" w:cs="Arial"/>
          <w:sz w:val="20"/>
          <w:szCs w:val="20"/>
        </w:rPr>
      </w:pPr>
    </w:p>
    <w:p w:rsidR="00E03608" w:rsidRPr="00771707" w:rsidRDefault="00E03608" w:rsidP="00E03608">
      <w:pPr>
        <w:tabs>
          <w:tab w:val="left" w:pos="4395"/>
        </w:tabs>
        <w:spacing w:after="0" w:line="240" w:lineRule="auto"/>
        <w:jc w:val="both"/>
        <w:rPr>
          <w:rFonts w:ascii="Trebuchet MS" w:eastAsia="Arial Unicode MS" w:hAnsi="Trebuchet MS" w:cs="Arial"/>
          <w:sz w:val="20"/>
          <w:szCs w:val="20"/>
        </w:rPr>
      </w:pPr>
    </w:p>
    <w:p w:rsidR="00E03608" w:rsidRPr="00771707" w:rsidRDefault="00E03608" w:rsidP="00E03608">
      <w:pPr>
        <w:tabs>
          <w:tab w:val="left" w:pos="4395"/>
        </w:tabs>
        <w:spacing w:after="0" w:line="240" w:lineRule="auto"/>
        <w:jc w:val="both"/>
        <w:rPr>
          <w:rFonts w:ascii="Trebuchet MS" w:eastAsia="Arial Unicode MS" w:hAnsi="Trebuchet MS" w:cs="Arial"/>
          <w:sz w:val="20"/>
          <w:szCs w:val="20"/>
        </w:rPr>
      </w:pPr>
    </w:p>
    <w:p w:rsidR="00E03608" w:rsidRPr="00771707" w:rsidRDefault="00E03608" w:rsidP="00E03608">
      <w:pPr>
        <w:tabs>
          <w:tab w:val="left" w:pos="4395"/>
        </w:tabs>
        <w:spacing w:after="0" w:line="240" w:lineRule="auto"/>
        <w:jc w:val="both"/>
        <w:rPr>
          <w:rFonts w:ascii="Trebuchet MS" w:eastAsia="Arial Unicode MS" w:hAnsi="Trebuchet MS" w:cs="Arial"/>
          <w:sz w:val="20"/>
          <w:szCs w:val="20"/>
        </w:rPr>
      </w:pPr>
    </w:p>
    <w:p w:rsidR="00E03608" w:rsidRPr="00771707" w:rsidRDefault="00E03608" w:rsidP="00E03608">
      <w:pPr>
        <w:tabs>
          <w:tab w:val="left" w:pos="4395"/>
        </w:tabs>
        <w:spacing w:after="0" w:line="240" w:lineRule="auto"/>
        <w:jc w:val="both"/>
        <w:rPr>
          <w:rFonts w:ascii="Trebuchet MS" w:eastAsia="Arial Unicode MS" w:hAnsi="Trebuchet MS" w:cs="Arial"/>
          <w:sz w:val="20"/>
          <w:szCs w:val="20"/>
        </w:rPr>
      </w:pPr>
    </w:p>
    <w:p w:rsidR="00E03608" w:rsidRPr="00771707" w:rsidRDefault="00E03608" w:rsidP="00E03608">
      <w:pPr>
        <w:tabs>
          <w:tab w:val="left" w:pos="4395"/>
        </w:tabs>
        <w:spacing w:after="0" w:line="240" w:lineRule="auto"/>
        <w:jc w:val="both"/>
        <w:rPr>
          <w:rFonts w:ascii="Trebuchet MS" w:eastAsia="Arial Unicode MS" w:hAnsi="Trebuchet MS" w:cs="Arial"/>
          <w:sz w:val="20"/>
          <w:szCs w:val="20"/>
        </w:rPr>
      </w:pPr>
    </w:p>
    <w:p w:rsidR="00E03608" w:rsidRPr="00771707" w:rsidRDefault="00E03608" w:rsidP="00E03608">
      <w:pPr>
        <w:tabs>
          <w:tab w:val="left" w:pos="4395"/>
        </w:tabs>
        <w:spacing w:after="0" w:line="240" w:lineRule="auto"/>
        <w:jc w:val="both"/>
        <w:rPr>
          <w:rFonts w:ascii="Trebuchet MS" w:eastAsia="Arial Unicode MS" w:hAnsi="Trebuchet MS" w:cs="Arial"/>
          <w:sz w:val="20"/>
          <w:szCs w:val="20"/>
        </w:rPr>
      </w:pPr>
    </w:p>
    <w:p w:rsidR="00E03608" w:rsidRPr="00771707" w:rsidRDefault="00E03608" w:rsidP="00E03608">
      <w:pPr>
        <w:tabs>
          <w:tab w:val="left" w:pos="4395"/>
        </w:tabs>
        <w:spacing w:after="0" w:line="240" w:lineRule="auto"/>
        <w:jc w:val="both"/>
        <w:rPr>
          <w:rFonts w:ascii="Trebuchet MS" w:eastAsia="Arial Unicode MS" w:hAnsi="Trebuchet MS" w:cs="Arial"/>
          <w:sz w:val="20"/>
          <w:szCs w:val="20"/>
        </w:rPr>
      </w:pPr>
    </w:p>
    <w:p w:rsidR="00E03608" w:rsidRPr="00771707" w:rsidRDefault="00E03608" w:rsidP="00E03608">
      <w:pPr>
        <w:tabs>
          <w:tab w:val="left" w:pos="4395"/>
        </w:tabs>
        <w:spacing w:after="0" w:line="240" w:lineRule="auto"/>
        <w:jc w:val="both"/>
        <w:rPr>
          <w:rFonts w:ascii="Trebuchet MS" w:eastAsia="Arial Unicode MS" w:hAnsi="Trebuchet MS" w:cs="Arial"/>
          <w:sz w:val="20"/>
          <w:szCs w:val="20"/>
        </w:rPr>
      </w:pPr>
    </w:p>
    <w:p w:rsidR="00E03608" w:rsidRPr="00771707" w:rsidRDefault="00E03608" w:rsidP="00E03608">
      <w:pPr>
        <w:pStyle w:val="Kop1"/>
        <w:rPr>
          <w:rFonts w:ascii="Trebuchet MS" w:eastAsia="Arial Unicode MS" w:hAnsi="Trebuchet MS"/>
          <w:sz w:val="20"/>
          <w:szCs w:val="20"/>
        </w:rPr>
      </w:pPr>
    </w:p>
    <w:p w:rsidR="00E03608" w:rsidRDefault="00E03608" w:rsidP="00E03608">
      <w:pPr>
        <w:rPr>
          <w:rFonts w:ascii="Trebuchet MS" w:hAnsi="Trebuchet MS"/>
          <w:sz w:val="20"/>
          <w:szCs w:val="20"/>
        </w:rPr>
      </w:pPr>
    </w:p>
    <w:p w:rsidR="00475FC3" w:rsidRDefault="00475FC3" w:rsidP="00E03608">
      <w:pPr>
        <w:rPr>
          <w:rFonts w:ascii="Trebuchet MS" w:hAnsi="Trebuchet MS"/>
          <w:sz w:val="20"/>
          <w:szCs w:val="20"/>
        </w:rPr>
      </w:pPr>
    </w:p>
    <w:p w:rsidR="00475FC3" w:rsidRDefault="00475FC3" w:rsidP="00E03608">
      <w:pPr>
        <w:rPr>
          <w:rFonts w:ascii="Trebuchet MS" w:hAnsi="Trebuchet MS"/>
          <w:sz w:val="20"/>
          <w:szCs w:val="20"/>
        </w:rPr>
      </w:pPr>
    </w:p>
    <w:p w:rsidR="00475FC3" w:rsidRDefault="00475FC3" w:rsidP="00E03608">
      <w:pPr>
        <w:rPr>
          <w:rFonts w:ascii="Trebuchet MS" w:hAnsi="Trebuchet MS"/>
          <w:sz w:val="20"/>
          <w:szCs w:val="20"/>
        </w:rPr>
      </w:pPr>
    </w:p>
    <w:p w:rsidR="00475FC3" w:rsidRDefault="00475FC3" w:rsidP="00E03608">
      <w:pPr>
        <w:rPr>
          <w:rFonts w:ascii="Trebuchet MS" w:hAnsi="Trebuchet MS"/>
          <w:sz w:val="20"/>
          <w:szCs w:val="20"/>
        </w:rPr>
      </w:pPr>
    </w:p>
    <w:p w:rsidR="00475FC3" w:rsidRDefault="00475FC3" w:rsidP="00E03608">
      <w:pPr>
        <w:rPr>
          <w:rFonts w:ascii="Trebuchet MS" w:hAnsi="Trebuchet MS"/>
          <w:sz w:val="20"/>
          <w:szCs w:val="20"/>
        </w:rPr>
      </w:pPr>
    </w:p>
    <w:p w:rsidR="00702645" w:rsidRDefault="00702645" w:rsidP="00E03608">
      <w:pPr>
        <w:rPr>
          <w:rFonts w:ascii="Trebuchet MS" w:hAnsi="Trebuchet MS"/>
          <w:sz w:val="20"/>
          <w:szCs w:val="20"/>
        </w:rPr>
      </w:pPr>
    </w:p>
    <w:p w:rsidR="00702645" w:rsidRDefault="00702645" w:rsidP="00E03608">
      <w:pPr>
        <w:rPr>
          <w:rFonts w:ascii="Trebuchet MS" w:hAnsi="Trebuchet MS"/>
          <w:sz w:val="20"/>
          <w:szCs w:val="20"/>
        </w:rPr>
      </w:pPr>
    </w:p>
    <w:p w:rsidR="00702645" w:rsidRDefault="00702645" w:rsidP="00E03608">
      <w:pPr>
        <w:rPr>
          <w:rFonts w:ascii="Trebuchet MS" w:hAnsi="Trebuchet MS"/>
          <w:sz w:val="20"/>
          <w:szCs w:val="20"/>
        </w:rPr>
      </w:pPr>
    </w:p>
    <w:p w:rsidR="00702645" w:rsidRDefault="00702645" w:rsidP="00E03608">
      <w:pPr>
        <w:rPr>
          <w:rFonts w:ascii="Trebuchet MS" w:hAnsi="Trebuchet MS"/>
          <w:sz w:val="20"/>
          <w:szCs w:val="20"/>
        </w:rPr>
      </w:pPr>
    </w:p>
    <w:p w:rsidR="00702645" w:rsidRDefault="00702645" w:rsidP="00E03608">
      <w:pPr>
        <w:rPr>
          <w:rFonts w:ascii="Trebuchet MS" w:hAnsi="Trebuchet MS"/>
          <w:sz w:val="20"/>
          <w:szCs w:val="20"/>
        </w:rPr>
      </w:pPr>
    </w:p>
    <w:p w:rsidR="00702645" w:rsidRDefault="00702645" w:rsidP="00E03608">
      <w:pPr>
        <w:rPr>
          <w:rFonts w:ascii="Trebuchet MS" w:hAnsi="Trebuchet MS"/>
          <w:sz w:val="20"/>
          <w:szCs w:val="20"/>
        </w:rPr>
      </w:pPr>
    </w:p>
    <w:p w:rsidR="00702645" w:rsidRDefault="00702645" w:rsidP="00E03608">
      <w:pPr>
        <w:rPr>
          <w:rFonts w:ascii="Trebuchet MS" w:hAnsi="Trebuchet MS"/>
          <w:sz w:val="20"/>
          <w:szCs w:val="20"/>
        </w:rPr>
      </w:pPr>
    </w:p>
    <w:p w:rsidR="00702645" w:rsidRDefault="00702645" w:rsidP="00E03608">
      <w:pPr>
        <w:rPr>
          <w:rFonts w:ascii="Trebuchet MS" w:hAnsi="Trebuchet MS"/>
          <w:sz w:val="20"/>
          <w:szCs w:val="20"/>
        </w:rPr>
      </w:pPr>
    </w:p>
    <w:p w:rsidR="00702645" w:rsidRDefault="00702645" w:rsidP="00E03608">
      <w:pPr>
        <w:rPr>
          <w:rFonts w:ascii="Trebuchet MS" w:hAnsi="Trebuchet MS"/>
          <w:sz w:val="20"/>
          <w:szCs w:val="20"/>
        </w:rPr>
      </w:pPr>
    </w:p>
    <w:p w:rsidR="00702645" w:rsidRPr="00771707" w:rsidRDefault="00702645" w:rsidP="00E03608">
      <w:pPr>
        <w:rPr>
          <w:rFonts w:ascii="Trebuchet MS" w:hAnsi="Trebuchet MS"/>
          <w:sz w:val="20"/>
          <w:szCs w:val="20"/>
        </w:rPr>
      </w:pPr>
    </w:p>
    <w:p w:rsidR="00E03608" w:rsidRPr="00A92271" w:rsidRDefault="00E03608" w:rsidP="00E03608">
      <w:pPr>
        <w:pStyle w:val="Kop1"/>
        <w:rPr>
          <w:rFonts w:ascii="Trebuchet MS" w:eastAsia="Arial Unicode MS" w:hAnsi="Trebuchet MS"/>
          <w:color w:val="99CB38" w:themeColor="accent1"/>
        </w:rPr>
      </w:pPr>
      <w:bookmarkStart w:id="23" w:name="_Toc427663693"/>
      <w:r w:rsidRPr="00A92271">
        <w:rPr>
          <w:rFonts w:ascii="Trebuchet MS" w:eastAsia="Arial Unicode MS" w:hAnsi="Trebuchet MS"/>
          <w:color w:val="99CB38" w:themeColor="accent1"/>
        </w:rPr>
        <w:lastRenderedPageBreak/>
        <w:t>Hoofdstuk 6</w:t>
      </w:r>
      <w:r w:rsidRPr="00A92271">
        <w:rPr>
          <w:rFonts w:ascii="Trebuchet MS" w:eastAsia="Arial Unicode MS" w:hAnsi="Trebuchet MS"/>
          <w:color w:val="99CB38" w:themeColor="accent1"/>
        </w:rPr>
        <w:tab/>
      </w:r>
      <w:r w:rsidRPr="00A92271">
        <w:rPr>
          <w:rFonts w:ascii="Trebuchet MS" w:eastAsia="Arial Unicode MS" w:hAnsi="Trebuchet MS"/>
          <w:color w:val="99CB38" w:themeColor="accent1"/>
        </w:rPr>
        <w:tab/>
        <w:t>Kernwaarde Reflectie</w:t>
      </w:r>
      <w:bookmarkEnd w:id="23"/>
    </w:p>
    <w:p w:rsidR="00E03608" w:rsidRPr="00771707" w:rsidRDefault="00E03608" w:rsidP="00E03608">
      <w:pPr>
        <w:tabs>
          <w:tab w:val="left" w:pos="4395"/>
        </w:tabs>
        <w:spacing w:after="0" w:line="240" w:lineRule="auto"/>
        <w:jc w:val="both"/>
        <w:rPr>
          <w:rFonts w:ascii="Trebuchet MS" w:hAnsi="Trebuchet MS"/>
          <w:sz w:val="20"/>
          <w:szCs w:val="20"/>
        </w:rPr>
      </w:pPr>
      <w:r w:rsidRPr="00771707">
        <w:rPr>
          <w:rFonts w:ascii="Trebuchet MS" w:hAnsi="Trebuchet MS"/>
          <w:sz w:val="20"/>
          <w:szCs w:val="20"/>
        </w:rPr>
        <w:t xml:space="preserve">Binnen het Daltononderwijs op </w:t>
      </w:r>
      <w:r w:rsidR="00DD6C9E">
        <w:rPr>
          <w:rFonts w:ascii="Trebuchet MS" w:hAnsi="Trebuchet MS"/>
          <w:sz w:val="20"/>
          <w:szCs w:val="20"/>
        </w:rPr>
        <w:t>CBS ‘t Jok</w:t>
      </w:r>
      <w:r w:rsidRPr="00771707">
        <w:rPr>
          <w:rFonts w:ascii="Trebuchet MS" w:hAnsi="Trebuchet MS"/>
          <w:sz w:val="20"/>
          <w:szCs w:val="20"/>
        </w:rPr>
        <w:t xml:space="preserve"> spelen evaluatie en reflectie een belangrijke rol. De leerling en leerkracht kijken terug op het doel en het proces en kunnen hun eigen handelen aanpassen. Zij leren zich bewust te worden van het eigen leerproces en kunnen hierbij eigen doelen stellen. </w:t>
      </w: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02645" w:rsidRDefault="00E03608" w:rsidP="00E03608">
      <w:pPr>
        <w:pStyle w:val="Kop2"/>
        <w:rPr>
          <w:rFonts w:ascii="Trebuchet MS" w:hAnsi="Trebuchet MS"/>
        </w:rPr>
      </w:pPr>
      <w:bookmarkStart w:id="24" w:name="_Toc427663694"/>
      <w:r w:rsidRPr="00702645">
        <w:rPr>
          <w:rFonts w:ascii="Trebuchet MS" w:hAnsi="Trebuchet MS"/>
        </w:rPr>
        <w:t>6.1</w:t>
      </w:r>
      <w:r w:rsidRPr="00702645">
        <w:rPr>
          <w:rFonts w:ascii="Trebuchet MS" w:hAnsi="Trebuchet MS"/>
        </w:rPr>
        <w:tab/>
        <w:t>Leerlingniveau</w:t>
      </w:r>
      <w:bookmarkEnd w:id="24"/>
    </w:p>
    <w:p w:rsidR="00E03608" w:rsidRPr="00771707" w:rsidRDefault="00E03608" w:rsidP="00E03608">
      <w:pPr>
        <w:tabs>
          <w:tab w:val="left" w:pos="4395"/>
        </w:tabs>
        <w:spacing w:after="0" w:line="240" w:lineRule="auto"/>
        <w:jc w:val="both"/>
        <w:rPr>
          <w:rFonts w:ascii="Trebuchet MS" w:hAnsi="Trebuchet MS"/>
          <w:sz w:val="20"/>
          <w:szCs w:val="20"/>
        </w:rPr>
      </w:pPr>
      <w:r w:rsidRPr="00771707">
        <w:rPr>
          <w:rFonts w:ascii="Trebuchet MS" w:hAnsi="Trebuchet MS"/>
          <w:sz w:val="20"/>
          <w:szCs w:val="20"/>
        </w:rPr>
        <w:t>In alle groepen is aandacht voor het evalueren van de taak. Bij de kleuters wordt aangegeven met een smiley op het planbord hoe de opdrachten van de weektaak hebben ervaren. Bij groep 3/4 wordt op de weektaak aangegeven met smileys hoe de week is gegaan</w:t>
      </w:r>
      <w:r w:rsidR="00DD6C9E">
        <w:rPr>
          <w:rFonts w:ascii="Trebuchet MS" w:hAnsi="Trebuchet MS"/>
          <w:sz w:val="20"/>
          <w:szCs w:val="20"/>
        </w:rPr>
        <w:t>, daarnaast wordt er regelmatig mondeling gereflecteerd</w:t>
      </w:r>
      <w:r w:rsidRPr="00771707">
        <w:rPr>
          <w:rFonts w:ascii="Trebuchet MS" w:hAnsi="Trebuchet MS"/>
          <w:sz w:val="20"/>
          <w:szCs w:val="20"/>
        </w:rPr>
        <w:t>. In groep 5 tot met 8 schrijven de leerlingen zelf op de</w:t>
      </w:r>
      <w:r w:rsidR="00DD6C9E">
        <w:rPr>
          <w:rFonts w:ascii="Trebuchet MS" w:hAnsi="Trebuchet MS"/>
          <w:sz w:val="20"/>
          <w:szCs w:val="20"/>
        </w:rPr>
        <w:t xml:space="preserve"> achterkant van de </w:t>
      </w:r>
      <w:r w:rsidRPr="00771707">
        <w:rPr>
          <w:rFonts w:ascii="Trebuchet MS" w:hAnsi="Trebuchet MS"/>
          <w:sz w:val="20"/>
          <w:szCs w:val="20"/>
        </w:rPr>
        <w:t xml:space="preserve"> weektaak </w:t>
      </w:r>
      <w:r w:rsidR="00DD6C9E">
        <w:rPr>
          <w:rFonts w:ascii="Trebuchet MS" w:hAnsi="Trebuchet MS"/>
          <w:sz w:val="20"/>
          <w:szCs w:val="20"/>
        </w:rPr>
        <w:t>wat</w:t>
      </w:r>
      <w:r w:rsidRPr="00771707">
        <w:rPr>
          <w:rFonts w:ascii="Trebuchet MS" w:hAnsi="Trebuchet MS"/>
          <w:sz w:val="20"/>
          <w:szCs w:val="20"/>
        </w:rPr>
        <w:t xml:space="preserve"> goed ging en wat beter kan. Daarnaast </w:t>
      </w:r>
      <w:r w:rsidR="00DD6C9E">
        <w:rPr>
          <w:rFonts w:ascii="Trebuchet MS" w:hAnsi="Trebuchet MS"/>
          <w:sz w:val="20"/>
          <w:szCs w:val="20"/>
        </w:rPr>
        <w:t>wordt ook hier mondeling gereflecteerd</w:t>
      </w:r>
      <w:r w:rsidRPr="00771707">
        <w:rPr>
          <w:rFonts w:ascii="Trebuchet MS" w:hAnsi="Trebuchet MS"/>
          <w:sz w:val="20"/>
          <w:szCs w:val="20"/>
        </w:rPr>
        <w:t xml:space="preserve">.  </w:t>
      </w: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r w:rsidRPr="00771707">
        <w:rPr>
          <w:rFonts w:ascii="Trebuchet MS" w:hAnsi="Trebuchet MS"/>
          <w:sz w:val="20"/>
          <w:szCs w:val="20"/>
        </w:rPr>
        <w:t>Vanaf de kleuters wordt na een activiteit of aan het einde van de dag geëvalueerd/gereflecteerd. Regelmatig vinden er ook korte reflectiemomenten plaats met individuele leerlingen of met de groep.</w:t>
      </w:r>
      <w:r w:rsidRPr="00771707">
        <w:rPr>
          <w:rFonts w:ascii="Trebuchet MS" w:hAnsi="Trebuchet MS"/>
          <w:color w:val="00B050"/>
          <w:sz w:val="20"/>
          <w:szCs w:val="20"/>
        </w:rPr>
        <w:t xml:space="preserve"> </w:t>
      </w:r>
      <w:r w:rsidRPr="00771707">
        <w:rPr>
          <w:rFonts w:ascii="Trebuchet MS" w:hAnsi="Trebuchet MS"/>
          <w:sz w:val="20"/>
          <w:szCs w:val="20"/>
        </w:rPr>
        <w:t xml:space="preserve">De leerlingen leren op deze manier om naar hun eigen gedrag te kijken en hoe ze aan elkaar kunnen vertellen wat goed ging en wat minder goed ging. Ze bespreken samen wat ze de volgende keer anders zullen doen. Soms worden er afspraken gemaakt en deze worden genoteerd op de weektaak.  </w:t>
      </w: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r w:rsidRPr="00DD6C9E">
        <w:rPr>
          <w:rFonts w:ascii="Trebuchet MS" w:hAnsi="Trebuchet MS"/>
          <w:sz w:val="20"/>
          <w:szCs w:val="20"/>
        </w:rPr>
        <w:t xml:space="preserve">Vanaf groep </w:t>
      </w:r>
      <w:r w:rsidR="00DD6C9E" w:rsidRPr="00DD6C9E">
        <w:rPr>
          <w:rFonts w:ascii="Trebuchet MS" w:hAnsi="Trebuchet MS"/>
          <w:sz w:val="20"/>
          <w:szCs w:val="20"/>
        </w:rPr>
        <w:t>1</w:t>
      </w:r>
      <w:r w:rsidRPr="00DD6C9E">
        <w:rPr>
          <w:rFonts w:ascii="Trebuchet MS" w:hAnsi="Trebuchet MS"/>
          <w:sz w:val="20"/>
          <w:szCs w:val="20"/>
        </w:rPr>
        <w:t xml:space="preserve"> zijn de leerlingen aanwezig bij de voortgangsgesprekken met ouder en leerkracht. </w:t>
      </w:r>
      <w:r w:rsidRPr="00771707">
        <w:rPr>
          <w:rFonts w:ascii="Trebuchet MS" w:hAnsi="Trebuchet MS"/>
          <w:sz w:val="20"/>
          <w:szCs w:val="20"/>
        </w:rPr>
        <w:t>In dit gesprek komen het welbevinden en de resultaten van de leerling ter sprake, maar ook werkhouding en gedrag worden besproken. Leerlingen kunnen tijdens dit gesprek ook aa</w:t>
      </w:r>
      <w:r w:rsidR="00A2145A">
        <w:rPr>
          <w:rFonts w:ascii="Trebuchet MS" w:hAnsi="Trebuchet MS"/>
          <w:sz w:val="20"/>
          <w:szCs w:val="20"/>
        </w:rPr>
        <w:t>ngeven waar zij aan gaan werken en waar ze trots op zijn.</w:t>
      </w: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02645" w:rsidRDefault="00E03608" w:rsidP="00E03608">
      <w:pPr>
        <w:pStyle w:val="Kop2"/>
        <w:rPr>
          <w:rFonts w:ascii="Trebuchet MS" w:hAnsi="Trebuchet MS"/>
        </w:rPr>
      </w:pPr>
      <w:bookmarkStart w:id="25" w:name="_Toc427663695"/>
      <w:r w:rsidRPr="00702645">
        <w:rPr>
          <w:rFonts w:ascii="Trebuchet MS" w:hAnsi="Trebuchet MS"/>
        </w:rPr>
        <w:t>6.2       Leerkrachtniveau</w:t>
      </w:r>
      <w:bookmarkEnd w:id="25"/>
      <w:r w:rsidRPr="00702645">
        <w:rPr>
          <w:rFonts w:ascii="Trebuchet MS" w:hAnsi="Trebuchet MS"/>
        </w:rPr>
        <w:t xml:space="preserve"> </w:t>
      </w:r>
    </w:p>
    <w:p w:rsidR="00E03608" w:rsidRPr="00771707" w:rsidRDefault="00E03608" w:rsidP="00E03608">
      <w:pPr>
        <w:tabs>
          <w:tab w:val="left" w:pos="4395"/>
        </w:tabs>
        <w:spacing w:after="0" w:line="240" w:lineRule="auto"/>
        <w:jc w:val="both"/>
        <w:rPr>
          <w:rFonts w:ascii="Trebuchet MS" w:hAnsi="Trebuchet MS"/>
          <w:sz w:val="20"/>
          <w:szCs w:val="20"/>
        </w:rPr>
      </w:pPr>
      <w:r w:rsidRPr="00771707">
        <w:rPr>
          <w:rFonts w:ascii="Trebuchet MS" w:hAnsi="Trebuchet MS"/>
          <w:sz w:val="20"/>
          <w:szCs w:val="20"/>
        </w:rPr>
        <w:t xml:space="preserve">De leerkracht plant regelmatig reflectiemomenten in. Hij/zij reflecteert op eigen handelen </w:t>
      </w:r>
      <w:r w:rsidR="00A2145A">
        <w:rPr>
          <w:rFonts w:ascii="Trebuchet MS" w:hAnsi="Trebuchet MS"/>
          <w:sz w:val="20"/>
          <w:szCs w:val="20"/>
        </w:rPr>
        <w:t xml:space="preserve">aan het </w:t>
      </w:r>
      <w:r w:rsidRPr="00771707">
        <w:rPr>
          <w:rFonts w:ascii="Trebuchet MS" w:hAnsi="Trebuchet MS"/>
          <w:sz w:val="20"/>
          <w:szCs w:val="20"/>
        </w:rPr>
        <w:t xml:space="preserve">eind van de dag n.a.v. les, probleem, gebeurtenis, taak. Reflectiegesprekken kunnen ook plaatsvinden met collega (parallel- / bouwoverleg), directie (functioneringsgesprek), ib-er (groepsbespreking), leerlingen (leerkracht-kindgesprek / kringgesprek). </w:t>
      </w:r>
    </w:p>
    <w:p w:rsidR="00E03608" w:rsidRPr="00702645" w:rsidRDefault="00E03608" w:rsidP="00E03608">
      <w:pPr>
        <w:pStyle w:val="Kop2"/>
        <w:rPr>
          <w:rFonts w:ascii="Trebuchet MS" w:hAnsi="Trebuchet MS"/>
        </w:rPr>
      </w:pPr>
      <w:bookmarkStart w:id="26" w:name="_Toc427663696"/>
      <w:r w:rsidRPr="00702645">
        <w:rPr>
          <w:rFonts w:ascii="Trebuchet MS" w:hAnsi="Trebuchet MS"/>
        </w:rPr>
        <w:t>6.3</w:t>
      </w:r>
      <w:r w:rsidRPr="00702645">
        <w:rPr>
          <w:rFonts w:ascii="Trebuchet MS" w:hAnsi="Trebuchet MS"/>
        </w:rPr>
        <w:tab/>
        <w:t>Schoolniveau</w:t>
      </w:r>
      <w:bookmarkEnd w:id="26"/>
      <w:r w:rsidRPr="00702645">
        <w:rPr>
          <w:rFonts w:ascii="Trebuchet MS" w:hAnsi="Trebuchet MS"/>
        </w:rPr>
        <w:t xml:space="preserve"> </w:t>
      </w:r>
    </w:p>
    <w:p w:rsidR="00E03608" w:rsidRDefault="00E03608" w:rsidP="00E03608">
      <w:pPr>
        <w:tabs>
          <w:tab w:val="left" w:pos="4395"/>
        </w:tabs>
        <w:spacing w:after="0" w:line="240" w:lineRule="auto"/>
        <w:jc w:val="both"/>
        <w:rPr>
          <w:rFonts w:ascii="Trebuchet MS" w:hAnsi="Trebuchet MS"/>
          <w:sz w:val="20"/>
          <w:szCs w:val="20"/>
        </w:rPr>
      </w:pPr>
      <w:r w:rsidRPr="00771707">
        <w:rPr>
          <w:rFonts w:ascii="Trebuchet MS" w:hAnsi="Trebuchet MS"/>
          <w:sz w:val="20"/>
          <w:szCs w:val="20"/>
        </w:rPr>
        <w:t xml:space="preserve">Elke leerkracht gaat 2x per jaar op bezoek bij zijn of haar maatjesklas. We bezoeken eens in de twee jaar verschillende Daltonscholen ter inspiratie en om te zien waar we zelf staan en wat we nog zouden kunnen verbeteren. Studiedagen worden ingezet om te reflecteren op ons Daltononderwijs. Een voorbeeld hiervan is ‘het Daltoncafé’. We blijven als team op de hoogte van de nieuwe ontwikkelingen en reflecteren hoe </w:t>
      </w:r>
      <w:r w:rsidR="003C4F6F">
        <w:rPr>
          <w:rFonts w:ascii="Trebuchet MS" w:hAnsi="Trebuchet MS"/>
          <w:sz w:val="20"/>
          <w:szCs w:val="20"/>
        </w:rPr>
        <w:t>CBS ‘t Jok</w:t>
      </w:r>
      <w:r w:rsidRPr="00771707">
        <w:rPr>
          <w:rFonts w:ascii="Trebuchet MS" w:hAnsi="Trebuchet MS"/>
          <w:sz w:val="20"/>
          <w:szCs w:val="20"/>
        </w:rPr>
        <w:t xml:space="preserve"> hier mee om gaat. </w:t>
      </w:r>
    </w:p>
    <w:p w:rsidR="00702645" w:rsidRPr="00771707" w:rsidRDefault="00702645" w:rsidP="00E03608">
      <w:pPr>
        <w:tabs>
          <w:tab w:val="left" w:pos="4395"/>
        </w:tabs>
        <w:spacing w:after="0" w:line="240" w:lineRule="auto"/>
        <w:jc w:val="both"/>
        <w:rPr>
          <w:rFonts w:ascii="Trebuchet MS" w:hAnsi="Trebuchet MS"/>
          <w:sz w:val="20"/>
          <w:szCs w:val="20"/>
        </w:rPr>
      </w:pPr>
    </w:p>
    <w:p w:rsidR="00E03608" w:rsidRPr="00702645" w:rsidRDefault="00E03608" w:rsidP="00E03608">
      <w:pPr>
        <w:pStyle w:val="Kop2"/>
        <w:rPr>
          <w:rFonts w:ascii="Trebuchet MS" w:hAnsi="Trebuchet MS"/>
        </w:rPr>
      </w:pPr>
      <w:bookmarkStart w:id="27" w:name="_Toc427663697"/>
      <w:r w:rsidRPr="00702645">
        <w:rPr>
          <w:rFonts w:ascii="Trebuchet MS" w:hAnsi="Trebuchet MS"/>
        </w:rPr>
        <w:t>6.4</w:t>
      </w:r>
      <w:r w:rsidRPr="00702645">
        <w:rPr>
          <w:rFonts w:ascii="Trebuchet MS" w:hAnsi="Trebuchet MS"/>
        </w:rPr>
        <w:tab/>
        <w:t>Informatie en rapportage</w:t>
      </w:r>
      <w:bookmarkEnd w:id="27"/>
    </w:p>
    <w:p w:rsidR="00E03608" w:rsidRPr="00771707" w:rsidRDefault="00E03608" w:rsidP="00E03608">
      <w:pPr>
        <w:tabs>
          <w:tab w:val="left" w:pos="4395"/>
        </w:tabs>
        <w:spacing w:after="0" w:line="240" w:lineRule="auto"/>
        <w:jc w:val="both"/>
        <w:rPr>
          <w:rFonts w:ascii="Trebuchet MS" w:hAnsi="Trebuchet MS"/>
          <w:sz w:val="20"/>
          <w:szCs w:val="20"/>
        </w:rPr>
      </w:pPr>
      <w:r w:rsidRPr="00771707">
        <w:rPr>
          <w:rFonts w:ascii="Trebuchet MS" w:hAnsi="Trebuchet MS"/>
          <w:sz w:val="20"/>
          <w:szCs w:val="20"/>
        </w:rPr>
        <w:t xml:space="preserve">We willen ons Daltononderwijs graag uitdragen: naar ouders, belangstellende nieuwe ouders, </w:t>
      </w:r>
      <w:r w:rsidR="007A3156">
        <w:rPr>
          <w:rFonts w:ascii="Trebuchet MS" w:hAnsi="Trebuchet MS"/>
          <w:sz w:val="20"/>
          <w:szCs w:val="20"/>
        </w:rPr>
        <w:t xml:space="preserve">leerlingen, </w:t>
      </w:r>
      <w:r w:rsidRPr="00771707">
        <w:rPr>
          <w:rFonts w:ascii="Trebuchet MS" w:hAnsi="Trebuchet MS"/>
          <w:sz w:val="20"/>
          <w:szCs w:val="20"/>
        </w:rPr>
        <w:t>leerkrachten, vervangers, stagiaires, leerlingen, bezoekers. Dat doen we voor ouders en andere belangstellenden onder andere met de volgende middelen:</w:t>
      </w:r>
    </w:p>
    <w:p w:rsidR="00E03608" w:rsidRPr="00771707" w:rsidRDefault="00FD5820" w:rsidP="00E03608">
      <w:pPr>
        <w:pStyle w:val="Lijstalinea"/>
        <w:numPr>
          <w:ilvl w:val="0"/>
          <w:numId w:val="1"/>
        </w:numPr>
        <w:tabs>
          <w:tab w:val="left" w:pos="4395"/>
        </w:tabs>
        <w:spacing w:after="0" w:line="240" w:lineRule="auto"/>
        <w:jc w:val="both"/>
        <w:rPr>
          <w:rFonts w:ascii="Trebuchet MS" w:hAnsi="Trebuchet MS"/>
          <w:sz w:val="20"/>
          <w:szCs w:val="20"/>
        </w:rPr>
      </w:pPr>
      <w:r>
        <w:rPr>
          <w:rFonts w:ascii="Trebuchet MS" w:hAnsi="Trebuchet MS"/>
          <w:sz w:val="20"/>
          <w:szCs w:val="20"/>
        </w:rPr>
        <w:t>A</w:t>
      </w:r>
      <w:r w:rsidR="00E03608" w:rsidRPr="00771707">
        <w:rPr>
          <w:rFonts w:ascii="Trebuchet MS" w:hAnsi="Trebuchet MS"/>
          <w:sz w:val="20"/>
          <w:szCs w:val="20"/>
        </w:rPr>
        <w:t xml:space="preserve">lgemene informatieavond </w:t>
      </w:r>
    </w:p>
    <w:p w:rsidR="00E03608" w:rsidRPr="00771707" w:rsidRDefault="00FD5820" w:rsidP="00E03608">
      <w:pPr>
        <w:pStyle w:val="Lijstalinea"/>
        <w:numPr>
          <w:ilvl w:val="0"/>
          <w:numId w:val="1"/>
        </w:numPr>
        <w:tabs>
          <w:tab w:val="left" w:pos="4395"/>
        </w:tabs>
        <w:spacing w:after="0" w:line="240" w:lineRule="auto"/>
        <w:jc w:val="both"/>
        <w:rPr>
          <w:rFonts w:ascii="Trebuchet MS" w:hAnsi="Trebuchet MS"/>
          <w:sz w:val="20"/>
          <w:szCs w:val="20"/>
        </w:rPr>
      </w:pPr>
      <w:r>
        <w:rPr>
          <w:rFonts w:ascii="Trebuchet MS" w:hAnsi="Trebuchet MS"/>
          <w:sz w:val="20"/>
          <w:szCs w:val="20"/>
        </w:rPr>
        <w:t>I</w:t>
      </w:r>
      <w:r w:rsidR="00E03608" w:rsidRPr="00771707">
        <w:rPr>
          <w:rFonts w:ascii="Trebuchet MS" w:hAnsi="Trebuchet MS"/>
          <w:sz w:val="20"/>
          <w:szCs w:val="20"/>
        </w:rPr>
        <w:t>nloopochtend</w:t>
      </w:r>
      <w:r w:rsidR="00DD6C9E">
        <w:rPr>
          <w:rFonts w:ascii="Trebuchet MS" w:hAnsi="Trebuchet MS"/>
          <w:sz w:val="20"/>
          <w:szCs w:val="20"/>
        </w:rPr>
        <w:t>en (zie jaarplanning)</w:t>
      </w:r>
    </w:p>
    <w:p w:rsidR="00E03608" w:rsidRPr="00771707" w:rsidRDefault="00FD5820" w:rsidP="00E03608">
      <w:pPr>
        <w:pStyle w:val="Lijstalinea"/>
        <w:numPr>
          <w:ilvl w:val="0"/>
          <w:numId w:val="1"/>
        </w:numPr>
        <w:tabs>
          <w:tab w:val="left" w:pos="4395"/>
        </w:tabs>
        <w:spacing w:after="0" w:line="240" w:lineRule="auto"/>
        <w:jc w:val="both"/>
        <w:rPr>
          <w:rFonts w:ascii="Trebuchet MS" w:hAnsi="Trebuchet MS"/>
          <w:sz w:val="20"/>
          <w:szCs w:val="20"/>
        </w:rPr>
      </w:pPr>
      <w:r>
        <w:rPr>
          <w:rFonts w:ascii="Trebuchet MS" w:hAnsi="Trebuchet MS"/>
          <w:sz w:val="20"/>
          <w:szCs w:val="20"/>
        </w:rPr>
        <w:t>T</w:t>
      </w:r>
      <w:r w:rsidR="00E03608" w:rsidRPr="00771707">
        <w:rPr>
          <w:rFonts w:ascii="Trebuchet MS" w:hAnsi="Trebuchet MS"/>
          <w:sz w:val="20"/>
          <w:szCs w:val="20"/>
        </w:rPr>
        <w:t xml:space="preserve">hematische ouderavond </w:t>
      </w:r>
    </w:p>
    <w:p w:rsidR="00E03608" w:rsidRDefault="00E03608" w:rsidP="00E03608">
      <w:pPr>
        <w:pStyle w:val="Lijstalinea"/>
        <w:numPr>
          <w:ilvl w:val="0"/>
          <w:numId w:val="1"/>
        </w:numPr>
        <w:tabs>
          <w:tab w:val="left" w:pos="4395"/>
        </w:tabs>
        <w:spacing w:after="0" w:line="240" w:lineRule="auto"/>
        <w:jc w:val="both"/>
        <w:rPr>
          <w:rFonts w:ascii="Trebuchet MS" w:hAnsi="Trebuchet MS"/>
          <w:sz w:val="20"/>
          <w:szCs w:val="20"/>
        </w:rPr>
      </w:pPr>
      <w:r w:rsidRPr="00771707">
        <w:rPr>
          <w:rFonts w:ascii="Trebuchet MS" w:hAnsi="Trebuchet MS"/>
          <w:sz w:val="20"/>
          <w:szCs w:val="20"/>
        </w:rPr>
        <w:t>OR- en MR-vergaderingen</w:t>
      </w:r>
    </w:p>
    <w:p w:rsidR="00FD5820" w:rsidRPr="00771707" w:rsidRDefault="00FD5820" w:rsidP="00E03608">
      <w:pPr>
        <w:pStyle w:val="Lijstalinea"/>
        <w:numPr>
          <w:ilvl w:val="0"/>
          <w:numId w:val="1"/>
        </w:numPr>
        <w:tabs>
          <w:tab w:val="left" w:pos="4395"/>
        </w:tabs>
        <w:spacing w:after="0" w:line="240" w:lineRule="auto"/>
        <w:jc w:val="both"/>
        <w:rPr>
          <w:rFonts w:ascii="Trebuchet MS" w:hAnsi="Trebuchet MS"/>
          <w:sz w:val="20"/>
          <w:szCs w:val="20"/>
        </w:rPr>
      </w:pPr>
      <w:r>
        <w:rPr>
          <w:rFonts w:ascii="Trebuchet MS" w:hAnsi="Trebuchet MS"/>
          <w:sz w:val="20"/>
          <w:szCs w:val="20"/>
        </w:rPr>
        <w:t>Ouderpanel (6 keer per jaar)</w:t>
      </w:r>
    </w:p>
    <w:p w:rsidR="00E03608" w:rsidRPr="00771707" w:rsidRDefault="00E03608" w:rsidP="00E03608">
      <w:pPr>
        <w:pStyle w:val="Lijstalinea"/>
        <w:numPr>
          <w:ilvl w:val="0"/>
          <w:numId w:val="1"/>
        </w:numPr>
        <w:tabs>
          <w:tab w:val="left" w:pos="4395"/>
        </w:tabs>
        <w:spacing w:after="0" w:line="240" w:lineRule="auto"/>
        <w:jc w:val="both"/>
        <w:rPr>
          <w:rFonts w:ascii="Trebuchet MS" w:hAnsi="Trebuchet MS"/>
          <w:sz w:val="20"/>
          <w:szCs w:val="20"/>
        </w:rPr>
      </w:pPr>
      <w:r w:rsidRPr="00771707">
        <w:rPr>
          <w:rFonts w:ascii="Trebuchet MS" w:hAnsi="Trebuchet MS"/>
          <w:sz w:val="20"/>
          <w:szCs w:val="20"/>
        </w:rPr>
        <w:t xml:space="preserve">Digitale nieuwsbrief aan de ouders </w:t>
      </w:r>
    </w:p>
    <w:p w:rsidR="00E03608" w:rsidRPr="00771707" w:rsidRDefault="00FD5820" w:rsidP="00E03608">
      <w:pPr>
        <w:pStyle w:val="Lijstalinea"/>
        <w:numPr>
          <w:ilvl w:val="0"/>
          <w:numId w:val="1"/>
        </w:numPr>
        <w:tabs>
          <w:tab w:val="left" w:pos="4395"/>
        </w:tabs>
        <w:spacing w:after="0" w:line="240" w:lineRule="auto"/>
        <w:jc w:val="both"/>
        <w:rPr>
          <w:rFonts w:ascii="Trebuchet MS" w:hAnsi="Trebuchet MS"/>
          <w:sz w:val="20"/>
          <w:szCs w:val="20"/>
        </w:rPr>
      </w:pPr>
      <w:r>
        <w:rPr>
          <w:rFonts w:ascii="Trebuchet MS" w:hAnsi="Trebuchet MS"/>
          <w:sz w:val="20"/>
          <w:szCs w:val="20"/>
        </w:rPr>
        <w:t>W</w:t>
      </w:r>
      <w:r w:rsidR="00E03608" w:rsidRPr="00771707">
        <w:rPr>
          <w:rFonts w:ascii="Trebuchet MS" w:hAnsi="Trebuchet MS"/>
          <w:sz w:val="20"/>
          <w:szCs w:val="20"/>
        </w:rPr>
        <w:t>ebsite</w:t>
      </w:r>
    </w:p>
    <w:p w:rsidR="00E03608" w:rsidRPr="00771707" w:rsidRDefault="00FD5820" w:rsidP="00E03608">
      <w:pPr>
        <w:pStyle w:val="Lijstalinea"/>
        <w:numPr>
          <w:ilvl w:val="0"/>
          <w:numId w:val="1"/>
        </w:numPr>
        <w:tabs>
          <w:tab w:val="left" w:pos="4395"/>
        </w:tabs>
        <w:spacing w:after="0" w:line="240" w:lineRule="auto"/>
        <w:jc w:val="both"/>
        <w:rPr>
          <w:rFonts w:ascii="Trebuchet MS" w:hAnsi="Trebuchet MS"/>
          <w:sz w:val="20"/>
          <w:szCs w:val="20"/>
        </w:rPr>
      </w:pPr>
      <w:r>
        <w:rPr>
          <w:rFonts w:ascii="Trebuchet MS" w:hAnsi="Trebuchet MS"/>
          <w:sz w:val="20"/>
          <w:szCs w:val="20"/>
        </w:rPr>
        <w:t>S</w:t>
      </w:r>
      <w:r w:rsidR="00E03608" w:rsidRPr="00771707">
        <w:rPr>
          <w:rFonts w:ascii="Trebuchet MS" w:hAnsi="Trebuchet MS"/>
          <w:sz w:val="20"/>
          <w:szCs w:val="20"/>
        </w:rPr>
        <w:t xml:space="preserve">choolgids en schoolplan </w:t>
      </w:r>
    </w:p>
    <w:p w:rsidR="00E03608" w:rsidRPr="00771707" w:rsidRDefault="00E03608" w:rsidP="00E03608">
      <w:pPr>
        <w:pStyle w:val="Lijstalinea"/>
        <w:numPr>
          <w:ilvl w:val="0"/>
          <w:numId w:val="1"/>
        </w:numPr>
        <w:tabs>
          <w:tab w:val="left" w:pos="4395"/>
        </w:tabs>
        <w:spacing w:after="0" w:line="240" w:lineRule="auto"/>
        <w:jc w:val="both"/>
        <w:rPr>
          <w:rFonts w:ascii="Trebuchet MS" w:hAnsi="Trebuchet MS"/>
          <w:sz w:val="20"/>
          <w:szCs w:val="20"/>
        </w:rPr>
      </w:pPr>
      <w:r w:rsidRPr="00771707">
        <w:rPr>
          <w:rFonts w:ascii="Trebuchet MS" w:hAnsi="Trebuchet MS"/>
          <w:sz w:val="20"/>
          <w:szCs w:val="20"/>
        </w:rPr>
        <w:t xml:space="preserve">Daltonboek </w:t>
      </w:r>
    </w:p>
    <w:p w:rsidR="00E03608" w:rsidRPr="00771707" w:rsidRDefault="00FD5820" w:rsidP="00FD5820">
      <w:pPr>
        <w:pStyle w:val="Lijstalinea"/>
        <w:numPr>
          <w:ilvl w:val="0"/>
          <w:numId w:val="1"/>
        </w:numPr>
        <w:tabs>
          <w:tab w:val="left" w:pos="4395"/>
        </w:tabs>
        <w:spacing w:after="0" w:line="240" w:lineRule="auto"/>
        <w:jc w:val="both"/>
        <w:rPr>
          <w:rFonts w:ascii="Trebuchet MS" w:hAnsi="Trebuchet MS"/>
          <w:sz w:val="20"/>
          <w:szCs w:val="20"/>
        </w:rPr>
      </w:pPr>
      <w:r>
        <w:rPr>
          <w:rFonts w:ascii="Trebuchet MS" w:hAnsi="Trebuchet MS"/>
          <w:sz w:val="20"/>
          <w:szCs w:val="20"/>
        </w:rPr>
        <w:t>4</w:t>
      </w:r>
      <w:r w:rsidR="00E03608" w:rsidRPr="00771707">
        <w:rPr>
          <w:rFonts w:ascii="Trebuchet MS" w:hAnsi="Trebuchet MS"/>
          <w:sz w:val="20"/>
          <w:szCs w:val="20"/>
        </w:rPr>
        <w:t xml:space="preserve">x per jaar </w:t>
      </w:r>
      <w:r>
        <w:rPr>
          <w:rFonts w:ascii="Trebuchet MS" w:hAnsi="Trebuchet MS"/>
          <w:sz w:val="20"/>
          <w:szCs w:val="20"/>
        </w:rPr>
        <w:t>ouder-kind</w:t>
      </w:r>
      <w:r w:rsidR="00E03608" w:rsidRPr="00771707">
        <w:rPr>
          <w:rFonts w:ascii="Trebuchet MS" w:hAnsi="Trebuchet MS"/>
          <w:sz w:val="20"/>
          <w:szCs w:val="20"/>
        </w:rPr>
        <w:t xml:space="preserve">gesprekken </w:t>
      </w:r>
    </w:p>
    <w:p w:rsidR="00E03608" w:rsidRPr="00771707" w:rsidRDefault="00E03608" w:rsidP="00FD5820">
      <w:pPr>
        <w:pStyle w:val="Lijstalinea"/>
        <w:numPr>
          <w:ilvl w:val="0"/>
          <w:numId w:val="1"/>
        </w:numPr>
        <w:tabs>
          <w:tab w:val="left" w:pos="4395"/>
        </w:tabs>
        <w:spacing w:after="0" w:line="240" w:lineRule="auto"/>
        <w:jc w:val="both"/>
        <w:rPr>
          <w:rFonts w:ascii="Trebuchet MS" w:hAnsi="Trebuchet MS"/>
          <w:sz w:val="20"/>
          <w:szCs w:val="20"/>
        </w:rPr>
      </w:pPr>
      <w:r w:rsidRPr="00FD5820">
        <w:rPr>
          <w:rFonts w:ascii="Trebuchet MS" w:hAnsi="Trebuchet MS"/>
          <w:sz w:val="20"/>
          <w:szCs w:val="20"/>
        </w:rPr>
        <w:t xml:space="preserve">2x per jaar </w:t>
      </w:r>
      <w:r w:rsidR="00FD5820" w:rsidRPr="00FD5820">
        <w:rPr>
          <w:rFonts w:ascii="Trebuchet MS" w:hAnsi="Trebuchet MS"/>
          <w:sz w:val="20"/>
          <w:szCs w:val="20"/>
        </w:rPr>
        <w:t>rapport vanaf groep 1</w:t>
      </w:r>
      <w:r w:rsidRPr="00FD5820">
        <w:rPr>
          <w:rFonts w:ascii="Trebuchet MS" w:hAnsi="Trebuchet MS"/>
          <w:sz w:val="20"/>
          <w:szCs w:val="20"/>
        </w:rPr>
        <w:t xml:space="preserve"> </w:t>
      </w: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02645" w:rsidRDefault="00475FC3" w:rsidP="00E03608">
      <w:pPr>
        <w:pStyle w:val="Kop1"/>
        <w:rPr>
          <w:rFonts w:ascii="Trebuchet MS" w:hAnsi="Trebuchet MS"/>
        </w:rPr>
      </w:pPr>
      <w:bookmarkStart w:id="28" w:name="_Toc427663698"/>
      <w:r w:rsidRPr="00702645">
        <w:rPr>
          <w:rFonts w:ascii="Trebuchet MS" w:hAnsi="Trebuchet MS"/>
        </w:rPr>
        <w:lastRenderedPageBreak/>
        <w:t>H</w:t>
      </w:r>
      <w:r w:rsidR="00E03608" w:rsidRPr="00702645">
        <w:rPr>
          <w:rFonts w:ascii="Trebuchet MS" w:hAnsi="Trebuchet MS"/>
        </w:rPr>
        <w:t>oofdstuk 7</w:t>
      </w:r>
      <w:r w:rsidR="00E03608" w:rsidRPr="00702645">
        <w:rPr>
          <w:rFonts w:ascii="Trebuchet MS" w:hAnsi="Trebuchet MS"/>
        </w:rPr>
        <w:tab/>
      </w:r>
      <w:r w:rsidR="00E03608" w:rsidRPr="00702645">
        <w:rPr>
          <w:rFonts w:ascii="Trebuchet MS" w:hAnsi="Trebuchet MS"/>
        </w:rPr>
        <w:tab/>
        <w:t>Kernwaarde Effectiviteit en doelmatigheid</w:t>
      </w:r>
      <w:bookmarkEnd w:id="28"/>
    </w:p>
    <w:p w:rsidR="00E03608" w:rsidRPr="00771707" w:rsidRDefault="00E03608" w:rsidP="00E03608">
      <w:pPr>
        <w:tabs>
          <w:tab w:val="left" w:pos="4395"/>
        </w:tabs>
        <w:spacing w:after="0" w:line="240" w:lineRule="auto"/>
        <w:jc w:val="both"/>
        <w:rPr>
          <w:rFonts w:ascii="Trebuchet MS" w:hAnsi="Trebuchet MS"/>
          <w:b/>
          <w:sz w:val="20"/>
          <w:szCs w:val="20"/>
        </w:rPr>
      </w:pPr>
    </w:p>
    <w:p w:rsidR="00E03608" w:rsidRPr="00771707" w:rsidRDefault="00475FC3" w:rsidP="00E03608">
      <w:pPr>
        <w:tabs>
          <w:tab w:val="left" w:pos="4395"/>
        </w:tabs>
        <w:spacing w:after="0" w:line="240" w:lineRule="auto"/>
        <w:jc w:val="both"/>
        <w:rPr>
          <w:rFonts w:ascii="Trebuchet MS" w:hAnsi="Trebuchet MS"/>
          <w:sz w:val="20"/>
          <w:szCs w:val="20"/>
        </w:rPr>
      </w:pPr>
      <w:r>
        <w:rPr>
          <w:rFonts w:ascii="Trebuchet MS" w:hAnsi="Trebuchet MS"/>
          <w:sz w:val="20"/>
          <w:szCs w:val="20"/>
        </w:rPr>
        <w:t>CBS ‘t Jok</w:t>
      </w:r>
      <w:r w:rsidR="00E03608" w:rsidRPr="00771707">
        <w:rPr>
          <w:rFonts w:ascii="Trebuchet MS" w:hAnsi="Trebuchet MS"/>
          <w:sz w:val="20"/>
          <w:szCs w:val="20"/>
        </w:rPr>
        <w:t xml:space="preserve"> vindt het belangrijk om tijd, menskracht en middelen effectief in te zetten. Dit heeft invloed op de klasseninrichting en de manier van instructie geven. Het belangrijkste onderdeel om dit te bereiken is de taak. Een taak op maat houdt de leerling doelmatig en functioneel bezig met zijn of haar ontwikkeling. Het is aan de leerkracht om die omgeving goed in te richten, gebruik te maken van doelgerichte instructie en een gedifferentieerd leerstofaanbod</w:t>
      </w:r>
      <w:r w:rsidR="007A3156">
        <w:rPr>
          <w:rFonts w:ascii="Trebuchet MS" w:hAnsi="Trebuchet MS"/>
          <w:sz w:val="20"/>
          <w:szCs w:val="20"/>
        </w:rPr>
        <w:t xml:space="preserve"> te</w:t>
      </w:r>
      <w:r w:rsidR="00E03608" w:rsidRPr="00771707">
        <w:rPr>
          <w:rFonts w:ascii="Trebuchet MS" w:hAnsi="Trebuchet MS"/>
          <w:sz w:val="20"/>
          <w:szCs w:val="20"/>
        </w:rPr>
        <w:t xml:space="preserve"> bieden.</w:t>
      </w: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02645" w:rsidRDefault="00E03608" w:rsidP="00E03608">
      <w:pPr>
        <w:pStyle w:val="Kop2"/>
        <w:rPr>
          <w:rFonts w:ascii="Trebuchet MS" w:hAnsi="Trebuchet MS"/>
        </w:rPr>
      </w:pPr>
      <w:bookmarkStart w:id="29" w:name="_Toc427663699"/>
      <w:r w:rsidRPr="00702645">
        <w:rPr>
          <w:rFonts w:ascii="Trebuchet MS" w:hAnsi="Trebuchet MS"/>
        </w:rPr>
        <w:t>7.1    Leerlingniveau</w:t>
      </w:r>
      <w:bookmarkEnd w:id="29"/>
      <w:r w:rsidRPr="00702645">
        <w:rPr>
          <w:rFonts w:ascii="Trebuchet MS" w:hAnsi="Trebuchet MS"/>
        </w:rPr>
        <w:t xml:space="preserve"> </w:t>
      </w:r>
    </w:p>
    <w:p w:rsidR="00E03608" w:rsidRPr="00771707" w:rsidRDefault="00E03608" w:rsidP="00E03608">
      <w:pPr>
        <w:tabs>
          <w:tab w:val="left" w:pos="4395"/>
        </w:tabs>
        <w:spacing w:after="0" w:line="240" w:lineRule="auto"/>
        <w:jc w:val="both"/>
        <w:rPr>
          <w:rFonts w:ascii="Trebuchet MS" w:hAnsi="Trebuchet MS"/>
          <w:sz w:val="20"/>
          <w:szCs w:val="20"/>
        </w:rPr>
      </w:pPr>
      <w:r w:rsidRPr="00771707">
        <w:rPr>
          <w:rFonts w:ascii="Trebuchet MS" w:hAnsi="Trebuchet MS"/>
          <w:sz w:val="20"/>
          <w:szCs w:val="20"/>
        </w:rPr>
        <w:t>De inrichting van de klassen moet zo zijn, dat de leerlingen alle materialen die zij nodig hebben, zelfstandig kunnen pakken en opruimen. Voor het inleveren van het gemaakte werk zijn in elke groep inleverplekken, zoals laatjes of bakjes. Deze plekken zijn duidelijk zichtbaar in de groep. In elke groep is tevens een instructietafel aanwezig. Het inzetten van de hulpmiddelen zoals het stoplicht</w:t>
      </w:r>
      <w:r w:rsidR="00BE3015">
        <w:rPr>
          <w:rFonts w:ascii="Trebuchet MS" w:hAnsi="Trebuchet MS"/>
          <w:sz w:val="20"/>
          <w:szCs w:val="20"/>
        </w:rPr>
        <w:t xml:space="preserve">/ blokje </w:t>
      </w:r>
      <w:r w:rsidRPr="00771707">
        <w:rPr>
          <w:rFonts w:ascii="Trebuchet MS" w:hAnsi="Trebuchet MS"/>
          <w:sz w:val="20"/>
          <w:szCs w:val="20"/>
        </w:rPr>
        <w:t xml:space="preserve">zorgt tevens voor effectieve leertijd. </w:t>
      </w: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r w:rsidRPr="00BE3015">
        <w:rPr>
          <w:rFonts w:ascii="Trebuchet MS" w:hAnsi="Trebuchet MS"/>
          <w:sz w:val="20"/>
          <w:szCs w:val="20"/>
        </w:rPr>
        <w:t xml:space="preserve">De </w:t>
      </w:r>
      <w:r w:rsidR="00BE3015">
        <w:rPr>
          <w:rFonts w:ascii="Trebuchet MS" w:hAnsi="Trebuchet MS"/>
          <w:sz w:val="20"/>
          <w:szCs w:val="20"/>
        </w:rPr>
        <w:t>taakbrief</w:t>
      </w:r>
      <w:r w:rsidRPr="00BE3015">
        <w:rPr>
          <w:rFonts w:ascii="Trebuchet MS" w:hAnsi="Trebuchet MS"/>
          <w:sz w:val="20"/>
          <w:szCs w:val="20"/>
        </w:rPr>
        <w:t xml:space="preserve"> en het gegeven instructierooster zorgen ervoor dat er efficiënt gebruik wordt gemaakt van de leertijd. </w:t>
      </w:r>
      <w:r w:rsidRPr="00771707">
        <w:rPr>
          <w:rFonts w:ascii="Trebuchet MS" w:hAnsi="Trebuchet MS"/>
          <w:sz w:val="20"/>
          <w:szCs w:val="20"/>
        </w:rPr>
        <w:t xml:space="preserve">We streven ernaar om de doelen zichtbaar te maken, zodat de kinderen weten waar ze aan werken. Kinderen kunnen op verschillende manieren werken aan hun taak: samenwerken, hulpmiddelen inzetten, eigen werkplek kiezen, gebruik maken van stilteplek/koptelefoon. De kinderen kunnen  het keuzewerk inzetten om aan hun eigen ontwikkeling te werken. </w:t>
      </w: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Default="00E03608" w:rsidP="00E03608">
      <w:pPr>
        <w:tabs>
          <w:tab w:val="left" w:pos="4395"/>
        </w:tabs>
        <w:spacing w:after="0" w:line="240" w:lineRule="auto"/>
        <w:jc w:val="both"/>
        <w:rPr>
          <w:rFonts w:ascii="Trebuchet MS" w:hAnsi="Trebuchet MS"/>
          <w:noProof/>
          <w:sz w:val="20"/>
          <w:szCs w:val="20"/>
          <w:lang w:eastAsia="nl-NL"/>
        </w:rPr>
      </w:pPr>
      <w:r w:rsidRPr="00771707">
        <w:rPr>
          <w:rFonts w:ascii="Trebuchet MS" w:hAnsi="Trebuchet MS"/>
          <w:sz w:val="20"/>
          <w:szCs w:val="20"/>
        </w:rPr>
        <w:t xml:space="preserve">      </w:t>
      </w:r>
    </w:p>
    <w:p w:rsidR="00041567" w:rsidRDefault="000864C5" w:rsidP="00E03608">
      <w:pPr>
        <w:tabs>
          <w:tab w:val="left" w:pos="4395"/>
        </w:tabs>
        <w:spacing w:after="0" w:line="240" w:lineRule="auto"/>
        <w:jc w:val="both"/>
        <w:rPr>
          <w:rFonts w:ascii="Trebuchet MS" w:hAnsi="Trebuchet MS"/>
          <w:noProof/>
          <w:sz w:val="20"/>
          <w:szCs w:val="20"/>
          <w:lang w:eastAsia="nl-NL"/>
        </w:rPr>
      </w:pPr>
      <w:r>
        <w:rPr>
          <w:rFonts w:ascii="Trebuchet MS" w:hAnsi="Trebuchet MS"/>
          <w:noProof/>
          <w:sz w:val="20"/>
          <w:szCs w:val="20"/>
          <w:lang w:eastAsia="nl-NL"/>
        </w:rPr>
        <w:drawing>
          <wp:anchor distT="0" distB="0" distL="114300" distR="114300" simplePos="0" relativeHeight="251713536" behindDoc="1" locked="0" layoutInCell="1" allowOverlap="1">
            <wp:simplePos x="0" y="0"/>
            <wp:positionH relativeFrom="margin">
              <wp:posOffset>3929380</wp:posOffset>
            </wp:positionH>
            <wp:positionV relativeFrom="paragraph">
              <wp:posOffset>128270</wp:posOffset>
            </wp:positionV>
            <wp:extent cx="1690370" cy="1871980"/>
            <wp:effectExtent l="0" t="0" r="5080" b="0"/>
            <wp:wrapTight wrapText="bothSides">
              <wp:wrapPolygon edited="0">
                <wp:start x="0" y="0"/>
                <wp:lineTo x="0" y="21322"/>
                <wp:lineTo x="21421" y="21322"/>
                <wp:lineTo x="2142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90370"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noProof/>
          <w:sz w:val="20"/>
          <w:szCs w:val="20"/>
          <w:lang w:eastAsia="nl-NL"/>
        </w:rPr>
        <w:drawing>
          <wp:anchor distT="0" distB="0" distL="114300" distR="114300" simplePos="0" relativeHeight="251728896" behindDoc="1" locked="0" layoutInCell="1" allowOverlap="1">
            <wp:simplePos x="0" y="0"/>
            <wp:positionH relativeFrom="margin">
              <wp:align>center</wp:align>
            </wp:positionH>
            <wp:positionV relativeFrom="paragraph">
              <wp:posOffset>90170</wp:posOffset>
            </wp:positionV>
            <wp:extent cx="1504950" cy="1912620"/>
            <wp:effectExtent l="0" t="0" r="0" b="0"/>
            <wp:wrapTight wrapText="bothSides">
              <wp:wrapPolygon edited="0">
                <wp:start x="0" y="0"/>
                <wp:lineTo x="0" y="21299"/>
                <wp:lineTo x="21327" y="21299"/>
                <wp:lineTo x="21327"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0495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71F">
        <w:rPr>
          <w:rFonts w:ascii="Trebuchet MS" w:hAnsi="Trebuchet MS"/>
          <w:noProof/>
          <w:sz w:val="20"/>
          <w:szCs w:val="20"/>
          <w:lang w:eastAsia="nl-NL"/>
        </w:rPr>
        <w:drawing>
          <wp:anchor distT="0" distB="0" distL="114300" distR="114300" simplePos="0" relativeHeight="251714560" behindDoc="1" locked="0" layoutInCell="1" allowOverlap="1">
            <wp:simplePos x="0" y="0"/>
            <wp:positionH relativeFrom="column">
              <wp:posOffset>5080</wp:posOffset>
            </wp:positionH>
            <wp:positionV relativeFrom="paragraph">
              <wp:posOffset>118745</wp:posOffset>
            </wp:positionV>
            <wp:extent cx="1626870" cy="1905000"/>
            <wp:effectExtent l="0" t="0" r="0" b="0"/>
            <wp:wrapTight wrapText="bothSides">
              <wp:wrapPolygon edited="0">
                <wp:start x="0" y="0"/>
                <wp:lineTo x="0" y="21384"/>
                <wp:lineTo x="21246" y="21384"/>
                <wp:lineTo x="2124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687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567" w:rsidRDefault="00041567" w:rsidP="00E03608">
      <w:pPr>
        <w:tabs>
          <w:tab w:val="left" w:pos="4395"/>
        </w:tabs>
        <w:spacing w:after="0" w:line="240" w:lineRule="auto"/>
        <w:jc w:val="both"/>
        <w:rPr>
          <w:rFonts w:ascii="Trebuchet MS" w:hAnsi="Trebuchet MS"/>
          <w:noProof/>
          <w:sz w:val="20"/>
          <w:szCs w:val="20"/>
          <w:lang w:eastAsia="nl-NL"/>
        </w:rPr>
      </w:pPr>
    </w:p>
    <w:p w:rsidR="00041567" w:rsidRDefault="00041567" w:rsidP="00E03608">
      <w:pPr>
        <w:tabs>
          <w:tab w:val="left" w:pos="4395"/>
        </w:tabs>
        <w:spacing w:after="0" w:line="240" w:lineRule="auto"/>
        <w:jc w:val="both"/>
        <w:rPr>
          <w:rFonts w:ascii="Trebuchet MS" w:hAnsi="Trebuchet MS"/>
          <w:noProof/>
          <w:sz w:val="20"/>
          <w:szCs w:val="20"/>
          <w:lang w:eastAsia="nl-NL"/>
        </w:rPr>
      </w:pPr>
    </w:p>
    <w:p w:rsidR="00041567" w:rsidRDefault="00041567" w:rsidP="00E03608">
      <w:pPr>
        <w:tabs>
          <w:tab w:val="left" w:pos="4395"/>
        </w:tabs>
        <w:spacing w:after="0" w:line="240" w:lineRule="auto"/>
        <w:jc w:val="both"/>
        <w:rPr>
          <w:rFonts w:ascii="Trebuchet MS" w:hAnsi="Trebuchet MS"/>
          <w:noProof/>
          <w:sz w:val="20"/>
          <w:szCs w:val="20"/>
          <w:lang w:eastAsia="nl-NL"/>
        </w:rPr>
      </w:pPr>
    </w:p>
    <w:p w:rsidR="00041567" w:rsidRDefault="002A4623" w:rsidP="002A4623">
      <w:pPr>
        <w:tabs>
          <w:tab w:val="left" w:pos="4395"/>
        </w:tabs>
        <w:spacing w:after="0" w:line="240" w:lineRule="auto"/>
        <w:jc w:val="both"/>
        <w:rPr>
          <w:rFonts w:ascii="Trebuchet MS" w:hAnsi="Trebuchet MS"/>
          <w:noProof/>
          <w:sz w:val="20"/>
          <w:szCs w:val="20"/>
          <w:lang w:eastAsia="nl-NL"/>
        </w:rPr>
      </w:pPr>
      <w:r>
        <w:rPr>
          <w:rFonts w:ascii="Trebuchet MS" w:hAnsi="Trebuchet MS"/>
          <w:noProof/>
          <w:sz w:val="20"/>
          <w:szCs w:val="20"/>
          <w:lang w:eastAsia="nl-NL"/>
        </w:rPr>
        <w:tab/>
      </w:r>
      <w:r>
        <w:rPr>
          <w:rFonts w:ascii="Trebuchet MS" w:hAnsi="Trebuchet MS"/>
          <w:noProof/>
          <w:sz w:val="20"/>
          <w:szCs w:val="20"/>
          <w:lang w:eastAsia="nl-NL"/>
        </w:rPr>
        <w:tab/>
      </w:r>
      <w:r>
        <w:rPr>
          <w:rFonts w:ascii="Trebuchet MS" w:hAnsi="Trebuchet MS"/>
          <w:noProof/>
          <w:sz w:val="20"/>
          <w:szCs w:val="20"/>
          <w:lang w:eastAsia="nl-NL"/>
        </w:rPr>
        <w:tab/>
      </w:r>
      <w:r>
        <w:rPr>
          <w:rFonts w:ascii="Trebuchet MS" w:hAnsi="Trebuchet MS"/>
          <w:noProof/>
          <w:sz w:val="20"/>
          <w:szCs w:val="20"/>
          <w:lang w:eastAsia="nl-NL"/>
        </w:rPr>
        <w:tab/>
      </w:r>
      <w:r>
        <w:rPr>
          <w:rFonts w:ascii="Trebuchet MS" w:hAnsi="Trebuchet MS"/>
          <w:noProof/>
          <w:sz w:val="20"/>
          <w:szCs w:val="20"/>
          <w:lang w:eastAsia="nl-NL"/>
        </w:rPr>
        <w:tab/>
      </w:r>
    </w:p>
    <w:p w:rsidR="00041567" w:rsidRDefault="00041567" w:rsidP="00E03608">
      <w:pPr>
        <w:tabs>
          <w:tab w:val="left" w:pos="4395"/>
        </w:tabs>
        <w:spacing w:after="0" w:line="240" w:lineRule="auto"/>
        <w:jc w:val="both"/>
        <w:rPr>
          <w:rFonts w:ascii="Trebuchet MS" w:hAnsi="Trebuchet MS"/>
          <w:noProof/>
          <w:sz w:val="20"/>
          <w:szCs w:val="20"/>
          <w:lang w:eastAsia="nl-NL"/>
        </w:rPr>
      </w:pPr>
    </w:p>
    <w:p w:rsidR="00E03608" w:rsidRPr="00771707" w:rsidRDefault="002A4623" w:rsidP="00E03608">
      <w:pPr>
        <w:tabs>
          <w:tab w:val="left" w:pos="4395"/>
        </w:tabs>
        <w:spacing w:after="0" w:line="240" w:lineRule="auto"/>
        <w:jc w:val="both"/>
        <w:rPr>
          <w:rFonts w:ascii="Trebuchet MS" w:hAnsi="Trebuchet MS"/>
          <w:b/>
          <w:sz w:val="20"/>
          <w:szCs w:val="20"/>
        </w:rPr>
      </w:pPr>
      <w:r>
        <w:rPr>
          <w:rFonts w:ascii="Trebuchet MS" w:hAnsi="Trebuchet MS"/>
          <w:sz w:val="20"/>
          <w:szCs w:val="20"/>
        </w:rPr>
        <w:t xml:space="preserve">      </w:t>
      </w:r>
      <w:r w:rsidR="00C1571F">
        <w:rPr>
          <w:rFonts w:ascii="Trebuchet MS" w:hAnsi="Trebuchet MS"/>
          <w:sz w:val="20"/>
          <w:szCs w:val="20"/>
        </w:rPr>
        <w:t>z</w:t>
      </w:r>
      <w:r w:rsidR="00E03608" w:rsidRPr="00771707">
        <w:rPr>
          <w:rFonts w:ascii="Trebuchet MS" w:hAnsi="Trebuchet MS"/>
          <w:b/>
          <w:sz w:val="20"/>
          <w:szCs w:val="20"/>
        </w:rPr>
        <w:t xml:space="preserve">elf een plek kiezen                     </w:t>
      </w:r>
      <w:r w:rsidR="000864C5">
        <w:rPr>
          <w:rFonts w:ascii="Trebuchet MS" w:hAnsi="Trebuchet MS"/>
          <w:b/>
          <w:sz w:val="20"/>
          <w:szCs w:val="20"/>
        </w:rPr>
        <w:t xml:space="preserve">  werken op de gang</w:t>
      </w:r>
      <w:r w:rsidR="00E03608" w:rsidRPr="00771707">
        <w:rPr>
          <w:rFonts w:ascii="Trebuchet MS" w:hAnsi="Trebuchet MS"/>
          <w:b/>
          <w:sz w:val="20"/>
          <w:szCs w:val="20"/>
        </w:rPr>
        <w:t xml:space="preserve">  </w:t>
      </w:r>
      <w:r w:rsidR="00C1571F">
        <w:rPr>
          <w:rFonts w:ascii="Trebuchet MS" w:hAnsi="Trebuchet MS"/>
          <w:b/>
          <w:sz w:val="20"/>
          <w:szCs w:val="20"/>
        </w:rPr>
        <w:t xml:space="preserve">                     </w:t>
      </w:r>
      <w:r w:rsidR="00E03608" w:rsidRPr="00771707">
        <w:rPr>
          <w:rFonts w:ascii="Trebuchet MS" w:hAnsi="Trebuchet MS"/>
          <w:b/>
          <w:sz w:val="20"/>
          <w:szCs w:val="20"/>
        </w:rPr>
        <w:t xml:space="preserve"> een eigen plek</w:t>
      </w: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02645" w:rsidRDefault="00E03608" w:rsidP="00E03608">
      <w:pPr>
        <w:pStyle w:val="Kop2"/>
        <w:rPr>
          <w:rFonts w:ascii="Trebuchet MS" w:hAnsi="Trebuchet MS"/>
        </w:rPr>
      </w:pPr>
      <w:bookmarkStart w:id="30" w:name="_Toc427663700"/>
      <w:r w:rsidRPr="00702645">
        <w:rPr>
          <w:rFonts w:ascii="Trebuchet MS" w:hAnsi="Trebuchet MS"/>
        </w:rPr>
        <w:t>7.2</w:t>
      </w:r>
      <w:r w:rsidRPr="00702645">
        <w:rPr>
          <w:rFonts w:ascii="Trebuchet MS" w:hAnsi="Trebuchet MS"/>
        </w:rPr>
        <w:tab/>
        <w:t xml:space="preserve"> Leerkrachtniveau</w:t>
      </w:r>
      <w:bookmarkEnd w:id="30"/>
    </w:p>
    <w:p w:rsidR="00E03608" w:rsidRPr="00771707" w:rsidRDefault="00E03608" w:rsidP="00E03608">
      <w:pPr>
        <w:tabs>
          <w:tab w:val="left" w:pos="4395"/>
        </w:tabs>
        <w:spacing w:after="0" w:line="240" w:lineRule="auto"/>
        <w:jc w:val="both"/>
        <w:rPr>
          <w:rFonts w:ascii="Trebuchet MS" w:hAnsi="Trebuchet MS"/>
          <w:sz w:val="20"/>
          <w:szCs w:val="20"/>
        </w:rPr>
      </w:pPr>
      <w:r w:rsidRPr="00771707">
        <w:rPr>
          <w:rFonts w:ascii="Trebuchet MS" w:hAnsi="Trebuchet MS"/>
          <w:sz w:val="20"/>
          <w:szCs w:val="20"/>
        </w:rPr>
        <w:t xml:space="preserve">De weektaak, de duidelijkheid van het instructierooster en de niveaugroepen zorgen ervoor dat de leerkracht op een efficiënte en verantwoorde wijze omgaat met zijn lestijd. Coöperatieve werkvormen, (activerende) instructies, maatjeswerk, tutor-leren en duo-lezen zorgen voor afwisseling van leeractiviteiten tijdens de les. </w:t>
      </w: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r w:rsidRPr="00771707">
        <w:rPr>
          <w:rFonts w:ascii="Trebuchet MS" w:hAnsi="Trebuchet MS"/>
          <w:sz w:val="20"/>
          <w:szCs w:val="20"/>
        </w:rPr>
        <w:t xml:space="preserve">Het leerstofaanbod wordt afgestemd op de leerbehoeften en mogelijkheden van de kinderen door het werken in niveaugroepen. Waar nodig wordt gebruik gemaakt van een eigen leerlijn en de inzet van aanvullend materiaal. </w:t>
      </w: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r w:rsidRPr="00771707">
        <w:rPr>
          <w:rFonts w:ascii="Trebuchet MS" w:hAnsi="Trebuchet MS"/>
          <w:sz w:val="20"/>
          <w:szCs w:val="20"/>
        </w:rPr>
        <w:t>Vanaf groep 3 t/8 hanteren we diverse vormen van instructie:</w:t>
      </w:r>
    </w:p>
    <w:p w:rsidR="00E03608" w:rsidRPr="00771707" w:rsidRDefault="00E03608" w:rsidP="00E03608">
      <w:pPr>
        <w:pStyle w:val="Lijstalinea"/>
        <w:numPr>
          <w:ilvl w:val="0"/>
          <w:numId w:val="1"/>
        </w:numPr>
        <w:tabs>
          <w:tab w:val="left" w:pos="4395"/>
        </w:tabs>
        <w:spacing w:after="0" w:line="240" w:lineRule="auto"/>
        <w:jc w:val="both"/>
        <w:rPr>
          <w:rFonts w:ascii="Trebuchet MS" w:hAnsi="Trebuchet MS"/>
          <w:sz w:val="20"/>
          <w:szCs w:val="20"/>
        </w:rPr>
      </w:pPr>
      <w:r w:rsidRPr="00771707">
        <w:rPr>
          <w:rFonts w:ascii="Trebuchet MS" w:hAnsi="Trebuchet MS"/>
          <w:b/>
          <w:sz w:val="20"/>
          <w:szCs w:val="20"/>
        </w:rPr>
        <w:t>Basisinstructie</w:t>
      </w:r>
      <w:r w:rsidRPr="00771707">
        <w:rPr>
          <w:rFonts w:ascii="Trebuchet MS" w:hAnsi="Trebuchet MS"/>
          <w:sz w:val="20"/>
          <w:szCs w:val="20"/>
        </w:rPr>
        <w:t xml:space="preserve">: uitleg van nieuwe lesstof/opdrachten </w:t>
      </w:r>
    </w:p>
    <w:p w:rsidR="00E03608" w:rsidRPr="00771707" w:rsidRDefault="00E03608" w:rsidP="00E03608">
      <w:pPr>
        <w:pStyle w:val="Lijstalinea"/>
        <w:numPr>
          <w:ilvl w:val="0"/>
          <w:numId w:val="1"/>
        </w:numPr>
        <w:tabs>
          <w:tab w:val="left" w:pos="4395"/>
        </w:tabs>
        <w:spacing w:after="0" w:line="240" w:lineRule="auto"/>
        <w:jc w:val="both"/>
        <w:rPr>
          <w:rFonts w:ascii="Trebuchet MS" w:hAnsi="Trebuchet MS"/>
          <w:sz w:val="20"/>
          <w:szCs w:val="20"/>
        </w:rPr>
      </w:pPr>
      <w:r w:rsidRPr="00771707">
        <w:rPr>
          <w:rFonts w:ascii="Trebuchet MS" w:hAnsi="Trebuchet MS"/>
          <w:b/>
          <w:sz w:val="20"/>
          <w:szCs w:val="20"/>
        </w:rPr>
        <w:t>Verlengde instructie</w:t>
      </w:r>
      <w:r w:rsidRPr="00771707">
        <w:rPr>
          <w:rFonts w:ascii="Trebuchet MS" w:hAnsi="Trebuchet MS"/>
          <w:sz w:val="20"/>
          <w:szCs w:val="20"/>
        </w:rPr>
        <w:t>: sommige leerlingen krijgen verlengde instructie aan de instructietafel of individueel op hun eigen plek</w:t>
      </w:r>
    </w:p>
    <w:p w:rsidR="00E03608" w:rsidRPr="00771707" w:rsidRDefault="00E03608" w:rsidP="00E03608">
      <w:pPr>
        <w:pStyle w:val="Lijstalinea"/>
        <w:numPr>
          <w:ilvl w:val="0"/>
          <w:numId w:val="1"/>
        </w:numPr>
        <w:tabs>
          <w:tab w:val="left" w:pos="4395"/>
        </w:tabs>
        <w:spacing w:after="0" w:line="240" w:lineRule="auto"/>
        <w:jc w:val="both"/>
        <w:rPr>
          <w:rFonts w:ascii="Trebuchet MS" w:hAnsi="Trebuchet MS"/>
          <w:sz w:val="20"/>
          <w:szCs w:val="20"/>
        </w:rPr>
      </w:pPr>
      <w:r w:rsidRPr="00771707">
        <w:rPr>
          <w:rFonts w:ascii="Trebuchet MS" w:hAnsi="Trebuchet MS"/>
          <w:b/>
          <w:sz w:val="20"/>
          <w:szCs w:val="20"/>
        </w:rPr>
        <w:t>Individuele instructie:</w:t>
      </w:r>
      <w:r w:rsidRPr="00771707">
        <w:rPr>
          <w:rFonts w:ascii="Trebuchet MS" w:hAnsi="Trebuchet MS"/>
          <w:sz w:val="20"/>
          <w:szCs w:val="20"/>
        </w:rPr>
        <w:t xml:space="preserve"> sommige leerlingen hebben een eigen leerlijn of verrijkingsstof</w:t>
      </w:r>
    </w:p>
    <w:p w:rsidR="00BE3015" w:rsidRDefault="00BE3015"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r w:rsidRPr="00771707">
        <w:rPr>
          <w:rFonts w:ascii="Trebuchet MS" w:hAnsi="Trebuchet MS"/>
          <w:sz w:val="20"/>
          <w:szCs w:val="20"/>
        </w:rPr>
        <w:lastRenderedPageBreak/>
        <w:t xml:space="preserve">Niet alle leerlingen hoeven deel te nemen aan de instructie. </w:t>
      </w:r>
      <w:r w:rsidR="00BE3015">
        <w:rPr>
          <w:rFonts w:ascii="Trebuchet MS" w:hAnsi="Trebuchet MS"/>
          <w:sz w:val="20"/>
          <w:szCs w:val="20"/>
        </w:rPr>
        <w:t>De leerkracht overlegt met</w:t>
      </w:r>
      <w:r w:rsidR="007A3156">
        <w:rPr>
          <w:rFonts w:ascii="Trebuchet MS" w:hAnsi="Trebuchet MS"/>
          <w:sz w:val="20"/>
          <w:szCs w:val="20"/>
        </w:rPr>
        <w:t xml:space="preserve"> de</w:t>
      </w:r>
      <w:r w:rsidR="00BE3015">
        <w:rPr>
          <w:rFonts w:ascii="Trebuchet MS" w:hAnsi="Trebuchet MS"/>
          <w:sz w:val="20"/>
          <w:szCs w:val="20"/>
        </w:rPr>
        <w:t xml:space="preserve"> </w:t>
      </w:r>
      <w:r w:rsidRPr="00771707">
        <w:rPr>
          <w:rFonts w:ascii="Trebuchet MS" w:hAnsi="Trebuchet MS"/>
          <w:sz w:val="20"/>
          <w:szCs w:val="20"/>
        </w:rPr>
        <w:t xml:space="preserve">leerling </w:t>
      </w:r>
      <w:r w:rsidR="00BE3015">
        <w:rPr>
          <w:rFonts w:ascii="Trebuchet MS" w:hAnsi="Trebuchet MS"/>
          <w:sz w:val="20"/>
          <w:szCs w:val="20"/>
        </w:rPr>
        <w:t xml:space="preserve">of er wel of </w:t>
      </w:r>
      <w:r w:rsidRPr="00771707">
        <w:rPr>
          <w:rFonts w:ascii="Trebuchet MS" w:hAnsi="Trebuchet MS"/>
          <w:sz w:val="20"/>
          <w:szCs w:val="20"/>
        </w:rPr>
        <w:t xml:space="preserve">geen instructie nodig </w:t>
      </w:r>
      <w:r w:rsidR="00BE3015">
        <w:rPr>
          <w:rFonts w:ascii="Trebuchet MS" w:hAnsi="Trebuchet MS"/>
          <w:sz w:val="20"/>
          <w:szCs w:val="20"/>
        </w:rPr>
        <w:t>is</w:t>
      </w:r>
      <w:r w:rsidRPr="00771707">
        <w:rPr>
          <w:rFonts w:ascii="Trebuchet MS" w:hAnsi="Trebuchet MS"/>
          <w:sz w:val="20"/>
          <w:szCs w:val="20"/>
        </w:rPr>
        <w:t xml:space="preserve">. </w:t>
      </w: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Default="00E03608" w:rsidP="00E03608">
      <w:pPr>
        <w:tabs>
          <w:tab w:val="left" w:pos="4395"/>
        </w:tabs>
        <w:spacing w:after="0" w:line="240" w:lineRule="auto"/>
        <w:jc w:val="both"/>
        <w:rPr>
          <w:rFonts w:ascii="Trebuchet MS" w:hAnsi="Trebuchet MS"/>
          <w:sz w:val="20"/>
          <w:szCs w:val="20"/>
        </w:rPr>
      </w:pPr>
      <w:r w:rsidRPr="00771707">
        <w:rPr>
          <w:rFonts w:ascii="Trebuchet MS" w:hAnsi="Trebuchet MS"/>
          <w:sz w:val="20"/>
          <w:szCs w:val="20"/>
        </w:rPr>
        <w:t>Om kinderen uit te dagen het beste uit zichzelf te halen, maakt keuzewe</w:t>
      </w:r>
      <w:r w:rsidR="00A91301">
        <w:rPr>
          <w:rFonts w:ascii="Trebuchet MS" w:hAnsi="Trebuchet MS"/>
          <w:sz w:val="20"/>
          <w:szCs w:val="20"/>
        </w:rPr>
        <w:t>rk onderdeel uit van de taakbrief</w:t>
      </w:r>
      <w:r w:rsidRPr="00771707">
        <w:rPr>
          <w:rFonts w:ascii="Trebuchet MS" w:hAnsi="Trebuchet MS"/>
          <w:sz w:val="20"/>
          <w:szCs w:val="20"/>
        </w:rPr>
        <w:t xml:space="preserve">. Daarnaast is er een mogelijkheid om het werk te ‘compacten’ en verrijkingsstof aan </w:t>
      </w:r>
      <w:r w:rsidR="00A91301">
        <w:rPr>
          <w:rFonts w:ascii="Trebuchet MS" w:hAnsi="Trebuchet MS"/>
          <w:sz w:val="20"/>
          <w:szCs w:val="20"/>
        </w:rPr>
        <w:t>te b</w:t>
      </w:r>
      <w:r w:rsidRPr="00771707">
        <w:rPr>
          <w:rFonts w:ascii="Trebuchet MS" w:hAnsi="Trebuchet MS"/>
          <w:sz w:val="20"/>
          <w:szCs w:val="20"/>
        </w:rPr>
        <w:t xml:space="preserve">ieden.   </w:t>
      </w:r>
    </w:p>
    <w:p w:rsidR="00A91301" w:rsidRDefault="00A91301" w:rsidP="00E03608">
      <w:pPr>
        <w:tabs>
          <w:tab w:val="left" w:pos="4395"/>
        </w:tabs>
        <w:spacing w:after="0" w:line="240" w:lineRule="auto"/>
        <w:jc w:val="both"/>
        <w:rPr>
          <w:rFonts w:ascii="Trebuchet MS" w:hAnsi="Trebuchet MS"/>
          <w:sz w:val="20"/>
          <w:szCs w:val="20"/>
        </w:rPr>
      </w:pPr>
    </w:p>
    <w:p w:rsidR="00E03608" w:rsidRPr="00771707" w:rsidRDefault="00A92271" w:rsidP="00E03608">
      <w:pPr>
        <w:tabs>
          <w:tab w:val="left" w:pos="4395"/>
        </w:tabs>
        <w:spacing w:after="0" w:line="240" w:lineRule="auto"/>
        <w:jc w:val="both"/>
        <w:rPr>
          <w:rFonts w:ascii="Trebuchet MS" w:hAnsi="Trebuchet MS"/>
          <w:sz w:val="20"/>
          <w:szCs w:val="20"/>
        </w:rPr>
      </w:pPr>
      <w:r>
        <w:rPr>
          <w:rFonts w:ascii="Trebuchet MS" w:hAnsi="Trebuchet MS"/>
          <w:sz w:val="20"/>
          <w:szCs w:val="20"/>
        </w:rPr>
        <w:t>De le</w:t>
      </w:r>
      <w:r w:rsidR="00E03608" w:rsidRPr="00771707">
        <w:rPr>
          <w:rFonts w:ascii="Trebuchet MS" w:hAnsi="Trebuchet MS"/>
          <w:sz w:val="20"/>
          <w:szCs w:val="20"/>
        </w:rPr>
        <w:t xml:space="preserve">erkracht </w:t>
      </w:r>
      <w:r w:rsidR="00A91301">
        <w:rPr>
          <w:rFonts w:ascii="Trebuchet MS" w:hAnsi="Trebuchet MS"/>
          <w:sz w:val="20"/>
          <w:szCs w:val="20"/>
        </w:rPr>
        <w:t xml:space="preserve">stelt, in samenspraak met de leerling, </w:t>
      </w:r>
      <w:r w:rsidR="00E03608" w:rsidRPr="00771707">
        <w:rPr>
          <w:rFonts w:ascii="Trebuchet MS" w:hAnsi="Trebuchet MS"/>
          <w:sz w:val="20"/>
          <w:szCs w:val="20"/>
        </w:rPr>
        <w:t xml:space="preserve">de leerdoelen van de leerling bij door middel van reflectie en analyse van de leerresultaten. De leerkracht past de niveaugroepen regelmatig aan op basis van deze gegevens. Indien nodig wordt er een handelingsplan opgesteld op het gebied van leer- en of gedragsproblemen. Uiteraard gaat dit in overleg met de IB-er en de ouder(s). </w:t>
      </w: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r w:rsidRPr="00771707">
        <w:rPr>
          <w:rFonts w:ascii="Trebuchet MS" w:hAnsi="Trebuchet MS"/>
          <w:sz w:val="20"/>
          <w:szCs w:val="20"/>
        </w:rPr>
        <w:t xml:space="preserve">De leerkracht zelf behaalt zijn leerdoelen door deel te nemen aan team/ en of individuele scholing, door samen te werken met collega’s en door eigen leerdoelen te stellen die worden besproken tijdens de gesprekscyclus. </w:t>
      </w:r>
    </w:p>
    <w:p w:rsidR="00E03608" w:rsidRPr="00771707" w:rsidRDefault="00E03608" w:rsidP="00E03608">
      <w:pPr>
        <w:tabs>
          <w:tab w:val="left" w:pos="4395"/>
        </w:tabs>
        <w:spacing w:after="0" w:line="240" w:lineRule="auto"/>
        <w:jc w:val="both"/>
        <w:rPr>
          <w:rFonts w:ascii="Trebuchet MS" w:hAnsi="Trebuchet MS"/>
          <w:b/>
          <w:sz w:val="20"/>
          <w:szCs w:val="20"/>
        </w:rPr>
      </w:pPr>
    </w:p>
    <w:p w:rsidR="00E03608" w:rsidRPr="00702645" w:rsidRDefault="00E03608" w:rsidP="00E03608">
      <w:pPr>
        <w:pStyle w:val="Kop2"/>
        <w:rPr>
          <w:rFonts w:ascii="Trebuchet MS" w:hAnsi="Trebuchet MS"/>
        </w:rPr>
      </w:pPr>
      <w:bookmarkStart w:id="31" w:name="_Toc427663701"/>
      <w:r w:rsidRPr="00702645">
        <w:rPr>
          <w:rFonts w:ascii="Trebuchet MS" w:hAnsi="Trebuchet MS"/>
        </w:rPr>
        <w:t>7.3</w:t>
      </w:r>
      <w:r w:rsidRPr="00702645">
        <w:rPr>
          <w:rFonts w:ascii="Trebuchet MS" w:hAnsi="Trebuchet MS"/>
        </w:rPr>
        <w:tab/>
        <w:t xml:space="preserve">    Schoolniveau</w:t>
      </w:r>
      <w:bookmarkEnd w:id="31"/>
      <w:r w:rsidRPr="00702645">
        <w:rPr>
          <w:rFonts w:ascii="Trebuchet MS" w:hAnsi="Trebuchet MS"/>
        </w:rPr>
        <w:t xml:space="preserve"> </w:t>
      </w:r>
    </w:p>
    <w:p w:rsidR="00E03608" w:rsidRPr="00771707" w:rsidRDefault="00E03608" w:rsidP="00E03608">
      <w:pPr>
        <w:tabs>
          <w:tab w:val="left" w:pos="4395"/>
        </w:tabs>
        <w:spacing w:after="0" w:line="240" w:lineRule="auto"/>
        <w:jc w:val="both"/>
        <w:rPr>
          <w:rFonts w:ascii="Trebuchet MS" w:hAnsi="Trebuchet MS"/>
          <w:sz w:val="20"/>
          <w:szCs w:val="20"/>
        </w:rPr>
      </w:pPr>
      <w:r w:rsidRPr="00771707">
        <w:rPr>
          <w:rFonts w:ascii="Trebuchet MS" w:hAnsi="Trebuchet MS"/>
          <w:sz w:val="20"/>
          <w:szCs w:val="20"/>
        </w:rPr>
        <w:t xml:space="preserve">Het Daltononderwijs is gericht op een effectieve inzet van tijd, menskracht en middelen. Daarbij kijkt de leerkracht telkens kritisch of de gebruikte methodieken wel geschikt zijn. Bij de aanschaf van nieuwe methodes wordt rekening gehouden met inzetbaarheid volgens Daltonprincipes. De </w:t>
      </w:r>
      <w:r w:rsidR="00A91301">
        <w:rPr>
          <w:rFonts w:ascii="Trebuchet MS" w:hAnsi="Trebuchet MS"/>
          <w:sz w:val="20"/>
          <w:szCs w:val="20"/>
        </w:rPr>
        <w:t>taakbrief</w:t>
      </w:r>
      <w:r w:rsidRPr="00771707">
        <w:rPr>
          <w:rFonts w:ascii="Trebuchet MS" w:hAnsi="Trebuchet MS"/>
          <w:sz w:val="20"/>
          <w:szCs w:val="20"/>
        </w:rPr>
        <w:t xml:space="preserve"> en de geplande instructietijden zorgen voor een optimaal gebruik van de leertijd. De ruimtes binnen de school worden zo efficiënt mogelijk benut. In ieder lokaal staat een instructietafel, waar mogelijk zijn er stilteplekken en er kunnen werkplekken gekozen worden </w:t>
      </w:r>
      <w:r w:rsidR="00A91301">
        <w:rPr>
          <w:rFonts w:ascii="Trebuchet MS" w:hAnsi="Trebuchet MS"/>
          <w:sz w:val="20"/>
          <w:szCs w:val="20"/>
        </w:rPr>
        <w:t>in de</w:t>
      </w:r>
      <w:r w:rsidRPr="00771707">
        <w:rPr>
          <w:rFonts w:ascii="Trebuchet MS" w:hAnsi="Trebuchet MS"/>
          <w:sz w:val="20"/>
          <w:szCs w:val="20"/>
        </w:rPr>
        <w:t xml:space="preserve"> gang. Middelen waar we gebruik van maken zijn: aanvullend lesmateriaal, keuzemateriaal, koptelefoons, stoplicht, teken voor uitgestelde aandacht en time-timers. </w:t>
      </w: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A67F53" w:rsidP="00E03608">
      <w:pPr>
        <w:tabs>
          <w:tab w:val="left" w:pos="4395"/>
        </w:tabs>
        <w:spacing w:after="0" w:line="240" w:lineRule="auto"/>
        <w:jc w:val="both"/>
        <w:rPr>
          <w:rFonts w:ascii="Trebuchet MS" w:hAnsi="Trebuchet MS"/>
          <w:sz w:val="20"/>
          <w:szCs w:val="20"/>
        </w:rPr>
      </w:pPr>
      <w:r>
        <w:rPr>
          <w:rFonts w:ascii="Trebuchet MS" w:hAnsi="Trebuchet MS"/>
          <w:sz w:val="20"/>
          <w:szCs w:val="20"/>
        </w:rPr>
        <w:t>CBS ‘t Jok</w:t>
      </w:r>
      <w:r w:rsidR="00E03608" w:rsidRPr="00771707">
        <w:rPr>
          <w:rFonts w:ascii="Trebuchet MS" w:hAnsi="Trebuchet MS"/>
          <w:sz w:val="20"/>
          <w:szCs w:val="20"/>
        </w:rPr>
        <w:t xml:space="preserve"> heeft een kijkwijzer gemaakt om de doorgaande lijn van onze Daltonafspraken in de klas te waarborgen. Tevens gebruiken we een door ons gemaakte indicatorenlijst voor leerkrachten. Op deze manier krijgen we inzicht in de ontwikkelpunten. </w:t>
      </w:r>
    </w:p>
    <w:p w:rsidR="00E03608" w:rsidRPr="00A67F53"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r w:rsidRPr="00A67F53">
        <w:rPr>
          <w:rFonts w:ascii="Trebuchet MS" w:hAnsi="Trebuchet MS"/>
          <w:sz w:val="20"/>
          <w:szCs w:val="20"/>
        </w:rPr>
        <w:t xml:space="preserve">De vakgroepen van </w:t>
      </w:r>
      <w:r w:rsidR="000422D5">
        <w:rPr>
          <w:rFonts w:ascii="Trebuchet MS" w:hAnsi="Trebuchet MS"/>
          <w:sz w:val="20"/>
          <w:szCs w:val="20"/>
        </w:rPr>
        <w:t>‘t Jok zijn zelfsturend,</w:t>
      </w:r>
      <w:r w:rsidRPr="00A67F53">
        <w:rPr>
          <w:rFonts w:ascii="Trebuchet MS" w:hAnsi="Trebuchet MS"/>
          <w:sz w:val="20"/>
          <w:szCs w:val="20"/>
        </w:rPr>
        <w:t xml:space="preserve"> </w:t>
      </w:r>
      <w:r w:rsidR="000422D5">
        <w:rPr>
          <w:rFonts w:ascii="Trebuchet MS" w:hAnsi="Trebuchet MS"/>
          <w:sz w:val="20"/>
          <w:szCs w:val="20"/>
        </w:rPr>
        <w:t>z</w:t>
      </w:r>
      <w:r w:rsidRPr="00771707">
        <w:rPr>
          <w:rFonts w:ascii="Trebuchet MS" w:hAnsi="Trebuchet MS"/>
          <w:sz w:val="20"/>
          <w:szCs w:val="20"/>
        </w:rPr>
        <w:t xml:space="preserve">e </w:t>
      </w:r>
      <w:r w:rsidR="000422D5">
        <w:rPr>
          <w:rFonts w:ascii="Trebuchet MS" w:hAnsi="Trebuchet MS"/>
          <w:sz w:val="20"/>
          <w:szCs w:val="20"/>
        </w:rPr>
        <w:t>plannen zelf de vergaderingen en</w:t>
      </w:r>
      <w:r w:rsidRPr="00771707">
        <w:rPr>
          <w:rFonts w:ascii="Trebuchet MS" w:hAnsi="Trebuchet MS"/>
          <w:sz w:val="20"/>
          <w:szCs w:val="20"/>
        </w:rPr>
        <w:t xml:space="preserve"> houden het team op de hoogte. De bestaande vakgroepen zijn: </w:t>
      </w:r>
      <w:r w:rsidR="00A67F53">
        <w:rPr>
          <w:rFonts w:ascii="Trebuchet MS" w:hAnsi="Trebuchet MS"/>
          <w:sz w:val="20"/>
          <w:szCs w:val="20"/>
        </w:rPr>
        <w:t xml:space="preserve">ICT, </w:t>
      </w:r>
      <w:r w:rsidRPr="00771707">
        <w:rPr>
          <w:rFonts w:ascii="Trebuchet MS" w:hAnsi="Trebuchet MS"/>
          <w:sz w:val="20"/>
          <w:szCs w:val="20"/>
        </w:rPr>
        <w:t>cultuur</w:t>
      </w:r>
      <w:r w:rsidR="00A67F53">
        <w:rPr>
          <w:rFonts w:ascii="Trebuchet MS" w:hAnsi="Trebuchet MS"/>
          <w:sz w:val="20"/>
          <w:szCs w:val="20"/>
        </w:rPr>
        <w:t xml:space="preserve"> en</w:t>
      </w:r>
      <w:r w:rsidRPr="00771707">
        <w:rPr>
          <w:rFonts w:ascii="Trebuchet MS" w:hAnsi="Trebuchet MS"/>
          <w:sz w:val="20"/>
          <w:szCs w:val="20"/>
        </w:rPr>
        <w:t xml:space="preserve"> Engels. </w:t>
      </w:r>
      <w:r w:rsidR="00A67F53">
        <w:rPr>
          <w:rFonts w:ascii="Trebuchet MS" w:hAnsi="Trebuchet MS"/>
          <w:sz w:val="20"/>
          <w:szCs w:val="20"/>
        </w:rPr>
        <w:t>Specialisten hebben we op het gebied van meer-en hoogbegaafdheid, leerlingenzorg en sociaal emotioneel/gedrag.</w:t>
      </w: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sz w:val="20"/>
          <w:szCs w:val="20"/>
        </w:rPr>
      </w:pPr>
    </w:p>
    <w:p w:rsidR="00702645" w:rsidRDefault="00702645" w:rsidP="00E03608">
      <w:pPr>
        <w:pStyle w:val="Kop1"/>
        <w:rPr>
          <w:rFonts w:ascii="Trebuchet MS" w:hAnsi="Trebuchet MS"/>
          <w:sz w:val="20"/>
          <w:szCs w:val="20"/>
        </w:rPr>
      </w:pPr>
      <w:bookmarkStart w:id="32" w:name="_Toc427663702"/>
    </w:p>
    <w:p w:rsidR="00702645" w:rsidRDefault="00702645" w:rsidP="00702645"/>
    <w:p w:rsidR="00702645" w:rsidRPr="00702645" w:rsidRDefault="00702645" w:rsidP="00702645"/>
    <w:p w:rsidR="00702645" w:rsidRPr="00702645" w:rsidRDefault="00702645" w:rsidP="00702645"/>
    <w:p w:rsidR="00A92271" w:rsidRDefault="00A92271" w:rsidP="00E03608">
      <w:pPr>
        <w:pStyle w:val="Kop1"/>
        <w:rPr>
          <w:rFonts w:ascii="Trebuchet MS" w:hAnsi="Trebuchet MS"/>
        </w:rPr>
      </w:pPr>
    </w:p>
    <w:p w:rsidR="00A92271" w:rsidRDefault="00A92271" w:rsidP="00A92271"/>
    <w:p w:rsidR="00E03608" w:rsidRPr="00771707" w:rsidRDefault="00A72F91" w:rsidP="00E03608">
      <w:pPr>
        <w:pStyle w:val="Kop1"/>
        <w:rPr>
          <w:rFonts w:ascii="Trebuchet MS" w:hAnsi="Trebuchet MS"/>
          <w:sz w:val="20"/>
          <w:szCs w:val="20"/>
        </w:rPr>
      </w:pPr>
      <w:r w:rsidRPr="00702645">
        <w:rPr>
          <w:rFonts w:ascii="Trebuchet MS" w:hAnsi="Trebuchet MS"/>
        </w:rPr>
        <w:lastRenderedPageBreak/>
        <w:t>Ho</w:t>
      </w:r>
      <w:r w:rsidR="00E03608" w:rsidRPr="00702645">
        <w:rPr>
          <w:rFonts w:ascii="Trebuchet MS" w:hAnsi="Trebuchet MS"/>
        </w:rPr>
        <w:t>ofdstuk 8</w:t>
      </w:r>
      <w:r w:rsidR="00C07AC6">
        <w:rPr>
          <w:rFonts w:ascii="Trebuchet MS" w:hAnsi="Trebuchet MS"/>
        </w:rPr>
        <w:t xml:space="preserve"> </w:t>
      </w:r>
      <w:bookmarkStart w:id="33" w:name="_Toc427663705"/>
      <w:bookmarkEnd w:id="32"/>
      <w:r w:rsidR="00C07AC6">
        <w:rPr>
          <w:rFonts w:ascii="Trebuchet MS" w:hAnsi="Trebuchet MS"/>
        </w:rPr>
        <w:t xml:space="preserve">  </w:t>
      </w:r>
      <w:r w:rsidR="00C07AC6" w:rsidRPr="00C07AC6">
        <w:rPr>
          <w:rFonts w:ascii="Trebuchet MS" w:hAnsi="Trebuchet MS"/>
        </w:rPr>
        <w:t>D</w:t>
      </w:r>
      <w:r w:rsidR="00E03608" w:rsidRPr="00C07AC6">
        <w:rPr>
          <w:rFonts w:ascii="Trebuchet MS" w:hAnsi="Trebuchet MS"/>
        </w:rPr>
        <w:t>altonontwikkelplan</w:t>
      </w:r>
      <w:bookmarkEnd w:id="33"/>
    </w:p>
    <w:p w:rsidR="00E03608" w:rsidRPr="00771707" w:rsidRDefault="00C07AC6" w:rsidP="00E03608">
      <w:pPr>
        <w:tabs>
          <w:tab w:val="left" w:pos="4395"/>
        </w:tabs>
        <w:spacing w:after="0" w:line="240" w:lineRule="auto"/>
        <w:jc w:val="both"/>
        <w:rPr>
          <w:rFonts w:ascii="Trebuchet MS" w:hAnsi="Trebuchet MS"/>
          <w:sz w:val="20"/>
          <w:szCs w:val="20"/>
        </w:rPr>
      </w:pPr>
      <w:r>
        <w:rPr>
          <w:rFonts w:ascii="Trebuchet MS" w:hAnsi="Trebuchet MS"/>
          <w:sz w:val="20"/>
          <w:szCs w:val="20"/>
        </w:rPr>
        <w:t>CBS ‘t Jok</w:t>
      </w:r>
      <w:r w:rsidR="00E03608" w:rsidRPr="00771707">
        <w:rPr>
          <w:rFonts w:ascii="Trebuchet MS" w:hAnsi="Trebuchet MS"/>
          <w:sz w:val="20"/>
          <w:szCs w:val="20"/>
        </w:rPr>
        <w:t xml:space="preserve"> mag zich sinds 201</w:t>
      </w:r>
      <w:r>
        <w:rPr>
          <w:rFonts w:ascii="Trebuchet MS" w:hAnsi="Trebuchet MS"/>
          <w:sz w:val="20"/>
          <w:szCs w:val="20"/>
        </w:rPr>
        <w:t>1</w:t>
      </w:r>
      <w:r w:rsidR="00E03608" w:rsidRPr="00771707">
        <w:rPr>
          <w:rFonts w:ascii="Trebuchet MS" w:hAnsi="Trebuchet MS"/>
          <w:sz w:val="20"/>
          <w:szCs w:val="20"/>
        </w:rPr>
        <w:t xml:space="preserve"> een Daltonschool noemen. Na het bezoek van de visitatiecommissie is het gehele team aan de slag gegaan met de aanbevelingen. We hebben een enthousiast team met vele plannen. Ondanks de wisselingen in directie en teamleden (pensioen, zwangerschappen) zijn wij trots op wat we de afgelopen jaren hebben bereikt. </w:t>
      </w:r>
    </w:p>
    <w:p w:rsidR="00E03608" w:rsidRPr="00771707" w:rsidRDefault="00E03608" w:rsidP="00E03608">
      <w:pPr>
        <w:tabs>
          <w:tab w:val="left" w:pos="4395"/>
        </w:tabs>
        <w:spacing w:after="0" w:line="240" w:lineRule="auto"/>
        <w:jc w:val="both"/>
        <w:rPr>
          <w:rFonts w:ascii="Trebuchet MS" w:hAnsi="Trebuchet MS"/>
          <w:sz w:val="20"/>
          <w:szCs w:val="20"/>
        </w:rPr>
      </w:pPr>
      <w:r w:rsidRPr="00771707">
        <w:rPr>
          <w:rFonts w:ascii="Trebuchet MS" w:hAnsi="Trebuchet MS"/>
          <w:sz w:val="20"/>
          <w:szCs w:val="20"/>
        </w:rPr>
        <w:br/>
        <w:t xml:space="preserve">Dalton is altijd in ontwikkeling, zo ook </w:t>
      </w:r>
      <w:r w:rsidR="00BD1FB2">
        <w:rPr>
          <w:rFonts w:ascii="Trebuchet MS" w:hAnsi="Trebuchet MS"/>
          <w:sz w:val="20"/>
          <w:szCs w:val="20"/>
        </w:rPr>
        <w:t>op ‘t Jok</w:t>
      </w:r>
      <w:r w:rsidRPr="00771707">
        <w:rPr>
          <w:rFonts w:ascii="Trebuchet MS" w:hAnsi="Trebuchet MS"/>
          <w:sz w:val="20"/>
          <w:szCs w:val="20"/>
        </w:rPr>
        <w:t xml:space="preserve">. Ieder schooljaar zullen we een ontwikkelplan maken, waarin we als team een keuze maken welke onderwerpen we in een schooljaar gaan aanpakken. </w:t>
      </w:r>
    </w:p>
    <w:p w:rsidR="00E03608" w:rsidRPr="00771707" w:rsidRDefault="00E03608" w:rsidP="00E03608">
      <w:pPr>
        <w:tabs>
          <w:tab w:val="left" w:pos="4395"/>
        </w:tabs>
        <w:spacing w:after="0" w:line="240" w:lineRule="auto"/>
        <w:jc w:val="both"/>
        <w:rPr>
          <w:rFonts w:ascii="Trebuchet MS" w:hAnsi="Trebuchet MS"/>
          <w:sz w:val="20"/>
          <w:szCs w:val="20"/>
        </w:rPr>
      </w:pPr>
    </w:p>
    <w:p w:rsidR="00E03608" w:rsidRPr="00771707" w:rsidRDefault="00E03608" w:rsidP="00E03608">
      <w:pPr>
        <w:tabs>
          <w:tab w:val="left" w:pos="4395"/>
        </w:tabs>
        <w:spacing w:after="0" w:line="240" w:lineRule="auto"/>
        <w:jc w:val="both"/>
        <w:rPr>
          <w:rFonts w:ascii="Trebuchet MS" w:hAnsi="Trebuchet MS"/>
          <w:b/>
          <w:sz w:val="20"/>
          <w:szCs w:val="20"/>
        </w:rPr>
      </w:pPr>
      <w:r w:rsidRPr="00771707">
        <w:rPr>
          <w:rFonts w:ascii="Trebuchet MS" w:hAnsi="Trebuchet MS"/>
          <w:b/>
          <w:sz w:val="20"/>
          <w:szCs w:val="20"/>
        </w:rPr>
        <w:t>Ontwikkelpunten:</w:t>
      </w:r>
    </w:p>
    <w:p w:rsidR="00E03608" w:rsidRDefault="009C2AC8" w:rsidP="00E03608">
      <w:pPr>
        <w:pStyle w:val="Lijstalinea"/>
        <w:numPr>
          <w:ilvl w:val="0"/>
          <w:numId w:val="1"/>
        </w:numPr>
        <w:tabs>
          <w:tab w:val="left" w:pos="4395"/>
        </w:tabs>
        <w:spacing w:after="0" w:line="240" w:lineRule="auto"/>
        <w:jc w:val="both"/>
        <w:rPr>
          <w:rFonts w:ascii="Trebuchet MS" w:hAnsi="Trebuchet MS"/>
          <w:sz w:val="20"/>
          <w:szCs w:val="20"/>
        </w:rPr>
      </w:pPr>
      <w:r>
        <w:rPr>
          <w:rFonts w:ascii="Trebuchet MS" w:hAnsi="Trebuchet MS"/>
          <w:sz w:val="20"/>
          <w:szCs w:val="20"/>
        </w:rPr>
        <w:t>We willen de kwaliteitskaarten up to date brengen</w:t>
      </w:r>
      <w:r w:rsidR="00B22BB6">
        <w:rPr>
          <w:rFonts w:ascii="Trebuchet MS" w:hAnsi="Trebuchet MS"/>
          <w:sz w:val="20"/>
          <w:szCs w:val="20"/>
        </w:rPr>
        <w:t>.</w:t>
      </w:r>
    </w:p>
    <w:p w:rsidR="00B22BB6" w:rsidRPr="00771707" w:rsidRDefault="00B22BB6" w:rsidP="00E03608">
      <w:pPr>
        <w:pStyle w:val="Lijstalinea"/>
        <w:numPr>
          <w:ilvl w:val="0"/>
          <w:numId w:val="1"/>
        </w:numPr>
        <w:tabs>
          <w:tab w:val="left" w:pos="4395"/>
        </w:tabs>
        <w:spacing w:after="0" w:line="240" w:lineRule="auto"/>
        <w:jc w:val="both"/>
        <w:rPr>
          <w:rFonts w:ascii="Trebuchet MS" w:hAnsi="Trebuchet MS"/>
          <w:sz w:val="20"/>
          <w:szCs w:val="20"/>
        </w:rPr>
      </w:pPr>
      <w:r>
        <w:rPr>
          <w:rFonts w:ascii="Trebuchet MS" w:hAnsi="Trebuchet MS"/>
          <w:sz w:val="20"/>
          <w:szCs w:val="20"/>
        </w:rPr>
        <w:t>Daltonkernwaarden uitwerken op wolken die in de gang komen te hangen</w:t>
      </w:r>
    </w:p>
    <w:p w:rsidR="00E03608" w:rsidRDefault="00E03608" w:rsidP="00E03608">
      <w:pPr>
        <w:pStyle w:val="Lijstalinea"/>
        <w:numPr>
          <w:ilvl w:val="0"/>
          <w:numId w:val="1"/>
        </w:numPr>
        <w:tabs>
          <w:tab w:val="left" w:pos="4395"/>
        </w:tabs>
        <w:spacing w:after="0" w:line="240" w:lineRule="auto"/>
        <w:jc w:val="both"/>
        <w:rPr>
          <w:rFonts w:ascii="Trebuchet MS" w:hAnsi="Trebuchet MS"/>
          <w:sz w:val="20"/>
          <w:szCs w:val="20"/>
        </w:rPr>
      </w:pPr>
      <w:r w:rsidRPr="00771707">
        <w:rPr>
          <w:rFonts w:ascii="Trebuchet MS" w:hAnsi="Trebuchet MS"/>
          <w:sz w:val="20"/>
          <w:szCs w:val="20"/>
        </w:rPr>
        <w:t xml:space="preserve">De </w:t>
      </w:r>
      <w:r w:rsidRPr="00771707">
        <w:rPr>
          <w:rFonts w:ascii="Trebuchet MS" w:hAnsi="Trebuchet MS"/>
          <w:b/>
          <w:sz w:val="20"/>
          <w:szCs w:val="20"/>
        </w:rPr>
        <w:t>aanbevelingen</w:t>
      </w:r>
      <w:r w:rsidRPr="00771707">
        <w:rPr>
          <w:rFonts w:ascii="Trebuchet MS" w:hAnsi="Trebuchet MS"/>
          <w:sz w:val="20"/>
          <w:szCs w:val="20"/>
        </w:rPr>
        <w:t xml:space="preserve"> naar aanleiding van de </w:t>
      </w:r>
      <w:r w:rsidRPr="00771707">
        <w:rPr>
          <w:rFonts w:ascii="Trebuchet MS" w:hAnsi="Trebuchet MS"/>
          <w:b/>
          <w:sz w:val="20"/>
          <w:szCs w:val="20"/>
        </w:rPr>
        <w:t>Daltonvisitatie</w:t>
      </w:r>
      <w:r w:rsidRPr="00771707">
        <w:rPr>
          <w:rFonts w:ascii="Trebuchet MS" w:hAnsi="Trebuchet MS"/>
          <w:sz w:val="20"/>
          <w:szCs w:val="20"/>
        </w:rPr>
        <w:t xml:space="preserve"> in </w:t>
      </w:r>
      <w:r w:rsidR="00B22BB6">
        <w:rPr>
          <w:rFonts w:ascii="Trebuchet MS" w:hAnsi="Trebuchet MS"/>
          <w:sz w:val="20"/>
          <w:szCs w:val="20"/>
        </w:rPr>
        <w:t>april 2016</w:t>
      </w: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C07AC6" w:rsidRDefault="00C07AC6" w:rsidP="00C07AC6">
      <w:pPr>
        <w:tabs>
          <w:tab w:val="left" w:pos="4395"/>
        </w:tabs>
        <w:spacing w:after="0" w:line="240" w:lineRule="auto"/>
        <w:jc w:val="both"/>
        <w:rPr>
          <w:rFonts w:ascii="Trebuchet MS" w:hAnsi="Trebuchet MS"/>
          <w:sz w:val="20"/>
          <w:szCs w:val="20"/>
        </w:rPr>
      </w:pPr>
    </w:p>
    <w:p w:rsidR="0062337C" w:rsidRDefault="0062337C" w:rsidP="00C07AC6">
      <w:pPr>
        <w:tabs>
          <w:tab w:val="left" w:pos="4395"/>
        </w:tabs>
        <w:spacing w:after="0" w:line="240" w:lineRule="auto"/>
        <w:jc w:val="both"/>
        <w:rPr>
          <w:rFonts w:ascii="Trebuchet MS" w:hAnsi="Trebuchet MS"/>
          <w:color w:val="99CB38" w:themeColor="accent1"/>
          <w:sz w:val="28"/>
          <w:szCs w:val="28"/>
        </w:rPr>
      </w:pPr>
    </w:p>
    <w:p w:rsidR="0062337C" w:rsidRDefault="0062337C" w:rsidP="00C07AC6">
      <w:pPr>
        <w:tabs>
          <w:tab w:val="left" w:pos="4395"/>
        </w:tabs>
        <w:spacing w:after="0" w:line="240" w:lineRule="auto"/>
        <w:jc w:val="both"/>
        <w:rPr>
          <w:rFonts w:ascii="Trebuchet MS" w:hAnsi="Trebuchet MS"/>
          <w:color w:val="99CB38" w:themeColor="accent1"/>
          <w:sz w:val="28"/>
          <w:szCs w:val="28"/>
        </w:rPr>
      </w:pPr>
    </w:p>
    <w:p w:rsidR="0062337C" w:rsidRDefault="0062337C" w:rsidP="00C07AC6">
      <w:pPr>
        <w:tabs>
          <w:tab w:val="left" w:pos="4395"/>
        </w:tabs>
        <w:spacing w:after="0" w:line="240" w:lineRule="auto"/>
        <w:jc w:val="both"/>
        <w:rPr>
          <w:rFonts w:ascii="Trebuchet MS" w:hAnsi="Trebuchet MS"/>
          <w:color w:val="99CB38" w:themeColor="accent1"/>
          <w:sz w:val="28"/>
          <w:szCs w:val="28"/>
        </w:rPr>
      </w:pPr>
    </w:p>
    <w:p w:rsidR="0062337C" w:rsidRDefault="0062337C" w:rsidP="00C07AC6">
      <w:pPr>
        <w:tabs>
          <w:tab w:val="left" w:pos="4395"/>
        </w:tabs>
        <w:spacing w:after="0" w:line="240" w:lineRule="auto"/>
        <w:jc w:val="both"/>
        <w:rPr>
          <w:rFonts w:ascii="Trebuchet MS" w:hAnsi="Trebuchet MS"/>
          <w:color w:val="99CB38" w:themeColor="accent1"/>
          <w:sz w:val="28"/>
          <w:szCs w:val="28"/>
        </w:rPr>
      </w:pPr>
    </w:p>
    <w:p w:rsidR="0062337C" w:rsidRDefault="0062337C" w:rsidP="00C07AC6">
      <w:pPr>
        <w:tabs>
          <w:tab w:val="left" w:pos="4395"/>
        </w:tabs>
        <w:spacing w:after="0" w:line="240" w:lineRule="auto"/>
        <w:jc w:val="both"/>
        <w:rPr>
          <w:rFonts w:ascii="Trebuchet MS" w:hAnsi="Trebuchet MS"/>
          <w:color w:val="99CB38" w:themeColor="accent1"/>
          <w:sz w:val="28"/>
          <w:szCs w:val="28"/>
        </w:rPr>
      </w:pPr>
    </w:p>
    <w:p w:rsidR="0062337C" w:rsidRDefault="0062337C" w:rsidP="00C07AC6">
      <w:pPr>
        <w:tabs>
          <w:tab w:val="left" w:pos="4395"/>
        </w:tabs>
        <w:spacing w:after="0" w:line="240" w:lineRule="auto"/>
        <w:jc w:val="both"/>
        <w:rPr>
          <w:rFonts w:ascii="Trebuchet MS" w:hAnsi="Trebuchet MS"/>
          <w:color w:val="99CB38" w:themeColor="accent1"/>
          <w:sz w:val="28"/>
          <w:szCs w:val="28"/>
        </w:rPr>
      </w:pPr>
    </w:p>
    <w:p w:rsidR="00C07AC6" w:rsidRPr="00A92271" w:rsidRDefault="00C07AC6" w:rsidP="00C07AC6">
      <w:pPr>
        <w:tabs>
          <w:tab w:val="left" w:pos="4395"/>
        </w:tabs>
        <w:spacing w:after="0" w:line="240" w:lineRule="auto"/>
        <w:jc w:val="both"/>
        <w:rPr>
          <w:rFonts w:ascii="Trebuchet MS" w:hAnsi="Trebuchet MS"/>
          <w:color w:val="99CB38" w:themeColor="accent1"/>
          <w:sz w:val="28"/>
          <w:szCs w:val="28"/>
        </w:rPr>
      </w:pPr>
      <w:r w:rsidRPr="00A92271">
        <w:rPr>
          <w:rFonts w:ascii="Trebuchet MS" w:hAnsi="Trebuchet MS"/>
          <w:color w:val="99CB38" w:themeColor="accent1"/>
          <w:sz w:val="28"/>
          <w:szCs w:val="28"/>
        </w:rPr>
        <w:lastRenderedPageBreak/>
        <w:t>BIJLAGE</w:t>
      </w:r>
    </w:p>
    <w:p w:rsidR="00E03608" w:rsidRPr="00771707" w:rsidRDefault="00E03608" w:rsidP="00E03608">
      <w:pPr>
        <w:tabs>
          <w:tab w:val="left" w:pos="4395"/>
        </w:tabs>
        <w:spacing w:after="0" w:line="240" w:lineRule="auto"/>
        <w:ind w:left="360"/>
        <w:jc w:val="both"/>
        <w:rPr>
          <w:rFonts w:ascii="Trebuchet MS" w:hAnsi="Trebuchet MS"/>
          <w:sz w:val="20"/>
          <w:szCs w:val="20"/>
        </w:rPr>
      </w:pPr>
    </w:p>
    <w:p w:rsidR="00E03608" w:rsidRPr="00771707" w:rsidRDefault="00E03608" w:rsidP="00E03608">
      <w:pPr>
        <w:tabs>
          <w:tab w:val="left" w:pos="4395"/>
        </w:tabs>
        <w:spacing w:after="0" w:line="240" w:lineRule="auto"/>
        <w:ind w:left="360"/>
        <w:jc w:val="both"/>
        <w:rPr>
          <w:rFonts w:ascii="Trebuchet MS" w:hAnsi="Trebuchet MS"/>
          <w:sz w:val="20"/>
          <w:szCs w:val="20"/>
        </w:rPr>
      </w:pPr>
    </w:p>
    <w:p w:rsidR="00E03608" w:rsidRPr="00771707" w:rsidRDefault="00E03608" w:rsidP="00E03608">
      <w:pPr>
        <w:tabs>
          <w:tab w:val="left" w:pos="4395"/>
        </w:tabs>
        <w:spacing w:after="0" w:line="240" w:lineRule="auto"/>
        <w:ind w:left="360"/>
        <w:jc w:val="both"/>
        <w:rPr>
          <w:rFonts w:ascii="Trebuchet MS" w:hAnsi="Trebuchet MS"/>
          <w:sz w:val="20"/>
          <w:szCs w:val="20"/>
        </w:rPr>
      </w:pPr>
    </w:p>
    <w:p w:rsidR="00E03608" w:rsidRPr="00771707" w:rsidRDefault="00E03608" w:rsidP="00E03608">
      <w:pPr>
        <w:tabs>
          <w:tab w:val="left" w:pos="4395"/>
        </w:tabs>
        <w:spacing w:after="0" w:line="240" w:lineRule="auto"/>
        <w:ind w:left="360"/>
        <w:jc w:val="both"/>
        <w:rPr>
          <w:rFonts w:ascii="Trebuchet MS" w:hAnsi="Trebuchet MS"/>
          <w:sz w:val="20"/>
          <w:szCs w:val="20"/>
        </w:rPr>
      </w:pPr>
    </w:p>
    <w:p w:rsidR="00E03608" w:rsidRPr="00771707" w:rsidRDefault="00E03608" w:rsidP="00E03608">
      <w:pPr>
        <w:rPr>
          <w:rFonts w:ascii="Trebuchet MS" w:hAnsi="Trebuchet MS"/>
          <w:sz w:val="20"/>
          <w:szCs w:val="20"/>
        </w:rPr>
      </w:pPr>
    </w:p>
    <w:p w:rsidR="00494D1B" w:rsidRDefault="00494D1B">
      <w:pPr>
        <w:rPr>
          <w:rFonts w:ascii="Trebuchet MS" w:hAnsi="Trebuchet MS"/>
          <w:sz w:val="20"/>
          <w:szCs w:val="20"/>
        </w:rPr>
      </w:pPr>
    </w:p>
    <w:p w:rsidR="00504A5C" w:rsidRDefault="00504A5C">
      <w:pPr>
        <w:rPr>
          <w:rFonts w:ascii="Trebuchet MS" w:hAnsi="Trebuchet MS"/>
          <w:sz w:val="20"/>
          <w:szCs w:val="20"/>
        </w:rPr>
      </w:pPr>
    </w:p>
    <w:p w:rsidR="00504A5C" w:rsidRDefault="00504A5C">
      <w:pPr>
        <w:rPr>
          <w:rFonts w:ascii="Trebuchet MS" w:hAnsi="Trebuchet MS"/>
          <w:sz w:val="20"/>
          <w:szCs w:val="20"/>
        </w:rPr>
      </w:pPr>
    </w:p>
    <w:p w:rsidR="00504A5C" w:rsidRDefault="00504A5C">
      <w:pPr>
        <w:rPr>
          <w:rFonts w:ascii="Trebuchet MS" w:hAnsi="Trebuchet MS"/>
          <w:sz w:val="20"/>
          <w:szCs w:val="20"/>
        </w:rPr>
      </w:pPr>
    </w:p>
    <w:p w:rsidR="00504A5C" w:rsidRDefault="00504A5C">
      <w:pPr>
        <w:rPr>
          <w:rFonts w:ascii="Trebuchet MS" w:hAnsi="Trebuchet MS"/>
          <w:sz w:val="20"/>
          <w:szCs w:val="20"/>
        </w:rPr>
      </w:pPr>
    </w:p>
    <w:p w:rsidR="00504A5C" w:rsidRDefault="00504A5C">
      <w:pPr>
        <w:rPr>
          <w:rFonts w:ascii="Trebuchet MS" w:hAnsi="Trebuchet MS"/>
          <w:sz w:val="20"/>
          <w:szCs w:val="20"/>
        </w:rPr>
      </w:pPr>
    </w:p>
    <w:p w:rsidR="00504A5C" w:rsidRDefault="00504A5C">
      <w:pPr>
        <w:rPr>
          <w:rFonts w:ascii="Trebuchet MS" w:hAnsi="Trebuchet MS"/>
          <w:sz w:val="20"/>
          <w:szCs w:val="20"/>
        </w:rPr>
      </w:pPr>
    </w:p>
    <w:p w:rsidR="00504A5C" w:rsidRDefault="00504A5C">
      <w:pPr>
        <w:rPr>
          <w:rFonts w:ascii="Trebuchet MS" w:hAnsi="Trebuchet MS"/>
          <w:sz w:val="20"/>
          <w:szCs w:val="20"/>
        </w:rPr>
      </w:pPr>
    </w:p>
    <w:p w:rsidR="00504A5C" w:rsidRDefault="00504A5C">
      <w:pPr>
        <w:rPr>
          <w:rFonts w:ascii="Trebuchet MS" w:hAnsi="Trebuchet MS"/>
          <w:sz w:val="20"/>
          <w:szCs w:val="20"/>
        </w:rPr>
      </w:pPr>
    </w:p>
    <w:p w:rsidR="00504A5C" w:rsidRDefault="00504A5C">
      <w:pPr>
        <w:rPr>
          <w:rFonts w:ascii="Trebuchet MS" w:hAnsi="Trebuchet MS"/>
          <w:sz w:val="20"/>
          <w:szCs w:val="20"/>
        </w:rPr>
      </w:pPr>
    </w:p>
    <w:p w:rsidR="00504A5C" w:rsidRDefault="00504A5C">
      <w:pPr>
        <w:rPr>
          <w:rFonts w:ascii="Trebuchet MS" w:hAnsi="Trebuchet MS"/>
          <w:sz w:val="20"/>
          <w:szCs w:val="20"/>
        </w:rPr>
      </w:pPr>
    </w:p>
    <w:p w:rsidR="00504A5C" w:rsidRDefault="00504A5C">
      <w:pPr>
        <w:rPr>
          <w:rFonts w:ascii="Trebuchet MS" w:hAnsi="Trebuchet MS"/>
          <w:sz w:val="20"/>
          <w:szCs w:val="20"/>
        </w:rPr>
      </w:pPr>
    </w:p>
    <w:p w:rsidR="00504A5C" w:rsidRDefault="00504A5C">
      <w:pPr>
        <w:rPr>
          <w:rFonts w:ascii="Trebuchet MS" w:hAnsi="Trebuchet MS"/>
          <w:sz w:val="20"/>
          <w:szCs w:val="20"/>
        </w:rPr>
      </w:pPr>
    </w:p>
    <w:p w:rsidR="00504A5C" w:rsidRDefault="00504A5C">
      <w:pPr>
        <w:rPr>
          <w:rFonts w:ascii="Trebuchet MS" w:hAnsi="Trebuchet MS"/>
          <w:sz w:val="20"/>
          <w:szCs w:val="20"/>
        </w:rPr>
      </w:pPr>
    </w:p>
    <w:p w:rsidR="00504A5C" w:rsidRDefault="00504A5C">
      <w:pPr>
        <w:rPr>
          <w:rFonts w:ascii="Trebuchet MS" w:hAnsi="Trebuchet MS"/>
          <w:sz w:val="20"/>
          <w:szCs w:val="20"/>
        </w:rPr>
      </w:pPr>
    </w:p>
    <w:p w:rsidR="00504A5C" w:rsidRDefault="00504A5C">
      <w:pPr>
        <w:rPr>
          <w:rFonts w:ascii="Trebuchet MS" w:hAnsi="Trebuchet MS"/>
          <w:sz w:val="20"/>
          <w:szCs w:val="20"/>
        </w:rPr>
      </w:pPr>
    </w:p>
    <w:p w:rsidR="00504A5C" w:rsidRDefault="00504A5C">
      <w:pPr>
        <w:rPr>
          <w:rFonts w:ascii="Trebuchet MS" w:hAnsi="Trebuchet MS"/>
          <w:sz w:val="20"/>
          <w:szCs w:val="20"/>
        </w:rPr>
      </w:pPr>
    </w:p>
    <w:p w:rsidR="00504A5C" w:rsidRDefault="00504A5C">
      <w:pPr>
        <w:rPr>
          <w:rFonts w:ascii="Trebuchet MS" w:hAnsi="Trebuchet MS"/>
          <w:sz w:val="20"/>
          <w:szCs w:val="20"/>
        </w:rPr>
      </w:pPr>
    </w:p>
    <w:p w:rsidR="00504A5C" w:rsidRDefault="00504A5C">
      <w:pPr>
        <w:rPr>
          <w:rFonts w:ascii="Trebuchet MS" w:hAnsi="Trebuchet MS"/>
          <w:sz w:val="20"/>
          <w:szCs w:val="20"/>
        </w:rPr>
      </w:pPr>
    </w:p>
    <w:p w:rsidR="00504A5C" w:rsidRDefault="00504A5C">
      <w:pPr>
        <w:rPr>
          <w:rFonts w:ascii="Trebuchet MS" w:hAnsi="Trebuchet MS"/>
          <w:sz w:val="20"/>
          <w:szCs w:val="20"/>
        </w:rPr>
      </w:pPr>
    </w:p>
    <w:p w:rsidR="00504A5C" w:rsidRDefault="00504A5C">
      <w:pPr>
        <w:rPr>
          <w:rFonts w:ascii="Trebuchet MS" w:hAnsi="Trebuchet MS"/>
          <w:sz w:val="20"/>
          <w:szCs w:val="20"/>
        </w:rPr>
      </w:pPr>
    </w:p>
    <w:p w:rsidR="00504A5C" w:rsidRDefault="00504A5C">
      <w:pPr>
        <w:rPr>
          <w:rFonts w:ascii="Trebuchet MS" w:hAnsi="Trebuchet MS"/>
          <w:sz w:val="20"/>
          <w:szCs w:val="20"/>
        </w:rPr>
      </w:pPr>
    </w:p>
    <w:p w:rsidR="00504A5C" w:rsidRDefault="00504A5C">
      <w:pPr>
        <w:rPr>
          <w:rFonts w:ascii="Trebuchet MS" w:hAnsi="Trebuchet MS"/>
          <w:sz w:val="20"/>
          <w:szCs w:val="20"/>
        </w:rPr>
      </w:pPr>
    </w:p>
    <w:p w:rsidR="00504A5C" w:rsidRDefault="00504A5C">
      <w:pPr>
        <w:rPr>
          <w:rFonts w:ascii="Trebuchet MS" w:hAnsi="Trebuchet MS"/>
          <w:sz w:val="20"/>
          <w:szCs w:val="20"/>
        </w:rPr>
      </w:pPr>
    </w:p>
    <w:p w:rsidR="00504A5C" w:rsidRDefault="00504A5C">
      <w:pPr>
        <w:rPr>
          <w:rFonts w:ascii="Trebuchet MS" w:hAnsi="Trebuchet MS"/>
          <w:sz w:val="20"/>
          <w:szCs w:val="20"/>
        </w:rPr>
      </w:pPr>
    </w:p>
    <w:p w:rsidR="00504A5C" w:rsidRDefault="00504A5C">
      <w:pPr>
        <w:rPr>
          <w:rFonts w:ascii="Trebuchet MS" w:hAnsi="Trebuchet MS"/>
          <w:sz w:val="20"/>
          <w:szCs w:val="20"/>
        </w:rPr>
      </w:pPr>
    </w:p>
    <w:p w:rsidR="002775F4" w:rsidRPr="00BE4976" w:rsidRDefault="002775F4" w:rsidP="002775F4">
      <w:pPr>
        <w:pStyle w:val="Koptekst"/>
        <w:tabs>
          <w:tab w:val="clear" w:pos="4536"/>
          <w:tab w:val="clear" w:pos="9072"/>
        </w:tabs>
        <w:jc w:val="center"/>
        <w:rPr>
          <w:rFonts w:ascii="Arial" w:hAnsi="Arial" w:cs="Arial"/>
          <w:b/>
          <w:sz w:val="20"/>
          <w:szCs w:val="20"/>
        </w:rPr>
      </w:pPr>
    </w:p>
    <w:p w:rsidR="002775F4" w:rsidRDefault="002775F4" w:rsidP="002775F4">
      <w:pPr>
        <w:pStyle w:val="Koptekst"/>
        <w:tabs>
          <w:tab w:val="clear" w:pos="4536"/>
          <w:tab w:val="clear" w:pos="9072"/>
        </w:tabs>
        <w:jc w:val="center"/>
        <w:rPr>
          <w:rFonts w:ascii="Arial" w:hAnsi="Arial" w:cs="Arial"/>
          <w:b/>
          <w:sz w:val="40"/>
        </w:rPr>
      </w:pPr>
      <w:r>
        <w:rPr>
          <w:rFonts w:ascii="Arial" w:hAnsi="Arial" w:cs="Arial"/>
          <w:b/>
          <w:sz w:val="40"/>
        </w:rPr>
        <w:t xml:space="preserve">Visitatie lidscholen </w:t>
      </w:r>
    </w:p>
    <w:p w:rsidR="002775F4" w:rsidRPr="00691933" w:rsidRDefault="002775F4" w:rsidP="002775F4">
      <w:pPr>
        <w:pStyle w:val="Koptekst"/>
        <w:tabs>
          <w:tab w:val="clear" w:pos="4536"/>
          <w:tab w:val="clear" w:pos="9072"/>
        </w:tabs>
        <w:jc w:val="center"/>
        <w:rPr>
          <w:rFonts w:ascii="Arial" w:hAnsi="Arial" w:cs="Arial"/>
          <w:b/>
          <w:sz w:val="28"/>
          <w:szCs w:val="28"/>
        </w:rPr>
      </w:pPr>
      <w:r>
        <w:rPr>
          <w:rFonts w:ascii="Arial" w:hAnsi="Arial" w:cs="Arial"/>
          <w:b/>
          <w:sz w:val="40"/>
        </w:rPr>
        <w:t>Nederlandse Dalton Vereniging</w:t>
      </w:r>
    </w:p>
    <w:p w:rsidR="002775F4" w:rsidRDefault="002775F4" w:rsidP="002775F4">
      <w:pPr>
        <w:pStyle w:val="Koptekst"/>
        <w:tabs>
          <w:tab w:val="clear" w:pos="4536"/>
          <w:tab w:val="clear" w:pos="9072"/>
        </w:tabs>
        <w:jc w:val="center"/>
        <w:rPr>
          <w:rFonts w:ascii="Arial" w:hAnsi="Arial" w:cs="Arial"/>
          <w:b/>
          <w:sz w:val="40"/>
        </w:rPr>
      </w:pPr>
      <w:r>
        <w:rPr>
          <w:rFonts w:ascii="Arial" w:hAnsi="Arial" w:cs="Arial"/>
          <w:b/>
          <w:noProof/>
          <w:sz w:val="40"/>
        </w:rPr>
        <mc:AlternateContent>
          <mc:Choice Requires="wps">
            <w:drawing>
              <wp:anchor distT="0" distB="0" distL="114300" distR="114300" simplePos="0" relativeHeight="251732992" behindDoc="0" locked="0" layoutInCell="1" allowOverlap="1" wp14:anchorId="09E13DD2" wp14:editId="210D446F">
                <wp:simplePos x="0" y="0"/>
                <wp:positionH relativeFrom="column">
                  <wp:posOffset>-81280</wp:posOffset>
                </wp:positionH>
                <wp:positionV relativeFrom="paragraph">
                  <wp:posOffset>186055</wp:posOffset>
                </wp:positionV>
                <wp:extent cx="6267450" cy="629920"/>
                <wp:effectExtent l="71120" t="71755" r="71755" b="69850"/>
                <wp:wrapNone/>
                <wp:docPr id="28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629920"/>
                        </a:xfrm>
                        <a:prstGeom prst="roundRect">
                          <a:avLst>
                            <a:gd name="adj" fmla="val 16667"/>
                          </a:avLst>
                        </a:prstGeom>
                        <a:solidFill>
                          <a:srgbClr val="4BACC6"/>
                        </a:solidFill>
                        <a:ln w="127000" cmpd="dbl">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775F4" w:rsidRPr="00455FC7" w:rsidRDefault="002775F4" w:rsidP="002775F4">
                            <w:pPr>
                              <w:jc w:val="center"/>
                              <w:rPr>
                                <w:rFonts w:ascii="Arial" w:hAnsi="Arial" w:cs="Arial"/>
                                <w:b/>
                                <w:sz w:val="48"/>
                                <w:szCs w:val="48"/>
                                <w:lang w:val="en-GB"/>
                              </w:rPr>
                            </w:pPr>
                            <w:r w:rsidRPr="00455FC7">
                              <w:rPr>
                                <w:rFonts w:ascii="Arial" w:hAnsi="Arial" w:cs="Arial"/>
                                <w:b/>
                                <w:sz w:val="48"/>
                                <w:szCs w:val="48"/>
                                <w:lang w:val="en-GB"/>
                              </w:rPr>
                              <w:t>V i s i t a t i e v e r s l a 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E13DD2" id="AutoShape 6" o:spid="_x0000_s1026" style="position:absolute;left:0;text-align:left;margin-left:-6.4pt;margin-top:14.65pt;width:493.5pt;height:49.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OEd2AIAAMgFAAAOAAAAZHJzL2Uyb0RvYy54bWysVMtu2zAQvBfoPxC8O7JkWX4gcmArdlGg&#10;j6Bp0TMtUhZbilRJOnJa9N+7XCuuk1yCojAgcM3lcGd2uJdXh0aRO2GdNDqn8cWQEqFLw6Xe5fTL&#10;581gSonzTHOmjBY5vReOXi1ev7rs2rlITG0UF5YAiHbzrs1p7X07jyJX1qJh7sK0QsNmZWzDPIR2&#10;F3HLOkBvVJQMh1nUGctba0rhHPx7fdykC8SvKlH6j1XlhCcqp1Cbx6/F7zZ8o8Ulm+8sa2tZ9mWw&#10;f6iiYVLDpSeoa+YZ2Vv5DKqRpTXOVP6iNE1kqkqWAjkAm3j4hM1tzVqBXEAc155kcv8Ptvxwd2OJ&#10;5DlNpjElmjXQpOXeG7ybZEGgrnVzyLttb2yg6Np3pvzuiDZFzfROLK01XS0Yh7LikB89OhACB0fJ&#10;tntvOKAzQEetDpVtAiCoQA7YkvtTS8TBkxL+zJJsko6hcyXsZclslmDPIjZ/ON1a598I05CwyKk1&#10;e80/Qd/xCnb3znnsC++5Mf6NkqpR0OU7pkicZdkEi2bzPhmwHzCRrlGSb6RSGNjdtlCWwNGcpqtl&#10;UaBCcMSdpylNOhAjmQyHofSmBX35VmFJjxLdy/CQFFo16LzWHNeeSXVcw/1Kh/oEWh44YwKI2NMP&#10;cqIdfy034+EkHU0Hk8l4NEhH6+FgNd0Ug2UBUkzWq2K1jn+HQuN0XkvOhV4jpnt4HXH6Mvf17/To&#10;69P7OBUYqjV7L+xtzTvCZejdaDxLwIRcwgNF7YJ6TO1gspTeUmKN/yp9jdYMTnnWkWkWfn07T+jg&#10;yDNlQvSU2zHjAE4Jmb1qaOPg3OML8IftAVQNdt4afg+GhnLQtTD+YFEb+5OSDkZJTt2PPbOCEvVW&#10;w6OYxWkaZg8G6XgCFib2fGd7vsN0CVA59UAdl4U/zqt9a+WuhptiJK5NeKaVDK3GUo9V9QGMCyTT&#10;j7Ywj85jzPo7gBd/AAAA//8DAFBLAwQUAAYACAAAACEASsEm8uAAAAAKAQAADwAAAGRycy9kb3du&#10;cmV2LnhtbEyPwU7DMBBE70j8g7VIXFDr1NA2DnEqQOKESkVacXZjk0TE6xC7Tfh7lhMcV/M08zbf&#10;TK5jZzuE1qOCxTwBZrHypsVawWH/PEuBhajR6M6jVfBtA2yKy4tcZ8aP+GbPZawZlWDItIImxj7j&#10;PFSNdTrMfW+Rsg8/OB3pHGpuBj1Sueu4SJIVd7pFWmh0b58aW32WJ6eAo0xXy930Xr6Ir8e93L3K&#10;cXuj1PXV9HAPLNop/sHwq0/qUJDT0Z/QBNYpmC0EqUcFQt4CI0Cu7wSwI5EiXQIvcv7/heIHAAD/&#10;/wMAUEsBAi0AFAAGAAgAAAAhALaDOJL+AAAA4QEAABMAAAAAAAAAAAAAAAAAAAAAAFtDb250ZW50&#10;X1R5cGVzXS54bWxQSwECLQAUAAYACAAAACEAOP0h/9YAAACUAQAACwAAAAAAAAAAAAAAAAAvAQAA&#10;X3JlbHMvLnJlbHNQSwECLQAUAAYACAAAACEABuzhHdgCAADIBQAADgAAAAAAAAAAAAAAAAAuAgAA&#10;ZHJzL2Uyb0RvYy54bWxQSwECLQAUAAYACAAAACEASsEm8uAAAAAKAQAADwAAAAAAAAAAAAAAAAAy&#10;BQAAZHJzL2Rvd25yZXYueG1sUEsFBgAAAAAEAAQA8wAAAD8GAAAAAA==&#10;" fillcolor="#4bacc6" strokecolor="#4bacc6" strokeweight="10pt">
                <v:stroke linestyle="thinThin"/>
                <v:shadow color="#868686"/>
                <v:textbox>
                  <w:txbxContent>
                    <w:p w:rsidR="002775F4" w:rsidRPr="00455FC7" w:rsidRDefault="002775F4" w:rsidP="002775F4">
                      <w:pPr>
                        <w:jc w:val="center"/>
                        <w:rPr>
                          <w:rFonts w:ascii="Arial" w:hAnsi="Arial" w:cs="Arial"/>
                          <w:b/>
                          <w:sz w:val="48"/>
                          <w:szCs w:val="48"/>
                          <w:lang w:val="en-GB"/>
                        </w:rPr>
                      </w:pPr>
                      <w:r w:rsidRPr="00455FC7">
                        <w:rPr>
                          <w:rFonts w:ascii="Arial" w:hAnsi="Arial" w:cs="Arial"/>
                          <w:b/>
                          <w:sz w:val="48"/>
                          <w:szCs w:val="48"/>
                          <w:lang w:val="en-GB"/>
                        </w:rPr>
                        <w:t>V i s i t a t i e v e r s l a g</w:t>
                      </w:r>
                    </w:p>
                  </w:txbxContent>
                </v:textbox>
              </v:roundrect>
            </w:pict>
          </mc:Fallback>
        </mc:AlternateContent>
      </w:r>
    </w:p>
    <w:p w:rsidR="002775F4" w:rsidRDefault="002775F4" w:rsidP="002775F4">
      <w:pPr>
        <w:pStyle w:val="Koptekst"/>
        <w:tabs>
          <w:tab w:val="clear" w:pos="4536"/>
          <w:tab w:val="clear" w:pos="9072"/>
        </w:tabs>
        <w:jc w:val="center"/>
        <w:rPr>
          <w:rFonts w:ascii="Arial" w:hAnsi="Arial" w:cs="Arial"/>
          <w:b/>
          <w:sz w:val="40"/>
        </w:rPr>
      </w:pPr>
    </w:p>
    <w:p w:rsidR="002775F4" w:rsidRDefault="002775F4" w:rsidP="002775F4">
      <w:pPr>
        <w:pStyle w:val="Koptekst"/>
        <w:tabs>
          <w:tab w:val="clear" w:pos="4536"/>
          <w:tab w:val="clear" w:pos="9072"/>
        </w:tabs>
        <w:jc w:val="center"/>
        <w:rPr>
          <w:rFonts w:ascii="Arial" w:hAnsi="Arial" w:cs="Arial"/>
          <w:b/>
          <w:sz w:val="18"/>
          <w:szCs w:val="18"/>
        </w:rPr>
      </w:pPr>
    </w:p>
    <w:p w:rsidR="002775F4" w:rsidRDefault="002775F4" w:rsidP="002775F4">
      <w:pPr>
        <w:pStyle w:val="Koptekst"/>
        <w:tabs>
          <w:tab w:val="clear" w:pos="4536"/>
          <w:tab w:val="clear" w:pos="9072"/>
        </w:tabs>
        <w:jc w:val="center"/>
        <w:rPr>
          <w:rFonts w:ascii="Arial" w:hAnsi="Arial" w:cs="Arial"/>
          <w:b/>
          <w:sz w:val="18"/>
          <w:szCs w:val="18"/>
        </w:rPr>
      </w:pPr>
    </w:p>
    <w:p w:rsidR="002775F4" w:rsidRDefault="002775F4" w:rsidP="002775F4">
      <w:pPr>
        <w:pStyle w:val="Koptekst"/>
        <w:tabs>
          <w:tab w:val="clear" w:pos="4536"/>
          <w:tab w:val="clear" w:pos="9072"/>
        </w:tabs>
        <w:jc w:val="center"/>
        <w:rPr>
          <w:rFonts w:ascii="Arial" w:hAnsi="Arial" w:cs="Arial"/>
          <w:b/>
          <w:sz w:val="18"/>
          <w:szCs w:val="18"/>
        </w:rPr>
      </w:pPr>
    </w:p>
    <w:p w:rsidR="002775F4" w:rsidRDefault="002775F4" w:rsidP="002775F4">
      <w:pPr>
        <w:pStyle w:val="Koptekst"/>
        <w:tabs>
          <w:tab w:val="clear" w:pos="4536"/>
          <w:tab w:val="clear" w:pos="9072"/>
        </w:tabs>
        <w:jc w:val="center"/>
        <w:rPr>
          <w:rFonts w:ascii="Arial" w:hAnsi="Arial" w:cs="Arial"/>
          <w:b/>
          <w:sz w:val="18"/>
          <w:szCs w:val="18"/>
        </w:rPr>
      </w:pPr>
      <w:r>
        <w:rPr>
          <w:rFonts w:ascii="Arial" w:hAnsi="Arial" w:cs="Arial"/>
          <w:b/>
          <w:sz w:val="18"/>
          <w:szCs w:val="18"/>
        </w:rPr>
        <w:t>Zie handleiding visitatie lidscholen</w:t>
      </w:r>
    </w:p>
    <w:p w:rsidR="002775F4" w:rsidRPr="00691933" w:rsidRDefault="002775F4" w:rsidP="002775F4">
      <w:pPr>
        <w:pStyle w:val="Koptekst"/>
        <w:tabs>
          <w:tab w:val="clear" w:pos="4536"/>
          <w:tab w:val="clear" w:pos="9072"/>
        </w:tabs>
        <w:jc w:val="center"/>
        <w:rPr>
          <w:rFonts w:ascii="Arial" w:hAnsi="Arial" w:cs="Arial"/>
          <w:b/>
          <w:sz w:val="18"/>
          <w:szCs w:val="18"/>
        </w:rPr>
      </w:pPr>
      <w:r w:rsidRPr="00691933">
        <w:rPr>
          <w:rFonts w:ascii="Arial" w:hAnsi="Arial" w:cs="Arial"/>
          <w:b/>
          <w:sz w:val="18"/>
          <w:szCs w:val="18"/>
        </w:rPr>
        <w:t>(Gebaseerd op Toetsingskader Erkenning Daltoninstellingen)</w:t>
      </w:r>
    </w:p>
    <w:p w:rsidR="002775F4" w:rsidRDefault="002775F4" w:rsidP="002775F4">
      <w:pPr>
        <w:pStyle w:val="Koptekst"/>
        <w:tabs>
          <w:tab w:val="clear" w:pos="4536"/>
          <w:tab w:val="clear" w:pos="9072"/>
        </w:tabs>
        <w:jc w:val="center"/>
        <w:rPr>
          <w:rFonts w:ascii="Arial" w:hAnsi="Arial" w:cs="Arial"/>
          <w:b/>
        </w:rPr>
      </w:pPr>
    </w:p>
    <w:tbl>
      <w:tblPr>
        <w:tblW w:w="9790" w:type="dxa"/>
        <w:tblBorders>
          <w:insideH w:val="single" w:sz="18" w:space="0" w:color="FFFFFF"/>
          <w:insideV w:val="single" w:sz="18" w:space="0" w:color="FFFFFF"/>
        </w:tblBorders>
        <w:tblLayout w:type="fixed"/>
        <w:tblLook w:val="0000" w:firstRow="0" w:lastRow="0" w:firstColumn="0" w:lastColumn="0" w:noHBand="0" w:noVBand="0"/>
      </w:tblPr>
      <w:tblGrid>
        <w:gridCol w:w="3850"/>
        <w:gridCol w:w="360"/>
        <w:gridCol w:w="900"/>
        <w:gridCol w:w="4680"/>
      </w:tblGrid>
      <w:tr w:rsidR="002775F4" w:rsidRPr="00E12F3B" w:rsidTr="00D70143">
        <w:tc>
          <w:tcPr>
            <w:tcW w:w="3850" w:type="dxa"/>
            <w:shd w:val="pct5" w:color="000000" w:fill="FFFFFF"/>
          </w:tcPr>
          <w:p w:rsidR="002775F4" w:rsidRPr="00563576" w:rsidRDefault="002775F4" w:rsidP="00D70143">
            <w:pPr>
              <w:pStyle w:val="Koptekst"/>
              <w:tabs>
                <w:tab w:val="clear" w:pos="4536"/>
                <w:tab w:val="clear" w:pos="9072"/>
              </w:tabs>
              <w:rPr>
                <w:rFonts w:ascii="Arial" w:hAnsi="Arial" w:cs="Arial"/>
              </w:rPr>
            </w:pPr>
            <w:r w:rsidRPr="00563576">
              <w:rPr>
                <w:rFonts w:ascii="Arial" w:hAnsi="Arial" w:cs="Arial"/>
              </w:rPr>
              <w:br w:type="page"/>
              <w:t>Naam school</w:t>
            </w:r>
          </w:p>
        </w:tc>
        <w:tc>
          <w:tcPr>
            <w:tcW w:w="5940" w:type="dxa"/>
            <w:gridSpan w:val="3"/>
            <w:shd w:val="pct5" w:color="000000" w:fill="FFFFFF"/>
          </w:tcPr>
          <w:p w:rsidR="002775F4" w:rsidRPr="00563576" w:rsidRDefault="002775F4" w:rsidP="00D70143">
            <w:pPr>
              <w:pStyle w:val="Koptekst"/>
              <w:tabs>
                <w:tab w:val="clear" w:pos="4536"/>
                <w:tab w:val="clear" w:pos="9072"/>
              </w:tabs>
              <w:rPr>
                <w:rFonts w:ascii="Arial" w:hAnsi="Arial" w:cs="Arial"/>
                <w:b/>
              </w:rPr>
            </w:pPr>
            <w:r>
              <w:rPr>
                <w:rFonts w:ascii="Arial" w:hAnsi="Arial" w:cs="Arial"/>
                <w:b/>
              </w:rPr>
              <w:t>Cbs ’t Jok</w:t>
            </w:r>
          </w:p>
        </w:tc>
      </w:tr>
      <w:tr w:rsidR="002775F4" w:rsidRPr="00E12F3B" w:rsidTr="00D70143">
        <w:tc>
          <w:tcPr>
            <w:tcW w:w="3850" w:type="dxa"/>
            <w:shd w:val="pct20" w:color="000000" w:fill="FFFFFF"/>
          </w:tcPr>
          <w:p w:rsidR="002775F4" w:rsidRPr="00563576" w:rsidRDefault="002775F4" w:rsidP="00D70143">
            <w:pPr>
              <w:pStyle w:val="Koptekst"/>
              <w:tabs>
                <w:tab w:val="clear" w:pos="4536"/>
                <w:tab w:val="clear" w:pos="9072"/>
              </w:tabs>
              <w:rPr>
                <w:rFonts w:ascii="Arial" w:hAnsi="Arial" w:cs="Arial"/>
              </w:rPr>
            </w:pPr>
            <w:r>
              <w:rPr>
                <w:rFonts w:ascii="Arial" w:hAnsi="Arial" w:cs="Arial"/>
              </w:rPr>
              <w:t>Adres</w:t>
            </w:r>
          </w:p>
        </w:tc>
        <w:tc>
          <w:tcPr>
            <w:tcW w:w="5940" w:type="dxa"/>
            <w:gridSpan w:val="3"/>
            <w:shd w:val="pct20" w:color="000000" w:fill="FFFFFF"/>
          </w:tcPr>
          <w:p w:rsidR="002775F4" w:rsidRPr="00563576" w:rsidRDefault="002775F4" w:rsidP="00D70143">
            <w:pPr>
              <w:pStyle w:val="Koptekst"/>
              <w:tabs>
                <w:tab w:val="clear" w:pos="4536"/>
                <w:tab w:val="clear" w:pos="9072"/>
              </w:tabs>
              <w:rPr>
                <w:rFonts w:ascii="Arial" w:hAnsi="Arial" w:cs="Arial"/>
              </w:rPr>
            </w:pPr>
            <w:r>
              <w:rPr>
                <w:rFonts w:ascii="Arial" w:hAnsi="Arial" w:cs="Arial"/>
              </w:rPr>
              <w:t>Duinweg Hoorn 1</w:t>
            </w:r>
          </w:p>
        </w:tc>
      </w:tr>
      <w:tr w:rsidR="002775F4" w:rsidRPr="00E12F3B" w:rsidTr="00D70143">
        <w:tc>
          <w:tcPr>
            <w:tcW w:w="3850" w:type="dxa"/>
            <w:shd w:val="pct5" w:color="000000" w:fill="FFFFFF"/>
          </w:tcPr>
          <w:p w:rsidR="002775F4" w:rsidRPr="00563576" w:rsidRDefault="002775F4" w:rsidP="00D70143">
            <w:pPr>
              <w:pStyle w:val="Koptekst"/>
              <w:tabs>
                <w:tab w:val="clear" w:pos="4536"/>
                <w:tab w:val="clear" w:pos="9072"/>
              </w:tabs>
              <w:rPr>
                <w:rFonts w:ascii="Arial" w:hAnsi="Arial" w:cs="Arial"/>
              </w:rPr>
            </w:pPr>
            <w:r w:rsidRPr="00563576">
              <w:rPr>
                <w:rFonts w:ascii="Arial" w:hAnsi="Arial" w:cs="Arial"/>
              </w:rPr>
              <w:t>Postcode en plaats</w:t>
            </w:r>
          </w:p>
        </w:tc>
        <w:tc>
          <w:tcPr>
            <w:tcW w:w="1260" w:type="dxa"/>
            <w:gridSpan w:val="2"/>
            <w:shd w:val="pct5" w:color="000000" w:fill="FFFFFF"/>
          </w:tcPr>
          <w:p w:rsidR="002775F4" w:rsidRPr="00563576" w:rsidRDefault="002775F4" w:rsidP="00D70143">
            <w:pPr>
              <w:pStyle w:val="Koptekst"/>
              <w:tabs>
                <w:tab w:val="clear" w:pos="4536"/>
                <w:tab w:val="clear" w:pos="9072"/>
              </w:tabs>
              <w:rPr>
                <w:rFonts w:ascii="Arial" w:hAnsi="Arial" w:cs="Arial"/>
              </w:rPr>
            </w:pPr>
            <w:r>
              <w:rPr>
                <w:rFonts w:ascii="Arial" w:hAnsi="Arial" w:cs="Arial"/>
              </w:rPr>
              <w:t xml:space="preserve">8896 KK </w:t>
            </w:r>
          </w:p>
        </w:tc>
        <w:tc>
          <w:tcPr>
            <w:tcW w:w="4680" w:type="dxa"/>
            <w:shd w:val="pct5" w:color="000000" w:fill="FFFFFF"/>
          </w:tcPr>
          <w:p w:rsidR="002775F4" w:rsidRPr="00563576" w:rsidRDefault="002775F4" w:rsidP="00D70143">
            <w:pPr>
              <w:pStyle w:val="Koptekst"/>
              <w:tabs>
                <w:tab w:val="clear" w:pos="4536"/>
                <w:tab w:val="clear" w:pos="9072"/>
              </w:tabs>
              <w:rPr>
                <w:rFonts w:ascii="Arial" w:hAnsi="Arial" w:cs="Arial"/>
              </w:rPr>
            </w:pPr>
            <w:r>
              <w:rPr>
                <w:rFonts w:ascii="Arial" w:hAnsi="Arial" w:cs="Arial"/>
              </w:rPr>
              <w:t>Hoorn Terschelling</w:t>
            </w:r>
          </w:p>
        </w:tc>
      </w:tr>
      <w:tr w:rsidR="002775F4" w:rsidRPr="00E12F3B" w:rsidTr="00D70143">
        <w:tc>
          <w:tcPr>
            <w:tcW w:w="3850" w:type="dxa"/>
            <w:shd w:val="pct20" w:color="000000" w:fill="FFFFFF"/>
          </w:tcPr>
          <w:p w:rsidR="002775F4" w:rsidRPr="00563576" w:rsidRDefault="002775F4" w:rsidP="00D70143">
            <w:pPr>
              <w:pStyle w:val="Koptekst"/>
              <w:tabs>
                <w:tab w:val="clear" w:pos="4536"/>
                <w:tab w:val="clear" w:pos="9072"/>
              </w:tabs>
              <w:rPr>
                <w:rFonts w:ascii="Arial" w:hAnsi="Arial" w:cs="Arial"/>
              </w:rPr>
            </w:pPr>
            <w:r w:rsidRPr="00563576">
              <w:rPr>
                <w:rFonts w:ascii="Arial" w:hAnsi="Arial" w:cs="Arial"/>
              </w:rPr>
              <w:t>E-mailadres school</w:t>
            </w:r>
          </w:p>
        </w:tc>
        <w:tc>
          <w:tcPr>
            <w:tcW w:w="5940" w:type="dxa"/>
            <w:gridSpan w:val="3"/>
            <w:shd w:val="pct20" w:color="000000" w:fill="FFFFFF"/>
          </w:tcPr>
          <w:p w:rsidR="002775F4" w:rsidRPr="00563576" w:rsidRDefault="002775F4" w:rsidP="00D70143">
            <w:pPr>
              <w:pStyle w:val="Koptekst"/>
              <w:tabs>
                <w:tab w:val="clear" w:pos="4536"/>
                <w:tab w:val="clear" w:pos="9072"/>
              </w:tabs>
              <w:rPr>
                <w:rFonts w:ascii="Arial" w:hAnsi="Arial" w:cs="Arial"/>
              </w:rPr>
            </w:pPr>
            <w:r>
              <w:rPr>
                <w:rFonts w:ascii="Arial" w:hAnsi="Arial" w:cs="Arial"/>
              </w:rPr>
              <w:t>cbsjok@basisonderwijsterschelling.nl</w:t>
            </w:r>
          </w:p>
        </w:tc>
      </w:tr>
      <w:tr w:rsidR="002775F4" w:rsidRPr="00E12F3B" w:rsidTr="00D70143">
        <w:tc>
          <w:tcPr>
            <w:tcW w:w="3850" w:type="dxa"/>
            <w:shd w:val="pct5" w:color="000000" w:fill="FFFFFF"/>
          </w:tcPr>
          <w:p w:rsidR="002775F4" w:rsidRPr="00563576" w:rsidRDefault="002775F4" w:rsidP="00D70143">
            <w:pPr>
              <w:pStyle w:val="Koptekst"/>
              <w:tabs>
                <w:tab w:val="clear" w:pos="4536"/>
                <w:tab w:val="clear" w:pos="9072"/>
              </w:tabs>
              <w:rPr>
                <w:rFonts w:ascii="Arial" w:hAnsi="Arial" w:cs="Arial"/>
                <w:lang w:val="fr-FR"/>
              </w:rPr>
            </w:pPr>
            <w:r w:rsidRPr="00563576">
              <w:rPr>
                <w:rFonts w:ascii="Arial" w:hAnsi="Arial" w:cs="Arial"/>
                <w:lang w:val="fr-FR"/>
              </w:rPr>
              <w:t>Directeur</w:t>
            </w:r>
          </w:p>
        </w:tc>
        <w:tc>
          <w:tcPr>
            <w:tcW w:w="5940" w:type="dxa"/>
            <w:gridSpan w:val="3"/>
            <w:shd w:val="pct5" w:color="000000" w:fill="FFFFFF"/>
          </w:tcPr>
          <w:p w:rsidR="002775F4" w:rsidRPr="00563576" w:rsidRDefault="002775F4" w:rsidP="00D70143">
            <w:pPr>
              <w:pStyle w:val="Koptekst"/>
              <w:tabs>
                <w:tab w:val="clear" w:pos="4536"/>
                <w:tab w:val="clear" w:pos="9072"/>
              </w:tabs>
              <w:rPr>
                <w:rFonts w:ascii="Arial" w:hAnsi="Arial" w:cs="Arial"/>
                <w:lang w:val="fr-FR"/>
              </w:rPr>
            </w:pPr>
            <w:r>
              <w:rPr>
                <w:rFonts w:ascii="Arial" w:hAnsi="Arial" w:cs="Arial"/>
                <w:b/>
                <w:lang w:val="fr-FR"/>
              </w:rPr>
              <w:t>Gerard van de Haar (interim)</w:t>
            </w:r>
            <w:r w:rsidRPr="00563576">
              <w:rPr>
                <w:rFonts w:ascii="Arial" w:hAnsi="Arial" w:cs="Arial"/>
                <w:b/>
                <w:lang w:val="fr-FR"/>
              </w:rPr>
              <w:tab/>
            </w:r>
            <w:r w:rsidRPr="00563576">
              <w:rPr>
                <w:rFonts w:ascii="Arial" w:hAnsi="Arial" w:cs="Arial"/>
                <w:b/>
                <w:lang w:val="fr-FR"/>
              </w:rPr>
              <w:tab/>
            </w:r>
          </w:p>
        </w:tc>
      </w:tr>
      <w:tr w:rsidR="002775F4" w:rsidRPr="00E12F3B" w:rsidTr="00D70143">
        <w:tc>
          <w:tcPr>
            <w:tcW w:w="3850" w:type="dxa"/>
            <w:shd w:val="pct20" w:color="000000" w:fill="FFFFFF"/>
          </w:tcPr>
          <w:p w:rsidR="002775F4" w:rsidRPr="00563576" w:rsidRDefault="002775F4" w:rsidP="00D70143">
            <w:pPr>
              <w:pStyle w:val="Koptekst"/>
              <w:tabs>
                <w:tab w:val="clear" w:pos="4536"/>
                <w:tab w:val="clear" w:pos="9072"/>
              </w:tabs>
              <w:rPr>
                <w:rFonts w:ascii="Arial" w:hAnsi="Arial" w:cs="Arial"/>
                <w:lang w:val="fr-FR"/>
              </w:rPr>
            </w:pPr>
            <w:r w:rsidRPr="00563576">
              <w:rPr>
                <w:rFonts w:ascii="Arial" w:hAnsi="Arial" w:cs="Arial"/>
                <w:lang w:val="fr-FR"/>
              </w:rPr>
              <w:t>Adjunct-directeur</w:t>
            </w:r>
          </w:p>
        </w:tc>
        <w:tc>
          <w:tcPr>
            <w:tcW w:w="5940" w:type="dxa"/>
            <w:gridSpan w:val="3"/>
            <w:shd w:val="pct20" w:color="000000" w:fill="FFFFFF"/>
          </w:tcPr>
          <w:p w:rsidR="002775F4" w:rsidRPr="00563576" w:rsidRDefault="002775F4" w:rsidP="00D70143">
            <w:pPr>
              <w:rPr>
                <w:rFonts w:ascii="Arial" w:hAnsi="Arial" w:cs="Arial"/>
                <w:b/>
                <w:lang w:val="fr-FR"/>
              </w:rPr>
            </w:pPr>
          </w:p>
        </w:tc>
      </w:tr>
      <w:tr w:rsidR="002775F4" w:rsidRPr="00E12F3B" w:rsidTr="00D70143">
        <w:tc>
          <w:tcPr>
            <w:tcW w:w="3850" w:type="dxa"/>
            <w:shd w:val="pct5" w:color="000000" w:fill="FFFFFF"/>
          </w:tcPr>
          <w:p w:rsidR="002775F4" w:rsidRPr="00563576" w:rsidRDefault="002775F4" w:rsidP="00D70143">
            <w:pPr>
              <w:pStyle w:val="Koptekst"/>
              <w:tabs>
                <w:tab w:val="clear" w:pos="4536"/>
                <w:tab w:val="clear" w:pos="9072"/>
              </w:tabs>
              <w:rPr>
                <w:rFonts w:ascii="Arial" w:hAnsi="Arial" w:cs="Arial"/>
              </w:rPr>
            </w:pPr>
            <w:r w:rsidRPr="00563576">
              <w:rPr>
                <w:rFonts w:ascii="Arial" w:hAnsi="Arial" w:cs="Arial"/>
              </w:rPr>
              <w:t xml:space="preserve">Daltoncoördinator </w:t>
            </w:r>
          </w:p>
        </w:tc>
        <w:tc>
          <w:tcPr>
            <w:tcW w:w="5940" w:type="dxa"/>
            <w:gridSpan w:val="3"/>
            <w:shd w:val="pct5" w:color="000000" w:fill="FFFFFF"/>
          </w:tcPr>
          <w:p w:rsidR="002775F4" w:rsidRPr="00563576" w:rsidRDefault="002775F4" w:rsidP="00D70143">
            <w:pPr>
              <w:rPr>
                <w:rFonts w:ascii="Arial" w:hAnsi="Arial" w:cs="Arial"/>
              </w:rPr>
            </w:pPr>
            <w:r>
              <w:rPr>
                <w:rFonts w:ascii="Arial" w:hAnsi="Arial" w:cs="Arial"/>
              </w:rPr>
              <w:t>Sietske de Bos</w:t>
            </w:r>
          </w:p>
        </w:tc>
      </w:tr>
      <w:tr w:rsidR="002775F4" w:rsidRPr="00E12F3B" w:rsidTr="00D70143">
        <w:tc>
          <w:tcPr>
            <w:tcW w:w="3850" w:type="dxa"/>
            <w:shd w:val="pct20" w:color="000000" w:fill="FFFFFF"/>
          </w:tcPr>
          <w:p w:rsidR="002775F4" w:rsidRPr="00563576" w:rsidRDefault="002775F4" w:rsidP="00D70143">
            <w:pPr>
              <w:pStyle w:val="Koptekst"/>
              <w:tabs>
                <w:tab w:val="clear" w:pos="4536"/>
                <w:tab w:val="clear" w:pos="9072"/>
              </w:tabs>
              <w:rPr>
                <w:rFonts w:ascii="Arial" w:hAnsi="Arial" w:cs="Arial"/>
              </w:rPr>
            </w:pPr>
            <w:r w:rsidRPr="00563576">
              <w:rPr>
                <w:rFonts w:ascii="Arial" w:hAnsi="Arial" w:cs="Arial"/>
              </w:rPr>
              <w:t xml:space="preserve">Aantal groepen/ klassen (VO) </w:t>
            </w:r>
          </w:p>
        </w:tc>
        <w:tc>
          <w:tcPr>
            <w:tcW w:w="5940" w:type="dxa"/>
            <w:gridSpan w:val="3"/>
            <w:shd w:val="pct20" w:color="000000" w:fill="FFFFFF"/>
          </w:tcPr>
          <w:p w:rsidR="002775F4" w:rsidRPr="00563576" w:rsidRDefault="002775F4" w:rsidP="00D70143">
            <w:pPr>
              <w:rPr>
                <w:rFonts w:ascii="Arial" w:hAnsi="Arial" w:cs="Arial"/>
              </w:rPr>
            </w:pPr>
            <w:r>
              <w:rPr>
                <w:rFonts w:ascii="Arial" w:hAnsi="Arial" w:cs="Arial"/>
              </w:rPr>
              <w:t>4</w:t>
            </w:r>
          </w:p>
        </w:tc>
      </w:tr>
      <w:tr w:rsidR="002775F4" w:rsidRPr="00E12F3B" w:rsidTr="00D70143">
        <w:tc>
          <w:tcPr>
            <w:tcW w:w="3850" w:type="dxa"/>
            <w:shd w:val="pct5" w:color="000000" w:fill="FFFFFF"/>
          </w:tcPr>
          <w:p w:rsidR="002775F4" w:rsidRPr="00563576" w:rsidRDefault="002775F4" w:rsidP="00D70143">
            <w:pPr>
              <w:pStyle w:val="Koptekst"/>
              <w:tabs>
                <w:tab w:val="clear" w:pos="4536"/>
                <w:tab w:val="clear" w:pos="9072"/>
              </w:tabs>
              <w:rPr>
                <w:rFonts w:ascii="Arial" w:hAnsi="Arial" w:cs="Arial"/>
              </w:rPr>
            </w:pPr>
            <w:r w:rsidRPr="00563576">
              <w:rPr>
                <w:rFonts w:ascii="Arial" w:hAnsi="Arial" w:cs="Arial"/>
              </w:rPr>
              <w:t>Aantal leerlingen</w:t>
            </w:r>
          </w:p>
        </w:tc>
        <w:tc>
          <w:tcPr>
            <w:tcW w:w="5940" w:type="dxa"/>
            <w:gridSpan w:val="3"/>
            <w:shd w:val="pct5" w:color="000000" w:fill="FFFFFF"/>
          </w:tcPr>
          <w:p w:rsidR="002775F4" w:rsidRPr="00563576" w:rsidRDefault="002775F4" w:rsidP="00D70143">
            <w:pPr>
              <w:pStyle w:val="Koptekst"/>
              <w:tabs>
                <w:tab w:val="clear" w:pos="4536"/>
                <w:tab w:val="clear" w:pos="9072"/>
              </w:tabs>
              <w:rPr>
                <w:rFonts w:ascii="Arial" w:hAnsi="Arial" w:cs="Arial"/>
              </w:rPr>
            </w:pPr>
            <w:r>
              <w:rPr>
                <w:rFonts w:ascii="Arial" w:hAnsi="Arial" w:cs="Arial"/>
              </w:rPr>
              <w:t>57</w:t>
            </w:r>
          </w:p>
        </w:tc>
      </w:tr>
      <w:tr w:rsidR="002775F4" w:rsidRPr="00E12F3B" w:rsidTr="00D70143">
        <w:tc>
          <w:tcPr>
            <w:tcW w:w="3850" w:type="dxa"/>
            <w:shd w:val="pct20" w:color="000000" w:fill="FFFFFF"/>
          </w:tcPr>
          <w:p w:rsidR="002775F4" w:rsidRPr="00563576" w:rsidRDefault="002775F4" w:rsidP="00D70143">
            <w:pPr>
              <w:pStyle w:val="Koptekst"/>
              <w:tabs>
                <w:tab w:val="clear" w:pos="4536"/>
                <w:tab w:val="clear" w:pos="9072"/>
              </w:tabs>
              <w:rPr>
                <w:rFonts w:ascii="Arial" w:hAnsi="Arial" w:cs="Arial"/>
              </w:rPr>
            </w:pPr>
            <w:r w:rsidRPr="00563576">
              <w:rPr>
                <w:rFonts w:ascii="Arial" w:hAnsi="Arial" w:cs="Arial"/>
              </w:rPr>
              <w:t xml:space="preserve">Populatie (PO)/ schoolsoort (VO) </w:t>
            </w:r>
          </w:p>
        </w:tc>
        <w:tc>
          <w:tcPr>
            <w:tcW w:w="5940" w:type="dxa"/>
            <w:gridSpan w:val="3"/>
            <w:shd w:val="pct20" w:color="000000" w:fill="FFFFFF"/>
          </w:tcPr>
          <w:p w:rsidR="002775F4" w:rsidRPr="00563576" w:rsidRDefault="002775F4" w:rsidP="00D70143">
            <w:pPr>
              <w:pStyle w:val="Koptekst"/>
              <w:tabs>
                <w:tab w:val="clear" w:pos="4536"/>
                <w:tab w:val="clear" w:pos="9072"/>
              </w:tabs>
              <w:rPr>
                <w:rFonts w:ascii="Arial" w:hAnsi="Arial" w:cs="Arial"/>
                <w:b/>
              </w:rPr>
            </w:pPr>
            <w:r>
              <w:rPr>
                <w:rFonts w:ascii="Arial" w:hAnsi="Arial" w:cs="Arial"/>
                <w:b/>
              </w:rPr>
              <w:t>PO</w:t>
            </w:r>
          </w:p>
        </w:tc>
      </w:tr>
      <w:tr w:rsidR="002775F4" w:rsidRPr="00E12F3B" w:rsidTr="00D70143">
        <w:tc>
          <w:tcPr>
            <w:tcW w:w="3850" w:type="dxa"/>
            <w:shd w:val="pct5" w:color="000000" w:fill="FFFFFF"/>
          </w:tcPr>
          <w:p w:rsidR="002775F4" w:rsidRPr="00563576" w:rsidRDefault="002775F4" w:rsidP="00D70143">
            <w:pPr>
              <w:pStyle w:val="Koptekst"/>
              <w:tabs>
                <w:tab w:val="clear" w:pos="4536"/>
                <w:tab w:val="clear" w:pos="9072"/>
              </w:tabs>
              <w:rPr>
                <w:rFonts w:ascii="Arial" w:hAnsi="Arial" w:cs="Arial"/>
              </w:rPr>
            </w:pPr>
            <w:r w:rsidRPr="00563576">
              <w:rPr>
                <w:rFonts w:ascii="Arial" w:hAnsi="Arial" w:cs="Arial"/>
              </w:rPr>
              <w:t>Aantal leraren</w:t>
            </w:r>
          </w:p>
        </w:tc>
        <w:tc>
          <w:tcPr>
            <w:tcW w:w="5940" w:type="dxa"/>
            <w:gridSpan w:val="3"/>
            <w:shd w:val="pct5" w:color="000000" w:fill="FFFFFF"/>
          </w:tcPr>
          <w:p w:rsidR="002775F4" w:rsidRPr="00563576" w:rsidRDefault="002775F4" w:rsidP="00D70143">
            <w:pPr>
              <w:pStyle w:val="Koptekst"/>
              <w:tabs>
                <w:tab w:val="clear" w:pos="4536"/>
                <w:tab w:val="clear" w:pos="9072"/>
              </w:tabs>
              <w:rPr>
                <w:rFonts w:ascii="Arial" w:hAnsi="Arial" w:cs="Arial"/>
              </w:rPr>
            </w:pPr>
            <w:r>
              <w:rPr>
                <w:rFonts w:ascii="Arial" w:hAnsi="Arial" w:cs="Arial"/>
              </w:rPr>
              <w:t>7</w:t>
            </w:r>
          </w:p>
        </w:tc>
      </w:tr>
      <w:tr w:rsidR="002775F4" w:rsidRPr="00E12F3B" w:rsidTr="00D70143">
        <w:tc>
          <w:tcPr>
            <w:tcW w:w="3850" w:type="dxa"/>
            <w:shd w:val="pct20" w:color="000000" w:fill="FFFFFF"/>
          </w:tcPr>
          <w:p w:rsidR="002775F4" w:rsidRPr="00563576" w:rsidRDefault="002775F4" w:rsidP="00D70143">
            <w:pPr>
              <w:pStyle w:val="Koptekst"/>
              <w:tabs>
                <w:tab w:val="clear" w:pos="4536"/>
                <w:tab w:val="clear" w:pos="9072"/>
              </w:tabs>
              <w:rPr>
                <w:rFonts w:ascii="Arial" w:hAnsi="Arial" w:cs="Arial"/>
              </w:rPr>
            </w:pPr>
            <w:r w:rsidRPr="00563576">
              <w:rPr>
                <w:rFonts w:ascii="Arial" w:hAnsi="Arial" w:cs="Arial"/>
              </w:rPr>
              <w:t>In bezit van Daltoncertificaat</w:t>
            </w:r>
          </w:p>
        </w:tc>
        <w:tc>
          <w:tcPr>
            <w:tcW w:w="5940" w:type="dxa"/>
            <w:gridSpan w:val="3"/>
            <w:shd w:val="pct20" w:color="000000" w:fill="FFFFFF"/>
          </w:tcPr>
          <w:p w:rsidR="002775F4" w:rsidRPr="00563576" w:rsidRDefault="002775F4" w:rsidP="00D70143">
            <w:pPr>
              <w:pStyle w:val="Koptekst"/>
              <w:tabs>
                <w:tab w:val="clear" w:pos="4536"/>
                <w:tab w:val="clear" w:pos="9072"/>
              </w:tabs>
              <w:rPr>
                <w:rFonts w:ascii="Arial" w:hAnsi="Arial" w:cs="Arial"/>
              </w:rPr>
            </w:pPr>
            <w:r>
              <w:rPr>
                <w:rFonts w:ascii="Arial" w:hAnsi="Arial" w:cs="Arial"/>
              </w:rPr>
              <w:t>4</w:t>
            </w:r>
          </w:p>
        </w:tc>
      </w:tr>
      <w:tr w:rsidR="002775F4" w:rsidRPr="00E12F3B" w:rsidTr="00D70143">
        <w:tc>
          <w:tcPr>
            <w:tcW w:w="3850" w:type="dxa"/>
            <w:shd w:val="pct5" w:color="000000" w:fill="FFFFFF"/>
          </w:tcPr>
          <w:p w:rsidR="002775F4" w:rsidRPr="00563576" w:rsidRDefault="002775F4" w:rsidP="00D70143">
            <w:pPr>
              <w:pStyle w:val="Koptekst"/>
              <w:tabs>
                <w:tab w:val="clear" w:pos="4536"/>
                <w:tab w:val="clear" w:pos="9072"/>
              </w:tabs>
              <w:rPr>
                <w:rFonts w:ascii="Arial" w:hAnsi="Arial" w:cs="Arial"/>
              </w:rPr>
            </w:pPr>
            <w:r w:rsidRPr="00563576">
              <w:rPr>
                <w:rFonts w:ascii="Arial" w:hAnsi="Arial" w:cs="Arial"/>
              </w:rPr>
              <w:t xml:space="preserve">Bezig met Daltoncursus </w:t>
            </w:r>
          </w:p>
        </w:tc>
        <w:tc>
          <w:tcPr>
            <w:tcW w:w="5940" w:type="dxa"/>
            <w:gridSpan w:val="3"/>
            <w:shd w:val="pct5" w:color="000000" w:fill="FFFFFF"/>
          </w:tcPr>
          <w:p w:rsidR="002775F4" w:rsidRPr="00563576" w:rsidRDefault="002775F4" w:rsidP="00D70143">
            <w:pPr>
              <w:pStyle w:val="Koptekst"/>
              <w:tabs>
                <w:tab w:val="clear" w:pos="4536"/>
                <w:tab w:val="clear" w:pos="9072"/>
              </w:tabs>
              <w:rPr>
                <w:rFonts w:ascii="Arial" w:hAnsi="Arial" w:cs="Arial"/>
                <w:b/>
              </w:rPr>
            </w:pPr>
            <w:r>
              <w:rPr>
                <w:rFonts w:ascii="Arial" w:hAnsi="Arial" w:cs="Arial"/>
                <w:b/>
              </w:rPr>
              <w:t>0</w:t>
            </w:r>
          </w:p>
        </w:tc>
      </w:tr>
      <w:tr w:rsidR="002775F4" w:rsidRPr="00E12F3B" w:rsidTr="00D70143">
        <w:tc>
          <w:tcPr>
            <w:tcW w:w="3850" w:type="dxa"/>
            <w:shd w:val="pct20" w:color="000000" w:fill="FFFFFF"/>
          </w:tcPr>
          <w:p w:rsidR="002775F4" w:rsidRPr="00563576" w:rsidRDefault="002775F4" w:rsidP="00D70143">
            <w:pPr>
              <w:pStyle w:val="Kop4"/>
              <w:rPr>
                <w:rFonts w:ascii="Arial" w:hAnsi="Arial" w:cs="Arial"/>
                <w:b w:val="0"/>
                <w:sz w:val="24"/>
              </w:rPr>
            </w:pPr>
            <w:r w:rsidRPr="00563576">
              <w:rPr>
                <w:rFonts w:ascii="Arial" w:hAnsi="Arial" w:cs="Arial"/>
                <w:b w:val="0"/>
                <w:sz w:val="24"/>
              </w:rPr>
              <w:t>Nevenvestigingen</w:t>
            </w:r>
          </w:p>
        </w:tc>
        <w:tc>
          <w:tcPr>
            <w:tcW w:w="5940" w:type="dxa"/>
            <w:gridSpan w:val="3"/>
            <w:shd w:val="pct20" w:color="000000" w:fill="FFFFFF"/>
          </w:tcPr>
          <w:p w:rsidR="002775F4" w:rsidRPr="00563576" w:rsidRDefault="002775F4" w:rsidP="00D70143">
            <w:pPr>
              <w:pStyle w:val="Koptekst"/>
              <w:tabs>
                <w:tab w:val="clear" w:pos="4536"/>
                <w:tab w:val="clear" w:pos="9072"/>
              </w:tabs>
              <w:rPr>
                <w:rFonts w:ascii="Arial" w:hAnsi="Arial" w:cs="Arial"/>
              </w:rPr>
            </w:pPr>
            <w:r w:rsidRPr="00563576">
              <w:rPr>
                <w:rFonts w:ascii="Arial" w:hAnsi="Arial" w:cs="Arial"/>
              </w:rPr>
              <w:t xml:space="preserve"> nee</w:t>
            </w:r>
          </w:p>
        </w:tc>
      </w:tr>
      <w:tr w:rsidR="002775F4" w:rsidRPr="00E12F3B" w:rsidTr="00D70143">
        <w:tc>
          <w:tcPr>
            <w:tcW w:w="3850" w:type="dxa"/>
            <w:shd w:val="pct5" w:color="000000" w:fill="FFFFFF"/>
          </w:tcPr>
          <w:p w:rsidR="002775F4" w:rsidRPr="00563576" w:rsidRDefault="002775F4" w:rsidP="00D70143">
            <w:pPr>
              <w:pStyle w:val="Kop4"/>
              <w:rPr>
                <w:rFonts w:ascii="Arial" w:hAnsi="Arial" w:cs="Arial"/>
                <w:b w:val="0"/>
                <w:sz w:val="24"/>
              </w:rPr>
            </w:pPr>
            <w:r w:rsidRPr="00563576">
              <w:rPr>
                <w:rFonts w:ascii="Arial" w:hAnsi="Arial" w:cs="Arial"/>
                <w:b w:val="0"/>
                <w:sz w:val="24"/>
              </w:rPr>
              <w:t>Stand van zaken inspectie</w:t>
            </w:r>
          </w:p>
        </w:tc>
        <w:tc>
          <w:tcPr>
            <w:tcW w:w="5940" w:type="dxa"/>
            <w:gridSpan w:val="3"/>
            <w:shd w:val="pct5" w:color="000000" w:fill="FFFFFF"/>
          </w:tcPr>
          <w:p w:rsidR="002775F4" w:rsidRPr="00563576" w:rsidRDefault="002775F4" w:rsidP="00D70143">
            <w:pPr>
              <w:pStyle w:val="Koptekst"/>
              <w:tabs>
                <w:tab w:val="clear" w:pos="4536"/>
                <w:tab w:val="clear" w:pos="9072"/>
              </w:tabs>
              <w:rPr>
                <w:rFonts w:ascii="Arial" w:hAnsi="Arial" w:cs="Arial"/>
              </w:rPr>
            </w:pPr>
            <w:r>
              <w:rPr>
                <w:rFonts w:ascii="Arial" w:hAnsi="Arial" w:cs="Arial"/>
              </w:rPr>
              <w:t>basisarrangement</w:t>
            </w:r>
          </w:p>
        </w:tc>
      </w:tr>
      <w:tr w:rsidR="002775F4" w:rsidRPr="00E12F3B" w:rsidTr="00D70143">
        <w:tc>
          <w:tcPr>
            <w:tcW w:w="3850" w:type="dxa"/>
            <w:shd w:val="pct20" w:color="000000" w:fill="FFFFFF"/>
          </w:tcPr>
          <w:p w:rsidR="002775F4" w:rsidRPr="00563576" w:rsidRDefault="002775F4" w:rsidP="00D70143">
            <w:pPr>
              <w:pStyle w:val="Koptekst"/>
              <w:tabs>
                <w:tab w:val="clear" w:pos="4536"/>
                <w:tab w:val="clear" w:pos="9072"/>
              </w:tabs>
              <w:rPr>
                <w:rFonts w:ascii="Arial" w:hAnsi="Arial" w:cs="Arial"/>
                <w:b/>
              </w:rPr>
            </w:pPr>
            <w:r w:rsidRPr="00563576">
              <w:rPr>
                <w:rFonts w:ascii="Arial" w:hAnsi="Arial" w:cs="Arial"/>
                <w:b/>
              </w:rPr>
              <w:t>Visitatieteam</w:t>
            </w:r>
          </w:p>
        </w:tc>
        <w:tc>
          <w:tcPr>
            <w:tcW w:w="5940" w:type="dxa"/>
            <w:gridSpan w:val="3"/>
            <w:shd w:val="pct20" w:color="000000" w:fill="FFFFFF"/>
          </w:tcPr>
          <w:p w:rsidR="002775F4" w:rsidRPr="00563576" w:rsidRDefault="002775F4" w:rsidP="00D70143">
            <w:pPr>
              <w:pStyle w:val="Koptekst"/>
              <w:tabs>
                <w:tab w:val="clear" w:pos="4536"/>
                <w:tab w:val="clear" w:pos="9072"/>
              </w:tabs>
              <w:rPr>
                <w:rFonts w:ascii="Arial" w:hAnsi="Arial" w:cs="Arial"/>
              </w:rPr>
            </w:pPr>
          </w:p>
        </w:tc>
      </w:tr>
      <w:tr w:rsidR="002775F4" w:rsidRPr="00E12F3B" w:rsidTr="00D70143">
        <w:tc>
          <w:tcPr>
            <w:tcW w:w="3850" w:type="dxa"/>
            <w:shd w:val="pct5" w:color="000000" w:fill="FFFFFF"/>
          </w:tcPr>
          <w:p w:rsidR="002775F4" w:rsidRPr="00563576" w:rsidRDefault="002775F4" w:rsidP="00D70143">
            <w:pPr>
              <w:pStyle w:val="Koptekst"/>
              <w:tabs>
                <w:tab w:val="clear" w:pos="4536"/>
                <w:tab w:val="clear" w:pos="9072"/>
              </w:tabs>
              <w:rPr>
                <w:rFonts w:ascii="Arial" w:hAnsi="Arial" w:cs="Arial"/>
              </w:rPr>
            </w:pPr>
            <w:r w:rsidRPr="00563576">
              <w:rPr>
                <w:rFonts w:ascii="Arial" w:hAnsi="Arial" w:cs="Arial"/>
              </w:rPr>
              <w:t>Voorzitter</w:t>
            </w:r>
          </w:p>
        </w:tc>
        <w:tc>
          <w:tcPr>
            <w:tcW w:w="5940" w:type="dxa"/>
            <w:gridSpan w:val="3"/>
            <w:shd w:val="pct5" w:color="000000" w:fill="FFFFFF"/>
          </w:tcPr>
          <w:p w:rsidR="002775F4" w:rsidRPr="00563576" w:rsidRDefault="002775F4" w:rsidP="00D70143">
            <w:pPr>
              <w:pStyle w:val="Koptekst"/>
              <w:tabs>
                <w:tab w:val="clear" w:pos="4536"/>
                <w:tab w:val="clear" w:pos="9072"/>
              </w:tabs>
              <w:rPr>
                <w:rFonts w:ascii="Arial" w:hAnsi="Arial" w:cs="Arial"/>
                <w:b/>
              </w:rPr>
            </w:pPr>
            <w:r w:rsidRPr="00563576">
              <w:rPr>
                <w:rFonts w:ascii="Arial" w:hAnsi="Arial" w:cs="Arial"/>
              </w:rPr>
              <w:t>dhr.</w:t>
            </w:r>
            <w:r>
              <w:rPr>
                <w:rFonts w:ascii="Arial" w:hAnsi="Arial" w:cs="Arial"/>
              </w:rPr>
              <w:t xml:space="preserve"> J. Veltman</w:t>
            </w:r>
          </w:p>
        </w:tc>
      </w:tr>
      <w:tr w:rsidR="002775F4" w:rsidRPr="00E12F3B" w:rsidTr="00D70143">
        <w:tc>
          <w:tcPr>
            <w:tcW w:w="3850" w:type="dxa"/>
            <w:shd w:val="pct20" w:color="000000" w:fill="FFFFFF"/>
          </w:tcPr>
          <w:p w:rsidR="002775F4" w:rsidRPr="00563576" w:rsidRDefault="002775F4" w:rsidP="00D70143">
            <w:pPr>
              <w:pStyle w:val="Koptekst"/>
              <w:tabs>
                <w:tab w:val="clear" w:pos="4536"/>
                <w:tab w:val="clear" w:pos="9072"/>
              </w:tabs>
              <w:rPr>
                <w:rFonts w:ascii="Arial" w:hAnsi="Arial" w:cs="Arial"/>
              </w:rPr>
            </w:pPr>
            <w:r w:rsidRPr="00563576">
              <w:rPr>
                <w:rFonts w:ascii="Arial" w:hAnsi="Arial" w:cs="Arial"/>
              </w:rPr>
              <w:t>Lid 1.</w:t>
            </w:r>
          </w:p>
        </w:tc>
        <w:tc>
          <w:tcPr>
            <w:tcW w:w="5940" w:type="dxa"/>
            <w:gridSpan w:val="3"/>
            <w:shd w:val="pct20" w:color="000000" w:fill="FFFFFF"/>
          </w:tcPr>
          <w:p w:rsidR="002775F4" w:rsidRPr="00563576" w:rsidRDefault="002775F4" w:rsidP="00D70143">
            <w:pPr>
              <w:pStyle w:val="Koptekst"/>
              <w:tabs>
                <w:tab w:val="clear" w:pos="4536"/>
                <w:tab w:val="clear" w:pos="9072"/>
              </w:tabs>
              <w:rPr>
                <w:rFonts w:ascii="Arial" w:hAnsi="Arial" w:cs="Arial"/>
                <w:b/>
              </w:rPr>
            </w:pPr>
            <w:r w:rsidRPr="00563576">
              <w:rPr>
                <w:rFonts w:ascii="Arial" w:hAnsi="Arial" w:cs="Arial"/>
              </w:rPr>
              <w:t>dhr.</w:t>
            </w:r>
            <w:r>
              <w:rPr>
                <w:rFonts w:ascii="Arial" w:hAnsi="Arial" w:cs="Arial"/>
              </w:rPr>
              <w:t xml:space="preserve"> J. van der Velde</w:t>
            </w:r>
          </w:p>
        </w:tc>
      </w:tr>
      <w:tr w:rsidR="002775F4" w:rsidRPr="00E12F3B" w:rsidTr="00D70143">
        <w:tc>
          <w:tcPr>
            <w:tcW w:w="3850" w:type="dxa"/>
            <w:shd w:val="pct5" w:color="000000" w:fill="FFFFFF"/>
          </w:tcPr>
          <w:p w:rsidR="002775F4" w:rsidRPr="00563576" w:rsidRDefault="002775F4" w:rsidP="00D70143">
            <w:pPr>
              <w:pStyle w:val="Koptekst"/>
              <w:tabs>
                <w:tab w:val="clear" w:pos="4536"/>
                <w:tab w:val="clear" w:pos="9072"/>
              </w:tabs>
              <w:rPr>
                <w:rFonts w:ascii="Arial" w:hAnsi="Arial" w:cs="Arial"/>
              </w:rPr>
            </w:pPr>
            <w:r w:rsidRPr="00563576">
              <w:rPr>
                <w:rFonts w:ascii="Arial" w:hAnsi="Arial" w:cs="Arial"/>
              </w:rPr>
              <w:t>Lid 2.</w:t>
            </w:r>
          </w:p>
        </w:tc>
        <w:tc>
          <w:tcPr>
            <w:tcW w:w="5940" w:type="dxa"/>
            <w:gridSpan w:val="3"/>
            <w:shd w:val="pct5" w:color="000000" w:fill="FFFFFF"/>
          </w:tcPr>
          <w:p w:rsidR="002775F4" w:rsidRPr="00563576" w:rsidRDefault="002775F4" w:rsidP="00D70143">
            <w:pPr>
              <w:pStyle w:val="Koptekst"/>
              <w:tabs>
                <w:tab w:val="clear" w:pos="4536"/>
                <w:tab w:val="clear" w:pos="9072"/>
              </w:tabs>
              <w:rPr>
                <w:rFonts w:ascii="Arial" w:hAnsi="Arial" w:cs="Arial"/>
                <w:b/>
              </w:rPr>
            </w:pPr>
            <w:r w:rsidRPr="00563576">
              <w:rPr>
                <w:rFonts w:ascii="Arial" w:hAnsi="Arial" w:cs="Arial"/>
              </w:rPr>
              <w:t>dhr./mevr.</w:t>
            </w:r>
          </w:p>
        </w:tc>
      </w:tr>
      <w:tr w:rsidR="002775F4" w:rsidRPr="00E12F3B" w:rsidTr="00D70143">
        <w:tc>
          <w:tcPr>
            <w:tcW w:w="3850" w:type="dxa"/>
            <w:shd w:val="pct20" w:color="000000" w:fill="FFFFFF"/>
          </w:tcPr>
          <w:p w:rsidR="002775F4" w:rsidRPr="00563576" w:rsidRDefault="002775F4" w:rsidP="00D70143">
            <w:pPr>
              <w:pStyle w:val="Koptekst"/>
              <w:tabs>
                <w:tab w:val="clear" w:pos="4536"/>
                <w:tab w:val="clear" w:pos="9072"/>
              </w:tabs>
              <w:rPr>
                <w:rFonts w:ascii="Arial" w:hAnsi="Arial" w:cs="Arial"/>
              </w:rPr>
            </w:pPr>
            <w:r w:rsidRPr="00563576">
              <w:rPr>
                <w:rFonts w:ascii="Arial" w:hAnsi="Arial" w:cs="Arial"/>
              </w:rPr>
              <w:t>Lid 3.</w:t>
            </w:r>
          </w:p>
        </w:tc>
        <w:tc>
          <w:tcPr>
            <w:tcW w:w="5940" w:type="dxa"/>
            <w:gridSpan w:val="3"/>
            <w:shd w:val="pct20" w:color="000000" w:fill="FFFFFF"/>
          </w:tcPr>
          <w:p w:rsidR="002775F4" w:rsidRPr="00563576" w:rsidRDefault="002775F4" w:rsidP="00D70143">
            <w:pPr>
              <w:pStyle w:val="Koptekst"/>
              <w:tabs>
                <w:tab w:val="clear" w:pos="4536"/>
                <w:tab w:val="clear" w:pos="9072"/>
              </w:tabs>
              <w:rPr>
                <w:rFonts w:ascii="Arial" w:hAnsi="Arial" w:cs="Arial"/>
                <w:b/>
              </w:rPr>
            </w:pPr>
            <w:r w:rsidRPr="00563576">
              <w:rPr>
                <w:rFonts w:ascii="Arial" w:hAnsi="Arial" w:cs="Arial"/>
              </w:rPr>
              <w:t>dhr./mevr.</w:t>
            </w:r>
          </w:p>
        </w:tc>
      </w:tr>
      <w:tr w:rsidR="002775F4" w:rsidRPr="00E12F3B" w:rsidTr="00D70143">
        <w:tc>
          <w:tcPr>
            <w:tcW w:w="3850" w:type="dxa"/>
            <w:shd w:val="pct5" w:color="000000" w:fill="FFFFFF"/>
          </w:tcPr>
          <w:p w:rsidR="002775F4" w:rsidRPr="00563576" w:rsidRDefault="002775F4" w:rsidP="00D70143">
            <w:pPr>
              <w:pStyle w:val="Koptekst"/>
              <w:tabs>
                <w:tab w:val="clear" w:pos="4536"/>
                <w:tab w:val="clear" w:pos="9072"/>
              </w:tabs>
              <w:rPr>
                <w:rFonts w:ascii="Arial" w:hAnsi="Arial" w:cs="Arial"/>
              </w:rPr>
            </w:pPr>
            <w:r w:rsidRPr="00563576">
              <w:rPr>
                <w:rFonts w:ascii="Arial" w:hAnsi="Arial" w:cs="Arial"/>
              </w:rPr>
              <w:t>Lid 4.</w:t>
            </w:r>
          </w:p>
        </w:tc>
        <w:tc>
          <w:tcPr>
            <w:tcW w:w="5940" w:type="dxa"/>
            <w:gridSpan w:val="3"/>
            <w:shd w:val="pct5" w:color="000000" w:fill="FFFFFF"/>
          </w:tcPr>
          <w:p w:rsidR="002775F4" w:rsidRPr="00563576" w:rsidRDefault="002775F4" w:rsidP="00D70143">
            <w:pPr>
              <w:pStyle w:val="Koptekst"/>
              <w:tabs>
                <w:tab w:val="clear" w:pos="4536"/>
                <w:tab w:val="clear" w:pos="9072"/>
              </w:tabs>
              <w:rPr>
                <w:rFonts w:ascii="Arial" w:hAnsi="Arial" w:cs="Arial"/>
              </w:rPr>
            </w:pPr>
          </w:p>
        </w:tc>
      </w:tr>
      <w:tr w:rsidR="002775F4" w:rsidRPr="00E12F3B" w:rsidTr="00D70143">
        <w:tc>
          <w:tcPr>
            <w:tcW w:w="3850" w:type="dxa"/>
            <w:shd w:val="pct20" w:color="000000" w:fill="FFFFFF"/>
          </w:tcPr>
          <w:p w:rsidR="002775F4" w:rsidRPr="00563576" w:rsidRDefault="002775F4" w:rsidP="00D70143">
            <w:pPr>
              <w:pStyle w:val="Koptekst"/>
              <w:tabs>
                <w:tab w:val="clear" w:pos="4536"/>
                <w:tab w:val="clear" w:pos="9072"/>
              </w:tabs>
              <w:rPr>
                <w:rFonts w:ascii="Arial" w:hAnsi="Arial" w:cs="Arial"/>
              </w:rPr>
            </w:pPr>
            <w:r w:rsidRPr="00563576">
              <w:rPr>
                <w:rFonts w:ascii="Arial" w:hAnsi="Arial" w:cs="Arial"/>
              </w:rPr>
              <w:t>Lid 5.</w:t>
            </w:r>
          </w:p>
        </w:tc>
        <w:tc>
          <w:tcPr>
            <w:tcW w:w="5940" w:type="dxa"/>
            <w:gridSpan w:val="3"/>
            <w:shd w:val="pct20" w:color="000000" w:fill="FFFFFF"/>
          </w:tcPr>
          <w:p w:rsidR="002775F4" w:rsidRPr="00563576" w:rsidRDefault="002775F4" w:rsidP="00D70143">
            <w:pPr>
              <w:pStyle w:val="Koptekst"/>
              <w:tabs>
                <w:tab w:val="clear" w:pos="4536"/>
                <w:tab w:val="clear" w:pos="9072"/>
              </w:tabs>
              <w:rPr>
                <w:rFonts w:ascii="Arial" w:hAnsi="Arial" w:cs="Arial"/>
              </w:rPr>
            </w:pPr>
          </w:p>
        </w:tc>
      </w:tr>
      <w:tr w:rsidR="002775F4" w:rsidRPr="00E12F3B" w:rsidTr="00D70143">
        <w:tc>
          <w:tcPr>
            <w:tcW w:w="3850" w:type="dxa"/>
            <w:shd w:val="pct5" w:color="000000" w:fill="FFFFFF"/>
          </w:tcPr>
          <w:p w:rsidR="002775F4" w:rsidRPr="00563576" w:rsidRDefault="002775F4" w:rsidP="00D70143">
            <w:pPr>
              <w:pStyle w:val="Koptekst"/>
              <w:tabs>
                <w:tab w:val="clear" w:pos="4536"/>
                <w:tab w:val="clear" w:pos="9072"/>
              </w:tabs>
              <w:rPr>
                <w:rFonts w:ascii="Arial" w:hAnsi="Arial" w:cs="Arial"/>
              </w:rPr>
            </w:pPr>
            <w:r w:rsidRPr="00563576">
              <w:rPr>
                <w:rFonts w:ascii="Arial" w:hAnsi="Arial" w:cs="Arial"/>
              </w:rPr>
              <w:t>Datum visitatie</w:t>
            </w:r>
          </w:p>
        </w:tc>
        <w:tc>
          <w:tcPr>
            <w:tcW w:w="5940" w:type="dxa"/>
            <w:gridSpan w:val="3"/>
            <w:shd w:val="pct5" w:color="000000" w:fill="FFFFFF"/>
          </w:tcPr>
          <w:p w:rsidR="002775F4" w:rsidRPr="00563576" w:rsidRDefault="002775F4" w:rsidP="00D70143">
            <w:pPr>
              <w:pStyle w:val="Koptekst"/>
              <w:tabs>
                <w:tab w:val="clear" w:pos="4536"/>
                <w:tab w:val="clear" w:pos="9072"/>
              </w:tabs>
              <w:rPr>
                <w:rFonts w:ascii="Arial" w:hAnsi="Arial" w:cs="Arial"/>
              </w:rPr>
            </w:pPr>
            <w:r>
              <w:rPr>
                <w:rFonts w:ascii="Arial" w:hAnsi="Arial" w:cs="Arial"/>
              </w:rPr>
              <w:t>06</w:t>
            </w:r>
            <w:r w:rsidRPr="00563576">
              <w:rPr>
                <w:rFonts w:ascii="Arial" w:hAnsi="Arial" w:cs="Arial"/>
              </w:rPr>
              <w:t xml:space="preserve"> -</w:t>
            </w:r>
            <w:r>
              <w:rPr>
                <w:rFonts w:ascii="Arial" w:hAnsi="Arial" w:cs="Arial"/>
              </w:rPr>
              <w:t>04</w:t>
            </w:r>
            <w:r w:rsidRPr="00563576">
              <w:rPr>
                <w:rFonts w:ascii="Arial" w:hAnsi="Arial" w:cs="Arial"/>
              </w:rPr>
              <w:t>- 20</w:t>
            </w:r>
            <w:r>
              <w:rPr>
                <w:rFonts w:ascii="Arial" w:hAnsi="Arial" w:cs="Arial"/>
              </w:rPr>
              <w:t>16</w:t>
            </w:r>
          </w:p>
        </w:tc>
      </w:tr>
      <w:tr w:rsidR="002775F4" w:rsidRPr="00E12F3B" w:rsidTr="00D70143">
        <w:tc>
          <w:tcPr>
            <w:tcW w:w="3850" w:type="dxa"/>
            <w:shd w:val="pct20" w:color="000000" w:fill="FFFFFF"/>
          </w:tcPr>
          <w:p w:rsidR="002775F4" w:rsidRPr="00563576" w:rsidRDefault="002775F4" w:rsidP="00D70143">
            <w:pPr>
              <w:pStyle w:val="Koptekst"/>
              <w:tabs>
                <w:tab w:val="clear" w:pos="4536"/>
                <w:tab w:val="clear" w:pos="9072"/>
              </w:tabs>
              <w:rPr>
                <w:rFonts w:ascii="Arial" w:hAnsi="Arial" w:cs="Arial"/>
              </w:rPr>
            </w:pPr>
            <w:r w:rsidRPr="00563576">
              <w:rPr>
                <w:rFonts w:ascii="Arial" w:hAnsi="Arial" w:cs="Arial"/>
              </w:rPr>
              <w:t>Soort visitatie</w:t>
            </w:r>
          </w:p>
        </w:tc>
        <w:tc>
          <w:tcPr>
            <w:tcW w:w="360" w:type="dxa"/>
            <w:shd w:val="pct20" w:color="000000" w:fill="FFFFFF"/>
          </w:tcPr>
          <w:p w:rsidR="002775F4" w:rsidRPr="00563576" w:rsidRDefault="002775F4" w:rsidP="00D70143">
            <w:pPr>
              <w:rPr>
                <w:rFonts w:ascii="Arial" w:hAnsi="Arial" w:cs="Arial"/>
              </w:rPr>
            </w:pPr>
          </w:p>
        </w:tc>
        <w:tc>
          <w:tcPr>
            <w:tcW w:w="5580" w:type="dxa"/>
            <w:gridSpan w:val="2"/>
            <w:shd w:val="pct20" w:color="000000" w:fill="FFFFFF"/>
          </w:tcPr>
          <w:p w:rsidR="002775F4" w:rsidRPr="00563576" w:rsidRDefault="002775F4" w:rsidP="00D70143">
            <w:pPr>
              <w:rPr>
                <w:rFonts w:ascii="Arial" w:hAnsi="Arial" w:cs="Arial"/>
              </w:rPr>
            </w:pPr>
            <w:r w:rsidRPr="00563576">
              <w:rPr>
                <w:rFonts w:ascii="Arial" w:hAnsi="Arial" w:cs="Arial"/>
              </w:rPr>
              <w:t>1</w:t>
            </w:r>
            <w:r w:rsidRPr="00563576">
              <w:rPr>
                <w:rFonts w:ascii="Arial" w:hAnsi="Arial" w:cs="Arial"/>
                <w:vertAlign w:val="superscript"/>
              </w:rPr>
              <w:t>e</w:t>
            </w:r>
            <w:r w:rsidRPr="00563576">
              <w:rPr>
                <w:rFonts w:ascii="Arial" w:hAnsi="Arial" w:cs="Arial"/>
              </w:rPr>
              <w:t xml:space="preserve"> licentieaanvraag</w:t>
            </w:r>
          </w:p>
        </w:tc>
      </w:tr>
      <w:tr w:rsidR="002775F4" w:rsidRPr="00E12F3B" w:rsidTr="00D70143">
        <w:tc>
          <w:tcPr>
            <w:tcW w:w="3850" w:type="dxa"/>
            <w:shd w:val="pct5" w:color="000000" w:fill="FFFFFF"/>
          </w:tcPr>
          <w:p w:rsidR="002775F4" w:rsidRPr="00563576" w:rsidRDefault="002775F4" w:rsidP="00D70143">
            <w:pPr>
              <w:rPr>
                <w:rFonts w:ascii="Arial" w:hAnsi="Arial" w:cs="Arial"/>
              </w:rPr>
            </w:pPr>
          </w:p>
        </w:tc>
        <w:tc>
          <w:tcPr>
            <w:tcW w:w="360" w:type="dxa"/>
            <w:shd w:val="pct5" w:color="000000" w:fill="FFFFFF"/>
          </w:tcPr>
          <w:p w:rsidR="002775F4" w:rsidRPr="00563576" w:rsidRDefault="002775F4" w:rsidP="00D70143">
            <w:pPr>
              <w:rPr>
                <w:rFonts w:ascii="Arial" w:hAnsi="Arial" w:cs="Arial"/>
              </w:rPr>
            </w:pPr>
          </w:p>
        </w:tc>
        <w:tc>
          <w:tcPr>
            <w:tcW w:w="5580" w:type="dxa"/>
            <w:gridSpan w:val="2"/>
            <w:shd w:val="pct5" w:color="000000" w:fill="FFFFFF"/>
          </w:tcPr>
          <w:p w:rsidR="002775F4" w:rsidRPr="00563576" w:rsidRDefault="002775F4" w:rsidP="00D70143">
            <w:pPr>
              <w:rPr>
                <w:rFonts w:ascii="Arial" w:hAnsi="Arial" w:cs="Arial"/>
              </w:rPr>
            </w:pPr>
            <w:r>
              <w:rPr>
                <w:rFonts w:ascii="Arial" w:hAnsi="Arial" w:cs="Arial"/>
              </w:rPr>
              <w:t>2e licentieaanvraag</w:t>
            </w:r>
          </w:p>
        </w:tc>
      </w:tr>
      <w:tr w:rsidR="002775F4" w:rsidRPr="00E12F3B" w:rsidTr="00D70143">
        <w:tc>
          <w:tcPr>
            <w:tcW w:w="3850" w:type="dxa"/>
            <w:shd w:val="pct20" w:color="000000" w:fill="FFFFFF"/>
          </w:tcPr>
          <w:p w:rsidR="002775F4" w:rsidRPr="00563576" w:rsidRDefault="002775F4" w:rsidP="00D70143">
            <w:pPr>
              <w:pStyle w:val="Koptekst"/>
              <w:tabs>
                <w:tab w:val="clear" w:pos="4536"/>
                <w:tab w:val="clear" w:pos="9072"/>
              </w:tabs>
              <w:rPr>
                <w:rFonts w:ascii="Arial" w:hAnsi="Arial" w:cs="Arial"/>
                <w:b/>
              </w:rPr>
            </w:pPr>
          </w:p>
        </w:tc>
        <w:tc>
          <w:tcPr>
            <w:tcW w:w="360" w:type="dxa"/>
            <w:shd w:val="pct20" w:color="000000" w:fill="FFFFFF"/>
          </w:tcPr>
          <w:p w:rsidR="002775F4" w:rsidRPr="00563576" w:rsidRDefault="002775F4" w:rsidP="00D70143">
            <w:pPr>
              <w:rPr>
                <w:rFonts w:ascii="Arial" w:hAnsi="Arial" w:cs="Arial"/>
              </w:rPr>
            </w:pPr>
            <w:r>
              <w:rPr>
                <w:rFonts w:ascii="Arial" w:hAnsi="Arial" w:cs="Arial"/>
              </w:rPr>
              <w:t>x</w:t>
            </w:r>
          </w:p>
        </w:tc>
        <w:tc>
          <w:tcPr>
            <w:tcW w:w="5580" w:type="dxa"/>
            <w:gridSpan w:val="2"/>
            <w:shd w:val="pct20" w:color="000000" w:fill="FFFFFF"/>
          </w:tcPr>
          <w:p w:rsidR="002775F4" w:rsidRPr="00563576" w:rsidRDefault="002775F4" w:rsidP="00D70143">
            <w:pPr>
              <w:rPr>
                <w:rFonts w:ascii="Arial" w:hAnsi="Arial" w:cs="Arial"/>
              </w:rPr>
            </w:pPr>
            <w:r w:rsidRPr="00563576">
              <w:rPr>
                <w:rFonts w:ascii="Arial" w:hAnsi="Arial" w:cs="Arial"/>
              </w:rPr>
              <w:t>licentieverlenging</w:t>
            </w:r>
          </w:p>
        </w:tc>
      </w:tr>
      <w:tr w:rsidR="002775F4" w:rsidRPr="00E12F3B" w:rsidTr="00D70143">
        <w:tc>
          <w:tcPr>
            <w:tcW w:w="3850" w:type="dxa"/>
            <w:shd w:val="pct5" w:color="000000" w:fill="FFFFFF"/>
          </w:tcPr>
          <w:p w:rsidR="002775F4" w:rsidRPr="00563576" w:rsidRDefault="002775F4" w:rsidP="00D70143">
            <w:pPr>
              <w:pStyle w:val="Koptekst"/>
              <w:tabs>
                <w:tab w:val="clear" w:pos="4536"/>
                <w:tab w:val="clear" w:pos="9072"/>
              </w:tabs>
              <w:rPr>
                <w:rFonts w:ascii="Arial" w:hAnsi="Arial" w:cs="Arial"/>
                <w:b/>
              </w:rPr>
            </w:pPr>
          </w:p>
        </w:tc>
        <w:tc>
          <w:tcPr>
            <w:tcW w:w="360" w:type="dxa"/>
            <w:shd w:val="pct5" w:color="000000" w:fill="FFFFFF"/>
          </w:tcPr>
          <w:p w:rsidR="002775F4" w:rsidRPr="00563576" w:rsidRDefault="002775F4" w:rsidP="00D70143">
            <w:pPr>
              <w:rPr>
                <w:rFonts w:ascii="Arial" w:hAnsi="Arial" w:cs="Arial"/>
              </w:rPr>
            </w:pPr>
          </w:p>
        </w:tc>
        <w:tc>
          <w:tcPr>
            <w:tcW w:w="5580" w:type="dxa"/>
            <w:gridSpan w:val="2"/>
            <w:shd w:val="pct5" w:color="000000" w:fill="FFFFFF"/>
          </w:tcPr>
          <w:p w:rsidR="002775F4" w:rsidRPr="00563576" w:rsidRDefault="002775F4" w:rsidP="00D70143">
            <w:pPr>
              <w:rPr>
                <w:rFonts w:ascii="Arial" w:hAnsi="Arial" w:cs="Arial"/>
              </w:rPr>
            </w:pPr>
            <w:r w:rsidRPr="00563576">
              <w:rPr>
                <w:rFonts w:ascii="Arial" w:hAnsi="Arial" w:cs="Arial"/>
              </w:rPr>
              <w:t>versnelde visitatie licentieverlenging</w:t>
            </w:r>
          </w:p>
        </w:tc>
      </w:tr>
      <w:tr w:rsidR="002775F4" w:rsidRPr="00E12F3B" w:rsidTr="00D70143">
        <w:tc>
          <w:tcPr>
            <w:tcW w:w="3850" w:type="dxa"/>
            <w:shd w:val="clear" w:color="auto" w:fill="D9D9D9" w:themeFill="background1" w:themeFillShade="D9"/>
          </w:tcPr>
          <w:p w:rsidR="002775F4" w:rsidRPr="00563576" w:rsidRDefault="002775F4" w:rsidP="00D70143">
            <w:pPr>
              <w:pStyle w:val="Koptekst"/>
              <w:tabs>
                <w:tab w:val="clear" w:pos="4536"/>
                <w:tab w:val="clear" w:pos="9072"/>
              </w:tabs>
              <w:rPr>
                <w:rFonts w:ascii="Arial" w:hAnsi="Arial" w:cs="Arial"/>
                <w:b/>
              </w:rPr>
            </w:pPr>
          </w:p>
        </w:tc>
        <w:tc>
          <w:tcPr>
            <w:tcW w:w="360" w:type="dxa"/>
            <w:shd w:val="clear" w:color="auto" w:fill="D9D9D9" w:themeFill="background1" w:themeFillShade="D9"/>
          </w:tcPr>
          <w:p w:rsidR="002775F4" w:rsidRPr="00563576" w:rsidRDefault="002775F4" w:rsidP="00D70143">
            <w:pPr>
              <w:rPr>
                <w:rFonts w:ascii="Arial" w:hAnsi="Arial" w:cs="Arial"/>
              </w:rPr>
            </w:pPr>
          </w:p>
        </w:tc>
        <w:tc>
          <w:tcPr>
            <w:tcW w:w="5580" w:type="dxa"/>
            <w:gridSpan w:val="2"/>
            <w:shd w:val="clear" w:color="auto" w:fill="D9D9D9" w:themeFill="background1" w:themeFillShade="D9"/>
          </w:tcPr>
          <w:p w:rsidR="002775F4" w:rsidRPr="00563576" w:rsidRDefault="002775F4" w:rsidP="00D70143">
            <w:pPr>
              <w:rPr>
                <w:rFonts w:ascii="Arial" w:hAnsi="Arial" w:cs="Arial"/>
              </w:rPr>
            </w:pPr>
            <w:r>
              <w:rPr>
                <w:rFonts w:ascii="Arial" w:hAnsi="Arial" w:cs="Arial"/>
              </w:rPr>
              <w:t>Visitatie na bezwaarprocedure</w:t>
            </w:r>
          </w:p>
        </w:tc>
      </w:tr>
    </w:tbl>
    <w:p w:rsidR="002775F4" w:rsidRDefault="002775F4" w:rsidP="002775F4">
      <w:pPr>
        <w:rPr>
          <w:rFonts w:ascii="Arial" w:hAnsi="Arial" w:cs="Arial"/>
        </w:rPr>
      </w:pPr>
    </w:p>
    <w:p w:rsidR="002775F4" w:rsidRPr="00691933" w:rsidRDefault="002775F4" w:rsidP="002775F4">
      <w:pPr>
        <w:pStyle w:val="Koptekst"/>
        <w:tabs>
          <w:tab w:val="clear" w:pos="4536"/>
          <w:tab w:val="clear" w:pos="9072"/>
        </w:tabs>
        <w:jc w:val="center"/>
        <w:rPr>
          <w:rFonts w:ascii="Arial" w:hAnsi="Arial" w:cs="Arial"/>
          <w:b/>
          <w:sz w:val="18"/>
          <w:szCs w:val="18"/>
        </w:rPr>
      </w:pPr>
      <w:r w:rsidRPr="00691933">
        <w:rPr>
          <w:rFonts w:ascii="Arial" w:hAnsi="Arial" w:cs="Arial"/>
          <w:b/>
          <w:sz w:val="18"/>
          <w:szCs w:val="18"/>
        </w:rPr>
        <w:t>Commissie</w:t>
      </w:r>
      <w:r>
        <w:rPr>
          <w:rFonts w:ascii="Arial" w:hAnsi="Arial" w:cs="Arial"/>
          <w:b/>
          <w:sz w:val="18"/>
          <w:szCs w:val="18"/>
        </w:rPr>
        <w:t>s</w:t>
      </w:r>
      <w:r w:rsidRPr="00691933">
        <w:rPr>
          <w:rFonts w:ascii="Arial" w:hAnsi="Arial" w:cs="Arial"/>
          <w:b/>
          <w:sz w:val="18"/>
          <w:szCs w:val="18"/>
        </w:rPr>
        <w:t xml:space="preserve"> </w:t>
      </w:r>
      <w:r>
        <w:rPr>
          <w:rFonts w:ascii="Arial" w:hAnsi="Arial" w:cs="Arial"/>
          <w:b/>
          <w:sz w:val="18"/>
          <w:szCs w:val="18"/>
        </w:rPr>
        <w:t>v</w:t>
      </w:r>
      <w:r w:rsidRPr="00691933">
        <w:rPr>
          <w:rFonts w:ascii="Arial" w:hAnsi="Arial" w:cs="Arial"/>
          <w:b/>
          <w:sz w:val="18"/>
          <w:szCs w:val="18"/>
        </w:rPr>
        <w:t>isitatie P</w:t>
      </w:r>
      <w:r>
        <w:rPr>
          <w:rFonts w:ascii="Arial" w:hAnsi="Arial" w:cs="Arial"/>
          <w:b/>
          <w:sz w:val="18"/>
          <w:szCs w:val="18"/>
        </w:rPr>
        <w:t>O en VO</w:t>
      </w:r>
    </w:p>
    <w:p w:rsidR="002775F4" w:rsidRPr="00691933" w:rsidRDefault="002775F4" w:rsidP="002775F4">
      <w:pPr>
        <w:pStyle w:val="Koptekst"/>
        <w:tabs>
          <w:tab w:val="clear" w:pos="4536"/>
          <w:tab w:val="clear" w:pos="9072"/>
        </w:tabs>
        <w:jc w:val="center"/>
        <w:rPr>
          <w:rFonts w:ascii="Arial" w:hAnsi="Arial" w:cs="Arial"/>
          <w:b/>
          <w:sz w:val="18"/>
          <w:szCs w:val="18"/>
        </w:rPr>
      </w:pPr>
      <w:r w:rsidRPr="00691933">
        <w:rPr>
          <w:rFonts w:ascii="Arial" w:hAnsi="Arial" w:cs="Arial"/>
          <w:b/>
          <w:sz w:val="18"/>
          <w:szCs w:val="18"/>
        </w:rPr>
        <w:t>Nederlandse Dalton Vereniging</w:t>
      </w:r>
    </w:p>
    <w:p w:rsidR="002775F4" w:rsidRPr="00691933" w:rsidRDefault="002775F4" w:rsidP="002775F4">
      <w:pPr>
        <w:jc w:val="center"/>
        <w:rPr>
          <w:rFonts w:ascii="Arial" w:hAnsi="Arial" w:cs="Arial"/>
          <w:b/>
          <w:sz w:val="18"/>
          <w:szCs w:val="18"/>
        </w:rPr>
      </w:pPr>
      <w:r w:rsidRPr="00691933">
        <w:rPr>
          <w:rFonts w:ascii="Arial" w:hAnsi="Arial" w:cs="Arial"/>
          <w:b/>
          <w:sz w:val="18"/>
          <w:szCs w:val="18"/>
        </w:rPr>
        <w:t>Bezuidenhoutseweg 251-253</w:t>
      </w:r>
    </w:p>
    <w:p w:rsidR="002775F4" w:rsidRPr="00691933" w:rsidRDefault="002775F4" w:rsidP="002775F4">
      <w:pPr>
        <w:jc w:val="center"/>
        <w:rPr>
          <w:rFonts w:ascii="Arial" w:hAnsi="Arial" w:cs="Arial"/>
          <w:b/>
          <w:sz w:val="18"/>
          <w:szCs w:val="18"/>
        </w:rPr>
      </w:pPr>
      <w:r w:rsidRPr="00691933">
        <w:rPr>
          <w:rFonts w:ascii="Arial" w:hAnsi="Arial" w:cs="Arial"/>
          <w:b/>
          <w:sz w:val="18"/>
          <w:szCs w:val="18"/>
        </w:rPr>
        <w:t>2594 AM Den Haag</w:t>
      </w:r>
    </w:p>
    <w:p w:rsidR="002775F4" w:rsidRPr="00691933" w:rsidRDefault="002775F4" w:rsidP="002775F4">
      <w:pPr>
        <w:jc w:val="center"/>
        <w:rPr>
          <w:rFonts w:ascii="Arial" w:hAnsi="Arial" w:cs="Arial"/>
          <w:b/>
          <w:sz w:val="18"/>
          <w:szCs w:val="18"/>
        </w:rPr>
      </w:pPr>
      <w:r w:rsidRPr="00691933">
        <w:rPr>
          <w:rFonts w:ascii="Arial" w:hAnsi="Arial" w:cs="Arial"/>
          <w:b/>
          <w:sz w:val="18"/>
          <w:szCs w:val="18"/>
        </w:rPr>
        <w:t>Tel. 070 - 331 52 81</w:t>
      </w:r>
    </w:p>
    <w:p w:rsidR="002775F4" w:rsidRPr="00691933" w:rsidRDefault="002775F4" w:rsidP="002775F4">
      <w:pPr>
        <w:jc w:val="center"/>
        <w:rPr>
          <w:rFonts w:ascii="Arial" w:hAnsi="Arial" w:cs="Arial"/>
          <w:b/>
          <w:sz w:val="18"/>
          <w:szCs w:val="18"/>
        </w:rPr>
      </w:pPr>
      <w:hyperlink r:id="rId49" w:history="1">
        <w:r w:rsidRPr="00691933">
          <w:rPr>
            <w:rStyle w:val="Hyperlink"/>
            <w:sz w:val="18"/>
            <w:szCs w:val="18"/>
          </w:rPr>
          <w:t>bestuursbureau@dalton.nl</w:t>
        </w:r>
      </w:hyperlink>
      <w:r w:rsidRPr="00691933">
        <w:rPr>
          <w:rFonts w:ascii="Arial" w:hAnsi="Arial" w:cs="Arial"/>
          <w:b/>
          <w:sz w:val="18"/>
          <w:szCs w:val="18"/>
        </w:rPr>
        <w:t xml:space="preserve"> </w:t>
      </w:r>
    </w:p>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31968" behindDoc="0" locked="0" layoutInCell="1" allowOverlap="1" wp14:anchorId="15071112" wp14:editId="4B26A299">
                <wp:simplePos x="0" y="0"/>
                <wp:positionH relativeFrom="column">
                  <wp:posOffset>-220345</wp:posOffset>
                </wp:positionH>
                <wp:positionV relativeFrom="paragraph">
                  <wp:posOffset>66040</wp:posOffset>
                </wp:positionV>
                <wp:extent cx="4272915" cy="342900"/>
                <wp:effectExtent l="27305" t="27940" r="33655" b="48260"/>
                <wp:wrapNone/>
                <wp:docPr id="28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342900"/>
                        </a:xfrm>
                        <a:prstGeom prst="roundRect">
                          <a:avLst>
                            <a:gd name="adj" fmla="val 16667"/>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txbx>
                        <w:txbxContent>
                          <w:p w:rsidR="002775F4" w:rsidRPr="00170CA9" w:rsidRDefault="002775F4" w:rsidP="002775F4">
                            <w:pPr>
                              <w:rPr>
                                <w:rFonts w:ascii="Arial" w:hAnsi="Arial" w:cs="Arial"/>
                                <w:b/>
                                <w:sz w:val="28"/>
                                <w:szCs w:val="28"/>
                              </w:rPr>
                            </w:pPr>
                            <w:r w:rsidRPr="00170CA9">
                              <w:rPr>
                                <w:rFonts w:ascii="Arial" w:hAnsi="Arial" w:cs="Arial"/>
                                <w:b/>
                                <w:sz w:val="28"/>
                                <w:szCs w:val="28"/>
                              </w:rPr>
                              <w:t>0.</w:t>
                            </w:r>
                            <w:r w:rsidRPr="00170CA9">
                              <w:rPr>
                                <w:rFonts w:ascii="Arial" w:hAnsi="Arial" w:cs="Arial"/>
                                <w:b/>
                                <w:sz w:val="28"/>
                                <w:szCs w:val="28"/>
                              </w:rPr>
                              <w:tab/>
                              <w:t>Realisering aanbevelingen vorige visitatie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071112" id="AutoShape 3" o:spid="_x0000_s1027" style="position:absolute;margin-left:-17.35pt;margin-top:5.2pt;width:336.45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zMiQIAABwFAAAOAAAAZHJzL2Uyb0RvYy54bWysVF1v0zAUfUfiP1h+Z/lo149o6TRtFCEN&#10;mBiIZ9d2GoNjG9ttuv16rm/SURjiAZFIkW9sH59z77m+uDx0muylD8qamhZnOSXScCuU2db086f1&#10;qwUlITIjmLZG1vRBBnq5evnioneVLG1rtZCeAIgJVe9q2sboqiwLvJUdC2fWSQOTjfUdixD6bSY8&#10;6wG901mZ57Ost144b7kMAf7eDJN0hfhNI3n80DRBRqJrCtwifj1+N+mbrS5YtfXMtYqPNNg/sOiY&#10;MnDoE9QNi4zsvHoG1SnubbBNPOO2y2zTKC5RA6gp8t/U3LfMSdQCyQnuKU3h/8Hy9/s7T5SoabmA&#10;/BjWQZGudtHi2WSSEtS7UMG6e3fnk8Tgbi3/Foix1y0zW3nlve1byQTQKtL67JcNKQiwlWz6d1YA&#10;OgN0zNWh8V0ChCyQA5bk4akk8hAJh5/Tcl4ui3NKOMxNpuUyx5plrDrudj7EN9J2JA1q6u3OiI9Q&#10;dzyC7W9DxLqIURsTXylpOg1V3jNNitlsNkfSrBoXA/YRE+VarcRaaY2B326utSewFajiM24Op8u0&#10;IT3QXRTA9u8Y6zK9f8JAIWjPlNvXRuA4MqWHMdDUJoFLtPmo0+6i9Pet6IlQKR3lYrKEFhQKPD9Z&#10;5LN8OaeE6S00K4+eEm/jFxVbrHZK/jOR83V6h2Rq17JB+nmSfmQ95ATqDqU8Ho/RCTP0RLLBYKd4&#10;2BzQdWiYZJGNFQ9gEuCTaKQrBQat9Y+U9NCeNQ3fd8xLSvRbA0ZbFtNp6mcMpufzEgJ/OrM5nWGG&#10;A1RNI2jH4XUc7oCd82rbwkkFKjQ2Wb9R8ejigdVoaWhBlDVeF6nHT2Nc9fNSW/0AAAD//wMAUEsD&#10;BBQABgAIAAAAIQCYotjC3QAAAAkBAAAPAAAAZHJzL2Rvd25yZXYueG1sTI/LTsMwEEX3SPyDNUjs&#10;Woc2KlUap+JVxLIUup/GQxLhR7DdJuXrGVawm9E9unOmXI/WiBOF2Hmn4GaagSBXe925RsH722ay&#10;BBETOo3GO1Jwpgjr6vKixEL7wb3SaZcawSUuFqigTakvpIx1Sxbj1PfkOPvwwWLiNTRSBxy43Bo5&#10;y7KFtNg5vtBiTw8t1Z+7o1Wgz2E/fn891i/P8v5pO6CxFjdKXV+NdysQicb0B8OvPqtDxU4Hf3Q6&#10;CqNgMs9vGeUgy0EwsJgvZyAOPOQ5yKqU/z+ofgAAAP//AwBQSwECLQAUAAYACAAAACEAtoM4kv4A&#10;AADhAQAAEwAAAAAAAAAAAAAAAAAAAAAAW0NvbnRlbnRfVHlwZXNdLnhtbFBLAQItABQABgAIAAAA&#10;IQA4/SH/1gAAAJQBAAALAAAAAAAAAAAAAAAAAC8BAABfcmVscy8ucmVsc1BLAQItABQABgAIAAAA&#10;IQAEtVzMiQIAABwFAAAOAAAAAAAAAAAAAAAAAC4CAABkcnMvZTJvRG9jLnhtbFBLAQItABQABgAI&#10;AAAAIQCYotjC3QAAAAkBAAAPAAAAAAAAAAAAAAAAAOMEAABkcnMvZG93bnJldi54bWxQSwUGAAAA&#10;AAQABADzAAAA7QUAAAAA&#10;" fillcolor="black" strokecolor="#f2f2f2" strokeweight="3pt">
                <v:shadow on="t" color="#7f7f7f" opacity=".5" offset="1pt"/>
                <v:textbox>
                  <w:txbxContent>
                    <w:p w:rsidR="002775F4" w:rsidRPr="00170CA9" w:rsidRDefault="002775F4" w:rsidP="002775F4">
                      <w:pPr>
                        <w:rPr>
                          <w:rFonts w:ascii="Arial" w:hAnsi="Arial" w:cs="Arial"/>
                          <w:b/>
                          <w:sz w:val="28"/>
                          <w:szCs w:val="28"/>
                        </w:rPr>
                      </w:pPr>
                      <w:r w:rsidRPr="00170CA9">
                        <w:rPr>
                          <w:rFonts w:ascii="Arial" w:hAnsi="Arial" w:cs="Arial"/>
                          <w:b/>
                          <w:sz w:val="28"/>
                          <w:szCs w:val="28"/>
                        </w:rPr>
                        <w:t>0.</w:t>
                      </w:r>
                      <w:r w:rsidRPr="00170CA9">
                        <w:rPr>
                          <w:rFonts w:ascii="Arial" w:hAnsi="Arial" w:cs="Arial"/>
                          <w:b/>
                          <w:sz w:val="28"/>
                          <w:szCs w:val="28"/>
                        </w:rPr>
                        <w:tab/>
                        <w:t>Realisering aanbevelingen vorige visitatie</w:t>
                      </w:r>
                    </w:p>
                  </w:txbxContent>
                </v:textbox>
              </v:roundrect>
            </w:pict>
          </mc:Fallback>
        </mc:AlternateContent>
      </w: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b/>
        </w:rPr>
      </w:pPr>
      <w:r>
        <w:rPr>
          <w:rFonts w:ascii="Arial" w:hAnsi="Arial" w:cs="Arial"/>
          <w:b/>
          <w:sz w:val="20"/>
        </w:rPr>
        <w:t>niet van toepassing</w:t>
      </w:r>
      <w:r>
        <w:rPr>
          <w:rFonts w:ascii="Arial" w:hAnsi="Arial" w:cs="Arial"/>
          <w:b/>
          <w:sz w:val="28"/>
        </w:rPr>
        <w:t xml:space="preserve"> </w:t>
      </w:r>
      <w:r>
        <w:rPr>
          <w:rFonts w:ascii="Arial" w:hAnsi="Arial" w:cs="Arial"/>
          <w:b/>
          <w:sz w:val="20"/>
        </w:rPr>
        <w:t>bij  1</w:t>
      </w:r>
      <w:r w:rsidRPr="00E930FB">
        <w:rPr>
          <w:rFonts w:ascii="Arial" w:hAnsi="Arial" w:cs="Arial"/>
          <w:b/>
          <w:sz w:val="20"/>
          <w:vertAlign w:val="superscript"/>
        </w:rPr>
        <w:t>e</w:t>
      </w:r>
      <w:r>
        <w:rPr>
          <w:rFonts w:ascii="Arial" w:hAnsi="Arial" w:cs="Arial"/>
          <w:b/>
          <w:sz w:val="20"/>
        </w:rPr>
        <w:t xml:space="preserve"> licentieaanvraag</w:t>
      </w:r>
    </w:p>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34016" behindDoc="0" locked="0" layoutInCell="1" allowOverlap="1" wp14:anchorId="2438B73A" wp14:editId="2ED9F846">
                <wp:simplePos x="0" y="0"/>
                <wp:positionH relativeFrom="column">
                  <wp:posOffset>-52705</wp:posOffset>
                </wp:positionH>
                <wp:positionV relativeFrom="paragraph">
                  <wp:posOffset>23495</wp:posOffset>
                </wp:positionV>
                <wp:extent cx="1381125" cy="295275"/>
                <wp:effectExtent l="13970" t="13970" r="14605" b="33655"/>
                <wp:wrapNone/>
                <wp:docPr id="27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295275"/>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2775F4" w:rsidRPr="0078506E" w:rsidRDefault="002775F4" w:rsidP="002775F4">
                            <w:pPr>
                              <w:rPr>
                                <w:rFonts w:ascii="Arial" w:hAnsi="Arial" w:cs="Arial"/>
                              </w:rPr>
                            </w:pPr>
                            <w:r>
                              <w:rPr>
                                <w:rFonts w:ascii="Arial" w:hAnsi="Arial" w:cs="Arial"/>
                                <w:b/>
                              </w:rPr>
                              <w:t>aanbeveling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38B73A" id="AutoShape 12" o:spid="_x0000_s1028" style="position:absolute;margin-left:-4.15pt;margin-top:1.85pt;width:108.75pt;height:2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KSzwIAANsFAAAOAAAAZHJzL2Uyb0RvYy54bWysVMlu2zAQvRfoPxC8N1q8SogcJHFTFOgS&#10;NC16pklKYkuRLElbTr++Q0p27CanojoIHA7nzfJm5vJq30m049YJrSqcXaQYcUU1E6qp8Levd2+W&#10;GDlPFCNSK17hR+7w1er1q8velDzXrZaMWwQgypW9qXDrvSmTxNGWd8RdaMMVKGttO+JBtE3CLOkB&#10;vZNJnqbzpNeWGaspdw5u14MSryJ+XXPqP9e14x7JCkNsPv5t/G/CP1ldkrKxxLSCjmGQf4iiI0KB&#10;0yPUmniCtlY8g+oEtdrp2l9Q3SW6rgXlMQfIJkv/yuahJYbHXKA4zhzL5P4fLP20u7dIsArniwIj&#10;RTog6XrrdfSNsjxUqDeuhIcP5t6GHJ35oOlPh5S+bYlq+LW1um85YRBXFt4nZwZBcGCKNv1HzQCe&#10;AHws1r62XQCEMqB95OTxyAnfe0ThMpsssyyfYURBlxezfDGLLkh5sDbW+XdcdygcKmz1VrEvQHx0&#10;QXYfnI/EsDE5wn5gVHcSaN4RibL5fL4YEcfHCSkPmCOl7E5Iiaz234VvY2VCnFHpDvgOGQ0FGK6d&#10;bTa30iLwUOF1UcyK6eijcYPZ8HqWwheBzizu8vXN+uZFiyxYvGDyzAlk0RyCk0IhYAqquSwGe+Qo&#10;kRxoHwiLjRuzDNFJhXrQ5IuDIy3FUXkW6JlXd/os0hCnK3TGW8Xi2RMhhzOEJ1VwxuOUjlXUW8/t&#10;Q8t6xEQgM19OCtggTMDITpbpPC0WGBHZwK6h3uIXKTkLcJ7n03wytII0LRkYGcoeOhW6eaAqno/u&#10;o3QSWezo0MTDMPj9Zj8MTeAoNPhGs0docWiR0AJhI8Kh1fY3Rj1slwq7X1tiOUbyvYIuKbLpNKyj&#10;KExnixwEe6rZnGqIogBVYQ+5x+OtH1bY1ljRtOApixkqHSa3Fj5k9hTVKMAGiWmN2y6sqFM5vnra&#10;yas/AAAA//8DAFBLAwQUAAYACAAAACEAseiULtoAAAAHAQAADwAAAGRycy9kb3ducmV2LnhtbEyO&#10;wU7DMBBE70j8g7VI3Fq7boA2ZFMhEEckWvgAN94mEfY6xG4b+HrMCY6jGb151WbyTpxojH1ghMVc&#10;gSBugu25RXh/e56tQMRk2BoXmBC+KMKmvryoTGnDmbd02qVWZAjH0iB0KQ2llLHpyJs4DwNx7g5h&#10;9CblOLbSjuac4d5JrdSt9Kbn/NCZgR47aj52R4+gQ/p88a/Ft47F02KKKVDjCsTrq+nhHkSiKf2N&#10;4Vc/q0OdnfbhyDYKhzBbLfMSYXkHItdarTWIPcKN0iDrSv73r38AAAD//wMAUEsBAi0AFAAGAAgA&#10;AAAhALaDOJL+AAAA4QEAABMAAAAAAAAAAAAAAAAAAAAAAFtDb250ZW50X1R5cGVzXS54bWxQSwEC&#10;LQAUAAYACAAAACEAOP0h/9YAAACUAQAACwAAAAAAAAAAAAAAAAAvAQAAX3JlbHMvLnJlbHNQSwEC&#10;LQAUAAYACAAAACEAGgRiks8CAADbBQAADgAAAAAAAAAAAAAAAAAuAgAAZHJzL2Uyb0RvYy54bWxQ&#10;SwECLQAUAAYACAAAACEAseiULtoAAAAHAQAADwAAAAAAAAAAAAAAAAApBQAAZHJzL2Rvd25yZXYu&#10;eG1sUEsFBgAAAAAEAAQA8wAAADAGAAAAAA==&#10;" fillcolor="#d99594" strokecolor="#d99594" strokeweight="1pt">
                <v:fill color2="#f2dbdb" angle="135" focus="50%" type="gradient"/>
                <v:shadow on="t" color="#622423" opacity=".5" offset="1pt"/>
                <v:textbox>
                  <w:txbxContent>
                    <w:p w:rsidR="002775F4" w:rsidRPr="0078506E" w:rsidRDefault="002775F4" w:rsidP="002775F4">
                      <w:pPr>
                        <w:rPr>
                          <w:rFonts w:ascii="Arial" w:hAnsi="Arial" w:cs="Arial"/>
                        </w:rPr>
                      </w:pPr>
                      <w:r>
                        <w:rPr>
                          <w:rFonts w:ascii="Arial" w:hAnsi="Arial" w:cs="Arial"/>
                          <w:b/>
                        </w:rPr>
                        <w:t>aanbeveling 1.</w:t>
                      </w:r>
                      <w:r w:rsidRPr="00170CA9">
                        <w:rPr>
                          <w:rFonts w:ascii="Arial" w:hAnsi="Arial" w:cs="Arial"/>
                          <w:b/>
                        </w:rPr>
                        <w:t xml:space="preserve"> 1</w:t>
                      </w:r>
                      <w:r>
                        <w:rPr>
                          <w:rFonts w:ascii="Arial" w:hAnsi="Arial" w:cs="Arial"/>
                        </w:rPr>
                        <w:t>.</w:t>
                      </w:r>
                    </w:p>
                  </w:txbxContent>
                </v:textbox>
              </v:roundrect>
            </w:pict>
          </mc:Fallback>
        </mc:AlternateContent>
      </w:r>
    </w:p>
    <w:p w:rsidR="002775F4" w:rsidRDefault="002775F4" w:rsidP="002775F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Zorg voor zelfreflectie en kom vandaar uit tot teamreflectie</w:t>
            </w:r>
          </w:p>
          <w:p w:rsidR="002775F4" w:rsidRPr="00563576" w:rsidRDefault="002775F4" w:rsidP="00D70143">
            <w:pPr>
              <w:rPr>
                <w:rFonts w:ascii="Arial" w:hAnsi="Arial" w:cs="Arial"/>
              </w:rPr>
            </w:pPr>
          </w:p>
        </w:tc>
      </w:tr>
    </w:tbl>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35040" behindDoc="0" locked="0" layoutInCell="1" allowOverlap="1" wp14:anchorId="7B1664DA" wp14:editId="2527EDB7">
                <wp:simplePos x="0" y="0"/>
                <wp:positionH relativeFrom="column">
                  <wp:posOffset>-52705</wp:posOffset>
                </wp:positionH>
                <wp:positionV relativeFrom="paragraph">
                  <wp:posOffset>156210</wp:posOffset>
                </wp:positionV>
                <wp:extent cx="1476375" cy="276225"/>
                <wp:effectExtent l="13970" t="13335" r="14605" b="34290"/>
                <wp:wrapNone/>
                <wp:docPr id="27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7622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1664DA" id="AutoShape 13" o:spid="_x0000_s1029" style="position:absolute;margin-left:-4.15pt;margin-top:12.3pt;width:116.25pt;height:2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UbzwIAANsFAAAOAAAAZHJzL2Uyb0RvYy54bWysVN9v0zAQfkfif7D8ztKkbdJWS6fRbghp&#10;wMRAPLu2kxgc29hu0/LXc3bS0rI9IfIQ+Xy+7358d3d9s28l2nHrhFYlTq9GGHFFNROqLvHXL/dv&#10;Zhg5TxQjUite4gN3+Gb5+tV1ZxY8042WjFsEIMotOlPixnuzSBJHG94Sd6UNV6CstG2JB9HWCbOk&#10;A/RWJtlolCedtsxYTblzcLvulXgZ8auKU/+pqhz3SJYYYvPxb+N/E/7J8posaktMI+gQBvmHKFoi&#10;FDg9Qa2JJ2hrxTOoVlCrna78FdVtoqtKUB5zgGzS0V/ZPDXE8JgLFMeZU5nc/4OlH3ePFglW4qwA&#10;qhRpgaTbrdfRN0rHoUKdcQt4+GQebcjRmQdNfzik9Kohqua31uqu4YRBXGl4n1wYBMGBKdp0HzQD&#10;eALwsVj7yrYBEMqA9pGTw4kTvveIwmU6KfJxMcWIgi4r8iybRhdkcbQ21vl3XLcoHEps9Vaxz0B8&#10;dEF2D85HYtiQHGHfMapaCTTviERpnufFgDg8TsjiiDlQyu6FlMhq/034JlYmxBmV7ojvkNFQgP7a&#10;2XqzkhaBhxKvsnU+fzv4qF1v1r+ejuCLQBcWd7f36Xr9okUaLF4weeYEsqiPwUmhEDAF1ZzNe3vk&#10;KJEcaO8Ji40bswzRSYU60GTF0ZGW4qS8CPTCqzt/FmmI0xU6406xePZEyP4M4UkVnPE4pUMV9dZz&#10;+9SwDjERyMxm4zm0JRMwsuPZKB/NC4yIrGHXUG/xi5RcBDi5y9Ns1reCNA3pGenLHjoVurmnKp5P&#10;7qN0Flns6NDE/TD4/WYfh+Y0HhvNDtDi0CKhBcJGhEOj7S+MOtguJXY/t8RyjOR7BV0yTyeTsI6i&#10;MJkWGQj2XLM51xBFAarEHnKPx5XvV9jWWFE34CmNGSodJrcS/jiDfVTDQMIGiWkN2y6sqHM5vvqz&#10;k5e/AQAA//8DAFBLAwQUAAYACAAAACEA5TwbXdoAAAAIAQAADwAAAGRycy9kb3ducmV2LnhtbEyP&#10;wU7DMBBE70j8g7VI3FqnbhVFIU5VVSDOFD5gG2/tiHgdYqcNf485wXE0o5k3zX7xg7jSFPvAGjbr&#10;AgRxF0zPVsPH+8uqAhETssEhMGn4pgj79v6uwdqEG7/R9ZSsyCUca9TgUhprKWPnyGNch5E4e5cw&#10;eUxZTlaaCW+53A9SFUUpPfacFxyOdHTUfZ5mr+G572YuF4v24I5f20A8mvCq9ePDcngCkWhJf2H4&#10;xc/o0Gamc5jZRDFoWFXbnNSgdiWI7Cu1UyDOGspqA7Jt5P8D7Q8AAAD//wMAUEsBAi0AFAAGAAgA&#10;AAAhALaDOJL+AAAA4QEAABMAAAAAAAAAAAAAAAAAAAAAAFtDb250ZW50X1R5cGVzXS54bWxQSwEC&#10;LQAUAAYACAAAACEAOP0h/9YAAACUAQAACwAAAAAAAAAAAAAAAAAvAQAAX3JlbHMvLnJlbHNQSwEC&#10;LQAUAAYACAAAACEAD2J1G88CAADbBQAADgAAAAAAAAAAAAAAAAAuAgAAZHJzL2Uyb0RvYy54bWxQ&#10;SwECLQAUAAYACAAAACEA5TwbXdoAAAAIAQAADwAAAAAAAAAAAAAAAAApBQAAZHJzL2Rvd25yZXYu&#10;eG1sUEsFBgAAAAAEAAQA8wAAADAGAAAAAA==&#10;" fillcolor="#c2d69b" strokecolor="#c2d69b" strokeweight="1pt">
                <v:fill color2="#eaf1dd" angle="135" focus="50%" type="gradient"/>
                <v:shadow on="t" color="#4e6128" opacity=".5" offset="1pt"/>
                <v:textbo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rsidR="002775F4" w:rsidRDefault="002775F4" w:rsidP="002775F4">
      <w:pPr>
        <w:rPr>
          <w:rFonts w:ascii="Arial" w:hAnsi="Arial" w:cs="Arial"/>
        </w:rPr>
      </w:pPr>
    </w:p>
    <w:p w:rsidR="002775F4" w:rsidRPr="00FD44C2" w:rsidRDefault="002775F4" w:rsidP="002775F4">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Bij de leerlingen staat de mogelijkheid tot reflectie op hun taakbrief. Voor de docenten is er altijd na afloop van een vergadering gelegenheid tot zelfreflectie en dit leidt tot een gezamenlijke reflectie op het proces en gehaalde doelen.</w:t>
            </w: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36064" behindDoc="0" locked="0" layoutInCell="1" allowOverlap="1" wp14:anchorId="07D75C53" wp14:editId="6BFDA3A2">
                <wp:simplePos x="0" y="0"/>
                <wp:positionH relativeFrom="column">
                  <wp:posOffset>-52705</wp:posOffset>
                </wp:positionH>
                <wp:positionV relativeFrom="paragraph">
                  <wp:posOffset>22860</wp:posOffset>
                </wp:positionV>
                <wp:extent cx="2225040" cy="276225"/>
                <wp:effectExtent l="13970" t="13335" r="18415" b="34290"/>
                <wp:wrapNone/>
                <wp:docPr id="27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2762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D75C53" id="AutoShape 14" o:spid="_x0000_s1030" style="position:absolute;margin-left:-4.15pt;margin-top:1.8pt;width:175.2pt;height:2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D4rzgIAANsFAAAOAAAAZHJzL2Uyb0RvYy54bWysVEtv2zAMvg/YfxB0X/3I26hTtE0zDGi3&#10;Yt2wsyLJtjZZ0iQlTvfrR8lOlqw9DfPBEEXx4+MjeXm1byXaceuEViXOLlKMuKKaCVWX+OuX9bs5&#10;Rs4TxYjUipf4mTt8tXz75rIzBc91oyXjFgGIckVnStx4b4okcbThLXEX2nAFykrblngQbZ0wSzpA&#10;b2WSp+k06bRlxmrKnYPbVa/Ey4hfVZz6T1XluEeyxBCbj38b/5vwT5aXpKgtMY2gQxjkH6JoiVDg&#10;9Ai1Ip6grRUvoFpBrXa68hdUt4muKkF5zAGyydK/snlqiOExFyiOM8cyuf8HSz/uHi0SrMT5bIaR&#10;Ii2QdL31OvpG2ThUqDOugIdP5tGGHJ251/SHQ0rfNkTV/Npa3TWcMIgrC++TM4MgODBFm+5BM4An&#10;AB+Lta9sGwChDGgfOXk+csL3HlG4zPN8ko6BOgq6fDYFMbogxcHaWOffc92icCix1VvFPgPx0QXZ&#10;3TsfiWFDcoR9x6hqJdC8IxJl0+l0NiAOjxNSHDAHStlaSIms9t+Eb2JlQpxR6Q74DhkNBeivna03&#10;t9Ii8FDixeRmtDr4qF1v1r+epPBFoDOL1c3dZN2XElrqzCILFq+YvHACWdSH4KRQCJgCeuaL3h45&#10;SiQH2o9eLIlZhuikQh1o8tnBkZbiqDwL9MyrO30WaYjTFTrjTrF49kTI/gzhSRWc8TilQxX11nP7&#10;1LAOMRHIzOejBWwQJmBkR/N0mi6gSYmsYddQb/GrlJwFmI9H62lfLiJNQ3pG+rKHToVu7qmK56P7&#10;KJ1EFjs6NHE/DH6/2cehOY7HRrNnaHFokdACYSPCodH2F0YdbJcSu59bYjlG8oOCLllk49DTPgrj&#10;ySwHwZ5qNqcaoihAldhD7vF46/sVtjVW1A14ymIPKR0mtxL+MIN9VMNAwgaJaQ3bLqyoUzm++rOT&#10;l78BAAD//wMAUEsDBBQABgAIAAAAIQAvAOHq3AAAAAcBAAAPAAAAZHJzL2Rvd25yZXYueG1sTI7B&#10;TsMwEETvSP0HaytxQa2TpiohZFNVSCBxQqSIsxsvSVR7ncZuG/4ec4LjaEZvXrmdrBEXGn3vGCFd&#10;JiCIG6d7bhE+9s+LHIQPirUyjgnhmzxsq9lNqQrtrvxOlzq0IkLYFwqhC2EopPRNR1b5pRuIY/fl&#10;RqtCjGMr9aiuEW6NXCXJRlrVc3zo1EBPHTXH+mwR2JiXnHf71zeuhzv6TB+SkwmIt/Np9wgi0BT+&#10;xvCrH9Whik4Hd2bthUFY5FlcImQbELHO1qsUxAFhfZ+CrEr537/6AQAA//8DAFBLAQItABQABgAI&#10;AAAAIQC2gziS/gAAAOEBAAATAAAAAAAAAAAAAAAAAAAAAABbQ29udGVudF9UeXBlc10ueG1sUEsB&#10;Ai0AFAAGAAgAAAAhADj9If/WAAAAlAEAAAsAAAAAAAAAAAAAAAAALwEAAF9yZWxzLy5yZWxzUEsB&#10;Ai0AFAAGAAgAAAAhAH3UPivOAgAA2wUAAA4AAAAAAAAAAAAAAAAALgIAAGRycy9lMm9Eb2MueG1s&#10;UEsBAi0AFAAGAAgAAAAhAC8A4ercAAAABwEAAA8AAAAAAAAAAAAAAAAAKAUAAGRycy9kb3ducmV2&#10;LnhtbFBLBQYAAAAABAAEAPMAAAAxBgAAAAA=&#10;" fillcolor="#95b3d7" strokecolor="#95b3d7" strokeweight="1pt">
                <v:fill color2="#dbe5f1" angle="135" focus="50%" type="gradient"/>
                <v:shadow on="t" color="#243f60" opacity=".5" offset="1pt"/>
                <v:textbo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v:textbox>
              </v:roundrect>
            </w:pict>
          </mc:Fallback>
        </mc:AlternateContent>
      </w:r>
    </w:p>
    <w:p w:rsidR="002775F4" w:rsidRDefault="002775F4" w:rsidP="002775F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 xml:space="preserve">We hebben gezien dat reflectie plaats vindt. Een mooi voorbeeld is de reflectietafel. Reflectie vergt vooral ook aandachtig luisteren naar elkaar wat we be”doelen”. Dwarsliggers zorgen voor stabiliteit van het spoor.  </w:t>
            </w: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r>
        <w:rPr>
          <w:noProof/>
        </w:rPr>
        <w:drawing>
          <wp:inline distT="0" distB="0" distL="0" distR="0" wp14:anchorId="7C7B62A0" wp14:editId="2483A02B">
            <wp:extent cx="355600" cy="127000"/>
            <wp:effectExtent l="19050" t="0" r="6350" b="0"/>
            <wp:docPr id="723057729"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68A457D4" wp14:editId="03CA416D">
            <wp:extent cx="355600" cy="127000"/>
            <wp:effectExtent l="19050" t="0" r="6350" b="0"/>
            <wp:docPr id="723057730"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013CAB2C" wp14:editId="0F7F6FC9">
            <wp:extent cx="355600" cy="127000"/>
            <wp:effectExtent l="19050" t="0" r="6350" b="0"/>
            <wp:docPr id="723057731"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26F0195C" wp14:editId="6409AB42">
            <wp:extent cx="355600" cy="127000"/>
            <wp:effectExtent l="19050" t="0" r="6350" b="0"/>
            <wp:docPr id="723057732"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61FBFA73" wp14:editId="1AC3EC7D">
            <wp:extent cx="355600" cy="127000"/>
            <wp:effectExtent l="19050" t="0" r="6350" b="0"/>
            <wp:docPr id="723057733"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695441A9" wp14:editId="6067F0D2">
            <wp:extent cx="355600" cy="127000"/>
            <wp:effectExtent l="19050" t="0" r="6350" b="0"/>
            <wp:docPr id="723057734"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0E8E8EDF" wp14:editId="0E0BA7AE">
            <wp:extent cx="355600" cy="127000"/>
            <wp:effectExtent l="19050" t="0" r="6350" b="0"/>
            <wp:docPr id="723057736"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702C6732" wp14:editId="727FD0B6">
            <wp:extent cx="355600" cy="127000"/>
            <wp:effectExtent l="19050" t="0" r="6350" b="0"/>
            <wp:docPr id="723057737"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2C76D785" wp14:editId="6636D777">
            <wp:extent cx="355600" cy="127000"/>
            <wp:effectExtent l="19050" t="0" r="6350" b="0"/>
            <wp:docPr id="723057738"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60F4DB60" wp14:editId="2C90E857">
            <wp:extent cx="355600" cy="127000"/>
            <wp:effectExtent l="19050" t="0" r="6350" b="0"/>
            <wp:docPr id="723057739"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4E2E0BC0" wp14:editId="57859CCA">
            <wp:extent cx="355600" cy="127000"/>
            <wp:effectExtent l="19050" t="0" r="6350" b="0"/>
            <wp:docPr id="723057740"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3BDCDBA2" wp14:editId="22E29F0F">
            <wp:extent cx="355600" cy="127000"/>
            <wp:effectExtent l="19050" t="0" r="6350" b="0"/>
            <wp:docPr id="723057741"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6AFCC7AE" wp14:editId="7E85581E">
            <wp:extent cx="355600" cy="127000"/>
            <wp:effectExtent l="19050" t="0" r="6350" b="0"/>
            <wp:docPr id="723057742"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5C92651E" wp14:editId="773E113A">
            <wp:extent cx="355600" cy="127000"/>
            <wp:effectExtent l="19050" t="0" r="6350" b="0"/>
            <wp:docPr id="723057743"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2327DC67" wp14:editId="4B3F187C">
            <wp:extent cx="355600" cy="127000"/>
            <wp:effectExtent l="19050" t="0" r="6350" b="0"/>
            <wp:docPr id="16"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p>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37088" behindDoc="0" locked="0" layoutInCell="1" allowOverlap="1" wp14:anchorId="4E9B284F" wp14:editId="316641AE">
                <wp:simplePos x="0" y="0"/>
                <wp:positionH relativeFrom="column">
                  <wp:posOffset>-52705</wp:posOffset>
                </wp:positionH>
                <wp:positionV relativeFrom="paragraph">
                  <wp:posOffset>23495</wp:posOffset>
                </wp:positionV>
                <wp:extent cx="1381125" cy="295275"/>
                <wp:effectExtent l="13970" t="13970" r="14605" b="33655"/>
                <wp:wrapNone/>
                <wp:docPr id="276"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295275"/>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2775F4" w:rsidRPr="0078506E" w:rsidRDefault="002775F4" w:rsidP="002775F4">
                            <w:pPr>
                              <w:rPr>
                                <w:rFonts w:ascii="Arial" w:hAnsi="Arial" w:cs="Arial"/>
                              </w:rPr>
                            </w:pPr>
                            <w:r>
                              <w:rPr>
                                <w:rFonts w:ascii="Arial" w:hAnsi="Arial" w:cs="Arial"/>
                                <w:b/>
                              </w:rPr>
                              <w:t>aanbeveling 2.</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9B284F" id="AutoShape 42" o:spid="_x0000_s1031" style="position:absolute;margin-left:-4.15pt;margin-top:1.85pt;width:108.75pt;height:23.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Xw0AIAANsFAAAOAAAAZHJzL2Uyb0RvYy54bWysVN1v0zAQf0fif7D8ztKkn6mWTtvKENKA&#10;iYF4dm0nMTh2sN2m46/nfElLy/aEyEPk8/l+9/G7u8urfaPJTjqvrCloejGiRBpuhTJVQb9+uXuz&#10;oMQHZgTT1siCPklPr1avX1127VJmtrZaSEcAxPhl1xa0DqFdJonntWyYv7CtNKAsrWtYANFViXCs&#10;A/RGJ9loNEs660TrLJfew+26V9IV4pel5OFTWXoZiC4oxBbw7/C/if9kdcmWlWNtrfgQBvuHKBqm&#10;DDg9Qq1ZYGTr1DOoRnFnvS3DBbdNYstScYk5QDbp6K9sHmvWSswFiuPbY5n8/4PlH3cPjihR0Gw+&#10;o8SwBki63gaLvskkixXqWr+Eh4/tg4s5+vbe8h+eGHtbM1PJa+dsV0smIK40vk/ODKLgwZRsug9W&#10;ADwDeCzWvnRNBIQykD1y8nTkRO4D4XCZjhdpmk0p4aDL8mk2n6ILtjxYt86Hd9I2JB4K6uzWiM9A&#10;PLpgu3sfkBgxJMfEd0rKRgPNO6ZJOpvN5gPi8DhhywPmQKm4U1oTZ8M3FWqsTIwTlf6A70lroQD9&#10;tXfV5lY7Ah4Kus7zaT4ZfFS+N+tfT0fwIdCZxV22vlnfvGiRRosXTJ45gSyqQ3BaGQJMQTUXeW9P&#10;PGdaAu09Ydi4mGWMThvSgSabHxxZrY7Ks0DPvPrTZ0gDTlfsjLdG4DkwpfszhKdNdCZxSocq2m2Q&#10;7rEWHREqkpktxjlsEKFgZMeL0WyUzylhuoJdw4OjL1JyFuAsyybZuG8F3dasZ6Qve+xU6OaeKjwf&#10;3aN0Ehl2dGzifhjCfrPHocFejA2+seIJWhxaJLZA3IhwqK37RUkH26Wg/ueWOUmJfm+gS/J0Monr&#10;CIXJdJ6B4E41m1MNMxygChogdzzehn6FbVunqho8pZihsXFySxUOM9hHNQwkbBBMa9h2cUWdyvjq&#10;z05e/QYAAP//AwBQSwMEFAAGAAgAAAAhALHolC7aAAAABwEAAA8AAABkcnMvZG93bnJldi54bWxM&#10;jsFOwzAQRO9I/IO1SNxau26ANmRTIRBHJFr4ADfeJhH2OsRuG/h6zAmOoxm9edVm8k6caIx9YITF&#10;XIEgboLtuUV4f3uerUDEZNgaF5gQvijCpr68qExpw5m3dNqlVmQIx9IgdCkNpZSx6cibOA8Dce4O&#10;YfQm5Ti20o7mnOHeSa3UrfSm5/zQmYEeO2o+dkePoEP6fPGvxbeOxdNiiilQ4wrE66vp4R5Eoin9&#10;jeFXP6tDnZ324cg2CocwWy3zEmF5ByLXWq01iD3CjdIg60r+969/AAAA//8DAFBLAQItABQABgAI&#10;AAAAIQC2gziS/gAAAOEBAAATAAAAAAAAAAAAAAAAAAAAAABbQ29udGVudF9UeXBlc10ueG1sUEsB&#10;Ai0AFAAGAAgAAAAhADj9If/WAAAAlAEAAAsAAAAAAAAAAAAAAAAALwEAAF9yZWxzLy5yZWxzUEsB&#10;Ai0AFAAGAAgAAAAhAGdS5fDQAgAA2wUAAA4AAAAAAAAAAAAAAAAALgIAAGRycy9lMm9Eb2MueG1s&#10;UEsBAi0AFAAGAAgAAAAhALHolC7aAAAABwEAAA8AAAAAAAAAAAAAAAAAKgUAAGRycy9kb3ducmV2&#10;LnhtbFBLBQYAAAAABAAEAPMAAAAxBgAAAAA=&#10;" fillcolor="#d99594" strokecolor="#d99594" strokeweight="1pt">
                <v:fill color2="#f2dbdb" angle="135" focus="50%" type="gradient"/>
                <v:shadow on="t" color="#622423" opacity=".5" offset="1pt"/>
                <v:textbox>
                  <w:txbxContent>
                    <w:p w:rsidR="002775F4" w:rsidRPr="0078506E" w:rsidRDefault="002775F4" w:rsidP="002775F4">
                      <w:pPr>
                        <w:rPr>
                          <w:rFonts w:ascii="Arial" w:hAnsi="Arial" w:cs="Arial"/>
                        </w:rPr>
                      </w:pPr>
                      <w:r>
                        <w:rPr>
                          <w:rFonts w:ascii="Arial" w:hAnsi="Arial" w:cs="Arial"/>
                          <w:b/>
                        </w:rPr>
                        <w:t>aanbeveling 2.</w:t>
                      </w:r>
                      <w:r w:rsidRPr="00170CA9">
                        <w:rPr>
                          <w:rFonts w:ascii="Arial" w:hAnsi="Arial" w:cs="Arial"/>
                          <w:b/>
                        </w:rPr>
                        <w:t xml:space="preserve"> 1</w:t>
                      </w:r>
                      <w:r>
                        <w:rPr>
                          <w:rFonts w:ascii="Arial" w:hAnsi="Arial" w:cs="Arial"/>
                        </w:rPr>
                        <w:t>.</w:t>
                      </w:r>
                    </w:p>
                  </w:txbxContent>
                </v:textbox>
              </v:roundrect>
            </w:pict>
          </mc:Fallback>
        </mc:AlternateContent>
      </w:r>
    </w:p>
    <w:p w:rsidR="002775F4" w:rsidRDefault="002775F4" w:rsidP="002775F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Formuleer steeds je leerdoelen en stel daarop je lee strategieën af en maak die zichtbaar in de groep</w:t>
            </w:r>
          </w:p>
          <w:p w:rsidR="002775F4" w:rsidRPr="00563576" w:rsidRDefault="002775F4" w:rsidP="00D70143">
            <w:pPr>
              <w:rPr>
                <w:rFonts w:ascii="Arial" w:hAnsi="Arial" w:cs="Arial"/>
              </w:rPr>
            </w:pPr>
          </w:p>
        </w:tc>
      </w:tr>
    </w:tbl>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38112" behindDoc="0" locked="0" layoutInCell="1" allowOverlap="1" wp14:anchorId="3AF28807" wp14:editId="055949E4">
                <wp:simplePos x="0" y="0"/>
                <wp:positionH relativeFrom="column">
                  <wp:posOffset>-52705</wp:posOffset>
                </wp:positionH>
                <wp:positionV relativeFrom="paragraph">
                  <wp:posOffset>156210</wp:posOffset>
                </wp:positionV>
                <wp:extent cx="1476375" cy="276225"/>
                <wp:effectExtent l="13970" t="13335" r="14605" b="34290"/>
                <wp:wrapNone/>
                <wp:docPr id="275"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7622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F28807" id="AutoShape 43" o:spid="_x0000_s1032" style="position:absolute;margin-left:-4.15pt;margin-top:12.3pt;width:116.25pt;height:2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8S0AIAANsFAAAOAAAAZHJzL2Uyb0RvYy54bWysVEtv2zAMvg/YfxB0X/1I4jxQp+iSdhjQ&#10;bsW6YWdFkm1tsqRJSpzu14+SnTRZexrmgyGK4sfHR/Lyat9KtOPWCa1KnF2kGHFFNROqLvG3r7fv&#10;Zhg5TxQjUite4ifu8NXy7ZvLzix4rhstGbcIQJRbdKbEjfdmkSSONrwl7kIbrkBZadsSD6KtE2ZJ&#10;B+itTPI0LZJOW2asptw5uF33SryM+FXFqf9cVY57JEsMsfn4t/G/Cf9keUkWtSWmEXQIg/xDFC0R&#10;CpweodbEE7S14gVUK6jVTlf+guo20VUlKI85QDZZ+lc2jw0xPOYCxXHmWCb3/2Dpp92DRYKVOJ9O&#10;MFKkBZKut15H32g8ChXqjFvAw0fzYEOOztxp+tMhpVcNUTW/tlZ3DScM4srC++TMIAgOTNGmu9cM&#10;4AnAx2LtK9sGQCgD2kdOno6c8L1HFC6z8bQYhdAo6PJpkeeT6IIsDtbGOv+B6xaFQ4mt3ir2BYiP&#10;LsjuzvlIDBuSI+wHRlUrgeYdkSgrimI6IA6PE7I4YA6UslshJbLafxe+iZUJcUalO+A7ZDQUoL92&#10;tt6spEXgocSrfF3M3w8+ateb9a8nKXwR6Mzi5vo2W69ftciCxSsmL5xAFvUhOCkUAqagmrN5b48c&#10;JZID7T1hsXFjliE6qVAHmnx6cKSlOCrPAj3z6k6fRRridIXOuFEsnj0Rsj9DeFIFZzxO6VBFvfXc&#10;PjasQ0wEMvPZaA4bhAkY2dEsLdL5FCMia9g11Fv8KiVnAY5viiyf9a0gTUN6Rvqyh06Fbu6piuej&#10;+yidRBY7OjRxPwx+v9nHoSkCR6HBN5o9QYtDi4QWCBsRDo22vzHqYLuU2P3aEssxkh8VdMk8G4/D&#10;OorCeDLNQbCnms2phigKUCX2kHs8rny/wrbGiroBT1nMUOkwuZXwIbPnqAYBNkhMa9h2YUWdyvHV&#10;805e/gEAAP//AwBQSwMEFAAGAAgAAAAhAOU8G13aAAAACAEAAA8AAABkcnMvZG93bnJldi54bWxM&#10;j8FOwzAQRO9I/IO1SNxap24VRSFOVVUgzhQ+YBtv7Yh4HWKnDX+POcFxNKOZN81+8YO40hT7wBo2&#10;6wIEcRdMz1bDx/vLqgIRE7LBITBp+KYI+/b+rsHahBu/0fWUrMglHGvU4FIaaylj58hjXIeROHuX&#10;MHlMWU5WmglvudwPUhVFKT32nBccjnR01H2eZq/hue9mLheL9uCOX9tAPJrwqvXjw3J4ApFoSX9h&#10;+MXP6NBmpnOY2UQxaFhV25zUoHYliOwrtVMgzhrKagOybeT/A+0PAAAA//8DAFBLAQItABQABgAI&#10;AAAAIQC2gziS/gAAAOEBAAATAAAAAAAAAAAAAAAAAAAAAABbQ29udGVudF9UeXBlc10ueG1sUEsB&#10;Ai0AFAAGAAgAAAAhADj9If/WAAAAlAEAAAsAAAAAAAAAAAAAAAAALwEAAF9yZWxzLy5yZWxzUEsB&#10;Ai0AFAAGAAgAAAAhABRObxLQAgAA2wUAAA4AAAAAAAAAAAAAAAAALgIAAGRycy9lMm9Eb2MueG1s&#10;UEsBAi0AFAAGAAgAAAAhAOU8G13aAAAACAEAAA8AAAAAAAAAAAAAAAAAKgUAAGRycy9kb3ducmV2&#10;LnhtbFBLBQYAAAAABAAEAPMAAAAxBgAAAAA=&#10;" fillcolor="#c2d69b" strokecolor="#c2d69b" strokeweight="1pt">
                <v:fill color2="#eaf1dd" angle="135" focus="50%" type="gradient"/>
                <v:shadow on="t" color="#4e6128" opacity=".5" offset="1pt"/>
                <v:textbo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rsidR="002775F4" w:rsidRDefault="002775F4" w:rsidP="002775F4">
      <w:pPr>
        <w:rPr>
          <w:rFonts w:ascii="Arial" w:hAnsi="Arial" w:cs="Arial"/>
        </w:rPr>
      </w:pPr>
    </w:p>
    <w:p w:rsidR="002775F4" w:rsidRPr="00FD44C2" w:rsidRDefault="002775F4" w:rsidP="002775F4">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Door de wisselingen in het team hebben we dit niet optimaal kunnen behandelen. Wel zijn de leerdoelen van de onderbouw nauwkeurig beschreven. Leerdoelen worden bij de instructie aangegeven en ook gereflecteerd. Bij het kindplan zijn we daar zeer nadrukkelijk mee bezig. Wat wil je leren, wat heb je daarvoor nodig, wie kan je daar bij helpen. Hoe is het gegaan en wat heb je er van geleerd, zowel kennis en vaardigheden benoemen.</w:t>
            </w: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39136" behindDoc="0" locked="0" layoutInCell="1" allowOverlap="1" wp14:anchorId="4D745F08" wp14:editId="046EA062">
                <wp:simplePos x="0" y="0"/>
                <wp:positionH relativeFrom="column">
                  <wp:posOffset>-52705</wp:posOffset>
                </wp:positionH>
                <wp:positionV relativeFrom="paragraph">
                  <wp:posOffset>22860</wp:posOffset>
                </wp:positionV>
                <wp:extent cx="2225040" cy="276225"/>
                <wp:effectExtent l="13970" t="13335" r="18415" b="34290"/>
                <wp:wrapNone/>
                <wp:docPr id="27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2762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745F08" id="AutoShape 44" o:spid="_x0000_s1033" style="position:absolute;margin-left:-4.15pt;margin-top:1.8pt;width:175.2pt;height:2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enh0AIAANsFAAAOAAAAZHJzL2Uyb0RvYy54bWysVEtv2zAMvg/YfxB0X/2I80Sdom2aYUC7&#10;FeuGnRVJtrXJkiYpcbpfP0p2smTtaZgPhiiKHx8fycurfSvRjlsntCpxdpFixBXVTKi6xF+/rN/N&#10;MHKeKEakVrzEz9zhq+XbN5edWfBcN1oybhGAKLfoTIkb780iSRxteEvchTZcgbLStiUeRFsnzJIO&#10;0FuZ5Gk6STptmbGacufgdtUr8TLiVxWn/lNVOe6RLDHE5uPfxv8m/JPlJVnUlphG0CEM8g9RtEQo&#10;cHqEWhFP0NaKF1CtoFY7XfkLqttEV5WgPOYA2WTpX9k8NcTwmAsUx5ljmdz/g6Ufd48WCVbifFpg&#10;pEgLJF1vvY6+UVGECnXGLeDhk3m0IUdn7jX94ZDStw1RNb+2VncNJwziysL75MwgCA5M0aZ70Azg&#10;CcDHYu0r2wZAKAPaR06ej5zwvUcULvM8H6cFUEdBl08nIEYXZHGwNtb591y3KBxKbPVWsc9AfHRB&#10;dvfOR2LYkBxh3zGqWgk074hE2WQymQ6Iw+OELA6YA6VsLaREVvtvwjexMiHOqHQHfIeMhgL0187W&#10;m1tpEXgo8Xx8M1odfNSuN+tfj1P4ItCZxermbrzuSwktdWaRBYtXTF44gSzqQ3BSKARMAT2zeW+P&#10;HCWSA+1HL5bELEN0UqEONPn04EhLcVSeBXrm1Z0+izTE6QqdcadYPHsiZH+G8KQKznic0qGKeuu5&#10;fWpYh5gIZOaz0Rw2CBMwsqNZOknnU4yIrGHXUG/xq5ScBZgXo/WkLxeRpiE9I33ZQ6dCN/dUxfPR&#10;fZROIosdHZq4Hwa/3+zj0ERWQ4NvNHuGFocWCS0QNiIcGm1/YdTBdimx+7kllmMkPyjoknlWhJ72&#10;USjG0xwEe6rZnGqIogBVYg+5x+Ot71fY1lhRN+Apiz2kdJjcSvjDDPZRDQMJGySmNWy7sKJO5fjq&#10;z05e/gYAAP//AwBQSwMEFAAGAAgAAAAhAC8A4ercAAAABwEAAA8AAABkcnMvZG93bnJldi54bWxM&#10;jsFOwzAQRO9I/QdrK3FBrZOmKiFkU1VIIHFCpIizGy9JVHudxm4b/h5zguNoRm9euZ2sERcafe8Y&#10;IV0mIIgbp3tuET72z4schA+KtTKOCeGbPGyr2U2pCu2u/E6XOrQiQtgXCqELYSik9E1HVvmlG4hj&#10;9+VGq0KMYyv1qK4Rbo1cJclGWtVzfOjUQE8dNcf6bBHYmJecd/vXN66HO/pMH5KTCYi382n3CCLQ&#10;FP7G8Ksf1aGKTgd3Zu2FQVjkWVwiZBsQsc7WqxTEAWF9n4KsSvnfv/oBAAD//wMAUEsBAi0AFAAG&#10;AAgAAAAhALaDOJL+AAAA4QEAABMAAAAAAAAAAAAAAAAAAAAAAFtDb250ZW50X1R5cGVzXS54bWxQ&#10;SwECLQAUAAYACAAAACEAOP0h/9YAAACUAQAACwAAAAAAAAAAAAAAAAAvAQAAX3JlbHMvLnJlbHNQ&#10;SwECLQAUAAYACAAAACEAEfXp4dACAADbBQAADgAAAAAAAAAAAAAAAAAuAgAAZHJzL2Uyb0RvYy54&#10;bWxQSwECLQAUAAYACAAAACEALwDh6twAAAAHAQAADwAAAAAAAAAAAAAAAAAqBQAAZHJzL2Rvd25y&#10;ZXYueG1sUEsFBgAAAAAEAAQA8wAAADMGAAAAAA==&#10;" fillcolor="#95b3d7" strokecolor="#95b3d7" strokeweight="1pt">
                <v:fill color2="#dbe5f1" angle="135" focus="50%" type="gradient"/>
                <v:shadow on="t" color="#243f60" opacity=".5" offset="1pt"/>
                <v:textbo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v:textbox>
              </v:roundrect>
            </w:pict>
          </mc:Fallback>
        </mc:AlternateContent>
      </w:r>
    </w:p>
    <w:p w:rsidR="002775F4" w:rsidRDefault="002775F4" w:rsidP="002775F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We hebben gezien dat het team goed op weg is met het kindplan. Het advies is om kortere periodes te hanteren.</w:t>
            </w: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r>
        <w:rPr>
          <w:noProof/>
        </w:rPr>
        <w:drawing>
          <wp:inline distT="0" distB="0" distL="0" distR="0" wp14:anchorId="230B875A" wp14:editId="0C544092">
            <wp:extent cx="355600" cy="127000"/>
            <wp:effectExtent l="19050" t="0" r="6350" b="0"/>
            <wp:docPr id="723057744"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173DCF59" wp14:editId="3948468D">
            <wp:extent cx="355600" cy="127000"/>
            <wp:effectExtent l="19050" t="0" r="6350" b="0"/>
            <wp:docPr id="723057745"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24C75210" wp14:editId="0DA3E431">
            <wp:extent cx="355600" cy="127000"/>
            <wp:effectExtent l="19050" t="0" r="6350" b="0"/>
            <wp:docPr id="723057746"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6375DE00" wp14:editId="3BD29AAA">
            <wp:extent cx="355600" cy="127000"/>
            <wp:effectExtent l="19050" t="0" r="6350" b="0"/>
            <wp:docPr id="723057747"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19843E7B" wp14:editId="015DBC8B">
            <wp:extent cx="355600" cy="127000"/>
            <wp:effectExtent l="19050" t="0" r="6350" b="0"/>
            <wp:docPr id="723057748"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0416DB65" wp14:editId="7BEB5C53">
            <wp:extent cx="355600" cy="127000"/>
            <wp:effectExtent l="19050" t="0" r="6350" b="0"/>
            <wp:docPr id="723057749"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0F41CF0E" wp14:editId="6AB0F9B7">
            <wp:extent cx="355600" cy="127000"/>
            <wp:effectExtent l="19050" t="0" r="6350" b="0"/>
            <wp:docPr id="723057750"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2268D313" wp14:editId="2A764177">
            <wp:extent cx="355600" cy="127000"/>
            <wp:effectExtent l="19050" t="0" r="6350" b="0"/>
            <wp:docPr id="24"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15BA499A" wp14:editId="26A6447B">
            <wp:extent cx="355600" cy="127000"/>
            <wp:effectExtent l="19050" t="0" r="6350" b="0"/>
            <wp:docPr id="25"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539DEA9D" wp14:editId="6C3E7142">
            <wp:extent cx="355600" cy="127000"/>
            <wp:effectExtent l="19050" t="0" r="6350" b="0"/>
            <wp:docPr id="26"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328BE438" wp14:editId="3BBEF9E8">
            <wp:extent cx="355600" cy="127000"/>
            <wp:effectExtent l="19050" t="0" r="6350" b="0"/>
            <wp:docPr id="27"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288610A6" wp14:editId="3A398234">
            <wp:extent cx="355600" cy="127000"/>
            <wp:effectExtent l="19050" t="0" r="6350" b="0"/>
            <wp:docPr id="723057751"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4B44CCD2" wp14:editId="29727C84">
            <wp:extent cx="355600" cy="127000"/>
            <wp:effectExtent l="19050" t="0" r="6350" b="0"/>
            <wp:docPr id="723057752"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281FA0D5" wp14:editId="6069CCCA">
            <wp:extent cx="355600" cy="127000"/>
            <wp:effectExtent l="19050" t="0" r="6350" b="0"/>
            <wp:docPr id="30"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55E2512D" wp14:editId="6651057C">
            <wp:extent cx="355600" cy="127000"/>
            <wp:effectExtent l="19050" t="0" r="6350" b="0"/>
            <wp:docPr id="723057753"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p>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40160" behindDoc="0" locked="0" layoutInCell="1" allowOverlap="1" wp14:anchorId="4D4C5397" wp14:editId="042FB721">
                <wp:simplePos x="0" y="0"/>
                <wp:positionH relativeFrom="column">
                  <wp:posOffset>-52705</wp:posOffset>
                </wp:positionH>
                <wp:positionV relativeFrom="paragraph">
                  <wp:posOffset>23495</wp:posOffset>
                </wp:positionV>
                <wp:extent cx="1381125" cy="295275"/>
                <wp:effectExtent l="13970" t="13970" r="14605" b="33655"/>
                <wp:wrapNone/>
                <wp:docPr id="27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295275"/>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2775F4" w:rsidRPr="0078506E" w:rsidRDefault="002775F4" w:rsidP="002775F4">
                            <w:pPr>
                              <w:rPr>
                                <w:rFonts w:ascii="Arial" w:hAnsi="Arial" w:cs="Arial"/>
                              </w:rPr>
                            </w:pPr>
                            <w:r>
                              <w:rPr>
                                <w:rFonts w:ascii="Arial" w:hAnsi="Arial" w:cs="Arial"/>
                                <w:b/>
                              </w:rPr>
                              <w:t>aanbeveling 3.</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4C5397" id="AutoShape 45" o:spid="_x0000_s1034" style="position:absolute;margin-left:-4.15pt;margin-top:1.85pt;width:108.75pt;height:23.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Kok0QIAANsFAAAOAAAAZHJzL2Uyb0RvYy54bWysVE1v2zAMvQ/YfxB0Xx07nw7qFG2zDgP2&#10;UawbdlYk2dYmS56kxOl+/SjaSZO1p2E+GJIoPj7yUby82jea7KTzypqCphcjSqThVihTFfTb17s3&#10;C0p8YEYwbY0s6KP09Gr1+tVl1y5lZmurhXQEQIxfdm1B6xDaZZJ4XsuG+QvbSgPG0rqGBdi6KhGO&#10;dYDe6CQbjWZJZ51oneXSezhd90a6QvyylDx8LksvA9EFBW4B/w7/m/hPVpdsWTnW1ooPNNg/sGiY&#10;MhD0CLVmgZGtU8+gGsWd9bYMF9w2iS1LxSXmANmko7+yeahZKzEXKI5vj2Xy/w+Wf9rdO6JEQbP5&#10;mBLDGhDpehssxiaTaaxQ1/olXHxo713M0bcfLP/pibG3NTOVvHbOdrVkAnil8X5y5hA3HlzJpvto&#10;BcAzgMdi7UvXREAoA9mjJo9HTeQ+EA6H6XiRptmUEg62LJ9mc6SUsOXBu3U+vJO2IXFRUGe3RnwB&#10;4TEE233wAYURQ3JM/KCkbDTIvGOapLPZbI6k2XK4DNgHzEFScae0Js6G7yrUWJnIE43+gO9Ja6EA&#10;/bF31eZWOwIRCrrO82k+GWJUvnfrb09H8CHQmcddtr5Z37zokUaPF1yeBYEsqgM5rQwBpaCai7z3&#10;J54zLUH2XjBsXMwystOGdGDJ5odAVquj8YzoWVR/eg1lwNcVO+OtEbgOTOl+DfS0icEkvtKhinYb&#10;pHuoRUeEimJmi3EOE0QoeLLjxWg2yueUMF3BrOHB0RclOSM4y7JJNu5bQbc16xXpyx47Fbq5lwrX&#10;x/C4O2GGHR2buH8MYb/Z46NZRI1ig2+seIQWhxaJLRAnIixq635T0sF0Kaj/tWVOUqLfG+iSPJ1M&#10;4jjCzWQ6z2DjTi2bUwszHKAKGiB3XN6GfoRtW6eqGiKlmKGx8eWWKsTMnlgNG5ggmNYw7eKIOt3j&#10;raeZvPoDAAD//wMAUEsDBBQABgAIAAAAIQCx6JQu2gAAAAcBAAAPAAAAZHJzL2Rvd25yZXYueG1s&#10;TI7BTsMwEETvSPyDtUjcWrtugDZkUyEQRyRa+AA33iYR9jrEbhv4eswJjqMZvXnVZvJOnGiMfWCE&#10;xVyBIG6C7blFeH97nq1AxGTYGheYEL4owqa+vKhMacOZt3TapVZkCMfSIHQpDaWUsenImzgPA3Hu&#10;DmH0JuU4ttKO5pzh3kmt1K30puf80JmBHjtqPnZHj6BD+nzxr8W3jsXTYoopUOMKxOur6eEeRKIp&#10;/Y3hVz+rQ52d9uHINgqHMFst8xJheQci11qtNYg9wo3SIOtK/vevfwAAAP//AwBQSwECLQAUAAYA&#10;CAAAACEAtoM4kv4AAADhAQAAEwAAAAAAAAAAAAAAAAAAAAAAW0NvbnRlbnRfVHlwZXNdLnhtbFBL&#10;AQItABQABgAIAAAAIQA4/SH/1gAAAJQBAAALAAAAAAAAAAAAAAAAAC8BAABfcmVscy8ucmVsc1BL&#10;AQItABQABgAIAAAAIQDQ0Kok0QIAANsFAAAOAAAAAAAAAAAAAAAAAC4CAABkcnMvZTJvRG9jLnht&#10;bFBLAQItABQABgAIAAAAIQCx6JQu2gAAAAcBAAAPAAAAAAAAAAAAAAAAACsFAABkcnMvZG93bnJl&#10;di54bWxQSwUGAAAAAAQABADzAAAAMgYAAAAA&#10;" fillcolor="#d99594" strokecolor="#d99594" strokeweight="1pt">
                <v:fill color2="#f2dbdb" angle="135" focus="50%" type="gradient"/>
                <v:shadow on="t" color="#622423" opacity=".5" offset="1pt"/>
                <v:textbox>
                  <w:txbxContent>
                    <w:p w:rsidR="002775F4" w:rsidRPr="0078506E" w:rsidRDefault="002775F4" w:rsidP="002775F4">
                      <w:pPr>
                        <w:rPr>
                          <w:rFonts w:ascii="Arial" w:hAnsi="Arial" w:cs="Arial"/>
                        </w:rPr>
                      </w:pPr>
                      <w:r>
                        <w:rPr>
                          <w:rFonts w:ascii="Arial" w:hAnsi="Arial" w:cs="Arial"/>
                          <w:b/>
                        </w:rPr>
                        <w:t>aanbeveling 3.</w:t>
                      </w:r>
                      <w:r w:rsidRPr="00170CA9">
                        <w:rPr>
                          <w:rFonts w:ascii="Arial" w:hAnsi="Arial" w:cs="Arial"/>
                          <w:b/>
                        </w:rPr>
                        <w:t xml:space="preserve"> 1</w:t>
                      </w:r>
                      <w:r>
                        <w:rPr>
                          <w:rFonts w:ascii="Arial" w:hAnsi="Arial" w:cs="Arial"/>
                        </w:rPr>
                        <w:t>.</w:t>
                      </w:r>
                    </w:p>
                  </w:txbxContent>
                </v:textbox>
              </v:roundrect>
            </w:pict>
          </mc:Fallback>
        </mc:AlternateContent>
      </w:r>
    </w:p>
    <w:p w:rsidR="002775F4" w:rsidRDefault="002775F4" w:rsidP="002775F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lastRenderedPageBreak/>
              <w:t>De taakbrief is goed opgesteld. Leer de kinderen nu plannen per dag, per halve week en daarna per week. Reflecteer met de groep daarop om mede daardoor meer leerling gestuurd te gaan werken</w:t>
            </w:r>
          </w:p>
          <w:p w:rsidR="002775F4" w:rsidRPr="00563576" w:rsidRDefault="002775F4" w:rsidP="00D70143">
            <w:pPr>
              <w:rPr>
                <w:rFonts w:ascii="Arial" w:hAnsi="Arial" w:cs="Arial"/>
              </w:rPr>
            </w:pPr>
          </w:p>
        </w:tc>
      </w:tr>
    </w:tbl>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41184" behindDoc="0" locked="0" layoutInCell="1" allowOverlap="1" wp14:anchorId="3591165A" wp14:editId="1A13385D">
                <wp:simplePos x="0" y="0"/>
                <wp:positionH relativeFrom="column">
                  <wp:posOffset>-52705</wp:posOffset>
                </wp:positionH>
                <wp:positionV relativeFrom="paragraph">
                  <wp:posOffset>156210</wp:posOffset>
                </wp:positionV>
                <wp:extent cx="1476375" cy="276225"/>
                <wp:effectExtent l="13970" t="13335" r="14605" b="34290"/>
                <wp:wrapNone/>
                <wp:docPr id="27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7622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91165A" id="AutoShape 46" o:spid="_x0000_s1035" style="position:absolute;margin-left:-4.15pt;margin-top:12.3pt;width:116.25pt;height:21.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Vx0QIAANsFAAAOAAAAZHJzL2Uyb0RvYy54bWysVEtv2zAMvg/YfxB0X/1oYidBnaJL2mHA&#10;HsW6YWdFkm1tsqRJSpzu14+SnTRZexrmgyGK4sfHR/Lqet9JtOPWCa0qnF2kGHFFNROqqfC3r3dv&#10;Zhg5TxQjUite4Ufu8PXy9aur3ix4rlstGbcIQJRb9KbCrfdmkSSOtrwj7kIbrkBZa9sRD6JtEmZJ&#10;D+idTPI0LZJeW2asptw5uF0PSryM+HXNqf9c1457JCsMsfn4t/G/Cf9keUUWjSWmFXQMg/xDFB0R&#10;CpweodbEE7S14hlUJ6jVTtf+guou0XUtKI85QDZZ+lc2Dy0xPOYCxXHmWCb3/2Dpp929RYJVOC9z&#10;jBTpgKSbrdfRN5oUoUK9cQt4+GDubcjRmQ+a/nRI6VVLVMNvrNV9ywmDuLLwPjkzCIIDU7TpP2oG&#10;8ATgY7H2te0CIJQB7SMnj0dO+N4jCpfZpCwuyylGFHR5WeT5NLogi4O1sc6/47pD4VBhq7eKfQHi&#10;owuy++B8JIaNyRH2A6O6k0DzjkiUFUVRjojj44QsDpgjpexOSIms9t+Fb2NlQpxR6Q74DhkNBRiu&#10;nW02K2kReKjwKl8X87ejj8YNZsPraQpfBDqzuL25y9brFy2yYPGCyTMnkEVzCE4KhYApqOZsPtgj&#10;R4nkQPtAWGzcmGWITirUgyYvD460FEflWaBnXt3ps0hDnK7QGbeKxbMnQg5nCE+q4IzHKR2rqLee&#10;24eW9YiJQGY+u5zDBmECRvZylhbpvMSIyAZ2DfUWv0jJWYCT2yLLZ0MrSNOSgZGh7KFToZsHquL5&#10;6D5KJ5HFjg5NPAyD32/2cWjmgaPQ4BvNHqHFoUVCC4SNCIdW298Y9bBdKux+bYnlGMn3Crpknk0m&#10;YR1FYTItcxDsqWZzqiGKAlSFPeQejys/rLCtsaJpwVMWM1Q6TG4tfMjsKapRgA0S0xq3XVhRp3J8&#10;9bSTl38AAAD//wMAUEsDBBQABgAIAAAAIQDlPBtd2gAAAAgBAAAPAAAAZHJzL2Rvd25yZXYueG1s&#10;TI/BTsMwEETvSPyDtUjcWqduFUUhTlVVIM4UPmAbb+2IeB1ipw1/jznBcTSjmTfNfvGDuNIU+8Aa&#10;NusCBHEXTM9Ww8f7y6oCEROywSEwafimCPv2/q7B2oQbv9H1lKzIJRxr1OBSGmspY+fIY1yHkTh7&#10;lzB5TFlOVpoJb7ncD1IVRSk99pwXHI50dNR9nmav4bnvZi4Xi/bgjl/bQDya8Kr148NyeAKRaEl/&#10;YfjFz+jQZqZzmNlEMWhYVduc1KB2JYjsK7VTIM4aymoDsm3k/wPtDwAAAP//AwBQSwECLQAUAAYA&#10;CAAAACEAtoM4kv4AAADhAQAAEwAAAAAAAAAAAAAAAAAAAAAAW0NvbnRlbnRfVHlwZXNdLnhtbFBL&#10;AQItABQABgAIAAAAIQA4/SH/1gAAAJQBAAALAAAAAAAAAAAAAAAAAC8BAABfcmVscy8ucmVsc1BL&#10;AQItABQABgAIAAAAIQAArLVx0QIAANsFAAAOAAAAAAAAAAAAAAAAAC4CAABkcnMvZTJvRG9jLnht&#10;bFBLAQItABQABgAIAAAAIQDlPBtd2gAAAAgBAAAPAAAAAAAAAAAAAAAAACsFAABkcnMvZG93bnJl&#10;di54bWxQSwUGAAAAAAQABADzAAAAMgYAAAAA&#10;" fillcolor="#c2d69b" strokecolor="#c2d69b" strokeweight="1pt">
                <v:fill color2="#eaf1dd" angle="135" focus="50%" type="gradient"/>
                <v:shadow on="t" color="#4e6128" opacity=".5" offset="1pt"/>
                <v:textbo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rsidR="002775F4" w:rsidRDefault="002775F4" w:rsidP="002775F4">
      <w:pPr>
        <w:rPr>
          <w:rFonts w:ascii="Arial" w:hAnsi="Arial" w:cs="Arial"/>
        </w:rPr>
      </w:pPr>
    </w:p>
    <w:p w:rsidR="002775F4" w:rsidRPr="00FD44C2" w:rsidRDefault="002775F4" w:rsidP="002775F4">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Door een gestructureerde taakbrief en mogelijkheden tot reflectie zijn leerlingen zich bewust geworden van hun leerproces. De ll. zijn nu veel meer in staat hun eigen leerproces te leiden. Ook de invoering van het kindplan heeft geholpen dit proces te versnellen.</w:t>
            </w:r>
          </w:p>
        </w:tc>
      </w:tr>
    </w:tbl>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42208" behindDoc="0" locked="0" layoutInCell="1" allowOverlap="1" wp14:anchorId="6E660E11" wp14:editId="5C368A8D">
                <wp:simplePos x="0" y="0"/>
                <wp:positionH relativeFrom="column">
                  <wp:posOffset>-52705</wp:posOffset>
                </wp:positionH>
                <wp:positionV relativeFrom="paragraph">
                  <wp:posOffset>22860</wp:posOffset>
                </wp:positionV>
                <wp:extent cx="2225040" cy="276225"/>
                <wp:effectExtent l="13970" t="13335" r="18415" b="34290"/>
                <wp:wrapNone/>
                <wp:docPr id="27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2762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660E11" id="AutoShape 47" o:spid="_x0000_s1036" style="position:absolute;margin-left:-4.15pt;margin-top:1.8pt;width:175.2pt;height:21.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9r0AIAANwFAAAOAAAAZHJzL2Uyb0RvYy54bWysVEtv2zAMvg/YfxB0X/3IO6hTtE0zDGi3&#10;Yt2wsyLJtjZZ8iQlTvfrR9FJlqw9DfPBIMU3P5KXV7tGk610XllT0OwipUQaboUyVUG/flm9m1Li&#10;AzOCaWtkQZ+lp1eLt28uu3Yuc1tbLaQj4MT4edcWtA6hnSeJ57VsmL+wrTQgLK1rWADWVYlwrAPv&#10;jU7yNB0nnXWidZZL7+F12QvpAv2XpeThU1l6GYguKOQW8O/wv47/ZHHJ5pVjba34Pg32D1k0TBkI&#10;enS1ZIGRjVMvXDWKO+ttGS64bRJblopLrAGqydK/qnmqWSuxFmiOb49t8v/PLf+4fXREiYLmk4wS&#10;wxoA6XoTLMYmw0nsUNf6OSg+tY8u1ujbe8t/eGLsbc1MJa+ds10tmYC8sqifnBlExoMpWXcPVoB7&#10;Bu6xWbvSNdEhtIHsEJPnIyZyFwiHxzzPR+kQoOMgyydjYDEEmx+sW+fDe2kbEomCOrsx4jMAjyHY&#10;9t4HBEbsi2PiOyVlowHmLdMkG4/HWGTC5ntloA4+95CKldKaOBu+qVBjZ2KeKPQH/560FhrQP3tX&#10;rW+1IxChoLPRzWB5iFH53qzXHqXwoaMzi+XN3WjVtxJG6swiixavmLwIAlVUh+S0MgSQAnims96e&#10;eM60BNiPURzDKmN22pAOJPnkEMhqdRSeJXoW1Z+qIQy4XXEy7oxAOjClexrS0yYGk7il+y7aTZDu&#10;qRYdESqCmU8HM7ggQsHKDqbpOJ1NKGG6glvDg6OvQnKWYD4crMZ9u5hua9Yj0rc9TipMcw8V0sfw&#10;yJ1khhMdh7hfhrBb73BpMrwgccLXVjzDjMOMxBmIJxGI2rpflHRwXgrqf26Yk5ToDwbGZJYN41AH&#10;ZIajSQ6MO5WsTyXMcHBV0ADFI3kb+hu2aZ2qaoiU4RAZG1e3VOGwhH1W+42EE4J17c9dvFGnPGr9&#10;OcqL3wAAAP//AwBQSwMEFAAGAAgAAAAhAC8A4ercAAAABwEAAA8AAABkcnMvZG93bnJldi54bWxM&#10;jsFOwzAQRO9I/QdrK3FBrZOmKiFkU1VIIHFCpIizGy9JVHudxm4b/h5zguNoRm9euZ2sERcafe8Y&#10;IV0mIIgbp3tuET72z4schA+KtTKOCeGbPGyr2U2pCu2u/E6XOrQiQtgXCqELYSik9E1HVvmlG4hj&#10;9+VGq0KMYyv1qK4Rbo1cJclGWtVzfOjUQE8dNcf6bBHYmJecd/vXN66HO/pMH5KTCYi382n3CCLQ&#10;FP7G8Ksf1aGKTgd3Zu2FQVjkWVwiZBsQsc7WqxTEAWF9n4KsSvnfv/oBAAD//wMAUEsBAi0AFAAG&#10;AAgAAAAhALaDOJL+AAAA4QEAABMAAAAAAAAAAAAAAAAAAAAAAFtDb250ZW50X1R5cGVzXS54bWxQ&#10;SwECLQAUAAYACAAAACEAOP0h/9YAAACUAQAACwAAAAAAAAAAAAAAAAAvAQAAX3JlbHMvLnJlbHNQ&#10;SwECLQAUAAYACAAAACEADTqva9ACAADcBQAADgAAAAAAAAAAAAAAAAAuAgAAZHJzL2Uyb0RvYy54&#10;bWxQSwECLQAUAAYACAAAACEALwDh6twAAAAHAQAADwAAAAAAAAAAAAAAAAAqBQAAZHJzL2Rvd25y&#10;ZXYueG1sUEsFBgAAAAAEAAQA8wAAADMGAAAAAA==&#10;" fillcolor="#95b3d7" strokecolor="#95b3d7" strokeweight="1pt">
                <v:fill color2="#dbe5f1" angle="135" focus="50%" type="gradient"/>
                <v:shadow on="t" color="#243f60" opacity=".5" offset="1pt"/>
                <v:textbo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v:textbox>
              </v:roundrect>
            </w:pict>
          </mc:Fallback>
        </mc:AlternateContent>
      </w:r>
    </w:p>
    <w:p w:rsidR="002775F4" w:rsidRDefault="002775F4" w:rsidP="002775F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 xml:space="preserve">De taakbrief is nu nog voornamelijk een dagplan en leerkrachtgestuurd. De kinderen hebben nog weinig inbreng. Probeer kinderen uit te dagen om hierin meer verantwoordelijkheid te nemen. Het product mag daar natuurlijk niet onder lijden. </w:t>
            </w: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r>
        <w:rPr>
          <w:noProof/>
        </w:rPr>
        <w:drawing>
          <wp:inline distT="0" distB="0" distL="0" distR="0" wp14:anchorId="336E1E1D" wp14:editId="2285FEAD">
            <wp:extent cx="355600" cy="127000"/>
            <wp:effectExtent l="19050" t="0" r="6350" b="0"/>
            <wp:docPr id="32"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0987F8E9" wp14:editId="4064AFC0">
            <wp:extent cx="355600" cy="127000"/>
            <wp:effectExtent l="19050" t="0" r="6350" b="0"/>
            <wp:docPr id="723057754"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71B73FEC" wp14:editId="1E1C4582">
            <wp:extent cx="355600" cy="127000"/>
            <wp:effectExtent l="19050" t="0" r="6350" b="0"/>
            <wp:docPr id="723057755"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3DA360F9" wp14:editId="3FCBF4A4">
            <wp:extent cx="355600" cy="127000"/>
            <wp:effectExtent l="19050" t="0" r="6350" b="0"/>
            <wp:docPr id="723057756"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0E751CA9" wp14:editId="3DD93425">
            <wp:extent cx="355600" cy="127000"/>
            <wp:effectExtent l="19050" t="0" r="6350" b="0"/>
            <wp:docPr id="723057757"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50B2447C" wp14:editId="61FA291A">
            <wp:extent cx="355600" cy="127000"/>
            <wp:effectExtent l="19050" t="0" r="6350" b="0"/>
            <wp:docPr id="37"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5507C567" wp14:editId="262CDD08">
            <wp:extent cx="355600" cy="127000"/>
            <wp:effectExtent l="19050" t="0" r="6350" b="0"/>
            <wp:docPr id="723057758"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222842DE" wp14:editId="7D99F2A5">
            <wp:extent cx="355600" cy="127000"/>
            <wp:effectExtent l="19050" t="0" r="6350" b="0"/>
            <wp:docPr id="723057759"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15FEA665" wp14:editId="65422D4E">
            <wp:extent cx="355600" cy="127000"/>
            <wp:effectExtent l="19050" t="0" r="6350" b="0"/>
            <wp:docPr id="182"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36D10784" wp14:editId="0C1A284D">
            <wp:extent cx="355600" cy="127000"/>
            <wp:effectExtent l="19050" t="0" r="6350" b="0"/>
            <wp:docPr id="183"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6288C12D" wp14:editId="3367C5D2">
            <wp:extent cx="355600" cy="127000"/>
            <wp:effectExtent l="19050" t="0" r="6350" b="0"/>
            <wp:docPr id="184"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2F1CE766" wp14:editId="02E6134B">
            <wp:extent cx="355600" cy="127000"/>
            <wp:effectExtent l="19050" t="0" r="6350" b="0"/>
            <wp:docPr id="185"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4F7ED28D" wp14:editId="4F604ECE">
            <wp:extent cx="355600" cy="127000"/>
            <wp:effectExtent l="19050" t="0" r="6350" b="0"/>
            <wp:docPr id="186"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3CBC0EAD" wp14:editId="158BD486">
            <wp:extent cx="355600" cy="127000"/>
            <wp:effectExtent l="19050" t="0" r="6350" b="0"/>
            <wp:docPr id="187"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3064CBB5" wp14:editId="25E7ACFB">
            <wp:extent cx="355600" cy="127000"/>
            <wp:effectExtent l="19050" t="0" r="6350" b="0"/>
            <wp:docPr id="188"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43232" behindDoc="0" locked="0" layoutInCell="1" allowOverlap="1" wp14:anchorId="43E3E4F0" wp14:editId="18D2972B">
                <wp:simplePos x="0" y="0"/>
                <wp:positionH relativeFrom="column">
                  <wp:posOffset>-52705</wp:posOffset>
                </wp:positionH>
                <wp:positionV relativeFrom="paragraph">
                  <wp:posOffset>23495</wp:posOffset>
                </wp:positionV>
                <wp:extent cx="1381125" cy="295275"/>
                <wp:effectExtent l="13970" t="13970" r="14605" b="33655"/>
                <wp:wrapNone/>
                <wp:docPr id="27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295275"/>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2775F4" w:rsidRPr="0078506E" w:rsidRDefault="002775F4" w:rsidP="002775F4">
                            <w:pPr>
                              <w:rPr>
                                <w:rFonts w:ascii="Arial" w:hAnsi="Arial" w:cs="Arial"/>
                              </w:rPr>
                            </w:pPr>
                            <w:r>
                              <w:rPr>
                                <w:rFonts w:ascii="Arial" w:hAnsi="Arial" w:cs="Arial"/>
                                <w:b/>
                              </w:rPr>
                              <w:t>aanbeveling 4.</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E3E4F0" id="AutoShape 48" o:spid="_x0000_s1037" style="position:absolute;margin-left:-4.15pt;margin-top:1.85pt;width:108.75pt;height:2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LNy0QIAANwFAAAOAAAAZHJzL2Uyb0RvYy54bWysVN1v0zAQf0fif7D8ztKkn6mWTtvKENKA&#10;iYF4dm0nMTh2sN2m46/nfElLy/aEyEPk8/l+9/G7u8urfaPJTjqvrCloejGiRBpuhTJVQb9+uXuz&#10;oMQHZgTT1siCPklPr1avX1127VJmtrZaSEcAxPhl1xa0DqFdJonntWyYv7CtNKAsrWtYANFViXCs&#10;A/RGJ9loNEs660TrLJfew+26V9IV4pel5OFTWXoZiC4oxBbw7/C/if9kdcmWlWNtrfgQBvuHKBqm&#10;DDg9Qq1ZYGTr1DOoRnFnvS3DBbdNYstScYk5QDbp6K9sHmvWSswFiuPbY5n8/4PlH3cPjihR0GwO&#10;9TGsAZKut8GibzJZxAp1rV/Cw8f2wcUcfXtv+Q9PjL2tmanktXO2qyUTEFca3ydnBlHwYEo23Qcr&#10;AJ4BPBZrX7omAkIZyB45eTpyIveBcLhMx4s0zaaUcNBl+TSbT9EFWx6sW+fDO2kbEg8FdXZrxGcg&#10;Hl2w3b0PSIwYkmPiOyVlo4HmHdMknc1m8wFxeJyw5QFzoFTcKa2Js+GbCjVWJsaJSn/A96S1UID+&#10;2rtqc6sdAQ8FXef5NJ8MPirfm/WvpyP4EOjM4i5b36xvXrRIo8ULJs+cQBbVITitDAGmoJqLvLcn&#10;njMtgfaeMGxczDJGpw3pQAMdMTiyWh2VZ4GeefWnz5AGnK7YGW+NwHNgSvdnCE+b6EzilA5VtNsg&#10;3WMtOiJUJDNbjHPYIELByI4Xo9kon1PCdAW7hgdHX6TkLMBZlk2ycd8Kuq1Zz0hf9tip0M09VXg+&#10;ukfpJDLs6NjE/TCE/WaPQ5Ni+WKHb6x4gh6HHok9EFciHGrrflHSwXopqP+5ZU5Sot8baJM8nUzi&#10;PkJhMp1nILhTzeZUwwwHqIIGSB6Pt6HfYdvWqaoGTymmaGwc3VKFwxD2UQ0TCSsE8xrWXdxRpzK+&#10;+rOUV78BAAD//wMAUEsDBBQABgAIAAAAIQCx6JQu2gAAAAcBAAAPAAAAZHJzL2Rvd25yZXYueG1s&#10;TI7BTsMwEETvSPyDtUjcWrtugDZkUyEQRyRa+AA33iYR9jrEbhv4eswJjqMZvXnVZvJOnGiMfWCE&#10;xVyBIG6C7blFeH97nq1AxGTYGheYEL4owqa+vKhMacOZt3TapVZkCMfSIHQpDaWUsenImzgPA3Hu&#10;DmH0JuU4ttKO5pzh3kmt1K30puf80JmBHjtqPnZHj6BD+nzxr8W3jsXTYoopUOMKxOur6eEeRKIp&#10;/Y3hVz+rQ52d9uHINgqHMFst8xJheQci11qtNYg9wo3SIOtK/vevfwAAAP//AwBQSwECLQAUAAYA&#10;CAAAACEAtoM4kv4AAADhAQAAEwAAAAAAAAAAAAAAAAAAAAAAW0NvbnRlbnRfVHlwZXNdLnhtbFBL&#10;AQItABQABgAIAAAAIQA4/SH/1gAAAJQBAAALAAAAAAAAAAAAAAAAAC8BAABfcmVscy8ucmVsc1BL&#10;AQItABQABgAIAAAAIQA9ZLNy0QIAANwFAAAOAAAAAAAAAAAAAAAAAC4CAABkcnMvZTJvRG9jLnht&#10;bFBLAQItABQABgAIAAAAIQCx6JQu2gAAAAcBAAAPAAAAAAAAAAAAAAAAACsFAABkcnMvZG93bnJl&#10;di54bWxQSwUGAAAAAAQABADzAAAAMgYAAAAA&#10;" fillcolor="#d99594" strokecolor="#d99594" strokeweight="1pt">
                <v:fill color2="#f2dbdb" angle="135" focus="50%" type="gradient"/>
                <v:shadow on="t" color="#622423" opacity=".5" offset="1pt"/>
                <v:textbox>
                  <w:txbxContent>
                    <w:p w:rsidR="002775F4" w:rsidRPr="0078506E" w:rsidRDefault="002775F4" w:rsidP="002775F4">
                      <w:pPr>
                        <w:rPr>
                          <w:rFonts w:ascii="Arial" w:hAnsi="Arial" w:cs="Arial"/>
                        </w:rPr>
                      </w:pPr>
                      <w:r>
                        <w:rPr>
                          <w:rFonts w:ascii="Arial" w:hAnsi="Arial" w:cs="Arial"/>
                          <w:b/>
                        </w:rPr>
                        <w:t>aanbeveling 4.</w:t>
                      </w:r>
                      <w:r w:rsidRPr="00170CA9">
                        <w:rPr>
                          <w:rFonts w:ascii="Arial" w:hAnsi="Arial" w:cs="Arial"/>
                          <w:b/>
                        </w:rPr>
                        <w:t xml:space="preserve"> 1</w:t>
                      </w:r>
                      <w:r>
                        <w:rPr>
                          <w:rFonts w:ascii="Arial" w:hAnsi="Arial" w:cs="Arial"/>
                        </w:rPr>
                        <w:t>.</w:t>
                      </w:r>
                    </w:p>
                  </w:txbxContent>
                </v:textbox>
              </v:roundrect>
            </w:pict>
          </mc:Fallback>
        </mc:AlternateContent>
      </w:r>
    </w:p>
    <w:p w:rsidR="002775F4" w:rsidRDefault="002775F4" w:rsidP="002775F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Om het doel van keuzewerk tot zijn recht te laten komen en tegemoet te komen aan de leerbehoeften en competenties van kinderen moeten zij ook onderwerpen kunnen inbrengen en tijd voor de uitvoering zelf kunnen bepalen.</w:t>
            </w:r>
          </w:p>
          <w:p w:rsidR="002775F4" w:rsidRPr="00563576" w:rsidRDefault="002775F4" w:rsidP="00D70143">
            <w:pPr>
              <w:rPr>
                <w:rFonts w:ascii="Arial" w:hAnsi="Arial" w:cs="Arial"/>
              </w:rPr>
            </w:pPr>
          </w:p>
        </w:tc>
      </w:tr>
    </w:tbl>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44256" behindDoc="0" locked="0" layoutInCell="1" allowOverlap="1" wp14:anchorId="61FE0723" wp14:editId="6964C498">
                <wp:simplePos x="0" y="0"/>
                <wp:positionH relativeFrom="column">
                  <wp:posOffset>-52705</wp:posOffset>
                </wp:positionH>
                <wp:positionV relativeFrom="paragraph">
                  <wp:posOffset>156210</wp:posOffset>
                </wp:positionV>
                <wp:extent cx="1438275" cy="276225"/>
                <wp:effectExtent l="13970" t="13335" r="14605" b="34290"/>
                <wp:wrapNone/>
                <wp:docPr id="269"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27622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FE0723" id="AutoShape 49" o:spid="_x0000_s1038" style="position:absolute;margin-left:-4.15pt;margin-top:12.3pt;width:113.25pt;height:21.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Xe0gIAANwFAAAOAAAAZHJzL2Uyb0RvYy54bWysVEtv2zAMvg/YfxB0X/1o4sRBnaJL2mHA&#10;HsW6YWdFkm1tsqRJSpzu14+SnTRZexrmgyGK4sfHR/Lqet9JtOPWCa0qnF2kGHFFNROqqfC3r3dv&#10;5hg5TxQjUite4Ufu8PXy9aur3ix4rlstGbcIQJRb9KbCrfdmkSSOtrwj7kIbrkBZa9sRD6JtEmZJ&#10;D+idTPI0LZJeW2asptw5uF0PSryM+HXNqf9c1457JCsMsfn4t/G/Cf9keUUWjSWmFXQMg/xDFB0R&#10;CpweodbEE7S14hlUJ6jVTtf+guou0XUtKI85QDZZ+lc2Dy0xPOYCxXHmWCb3/2Dpp929RYJVOC9K&#10;jBTpgKSbrdfRN5qUoUK9cQt4+GDubcjRmQ+a/nRI6VVLVMNvrNV9ywmDuLLwPjkzCIIDU7TpP2oG&#10;8ATgY7H2te0CIJQB7SMnj0dO+N4jCpfZ5HKez6YYUdDlsyLPp9EFWRysjXX+HdcdCocKW71V7AsQ&#10;H12Q3QfnIzFsTI6wHxjVnQSad0SirCiK2Yg4Pk7I4oA5UsruhJTIav9d+DZWJsQZle6A75DRUIDh&#10;2tlms5IWgYcKr/J1Ub4dfTRuMBteT1P4ItCZxe3NXbZev2iRBYsXTJ45gSyaQ3BSKARMQTXn5WCP&#10;HCWSA+0DYbFxY5YhOqlQD5p8dnCkpTgqzwI98+pOn0Ua4nSFzrhVLJ49EXI4Q3hSBWc8TulYRb31&#10;3D60rEdMBDLz+WUJG4QJGNnLeVqk5QwjIhvYNdRb/CIlZwFObossnw+tIE1LBkaGsodOhW4eqIrn&#10;o/sonUQWOzo08TAMfr/Zx6HJ8kBS6PCNZo/Q49AjoQfCSoRDq+1vjHpYLxV2v7bEcozkewVtUmaT&#10;SdhHUZhMZzkI9lSzOdUQRQGqwh6Sj8eVH3bY1ljRtOApiykqHUa3Fj6k9hTVKMAKiXmN6y7sqFM5&#10;vnpayss/AAAA//8DAFBLAwQUAAYACAAAACEAFUtr89kAAAAIAQAADwAAAGRycy9kb3ducmV2Lnht&#10;bEyPwU7DMBBE70j8g7VI3FonKYqikE1VVSDOFD5gGy9xRLwOsdOGv8ec4Dia0cybZr+6UV14DoMX&#10;hHybgWLpvBmkR3h/e95UoEIkMTR6YYRvDrBvb28aqo2/yitfTrFXqURCTQg2xqnWOnSWHYWtn1iS&#10;9+FnRzHJuddmpmsqd6MusqzUjgZJC5YmPlruPk+LQ3gaukXKtaf+YI9fO88yGf+CeH+3Hh5BRV7j&#10;Xxh+8RM6tInp7BcxQY0Im2qXkgjFQwkq+UVeFaDOCGWVg24b/f9A+wMAAP//AwBQSwECLQAUAAYA&#10;CAAAACEAtoM4kv4AAADhAQAAEwAAAAAAAAAAAAAAAAAAAAAAW0NvbnRlbnRfVHlwZXNdLnhtbFBL&#10;AQItABQABgAIAAAAIQA4/SH/1gAAAJQBAAALAAAAAAAAAAAAAAAAAC8BAABfcmVscy8ucmVsc1BL&#10;AQItABQABgAIAAAAIQDXNsXe0gIAANwFAAAOAAAAAAAAAAAAAAAAAC4CAABkcnMvZTJvRG9jLnht&#10;bFBLAQItABQABgAIAAAAIQAVS2vz2QAAAAgBAAAPAAAAAAAAAAAAAAAAACwFAABkcnMvZG93bnJl&#10;di54bWxQSwUGAAAAAAQABADzAAAAMgYAAAAA&#10;" fillcolor="#c2d69b" strokecolor="#c2d69b" strokeweight="1pt">
                <v:fill color2="#eaf1dd" angle="135" focus="50%" type="gradient"/>
                <v:shadow on="t" color="#4e6128" opacity=".5" offset="1pt"/>
                <v:textbo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rsidR="002775F4" w:rsidRDefault="002775F4" w:rsidP="002775F4">
      <w:pPr>
        <w:rPr>
          <w:rFonts w:ascii="Arial" w:hAnsi="Arial" w:cs="Arial"/>
        </w:rPr>
      </w:pPr>
    </w:p>
    <w:p w:rsidR="002775F4" w:rsidRPr="00FD44C2" w:rsidRDefault="002775F4" w:rsidP="002775F4">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Voor alle kinderen is er een mogelijkheid om keuzewerk te maken. De materialen zouden nog wat uitgebreid kunnen worden. Financiële middelen zijn nog onvoldoende aanwezig.</w:t>
            </w: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45280" behindDoc="0" locked="0" layoutInCell="1" allowOverlap="1" wp14:anchorId="59D6F739" wp14:editId="26D73726">
                <wp:simplePos x="0" y="0"/>
                <wp:positionH relativeFrom="column">
                  <wp:posOffset>-52705</wp:posOffset>
                </wp:positionH>
                <wp:positionV relativeFrom="paragraph">
                  <wp:posOffset>22860</wp:posOffset>
                </wp:positionV>
                <wp:extent cx="2225040" cy="276225"/>
                <wp:effectExtent l="13970" t="13335" r="18415" b="34290"/>
                <wp:wrapNone/>
                <wp:docPr id="268"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2762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D6F739" id="AutoShape 50" o:spid="_x0000_s1039" style="position:absolute;margin-left:-4.15pt;margin-top:1.8pt;width:175.2pt;height:2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LdzwIAANwFAAAOAAAAZHJzL2Uyb0RvYy54bWysVFtv0zAUfkfiP1h+Z7n0Hi2dtnVFSAMm&#10;BuLZtZ3E4NjGdpuOX8+xk3Yt2xMiD9E5Pj7X7/O5vNq3Eu24dUKrEmcXKUZcUc2Eqkv87ev63Rwj&#10;54liRGrFS/zEHb5avn1z2ZmC57rRknGLIIhyRWdK3HhviiRxtOEtcRfacAXGStuWeFBtnTBLOoje&#10;yiRP02nSacuM1ZQ7B6er3oiXMX5Vceo/V5XjHskSQ20+/m38b8I/WV6SorbENIIOZZB/qKIlQkHS&#10;Y6gV8QRtrXgRqhXUaqcrf0F1m+iqEpTHHqCbLP2rm8eGGB57geE4cxyT+39h6afdg0WClTifAlSK&#10;tADS9dbrmBtN4oQ64wq4+GgebOjRmXtNfzqk9G1DVM2vrdVdwwmDurIw0eTMISgOXNGm+6gZhCcQ&#10;Pg5rX9k2BIQxoH3E5OmICd97ROEwz/NJOgboKNjy2RTUmIIUB29jnX/PdYuCUGKrt4p9AeBjCrK7&#10;dz4Cw4bmCPuBUdVKgHlHJMqm0+lsiDhcTkhxiDlAytZCSmS1/y58EycT6oxGd4jvkNEwgP7Y2Xpz&#10;Ky2CDCVeTG5Gq0OO2vVu/e1JCl8MdOaxurmbrPtRAqXOPLLg8YrLiyTQRX0oTgqFACmAZ77o/ZGj&#10;RHKA/ZjFkthlqE4q1IElnx0SaSmOxrNCz7K602sRhvi6AjPuFIuyJ0L2MpQnVUjG4ysdpqi3ntvH&#10;hnWIiQBmPh8tgJZMwJMdzdNpuphhRGQNu4Z6i1+F5KzAfDxaT/txEWka0iPSjz0wFdjcQxXlY/qo&#10;nVQWGR1IHBaLK/x+s4+PJhsF6oSjjWZPwHHgSOBAWIkgNNr+xqiD9VJi92tLLMdIflBAk0U2DqT2&#10;URlPZjko9tSyObUQRSFUiT00H8Vb3++wrbGibiBTFkmkdHi6lfChteeqBgVWSOxrWHdhR53q8dbz&#10;Ul7+AQAA//8DAFBLAwQUAAYACAAAACEALwDh6twAAAAHAQAADwAAAGRycy9kb3ducmV2LnhtbEyO&#10;wU7DMBBE70j9B2srcUGtk6YqIWRTVUggcUKkiLMbL0lUe53Gbhv+HnOC42hGb165nawRFxp97xgh&#10;XSYgiBune24RPvbPixyED4q1Mo4J4Zs8bKvZTakK7a78Tpc6tCJC2BcKoQthKKT0TUdW+aUbiGP3&#10;5UarQoxjK/WorhFujVwlyUZa1XN86NRATx01x/psEdiYl5x3+9c3roc7+kwfkpMJiLfzafcIItAU&#10;/sbwqx/VoYpOB3dm7YVBWORZXCJkGxCxztarFMQBYX2fgqxK+d+/+gEAAP//AwBQSwECLQAUAAYA&#10;CAAAACEAtoM4kv4AAADhAQAAEwAAAAAAAAAAAAAAAAAAAAAAW0NvbnRlbnRfVHlwZXNdLnhtbFBL&#10;AQItABQABgAIAAAAIQA4/SH/1gAAAJQBAAALAAAAAAAAAAAAAAAAAC8BAABfcmVscy8ucmVsc1BL&#10;AQItABQABgAIAAAAIQAPqcLdzwIAANwFAAAOAAAAAAAAAAAAAAAAAC4CAABkcnMvZTJvRG9jLnht&#10;bFBLAQItABQABgAIAAAAIQAvAOHq3AAAAAcBAAAPAAAAAAAAAAAAAAAAACkFAABkcnMvZG93bnJl&#10;di54bWxQSwUGAAAAAAQABADzAAAAMgYAAAAA&#10;" fillcolor="#95b3d7" strokecolor="#95b3d7" strokeweight="1pt">
                <v:fill color2="#dbe5f1" angle="135" focus="50%" type="gradient"/>
                <v:shadow on="t" color="#243f60" opacity=".5" offset="1pt"/>
                <v:textbo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v:textbox>
              </v:roundrect>
            </w:pict>
          </mc:Fallback>
        </mc:AlternateContent>
      </w:r>
    </w:p>
    <w:p w:rsidR="002775F4" w:rsidRDefault="002775F4" w:rsidP="002775F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We hebben gezien dat de mogelijkheid tot keuzewerk er is. Het is echter nog minimaal. Probeer het te integreren in de belangstelling van het kind en zijn talenten.</w:t>
            </w: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r>
        <w:rPr>
          <w:noProof/>
        </w:rPr>
        <w:drawing>
          <wp:inline distT="0" distB="0" distL="0" distR="0" wp14:anchorId="296B86CC" wp14:editId="1D1EF95B">
            <wp:extent cx="355600" cy="127000"/>
            <wp:effectExtent l="19050" t="0" r="6350" b="0"/>
            <wp:docPr id="189"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4850E935" wp14:editId="630F653A">
            <wp:extent cx="355600" cy="127000"/>
            <wp:effectExtent l="19050" t="0" r="6350" b="0"/>
            <wp:docPr id="190"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60AB4D24" wp14:editId="26BB4D93">
            <wp:extent cx="355600" cy="127000"/>
            <wp:effectExtent l="19050" t="0" r="6350" b="0"/>
            <wp:docPr id="49"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7A9BBEAA" wp14:editId="43EE7DCA">
            <wp:extent cx="355600" cy="127000"/>
            <wp:effectExtent l="19050" t="0" r="6350" b="0"/>
            <wp:docPr id="191"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2F5C75F1" wp14:editId="092563F0">
            <wp:extent cx="355600" cy="127000"/>
            <wp:effectExtent l="19050" t="0" r="6350" b="0"/>
            <wp:docPr id="192"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7A77A94D" wp14:editId="5BA6FB3D">
            <wp:extent cx="355600" cy="127000"/>
            <wp:effectExtent l="19050" t="0" r="6350" b="0"/>
            <wp:docPr id="193"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30012E33" wp14:editId="3856289A">
            <wp:extent cx="355600" cy="127000"/>
            <wp:effectExtent l="19050" t="0" r="6350" b="0"/>
            <wp:docPr id="194"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5C60801F" wp14:editId="7D201FD7">
            <wp:extent cx="355600" cy="127000"/>
            <wp:effectExtent l="19050" t="0" r="6350" b="0"/>
            <wp:docPr id="195"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5472819A" wp14:editId="47E2CC95">
            <wp:extent cx="355600" cy="127000"/>
            <wp:effectExtent l="19050" t="0" r="6350" b="0"/>
            <wp:docPr id="196"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62CF4F96" wp14:editId="462D1711">
            <wp:extent cx="355600" cy="127000"/>
            <wp:effectExtent l="19050" t="0" r="6350" b="0"/>
            <wp:docPr id="197"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4ADABE64" wp14:editId="44C6ECA7">
            <wp:extent cx="355600" cy="127000"/>
            <wp:effectExtent l="19050" t="0" r="6350" b="0"/>
            <wp:docPr id="198"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1E7192D8" wp14:editId="061B2996">
            <wp:extent cx="355600" cy="127000"/>
            <wp:effectExtent l="19050" t="0" r="6350" b="0"/>
            <wp:docPr id="58"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5B170D0C" wp14:editId="1E5C6FFC">
            <wp:extent cx="355600" cy="127000"/>
            <wp:effectExtent l="19050" t="0" r="6350" b="0"/>
            <wp:docPr id="59"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5B40DC3B" wp14:editId="624D9A6C">
            <wp:extent cx="355600" cy="127000"/>
            <wp:effectExtent l="19050" t="0" r="6350" b="0"/>
            <wp:docPr id="60"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562A1D04" wp14:editId="28A7FEFE">
            <wp:extent cx="355600" cy="127000"/>
            <wp:effectExtent l="19050" t="0" r="6350" b="0"/>
            <wp:docPr id="61"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46304" behindDoc="0" locked="0" layoutInCell="1" allowOverlap="1" wp14:anchorId="4FEE1643" wp14:editId="7BD8E6D2">
                <wp:simplePos x="0" y="0"/>
                <wp:positionH relativeFrom="column">
                  <wp:posOffset>-52705</wp:posOffset>
                </wp:positionH>
                <wp:positionV relativeFrom="paragraph">
                  <wp:posOffset>23495</wp:posOffset>
                </wp:positionV>
                <wp:extent cx="1381125" cy="295275"/>
                <wp:effectExtent l="13970" t="13970" r="14605" b="33655"/>
                <wp:wrapNone/>
                <wp:docPr id="26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295275"/>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2775F4" w:rsidRPr="0078506E" w:rsidRDefault="002775F4" w:rsidP="002775F4">
                            <w:pPr>
                              <w:rPr>
                                <w:rFonts w:ascii="Arial" w:hAnsi="Arial" w:cs="Arial"/>
                              </w:rPr>
                            </w:pPr>
                            <w:r>
                              <w:rPr>
                                <w:rFonts w:ascii="Arial" w:hAnsi="Arial" w:cs="Arial"/>
                                <w:b/>
                              </w:rPr>
                              <w:t>aanbeveling 5.</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EE1643" id="AutoShape 51" o:spid="_x0000_s1040" style="position:absolute;margin-left:-4.15pt;margin-top:1.85pt;width:108.75pt;height:23.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NqzQIAANwFAAAOAAAAZHJzL2Uyb0RvYy54bWysVEtv2zAMvg/YfxB0Xx07Twd1irZZhwF7&#10;FOuGnRVJtrXJkicpcbpfP4p20mTtaZgPhiiSHx8fxcurfaPJTjqvrCloejGiRBpuhTJVQb99vXuz&#10;oMQHZgTT1siCPkpPr1avX1127VJmtrZaSEcAxPhl1xa0DqFdJonntWyYv7CtNKAsrWtYANFViXCs&#10;A/RGJ9loNEs660TrLJfew+26V9IV4pel5OFzWXoZiC4o5Bbw7/C/if9kdcmWlWNtrfiQBvuHLBqm&#10;DAQ9Qq1ZYGTr1DOoRnFnvS3DBbdNYstScYk1QDXp6K9qHmrWSqwFmuPbY5v8/4Pln3b3jihR0Gw2&#10;p8SwBki63gaLsck0jR3qWr8Ew4f23sUaffvB8p+eGHtbM1PJa+dsV0smIC+0T84couDBlWy6j1YA&#10;PAN4bNa+dE0EhDaQPXLyeORE7gPhcJmOF2maTSnhoMvyaTafxpQStjx4t86Hd9I2JB4K6uzWiC9A&#10;PIZguw8+IDFiKI6JH5SUjQaad0yTdDaDwnvEwRiwD5gDpeJOaU2cDd9VqLEzMU9U+gO+J62FBvTX&#10;3lWbW+0IRCjoOs+n+WSIUfnerbeejuBDoDOPu2x9s7550SONHi+4PAsCVVSH5LQyBJiCbi7y3p94&#10;zrQE2nvCcHCxypidNqQDTTY/BLJaHZVniZ5F9admSAO+rjgZb43Ac2BK92dIT5sYTOIrHbpot0G6&#10;h1p0RKhIZrYY57BBhIInO16MZqMchpTpCnYND46+SMlZgrMsm2TjfhR0W7Oekb7tPemDOY7UMTxK&#10;J5nhRMch7h9D2G/2+GhSpDVO+MaKR5hxmJE4A3ElwqG27jclHayXgvpfW+YkJfq9gTHJ08kk7iMU&#10;JtN5BoI71WxONcxwgCpogOLxeBv6HbZtnapqiJRiicbGp1uqEEt7ymoQYIVgXcO6izvqVEarp6W8&#10;+gMAAP//AwBQSwMEFAAGAAgAAAAhALHolC7aAAAABwEAAA8AAABkcnMvZG93bnJldi54bWxMjsFO&#10;wzAQRO9I/IO1SNxau26ANmRTIRBHJFr4ADfeJhH2OsRuG/h6zAmOoxm9edVm8k6caIx9YITFXIEg&#10;boLtuUV4f3uerUDEZNgaF5gQvijCpr68qExpw5m3dNqlVmQIx9IgdCkNpZSx6cibOA8Dce4OYfQm&#10;5Ti20o7mnOHeSa3UrfSm5/zQmYEeO2o+dkePoEP6fPGvxbeOxdNiiilQ4wrE66vp4R5Eoin9jeFX&#10;P6tDnZ324cg2CocwWy3zEmF5ByLXWq01iD3CjdIg60r+969/AAAA//8DAFBLAQItABQABgAIAAAA&#10;IQC2gziS/gAAAOEBAAATAAAAAAAAAAAAAAAAAAAAAABbQ29udGVudF9UeXBlc10ueG1sUEsBAi0A&#10;FAAGAAgAAAAhADj9If/WAAAAlAEAAAsAAAAAAAAAAAAAAAAALwEAAF9yZWxzLy5yZWxzUEsBAi0A&#10;FAAGAAgAAAAhAIE+c2rNAgAA3AUAAA4AAAAAAAAAAAAAAAAALgIAAGRycy9lMm9Eb2MueG1sUEsB&#10;Ai0AFAAGAAgAAAAhALHolC7aAAAABwEAAA8AAAAAAAAAAAAAAAAAJwUAAGRycy9kb3ducmV2Lnht&#10;bFBLBQYAAAAABAAEAPMAAAAuBgAAAAA=&#10;" fillcolor="#d99594" strokecolor="#d99594" strokeweight="1pt">
                <v:fill color2="#f2dbdb" angle="135" focus="50%" type="gradient"/>
                <v:shadow on="t" color="#622423" opacity=".5" offset="1pt"/>
                <v:textbox>
                  <w:txbxContent>
                    <w:p w:rsidR="002775F4" w:rsidRPr="0078506E" w:rsidRDefault="002775F4" w:rsidP="002775F4">
                      <w:pPr>
                        <w:rPr>
                          <w:rFonts w:ascii="Arial" w:hAnsi="Arial" w:cs="Arial"/>
                        </w:rPr>
                      </w:pPr>
                      <w:r>
                        <w:rPr>
                          <w:rFonts w:ascii="Arial" w:hAnsi="Arial" w:cs="Arial"/>
                          <w:b/>
                        </w:rPr>
                        <w:t>aanbeveling 5.</w:t>
                      </w:r>
                      <w:r w:rsidRPr="00170CA9">
                        <w:rPr>
                          <w:rFonts w:ascii="Arial" w:hAnsi="Arial" w:cs="Arial"/>
                          <w:b/>
                        </w:rPr>
                        <w:t xml:space="preserve"> 1</w:t>
                      </w:r>
                      <w:r>
                        <w:rPr>
                          <w:rFonts w:ascii="Arial" w:hAnsi="Arial" w:cs="Arial"/>
                        </w:rPr>
                        <w:t>.</w:t>
                      </w:r>
                    </w:p>
                  </w:txbxContent>
                </v:textbox>
              </v:roundrect>
            </w:pict>
          </mc:Fallback>
        </mc:AlternateContent>
      </w:r>
    </w:p>
    <w:p w:rsidR="002775F4" w:rsidRDefault="002775F4" w:rsidP="002775F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47328" behindDoc="0" locked="0" layoutInCell="1" allowOverlap="1" wp14:anchorId="4B1C085D" wp14:editId="0D79BE37">
                <wp:simplePos x="0" y="0"/>
                <wp:positionH relativeFrom="column">
                  <wp:posOffset>-52705</wp:posOffset>
                </wp:positionH>
                <wp:positionV relativeFrom="paragraph">
                  <wp:posOffset>156210</wp:posOffset>
                </wp:positionV>
                <wp:extent cx="1438275" cy="276225"/>
                <wp:effectExtent l="13970" t="13335" r="14605" b="34290"/>
                <wp:wrapNone/>
                <wp:docPr id="26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27622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1C085D" id="AutoShape 52" o:spid="_x0000_s1041" style="position:absolute;margin-left:-4.15pt;margin-top:12.3pt;width:113.25pt;height:2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mp0gIAANwFAAAOAAAAZHJzL2Uyb0RvYy54bWysVN1v0zAQf0fif7D8ztJkbfqhpdNoN4Q0&#10;YGIgnl3bSQyOHWy36fjrOV/S0rI9IfIQ+Xy+33387u7qet9ospPOK2sKml6MKJGGW6FMVdCvX+7e&#10;zCjxgRnBtDWyoE/S0+vl61dXXbuQma2tFtIRADF+0bUFrUNoF0nieS0b5i9sKw0oS+saFkB0VSIc&#10;6wC90Uk2GuVJZ51oneXSe7hd90q6RPyylDx8KksvA9EFhdgC/h3+N/GfLK/YonKsrRUfwmD/EEXD&#10;lAGnR6g1C4xsnXoG1SjurLdluOC2SWxZKi4xB8gmHf2VzWPNWom5QHF8eyyT/3+w/OPuwRElCprl&#10;OSWGNUDSzTZY9E0mWaxQ1/oFPHxsH1zM0bf3lv/wxNhVzUwlb5yzXS2ZgLjS+D45M4iCB1Oy6T5Y&#10;AfAM4LFY+9I1ERDKQPbIydORE7kPhMNlOr6cZdMJJRx02TTPsgm6YIuDdet8eCdtQ+KhoM5ujfgM&#10;xKMLtrv3AYkRQ3JMfKekbDTQvGOapHmeTwfE4XHCFgfMgVJxp7QmzoZvKtRYmRgnKv0B35PWQgH6&#10;a++qzUo7Ah4KusrW+fzt4KPyvVn/ejKCD4HOLG5v7tL1+kWLNFq8YPLMCWRRHYLTyhBgCqo5m/f2&#10;xHOmJdDeE4aNi1nG6LQhHWiy6cGR1eqoPAv0zKs/fYY04HTFzrg1As+BKd2fITxtojOJUzpU0W6D&#10;dI+16IhQkcxsdjmHDSIUjOzlbJSP5lNKmK5g1/Dg6IuUnAU4vs3TbNa3gm5r1jPSlz12KnRzTxWe&#10;j+5ROokMOzo2cT8MYb/Z49Ck2IyxwzdWPEGPQ4/EHogrEQ61db8o6WC9FNT/3DInKdHvDbTJPB2P&#10;4z5CYTyZZiC4U83mVMMMB6iCBkgej6vQ77Bt61RVg6cUUzQ2jm6pwmEI+6iGiYQVgnkN6y7uqFMZ&#10;X/1ZysvfAAAA//8DAFBLAwQUAAYACAAAACEAFUtr89kAAAAIAQAADwAAAGRycy9kb3ducmV2Lnht&#10;bEyPwU7DMBBE70j8g7VI3FonKYqikE1VVSDOFD5gGy9xRLwOsdOGv8ec4Dia0cybZr+6UV14DoMX&#10;hHybgWLpvBmkR3h/e95UoEIkMTR6YYRvDrBvb28aqo2/yitfTrFXqURCTQg2xqnWOnSWHYWtn1iS&#10;9+FnRzHJuddmpmsqd6MusqzUjgZJC5YmPlruPk+LQ3gaukXKtaf+YI9fO88yGf+CeH+3Hh5BRV7j&#10;Xxh+8RM6tInp7BcxQY0Im2qXkgjFQwkq+UVeFaDOCGWVg24b/f9A+wMAAP//AwBQSwECLQAUAAYA&#10;CAAAACEAtoM4kv4AAADhAQAAEwAAAAAAAAAAAAAAAAAAAAAAW0NvbnRlbnRfVHlwZXNdLnhtbFBL&#10;AQItABQABgAIAAAAIQA4/SH/1gAAAJQBAAALAAAAAAAAAAAAAAAAAC8BAABfcmVscy8ucmVsc1BL&#10;AQItABQABgAIAAAAIQDhromp0gIAANwFAAAOAAAAAAAAAAAAAAAAAC4CAABkcnMvZTJvRG9jLnht&#10;bFBLAQItABQABgAIAAAAIQAVS2vz2QAAAAgBAAAPAAAAAAAAAAAAAAAAACwFAABkcnMvZG93bnJl&#10;di54bWxQSwUGAAAAAAQABADzAAAAMgYAAAAA&#10;" fillcolor="#c2d69b" strokecolor="#c2d69b" strokeweight="1pt">
                <v:fill color2="#eaf1dd" angle="135" focus="50%" type="gradient"/>
                <v:shadow on="t" color="#4e6128" opacity=".5" offset="1pt"/>
                <v:textbo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rsidR="002775F4" w:rsidRDefault="002775F4" w:rsidP="002775F4">
      <w:pPr>
        <w:rPr>
          <w:rFonts w:ascii="Arial" w:hAnsi="Arial" w:cs="Arial"/>
        </w:rPr>
      </w:pPr>
    </w:p>
    <w:p w:rsidR="002775F4" w:rsidRPr="00FD44C2" w:rsidRDefault="002775F4" w:rsidP="002775F4">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48352" behindDoc="0" locked="0" layoutInCell="1" allowOverlap="1" wp14:anchorId="12830313" wp14:editId="4719A121">
                <wp:simplePos x="0" y="0"/>
                <wp:positionH relativeFrom="column">
                  <wp:posOffset>-52705</wp:posOffset>
                </wp:positionH>
                <wp:positionV relativeFrom="paragraph">
                  <wp:posOffset>22860</wp:posOffset>
                </wp:positionV>
                <wp:extent cx="2225040" cy="276225"/>
                <wp:effectExtent l="13970" t="13335" r="18415" b="34290"/>
                <wp:wrapNone/>
                <wp:docPr id="26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2762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830313" id="AutoShape 53" o:spid="_x0000_s1042" style="position:absolute;margin-left:-4.15pt;margin-top:1.8pt;width:175.2pt;height:21.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q0AIAANwFAAAOAAAAZHJzL2Uyb0RvYy54bWysVEtz0zAQvjPDf9DoTv1I4jymTqdtGoaZ&#10;Ah0Kw1mRZFsgS0JS6pRfz0q2Q0I5Mfjg0Wq13z6+3b28OrQSPXHrhFYlzi5SjLiimglVl/jL5+2b&#10;BUbOE8WI1IqX+Jk7fLV+/eqyMyue60ZLxi0CEOVWnSlx471ZJYmjDW+Ju9CGK1BW2rbEg2jrhFnS&#10;AXorkzxNi6TTlhmrKXcObje9Eq8jflVx6j9WleMeyRJDbD7+bfzvwj9ZX5JVbYlpBB3CIP8QRUuE&#10;AqdHqA3xBO2teAHVCmq105W/oLpNdFUJymMOkE2W/pHNY0MMj7lAcZw5lsn9P1j64enBIsFKnBcz&#10;jBRpgaTrvdfRN5pNQoU641bw8NE82JCjM/eafndI6duGqJpfW6u7hhMGcWXhfXJmEAQHpmjXvdcM&#10;4AnAx2IdKtsGQCgDOkROno+c8INHFC7zPJ+lU6COgi6fFyBGF2Q1Whvr/FuuWxQOJbZ6r9gnID66&#10;IE/3zkdi2JAcYd8wqloJND8RibKiKOYD4vA4IasRc6CUbYWUyGr/VfgmVibEGZVuxHfIaChAf+1s&#10;vbuVFoGHEi9nN5PN6KN2vVn/epbCF4HOLDY3d7NtX0poqTOLLFj8xeSFE8iiHoOTQiFgCuhZLHt7&#10;5CiRHGg/erEkZhmikwp1oMnnoyMtxVF5FuiZV3f6LNIQpyt0xp1i8eyJkP0ZwpMqOONxSocq6r3n&#10;9rFhHWIikJkvJkvYIEzAyE4WaZEu5xgRWcOuod7iv1JyFmA+nWyLvlxEmob0jPRlD50K3dxTFc9H&#10;91E6iSx2dGjifhj8YXeIQ5MV43zsNHuGHoceCT0QViIcGm1/YtTBeimx+7EnlmMk3ylok2U2DU3t&#10;ozCdzXMQ7Klmd6ohigJUiT0kH4+3vt9he2NF3YCnLDaR0mF0K+HHIeyjGiYSVkjMa1h3YUedyvHV&#10;76W8/gUAAP//AwBQSwMEFAAGAAgAAAAhAC8A4ercAAAABwEAAA8AAABkcnMvZG93bnJldi54bWxM&#10;jsFOwzAQRO9I/QdrK3FBrZOmKiFkU1VIIHFCpIizGy9JVHudxm4b/h5zguNoRm9euZ2sERcafe8Y&#10;IV0mIIgbp3tuET72z4schA+KtTKOCeGbPGyr2U2pCu2u/E6XOrQiQtgXCqELYSik9E1HVvmlG4hj&#10;9+VGq0KMYyv1qK4Rbo1cJclGWtVzfOjUQE8dNcf6bBHYmJecd/vXN66HO/pMH5KTCYi382n3CCLQ&#10;FP7G8Ksf1aGKTgd3Zu2FQVjkWVwiZBsQsc7WqxTEAWF9n4KsSvnfv/oBAAD//wMAUEsBAi0AFAAG&#10;AAgAAAAhALaDOJL+AAAA4QEAABMAAAAAAAAAAAAAAAAAAAAAAFtDb250ZW50X1R5cGVzXS54bWxQ&#10;SwECLQAUAAYACAAAACEAOP0h/9YAAACUAQAACwAAAAAAAAAAAAAAAAAvAQAAX3JlbHMvLnJlbHNQ&#10;SwECLQAUAAYACAAAACEAKKxPqtACAADcBQAADgAAAAAAAAAAAAAAAAAuAgAAZHJzL2Uyb0RvYy54&#10;bWxQSwECLQAUAAYACAAAACEALwDh6twAAAAHAQAADwAAAAAAAAAAAAAAAAAqBQAAZHJzL2Rvd25y&#10;ZXYueG1sUEsFBgAAAAAEAAQA8wAAADMGAAAAAA==&#10;" fillcolor="#95b3d7" strokecolor="#95b3d7" strokeweight="1pt">
                <v:fill color2="#dbe5f1" angle="135" focus="50%" type="gradient"/>
                <v:shadow on="t" color="#243f60" opacity=".5" offset="1pt"/>
                <v:textbo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v:textbox>
              </v:roundrect>
            </w:pict>
          </mc:Fallback>
        </mc:AlternateContent>
      </w:r>
    </w:p>
    <w:p w:rsidR="002775F4" w:rsidRDefault="002775F4" w:rsidP="002775F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r>
        <w:rPr>
          <w:noProof/>
        </w:rPr>
        <w:drawing>
          <wp:inline distT="0" distB="0" distL="0" distR="0" wp14:anchorId="3D4755CA" wp14:editId="74B30850">
            <wp:extent cx="355600" cy="127000"/>
            <wp:effectExtent l="19050" t="0" r="6350" b="0"/>
            <wp:docPr id="62"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1352CE6A" wp14:editId="6AC57AF8">
            <wp:extent cx="355600" cy="127000"/>
            <wp:effectExtent l="19050" t="0" r="6350" b="0"/>
            <wp:docPr id="63"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350B5A5B" wp14:editId="0F961C05">
            <wp:extent cx="355600" cy="127000"/>
            <wp:effectExtent l="19050" t="0" r="6350" b="0"/>
            <wp:docPr id="64"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0CBD9FD2" wp14:editId="61A8F103">
            <wp:extent cx="355600" cy="127000"/>
            <wp:effectExtent l="19050" t="0" r="6350" b="0"/>
            <wp:docPr id="65"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2932E2FF" wp14:editId="203B217D">
            <wp:extent cx="355600" cy="127000"/>
            <wp:effectExtent l="19050" t="0" r="6350" b="0"/>
            <wp:docPr id="66"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17806B84" wp14:editId="34A955C9">
            <wp:extent cx="355600" cy="127000"/>
            <wp:effectExtent l="19050" t="0" r="6350" b="0"/>
            <wp:docPr id="67"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5F4CC7A6" wp14:editId="1F941E06">
            <wp:extent cx="355600" cy="127000"/>
            <wp:effectExtent l="19050" t="0" r="6350" b="0"/>
            <wp:docPr id="68"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1050832E" wp14:editId="7BC53B9F">
            <wp:extent cx="355600" cy="127000"/>
            <wp:effectExtent l="19050" t="0" r="6350" b="0"/>
            <wp:docPr id="69"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588D40A4" wp14:editId="3DF5B369">
            <wp:extent cx="355600" cy="127000"/>
            <wp:effectExtent l="19050" t="0" r="6350" b="0"/>
            <wp:docPr id="70"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15F0A933" wp14:editId="4C97CC23">
            <wp:extent cx="355600" cy="127000"/>
            <wp:effectExtent l="19050" t="0" r="6350" b="0"/>
            <wp:docPr id="71"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767F46E9" wp14:editId="0BD03D94">
            <wp:extent cx="355600" cy="127000"/>
            <wp:effectExtent l="19050" t="0" r="6350" b="0"/>
            <wp:docPr id="72"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4ED6FDA7" wp14:editId="28CDD3EC">
            <wp:extent cx="355600" cy="127000"/>
            <wp:effectExtent l="19050" t="0" r="6350" b="0"/>
            <wp:docPr id="73"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7B47DFEB" wp14:editId="0F663CC0">
            <wp:extent cx="355600" cy="127000"/>
            <wp:effectExtent l="19050" t="0" r="6350" b="0"/>
            <wp:docPr id="74"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60354752" wp14:editId="76FE101E">
            <wp:extent cx="355600" cy="127000"/>
            <wp:effectExtent l="19050" t="0" r="6350" b="0"/>
            <wp:docPr id="75"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0BBD4E5B" wp14:editId="7873AB7B">
            <wp:extent cx="355600" cy="127000"/>
            <wp:effectExtent l="19050" t="0" r="6350" b="0"/>
            <wp:docPr id="76"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49376" behindDoc="0" locked="0" layoutInCell="1" allowOverlap="1" wp14:anchorId="08869741" wp14:editId="2E655EF9">
                <wp:simplePos x="0" y="0"/>
                <wp:positionH relativeFrom="column">
                  <wp:posOffset>-220345</wp:posOffset>
                </wp:positionH>
                <wp:positionV relativeFrom="paragraph">
                  <wp:posOffset>66040</wp:posOffset>
                </wp:positionV>
                <wp:extent cx="4272915" cy="584200"/>
                <wp:effectExtent l="27305" t="27940" r="33655" b="45085"/>
                <wp:wrapNone/>
                <wp:docPr id="264"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584200"/>
                        </a:xfrm>
                        <a:prstGeom prst="roundRect">
                          <a:avLst>
                            <a:gd name="adj" fmla="val 16667"/>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txbx>
                        <w:txbxContent>
                          <w:p w:rsidR="002775F4" w:rsidRPr="00313D67" w:rsidRDefault="002775F4" w:rsidP="002775F4">
                            <w:pPr>
                              <w:pStyle w:val="Geenafstand1"/>
                              <w:rPr>
                                <w:rFonts w:ascii="Arial" w:hAnsi="Arial" w:cs="Arial"/>
                                <w:b/>
                                <w:i/>
                                <w:sz w:val="28"/>
                                <w:szCs w:val="32"/>
                              </w:rPr>
                            </w:pPr>
                            <w:r>
                              <w:rPr>
                                <w:rFonts w:ascii="Arial" w:hAnsi="Arial" w:cs="Arial"/>
                                <w:b/>
                                <w:sz w:val="28"/>
                                <w:szCs w:val="28"/>
                              </w:rPr>
                              <w:t>1</w:t>
                            </w:r>
                            <w:r w:rsidRPr="00170CA9">
                              <w:rPr>
                                <w:rFonts w:ascii="Arial" w:hAnsi="Arial" w:cs="Arial"/>
                                <w:b/>
                                <w:sz w:val="28"/>
                                <w:szCs w:val="28"/>
                              </w:rPr>
                              <w:t>.</w:t>
                            </w:r>
                            <w:r w:rsidRPr="00170CA9">
                              <w:rPr>
                                <w:rFonts w:ascii="Arial" w:hAnsi="Arial" w:cs="Arial"/>
                                <w:b/>
                                <w:sz w:val="28"/>
                                <w:szCs w:val="28"/>
                              </w:rPr>
                              <w:tab/>
                            </w:r>
                            <w:r w:rsidRPr="00313D67">
                              <w:rPr>
                                <w:rFonts w:ascii="Arial" w:hAnsi="Arial" w:cs="Arial"/>
                                <w:b/>
                                <w:sz w:val="28"/>
                                <w:szCs w:val="32"/>
                              </w:rPr>
                              <w:t xml:space="preserve">Vrijheid in gebondenheid / </w:t>
                            </w:r>
                            <w:r>
                              <w:rPr>
                                <w:rFonts w:ascii="Arial" w:hAnsi="Arial" w:cs="Arial"/>
                                <w:b/>
                                <w:sz w:val="28"/>
                                <w:szCs w:val="32"/>
                              </w:rPr>
                              <w:t xml:space="preserve">     </w:t>
                            </w:r>
                            <w:r>
                              <w:rPr>
                                <w:rFonts w:ascii="Arial" w:hAnsi="Arial" w:cs="Arial"/>
                                <w:b/>
                                <w:sz w:val="28"/>
                                <w:szCs w:val="32"/>
                              </w:rPr>
                              <w:tab/>
                            </w:r>
                            <w:r w:rsidRPr="00313D67">
                              <w:rPr>
                                <w:rFonts w:ascii="Arial" w:hAnsi="Arial" w:cs="Arial"/>
                                <w:b/>
                                <w:sz w:val="28"/>
                                <w:szCs w:val="32"/>
                              </w:rPr>
                              <w:t xml:space="preserve">Verantwoordelijkheid </w:t>
                            </w:r>
                            <w:r w:rsidRPr="00161C16">
                              <w:rPr>
                                <w:rFonts w:ascii="Arial" w:hAnsi="Arial" w:cs="Arial"/>
                                <w:b/>
                                <w:sz w:val="28"/>
                                <w:szCs w:val="32"/>
                              </w:rPr>
                              <w:t>en vertrouwen</w:t>
                            </w:r>
                          </w:p>
                          <w:p w:rsidR="002775F4" w:rsidRPr="00170CA9" w:rsidRDefault="002775F4" w:rsidP="002775F4">
                            <w:pPr>
                              <w:rPr>
                                <w:rFonts w:ascii="Arial" w:hAnsi="Arial" w:cs="Arial"/>
                                <w:b/>
                                <w:sz w:val="28"/>
                                <w:szCs w:val="28"/>
                              </w:rPr>
                            </w:pPr>
                            <w:r w:rsidRPr="00170CA9">
                              <w:rPr>
                                <w:rFonts w:ascii="Arial" w:hAnsi="Arial" w:cs="Arial"/>
                                <w:b/>
                                <w:sz w:val="28"/>
                                <w:szCs w:val="28"/>
                              </w:rPr>
                              <w:t>Realisering aanbevelingen vorige visitatie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869741" id="AutoShape 61" o:spid="_x0000_s1043" style="position:absolute;margin-left:-17.35pt;margin-top:5.2pt;width:336.45pt;height:4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EThwIAAB4FAAAOAAAAZHJzL2Uyb0RvYy54bWysVF1v0zAUfUfiP1h+Z2myNv3Q0mnaKEIa&#10;MDEQz67tJAbHNrbbdPx6rm+yrjDEAyKRIt/YPj7n3nN9cXnoNNlLH5Q1Fc3PJpRIw61Qpqno50+b&#10;VwtKQmRGMG2NrOiDDPRy/fLFRe9WsrCt1UJ6AiAmrHpX0TZGt8qywFvZsXBmnTQwWVvfsQihbzLh&#10;WQ/onc6KyaTMeuuF85bLEODvzTBJ14hf15LHD3UdZCS6osAt4tfjd5u+2fqCrRrPXKv4SIP9A4uO&#10;KQOHHqFuWGRk59UzqE5xb4Ot4xm3XWbrWnGJGkBNPvlNzX3LnEQtkJzgjmkK/w+Wv9/feaJERYty&#10;SolhHRTpahctnk3KPGWod2EFC+/dnU8ag7u1/Fsgxl63zDTyynvbt5IJ4IXrs182pCDAVrLt31kB&#10;8AzgMVmH2ncJENJADliTh2NN5CESDj+nxbxY5jNKOMzNFlMoeqKUsdXjbudDfCNtR9Kgot7ujPgI&#10;hccj2P42RCyMGMUx8ZWSutNQ5j3TJC/Lcj4ijosB+xET5VqtxEZpjYFvttfaE9gKVPEZN4fTZdqQ&#10;vqLnixzY/h1jU6T3TxgoBP2ZcvvaCBxHpvQwBpraJHCJPh912l2U/r4VPREqpaNYnC+hB4UC058v&#10;JuVkOaeE6Qa6lUdPibfxi4otljsl/5nI+Sa9QzK1a9kgfZakP7IecoJFOR6P0Qkz9ESywWCneNge&#10;0HY5Jj95ZGvFA7gECCUe6VKBQWv9D0p6aNCKhu875iUl+q0Bpy3z6TR1NAbT2byAwJ/ObE9nmOEA&#10;VdEI4nF4HYdbYOe8alo4KUeJxibz1yomjz2xGgNoQtQ1Xhipy09jXPV0ra1/AgAA//8DAFBLAwQU&#10;AAYACAAAACEAmpsi/N0AAAAKAQAADwAAAGRycy9kb3ducmV2LnhtbEyPTU/DMAyG70j8h8hI3LaU&#10;rhpTaTrxNcQRBty9xrQViVOSbO349WQnONrvo9ePq/VkjTiQD71jBVfzDARx43TPrYL3t81sBSJE&#10;ZI3GMSk4UoB1fX5WYandyK902MZWpBIOJSroYhxKKUPTkcUwdwNxyj6dtxjT6FupPY6p3BqZZ9lS&#10;Wuw5XehwoPuOmq/t3irQR/8x/Xw/NM9P8u7xZURjLW6UuryYbm9ARJriHwwn/aQOdXLauT3rIIyC&#10;2aK4TmgKsgJEApaLVQ5id1rkBci6kv9fqH8BAAD//wMAUEsBAi0AFAAGAAgAAAAhALaDOJL+AAAA&#10;4QEAABMAAAAAAAAAAAAAAAAAAAAAAFtDb250ZW50X1R5cGVzXS54bWxQSwECLQAUAAYACAAAACEA&#10;OP0h/9YAAACUAQAACwAAAAAAAAAAAAAAAAAvAQAAX3JlbHMvLnJlbHNQSwECLQAUAAYACAAAACEA&#10;xW+hE4cCAAAeBQAADgAAAAAAAAAAAAAAAAAuAgAAZHJzL2Uyb0RvYy54bWxQSwECLQAUAAYACAAA&#10;ACEAmpsi/N0AAAAKAQAADwAAAAAAAAAAAAAAAADhBAAAZHJzL2Rvd25yZXYueG1sUEsFBgAAAAAE&#10;AAQA8wAAAOsFAAAAAA==&#10;" fillcolor="black" strokecolor="#f2f2f2" strokeweight="3pt">
                <v:shadow on="t" color="#7f7f7f" opacity=".5" offset="1pt"/>
                <v:textbox>
                  <w:txbxContent>
                    <w:p w:rsidR="002775F4" w:rsidRPr="00313D67" w:rsidRDefault="002775F4" w:rsidP="002775F4">
                      <w:pPr>
                        <w:pStyle w:val="Geenafstand1"/>
                        <w:rPr>
                          <w:rFonts w:ascii="Arial" w:hAnsi="Arial" w:cs="Arial"/>
                          <w:b/>
                          <w:i/>
                          <w:sz w:val="28"/>
                          <w:szCs w:val="32"/>
                        </w:rPr>
                      </w:pPr>
                      <w:r>
                        <w:rPr>
                          <w:rFonts w:ascii="Arial" w:hAnsi="Arial" w:cs="Arial"/>
                          <w:b/>
                          <w:sz w:val="28"/>
                          <w:szCs w:val="28"/>
                        </w:rPr>
                        <w:t>1</w:t>
                      </w:r>
                      <w:r w:rsidRPr="00170CA9">
                        <w:rPr>
                          <w:rFonts w:ascii="Arial" w:hAnsi="Arial" w:cs="Arial"/>
                          <w:b/>
                          <w:sz w:val="28"/>
                          <w:szCs w:val="28"/>
                        </w:rPr>
                        <w:t>.</w:t>
                      </w:r>
                      <w:r w:rsidRPr="00170CA9">
                        <w:rPr>
                          <w:rFonts w:ascii="Arial" w:hAnsi="Arial" w:cs="Arial"/>
                          <w:b/>
                          <w:sz w:val="28"/>
                          <w:szCs w:val="28"/>
                        </w:rPr>
                        <w:tab/>
                      </w:r>
                      <w:r w:rsidRPr="00313D67">
                        <w:rPr>
                          <w:rFonts w:ascii="Arial" w:hAnsi="Arial" w:cs="Arial"/>
                          <w:b/>
                          <w:sz w:val="28"/>
                          <w:szCs w:val="32"/>
                        </w:rPr>
                        <w:t xml:space="preserve">Vrijheid in gebondenheid / </w:t>
                      </w:r>
                      <w:r>
                        <w:rPr>
                          <w:rFonts w:ascii="Arial" w:hAnsi="Arial" w:cs="Arial"/>
                          <w:b/>
                          <w:sz w:val="28"/>
                          <w:szCs w:val="32"/>
                        </w:rPr>
                        <w:t xml:space="preserve">     </w:t>
                      </w:r>
                      <w:r>
                        <w:rPr>
                          <w:rFonts w:ascii="Arial" w:hAnsi="Arial" w:cs="Arial"/>
                          <w:b/>
                          <w:sz w:val="28"/>
                          <w:szCs w:val="32"/>
                        </w:rPr>
                        <w:tab/>
                      </w:r>
                      <w:r w:rsidRPr="00313D67">
                        <w:rPr>
                          <w:rFonts w:ascii="Arial" w:hAnsi="Arial" w:cs="Arial"/>
                          <w:b/>
                          <w:sz w:val="28"/>
                          <w:szCs w:val="32"/>
                        </w:rPr>
                        <w:t xml:space="preserve">Verantwoordelijkheid </w:t>
                      </w:r>
                      <w:r w:rsidRPr="00161C16">
                        <w:rPr>
                          <w:rFonts w:ascii="Arial" w:hAnsi="Arial" w:cs="Arial"/>
                          <w:b/>
                          <w:sz w:val="28"/>
                          <w:szCs w:val="32"/>
                        </w:rPr>
                        <w:t>en vertrouwen</w:t>
                      </w:r>
                    </w:p>
                    <w:p w:rsidR="002775F4" w:rsidRPr="00170CA9" w:rsidRDefault="002775F4" w:rsidP="002775F4">
                      <w:pPr>
                        <w:rPr>
                          <w:rFonts w:ascii="Arial" w:hAnsi="Arial" w:cs="Arial"/>
                          <w:b/>
                          <w:sz w:val="28"/>
                          <w:szCs w:val="28"/>
                        </w:rPr>
                      </w:pPr>
                      <w:r w:rsidRPr="00170CA9">
                        <w:rPr>
                          <w:rFonts w:ascii="Arial" w:hAnsi="Arial" w:cs="Arial"/>
                          <w:b/>
                          <w:sz w:val="28"/>
                          <w:szCs w:val="28"/>
                        </w:rPr>
                        <w:t>Realisering aanbevelingen vorige visitatie</w:t>
                      </w:r>
                    </w:p>
                  </w:txbxContent>
                </v:textbox>
              </v:roundrect>
            </w:pict>
          </mc:Fallback>
        </mc:AlternateContent>
      </w: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55520" behindDoc="0" locked="0" layoutInCell="1" allowOverlap="1" wp14:anchorId="01F93F71" wp14:editId="52038261">
                <wp:simplePos x="0" y="0"/>
                <wp:positionH relativeFrom="column">
                  <wp:posOffset>4445</wp:posOffset>
                </wp:positionH>
                <wp:positionV relativeFrom="paragraph">
                  <wp:posOffset>12065</wp:posOffset>
                </wp:positionV>
                <wp:extent cx="2667000" cy="295275"/>
                <wp:effectExtent l="13970" t="12065" r="14605" b="6985"/>
                <wp:wrapNone/>
                <wp:docPr id="263"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95275"/>
                        </a:xfrm>
                        <a:prstGeom prst="roundRect">
                          <a:avLst>
                            <a:gd name="adj" fmla="val 16667"/>
                          </a:avLst>
                        </a:prstGeom>
                        <a:solidFill>
                          <a:srgbClr val="A5A5A5"/>
                        </a:solidFill>
                        <a:ln w="12700">
                          <a:solidFill>
                            <a:srgbClr val="0D0D0D"/>
                          </a:solidFill>
                          <a:round/>
                          <a:headEnd/>
                          <a:tailEnd/>
                        </a:ln>
                      </wps:spPr>
                      <wps:txbx>
                        <w:txbxContent>
                          <w:p w:rsidR="002775F4" w:rsidRPr="002470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leerlingniveau</w:t>
                            </w:r>
                          </w:p>
                          <w:p w:rsidR="002775F4" w:rsidRPr="0078506E" w:rsidRDefault="002775F4" w:rsidP="002775F4">
                            <w:pPr>
                              <w:rPr>
                                <w:rFonts w:ascii="Arial" w:hAnsi="Arial" w:cs="Arial"/>
                              </w:rPr>
                            </w:pPr>
                            <w:r w:rsidRPr="00170CA9">
                              <w:rPr>
                                <w:rFonts w:ascii="Arial" w:hAnsi="Arial" w:cs="Arial"/>
                                <w:b/>
                              </w:rPr>
                              <w:t>chrijving</w:t>
                            </w:r>
                            <w:r>
                              <w:rPr>
                                <w:rFonts w:ascii="Arial" w:hAnsi="Arial" w:cs="Arial"/>
                                <w:b/>
                              </w:rPr>
                              <w:t xml:space="preserve">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F93F71" id="AutoShape 73" o:spid="_x0000_s1044" style="position:absolute;margin-left:.35pt;margin-top:.95pt;width:210pt;height:23.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4SIOwIAAHcEAAAOAAAAZHJzL2Uyb0RvYy54bWysVG1vEzEM/o7Ef4jynd7L+rKdep2mliGk&#10;ARODH5AmuV4gF4ck7XX79Ti522iBTwidFNmx/dh+7Nzy+thpcpDOKzA1LSY5JdJwEMrsavr1y+2b&#10;S0p8YEYwDUbW9FF6er16/WrZ20qW0IIW0hEEMb7qbU3bEGyVZZ63smN+AlYaNDbgOhZQdbtMONYj&#10;eqezMs/nWQ9OWAdceo+3m8FIVwm/aSQPn5rGy0B0TbG2kE6Xzm08s9WSVTvHbKv4WAb7hyo6pgwm&#10;fYHasMDI3qk/oDrFHXhowoRDl0HTKC5TD9hNkf/WzUPLrEy9IDnevtDk/x8s/3i4d0SJmpbzC0oM&#10;63BIN/sAKTdZXESGeusrdHyw9y726O0d8O+eGFi3zOzkjXPQt5IJrKuI/tlZQFQ8hpJt/wEEwjOE&#10;T2QdG9dFQKSBHNNMHl9mIo+BcLws5/NFnuPoONrKq1m5mKUUrHqOts6HdxI6EoWaOtgb8RkHn1Kw&#10;w50PaTBibI6Jb5Q0ncYxH5gmxRwTjIijc8aqZ8zULmglbpXWSXG77Vo7gqHI0yx+Y7A/ddOG9EhG&#10;iaWnMs6M/hQj38TvbxipkbSfkdu3RiQ5MKUHGcvUZiQ78jvMKRy3xzTP4jKCRvK3IB6RfgfD9uNr&#10;RaEF90RJj5tfU/9jz5ykRL83OMKrYjqNTyUp09miRMWdWranFmY4QtU0UDKI6zA8r711atdipiIx&#10;YCBuVaPC834MVY3143ajdPZ8TvXk9et/sfoJAAD//wMAUEsDBBQABgAIAAAAIQDis7cJ2AAAAAUB&#10;AAAPAAAAZHJzL2Rvd25yZXYueG1sTI7BTsMwEETvSPyDtUjcqN2qoiHEqVALH9DQS29OvI0j4nWI&#10;3Sb9e5YT3HZ2RjOv2M6+F1ccYxdIw3KhQCA1wXbUajh+fjxlIGIyZE0fCDXcMMK2vL8rTG7DRAe8&#10;VqkVXEIxNxpcSkMuZWwcehMXYUBi7xxGbxLLsZV2NBOX+16ulHqW3nTEC84MuHPYfFUXr2HvTup7&#10;Z5aHanOub+O0796PWaX148P89goi4Zz+wvCLz+hQMlMdLmSj6DVsOMffFxBsrleKdc1HtgZZFvI/&#10;ffkDAAD//wMAUEsBAi0AFAAGAAgAAAAhALaDOJL+AAAA4QEAABMAAAAAAAAAAAAAAAAAAAAAAFtD&#10;b250ZW50X1R5cGVzXS54bWxQSwECLQAUAAYACAAAACEAOP0h/9YAAACUAQAACwAAAAAAAAAAAAAA&#10;AAAvAQAAX3JlbHMvLnJlbHNQSwECLQAUAAYACAAAACEASCeEiDsCAAB3BAAADgAAAAAAAAAAAAAA&#10;AAAuAgAAZHJzL2Uyb0RvYy54bWxQSwECLQAUAAYACAAAACEA4rO3CdgAAAAFAQAADwAAAAAAAAAA&#10;AAAAAACVBAAAZHJzL2Rvd25yZXYueG1sUEsFBgAAAAAEAAQA8wAAAJoFAAAAAA==&#10;" fillcolor="#a5a5a5" strokecolor="#0d0d0d" strokeweight="1pt">
                <v:textbox>
                  <w:txbxContent>
                    <w:p w:rsidR="002775F4" w:rsidRPr="002470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leerlingniveau</w:t>
                      </w:r>
                    </w:p>
                    <w:p w:rsidR="002775F4" w:rsidRPr="0078506E" w:rsidRDefault="002775F4" w:rsidP="002775F4">
                      <w:pPr>
                        <w:rPr>
                          <w:rFonts w:ascii="Arial" w:hAnsi="Arial" w:cs="Arial"/>
                        </w:rPr>
                      </w:pPr>
                      <w:r w:rsidRPr="00170CA9">
                        <w:rPr>
                          <w:rFonts w:ascii="Arial" w:hAnsi="Arial" w:cs="Arial"/>
                          <w:b/>
                        </w:rPr>
                        <w:t>chrijving</w:t>
                      </w:r>
                      <w:r>
                        <w:rPr>
                          <w:rFonts w:ascii="Arial" w:hAnsi="Arial" w:cs="Arial"/>
                          <w:b/>
                        </w:rPr>
                        <w:t xml:space="preserve"> 1.</w:t>
                      </w:r>
                      <w:r w:rsidRPr="00170CA9">
                        <w:rPr>
                          <w:rFonts w:ascii="Arial" w:hAnsi="Arial" w:cs="Arial"/>
                          <w:b/>
                        </w:rPr>
                        <w:t xml:space="preserve"> 1</w:t>
                      </w:r>
                      <w:r>
                        <w:rPr>
                          <w:rFonts w:ascii="Arial" w:hAnsi="Arial" w:cs="Arial"/>
                        </w:rPr>
                        <w:t>.</w:t>
                      </w:r>
                    </w:p>
                  </w:txbxContent>
                </v:textbox>
              </v:roundrect>
            </w:pict>
          </mc:Fallback>
        </mc:AlternateContent>
      </w:r>
    </w:p>
    <w:p w:rsidR="002775F4" w:rsidRDefault="002775F4" w:rsidP="002775F4">
      <w:pPr>
        <w:rPr>
          <w:rFonts w:ascii="Arial" w:hAnsi="Arial" w:cs="Arial"/>
        </w:rPr>
      </w:pPr>
    </w:p>
    <w:tbl>
      <w:tblPr>
        <w:tblW w:w="0" w:type="auto"/>
        <w:tblLook w:val="04A0" w:firstRow="1" w:lastRow="0" w:firstColumn="1" w:lastColumn="0" w:noHBand="0" w:noVBand="1"/>
      </w:tblPr>
      <w:tblGrid>
        <w:gridCol w:w="9072"/>
      </w:tblGrid>
      <w:tr w:rsidR="002775F4" w:rsidTr="00D70143">
        <w:tc>
          <w:tcPr>
            <w:tcW w:w="9210"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1.1</w:t>
                  </w:r>
                </w:p>
              </w:tc>
              <w:tc>
                <w:tcPr>
                  <w:tcW w:w="8304" w:type="dxa"/>
                </w:tcPr>
                <w:p w:rsidR="002775F4" w:rsidRPr="00FA4680" w:rsidRDefault="002775F4" w:rsidP="00D70143">
                  <w:pPr>
                    <w:contextualSpacing/>
                    <w:rPr>
                      <w:rFonts w:ascii="Arial" w:hAnsi="Arial" w:cs="Arial"/>
                      <w:color w:val="00B050"/>
                    </w:rPr>
                  </w:pPr>
                  <w:r w:rsidRPr="0069482E">
                    <w:rPr>
                      <w:rFonts w:ascii="Arial" w:hAnsi="Arial" w:cs="Arial"/>
                    </w:rPr>
                    <w:t xml:space="preserve">De leerling neemt verantwoordelijkheid voor de </w:t>
                  </w:r>
                  <w:r>
                    <w:rPr>
                      <w:rFonts w:ascii="Arial" w:hAnsi="Arial" w:cs="Arial"/>
                    </w:rPr>
                    <w:t>verwerking van zijn taak.</w:t>
                  </w:r>
                  <w:r w:rsidRPr="00FA4680">
                    <w:rPr>
                      <w:rFonts w:ascii="Arial" w:hAnsi="Arial" w:cs="Arial"/>
                      <w:color w:val="00B050"/>
                    </w:rPr>
                    <w:t xml:space="preserve"> </w:t>
                  </w:r>
                </w:p>
              </w:tc>
            </w:tr>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1.2</w:t>
                  </w:r>
                </w:p>
              </w:tc>
              <w:tc>
                <w:tcPr>
                  <w:tcW w:w="8304" w:type="dxa"/>
                </w:tcPr>
                <w:p w:rsidR="002775F4" w:rsidRPr="00563576" w:rsidRDefault="002775F4" w:rsidP="00D70143">
                  <w:pPr>
                    <w:rPr>
                      <w:rFonts w:ascii="Arial" w:hAnsi="Arial" w:cs="Arial"/>
                    </w:rPr>
                  </w:pPr>
                  <w:r w:rsidRPr="00563576">
                    <w:rPr>
                      <w:rFonts w:ascii="Arial" w:hAnsi="Arial" w:cs="Arial"/>
                    </w:rPr>
                    <w:t xml:space="preserve">De leerling legt </w:t>
                  </w:r>
                  <w:r>
                    <w:rPr>
                      <w:rFonts w:ascii="Arial" w:hAnsi="Arial" w:cs="Arial"/>
                    </w:rPr>
                    <w:t xml:space="preserve">waar nodig </w:t>
                  </w:r>
                  <w:r w:rsidRPr="00563576">
                    <w:rPr>
                      <w:rFonts w:ascii="Arial" w:hAnsi="Arial" w:cs="Arial"/>
                    </w:rPr>
                    <w:t xml:space="preserve">verantwoording af aan </w:t>
                  </w:r>
                  <w:r>
                    <w:rPr>
                      <w:rFonts w:ascii="Arial" w:hAnsi="Arial" w:cs="Arial"/>
                    </w:rPr>
                    <w:t>zijn</w:t>
                  </w:r>
                  <w:r w:rsidRPr="00563576">
                    <w:rPr>
                      <w:rFonts w:ascii="Arial" w:hAnsi="Arial" w:cs="Arial"/>
                    </w:rPr>
                    <w:t xml:space="preserve"> lerar</w:t>
                  </w:r>
                  <w:r>
                    <w:rPr>
                      <w:rFonts w:ascii="Arial" w:hAnsi="Arial" w:cs="Arial"/>
                    </w:rPr>
                    <w:t>en</w:t>
                  </w:r>
                  <w:r w:rsidRPr="00563576">
                    <w:rPr>
                      <w:rFonts w:ascii="Arial" w:hAnsi="Arial" w:cs="Arial"/>
                    </w:rPr>
                    <w:t xml:space="preserve">, </w:t>
                  </w:r>
                  <w:r>
                    <w:rPr>
                      <w:rFonts w:ascii="Arial" w:hAnsi="Arial" w:cs="Arial"/>
                    </w:rPr>
                    <w:t xml:space="preserve">zijn </w:t>
                  </w:r>
                  <w:r w:rsidRPr="00563576">
                    <w:rPr>
                      <w:rFonts w:ascii="Arial" w:hAnsi="Arial" w:cs="Arial"/>
                    </w:rPr>
                    <w:t xml:space="preserve">medeleerlingen en </w:t>
                  </w:r>
                  <w:r>
                    <w:rPr>
                      <w:rFonts w:ascii="Arial" w:hAnsi="Arial" w:cs="Arial"/>
                    </w:rPr>
                    <w:t xml:space="preserve">zijn </w:t>
                  </w:r>
                  <w:r w:rsidRPr="00563576">
                    <w:rPr>
                      <w:rFonts w:ascii="Arial" w:hAnsi="Arial" w:cs="Arial"/>
                    </w:rPr>
                    <w:t>ouders</w:t>
                  </w:r>
                  <w:r>
                    <w:rPr>
                      <w:rFonts w:ascii="Arial" w:hAnsi="Arial" w:cs="Arial"/>
                    </w:rPr>
                    <w:t xml:space="preserve"> over de verwerking van zijn taak.</w:t>
                  </w:r>
                </w:p>
              </w:tc>
            </w:tr>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1.3</w:t>
                  </w:r>
                </w:p>
              </w:tc>
              <w:tc>
                <w:tcPr>
                  <w:tcW w:w="8304" w:type="dxa"/>
                </w:tcPr>
                <w:p w:rsidR="002775F4" w:rsidRPr="002E1872" w:rsidRDefault="002775F4" w:rsidP="00D70143">
                  <w:pPr>
                    <w:rPr>
                      <w:rFonts w:ascii="Arial" w:hAnsi="Arial" w:cs="Arial"/>
                    </w:rPr>
                  </w:pPr>
                  <w:r w:rsidRPr="00563576">
                    <w:rPr>
                      <w:rFonts w:ascii="Arial" w:hAnsi="Arial" w:cs="Arial"/>
                    </w:rPr>
                    <w:t>De leerling is actief betrokken bij zijn eigen (leer)werk</w:t>
                  </w:r>
                  <w:r>
                    <w:rPr>
                      <w:rFonts w:ascii="Arial" w:hAnsi="Arial" w:cs="Arial"/>
                    </w:rPr>
                    <w:t>.</w:t>
                  </w:r>
                </w:p>
              </w:tc>
            </w:tr>
            <w:tr w:rsidR="002775F4" w:rsidTr="00D70143">
              <w:tc>
                <w:tcPr>
                  <w:tcW w:w="763" w:type="dxa"/>
                </w:tcPr>
                <w:p w:rsidR="002775F4" w:rsidRPr="00563576" w:rsidRDefault="002775F4" w:rsidP="00D70143">
                  <w:pPr>
                    <w:contextualSpacing/>
                    <w:rPr>
                      <w:rFonts w:ascii="Arial" w:hAnsi="Arial" w:cs="Arial"/>
                    </w:rPr>
                  </w:pPr>
                  <w:r>
                    <w:rPr>
                      <w:rFonts w:ascii="Arial" w:hAnsi="Arial" w:cs="Arial"/>
                    </w:rPr>
                    <w:t>1.4</w:t>
                  </w:r>
                </w:p>
              </w:tc>
              <w:tc>
                <w:tcPr>
                  <w:tcW w:w="8304" w:type="dxa"/>
                </w:tcPr>
                <w:p w:rsidR="002775F4" w:rsidRPr="002E1872" w:rsidRDefault="002775F4" w:rsidP="00D70143">
                  <w:pPr>
                    <w:rPr>
                      <w:rFonts w:ascii="Arial" w:hAnsi="Arial" w:cs="Arial"/>
                    </w:rPr>
                  </w:pPr>
                  <w:r>
                    <w:rPr>
                      <w:rFonts w:ascii="Arial" w:hAnsi="Arial" w:cs="Arial"/>
                    </w:rPr>
                    <w:t>De leerling draagt zorg voor zijn leeromgeving.</w:t>
                  </w:r>
                </w:p>
              </w:tc>
            </w:tr>
          </w:tbl>
          <w:p w:rsidR="002775F4" w:rsidRPr="00563576" w:rsidRDefault="002775F4" w:rsidP="00D70143">
            <w:pPr>
              <w:ind w:left="792"/>
              <w:contextualSpacing/>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50400" behindDoc="0" locked="0" layoutInCell="1" allowOverlap="1" wp14:anchorId="6BADA326" wp14:editId="7F58C676">
                <wp:simplePos x="0" y="0"/>
                <wp:positionH relativeFrom="column">
                  <wp:posOffset>-84455</wp:posOffset>
                </wp:positionH>
                <wp:positionV relativeFrom="paragraph">
                  <wp:posOffset>22860</wp:posOffset>
                </wp:positionV>
                <wp:extent cx="1476375" cy="276225"/>
                <wp:effectExtent l="10795" t="13335" r="17780" b="34290"/>
                <wp:wrapNone/>
                <wp:docPr id="262"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7622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ADA326" id="AutoShape 63" o:spid="_x0000_s1045" style="position:absolute;margin-left:-6.65pt;margin-top:1.8pt;width:116.25pt;height:2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y+0gIAANwFAAAOAAAAZHJzL2Uyb0RvYy54bWysVEtv2zAMvg/YfxB0X/1I4jxQp+iSdhjQ&#10;bsW6YWdFkm1tsqRJSpzu14+SnTRZexrmgyGK4sfHR/Lyat9KtOPWCa1KnF2kGHFFNROqLvG3r7fv&#10;Zhg5TxQjUite4ifu8NXy7ZvLzix4rhstGbcIQJRbdKbEjfdmkSSONrwl7kIbrkBZadsSD6KtE2ZJ&#10;B+itTPI0LZJOW2asptw5uF33SryM+FXFqf9cVY57JEsMsfn4t/G/Cf9keUkWtSWmEXQIg/xDFC0R&#10;CpweodbEE7S14gVUK6jVTlf+guo20VUlKI85QDZZ+lc2jw0xPOYCxXHmWCb3/2Dpp92DRYKVOC9y&#10;jBRpgaTrrdfRNypGoUKdcQt4+GgebMjRmTtNfzqk9KohqubX1uqu4YRBXFl4n5wZBMGBKdp095oB&#10;PAH4WKx9ZdsACGVA+8jJ05ETvveIwmU2nhaj6QQjCrp8WuT5JLogi4O1sc5/4LpF4VBiq7eKfQHi&#10;owuyu3M+EsOG5Aj7gVHVSqB5RyTKiqKYDojD44QsDpgDpexWSIms9t+Fb2JlQpxR6Q74DhkNBeiv&#10;na03K2kReCjxKl8X8/eDj9r1Zv3rSQpfBDqzuLm+zdbrVy2yYPGKyQsnkEV9CE4KhYApqOZs3tsj&#10;R4nkQHtPWGzcmGWITirUgSafHhxpKY7Ks0DPvLrTZ5GGOF2hM24Ui2dPhOzPEJ5UwRmPUzpUUW89&#10;t48N6xATgcx8NprDBmECRnY0S4t0PsWIyBp2DfUWv0rJWYDjmyLLZ30rSNOQnpG+7KFToZt7quL5&#10;6D5KJ5HFjg5N3A+D32/2cWiyeSApdPhGsyfoceiR0ANhJcKh0fY3Rh2slxK7X1tiOUbyo4I2mWfj&#10;cdhHURhPpjkI9lSzOdUQRQGqxB6Sj8eV73fY1lhRN+ApiykqHUa3Ej6k9hzVIMAKiXkN6y7sqFM5&#10;vnpeyss/AAAA//8DAFBLAwQUAAYACAAAACEAI+tvdNoAAAAIAQAADwAAAGRycy9kb3ducmV2Lnht&#10;bEyPzU7DMBCE70i8g7VI3FrnBwVIs6mqCsSZlgdw460dEa9D7LTh7TEnOI5mNPNNs13cIC40hd4z&#10;Qr7OQBB3XvdsED6Or6snECEq1mrwTAjfFGDb3t40qtb+yu90OUQjUgmHWiHYGMdaytBZciqs/Uic&#10;vLOfnIpJTkbqSV1TuRtkkWWVdKrntGDVSHtL3edhdggvfTdztRhldnb/VXriUfs3xPu7ZbcBEWmJ&#10;f2H4xU/o0Camk59ZBzEgrPKyTFGEsgKR/CJ/LkCcEB4ec5BtI/8faH8AAAD//wMAUEsBAi0AFAAG&#10;AAgAAAAhALaDOJL+AAAA4QEAABMAAAAAAAAAAAAAAAAAAAAAAFtDb250ZW50X1R5cGVzXS54bWxQ&#10;SwECLQAUAAYACAAAACEAOP0h/9YAAACUAQAACwAAAAAAAAAAAAAAAAAvAQAAX3JlbHMvLnJlbHNQ&#10;SwECLQAUAAYACAAAACEAC8mcvtICAADcBQAADgAAAAAAAAAAAAAAAAAuAgAAZHJzL2Uyb0RvYy54&#10;bWxQSwECLQAUAAYACAAAACEAI+tvdNoAAAAIAQAADwAAAAAAAAAAAAAAAAAsBQAAZHJzL2Rvd25y&#10;ZXYueG1sUEsFBgAAAAAEAAQA8wAAADMGAAAAAA==&#10;" fillcolor="#c2d69b" strokecolor="#c2d69b" strokeweight="1pt">
                <v:fill color2="#eaf1dd" angle="135" focus="50%" type="gradient"/>
                <v:shadow on="t" color="#4e6128" opacity=".5" offset="1pt"/>
                <v:textbo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rsidR="002775F4" w:rsidRDefault="002775F4" w:rsidP="002775F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Het invoeren van het kindplan is een stap op weg naar meer verantwoordelijkheid. In de taakbrief krijgt de ll. ruimte om zelf te bepalen waar mee hij gaat beginnen.</w:t>
            </w:r>
          </w:p>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51424" behindDoc="0" locked="0" layoutInCell="1" allowOverlap="1" wp14:anchorId="0BC29F2C" wp14:editId="446109AA">
                <wp:simplePos x="0" y="0"/>
                <wp:positionH relativeFrom="column">
                  <wp:posOffset>-84455</wp:posOffset>
                </wp:positionH>
                <wp:positionV relativeFrom="paragraph">
                  <wp:posOffset>20320</wp:posOffset>
                </wp:positionV>
                <wp:extent cx="2225040" cy="276225"/>
                <wp:effectExtent l="10795" t="10795" r="21590" b="27305"/>
                <wp:wrapNone/>
                <wp:docPr id="26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2762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C29F2C" id="AutoShape 64" o:spid="_x0000_s1046" style="position:absolute;margin-left:-6.65pt;margin-top:1.6pt;width:175.2pt;height:21.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SM0QIAANwFAAAOAAAAZHJzL2Uyb0RvYy54bWysVEtv2zAMvg/YfxB0X/1I4jxQp2ibZhjQ&#10;bsW6YWdFkm1tsuRJSpzu14+SnCxZexrmgyGK4sfHR/Lyat9KtOPGCq1KnF2kGHFFNROqLvHXL+t3&#10;M4ysI4oRqRUv8TO3+Gr59s1l3y14rhstGTcIQJRd9F2JG+e6RZJY2vCW2AvdcQXKSpuWOBBNnTBD&#10;ekBvZZKnaZH02rDOaMqthdtVVOJlwK8qTt2nqrLcIVliiM2Fvwn/jf8ny0uyqA3pGkGHMMg/RNES&#10;ocDpEWpFHEFbI15AtYIabXXlLqhuE11VgvKQA2STpX9l89SQjodcoDi2O5bJ/j9Y+nH3aJBgJc6L&#10;DCNFWiDpeut08I2Ksa9Q39kFPHzqHo3P0Xb3mv6wSOnbhqiaXxuj+4YTBnFl/n1yZuAFC6Zo0z9o&#10;BvAE4EOx9pVpPSCUAe0DJ89HTvjeIQqXeZ5P0jFQR0GXTwsQgwuyOFh3xrr3XLfIH0ps9Faxz0B8&#10;cEF299YFYtiQHGHfMapaCTTviERZURTTAXF4nJDFAXOglK2FlMho9024JlTGxxmU9oBvUaehAPHa&#10;mnpzKw0CDyWeT25Gq4OP2kaz+HqSwheAzixWN3eTdSwltNSZReYtXjF54QSyqA/BSaEQMAX0zObR&#10;HllKJAfaj14MCVn66KRCPWjy6cGRluKoPAv0zKs9fRZoCNPlO+NOsXB2RMh4hvCk8s54mNKhinrr&#10;uHlqWI+Y8GTms9EcNggTMLKjWVqk8ylGRNawa6gz+FVKzgLMx6N1EctFZNeQyEgsu+9U6OZIVTgf&#10;3QfpJLLQ0b6J4zC4/WYfhyZsEN/hG82eocehR3wP+JUIh0abXxj1sF5KbH9uieEYyQ8K2mSejX1T&#10;uyCMJ9McBHOq2ZxqiKIAVWIHyYfjrYs7bNsZUTfgKQtNpLQf3Uq4wxDGqIaJhBUS8hrWnd9Rp3J4&#10;9WcpL38DAAD//wMAUEsDBBQABgAIAAAAIQAsf4z43QAAAAgBAAAPAAAAZHJzL2Rvd25yZXYueG1s&#10;TI/NTsMwEITvSLyDtUhcUOukRv0J2VQVEkicECni7MbbJMJeh9htw9tjTnAczWjmm3I7OSvONIbe&#10;M0I+z0AQN9703CK8759maxAhajbaeiaEbwqwra6vSl0Yf+E3OtexFamEQ6ERuhiHQsrQdOR0mPuB&#10;OHlHPzodkxxbaUZ9SeXOykWWLaXTPaeFTg/02FHzWZ8cAlv7vObd/uWV6+GOPvJN9mUj4u3NtHsA&#10;EWmKf2H4xU/oUCWmgz+xCcIizHKlUhRBLUAkX6lVDuKAcL9cgaxK+f9A9QMAAP//AwBQSwECLQAU&#10;AAYACAAAACEAtoM4kv4AAADhAQAAEwAAAAAAAAAAAAAAAAAAAAAAW0NvbnRlbnRfVHlwZXNdLnht&#10;bFBLAQItABQABgAIAAAAIQA4/SH/1gAAAJQBAAALAAAAAAAAAAAAAAAAAC8BAABfcmVscy8ucmVs&#10;c1BLAQItABQABgAIAAAAIQCMwCSM0QIAANwFAAAOAAAAAAAAAAAAAAAAAC4CAABkcnMvZTJvRG9j&#10;LnhtbFBLAQItABQABgAIAAAAIQAsf4z43QAAAAgBAAAPAAAAAAAAAAAAAAAAACsFAABkcnMvZG93&#10;bnJldi54bWxQSwUGAAAAAAQABADzAAAANQYAAAAA&#10;" fillcolor="#95b3d7" strokecolor="#95b3d7" strokeweight="1pt">
                <v:fill color2="#dbe5f1" angle="135" focus="50%" type="gradient"/>
                <v:shadow on="t" color="#243f60" opacity=".5" offset="1pt"/>
                <v:textbo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v:textbox>
              </v:roundrect>
            </w:pict>
          </mc:Fallback>
        </mc:AlternateContent>
      </w:r>
    </w:p>
    <w:p w:rsidR="002775F4" w:rsidRDefault="002775F4" w:rsidP="002775F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 xml:space="preserve">De beslissingen die de kinderen mogen maken m.b.t. de taakbrief zijn nog beperkt. Ga in gesprek met de individuele kinderen om op een hoger niveau van eigenaarschap te komen. </w:t>
            </w:r>
          </w:p>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52448" behindDoc="0" locked="0" layoutInCell="1" allowOverlap="1" wp14:anchorId="59BC9ED1" wp14:editId="34258C85">
                <wp:simplePos x="0" y="0"/>
                <wp:positionH relativeFrom="column">
                  <wp:posOffset>-52705</wp:posOffset>
                </wp:positionH>
                <wp:positionV relativeFrom="paragraph">
                  <wp:posOffset>23495</wp:posOffset>
                </wp:positionV>
                <wp:extent cx="2667000" cy="295275"/>
                <wp:effectExtent l="13970" t="13970" r="14605" b="14605"/>
                <wp:wrapNone/>
                <wp:docPr id="260"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95275"/>
                        </a:xfrm>
                        <a:prstGeom prst="roundRect">
                          <a:avLst>
                            <a:gd name="adj" fmla="val 16667"/>
                          </a:avLst>
                        </a:prstGeom>
                        <a:solidFill>
                          <a:srgbClr val="A5A5A5"/>
                        </a:solidFill>
                        <a:ln w="12700">
                          <a:solidFill>
                            <a:srgbClr val="0D0D0D"/>
                          </a:solidFill>
                          <a:round/>
                          <a:headEnd/>
                          <a:tailEnd/>
                        </a:ln>
                      </wps:spPr>
                      <wps:txbx>
                        <w:txbxContent>
                          <w:p w:rsidR="002775F4" w:rsidRPr="002470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leraar</w:t>
                            </w:r>
                            <w:r w:rsidRPr="002470EC">
                              <w:rPr>
                                <w:rFonts w:ascii="Arial" w:hAnsi="Arial" w:cs="Arial"/>
                                <w:b/>
                              </w:rPr>
                              <w:t>niveau</w:t>
                            </w:r>
                          </w:p>
                          <w:p w:rsidR="002775F4" w:rsidRPr="0078506E" w:rsidRDefault="002775F4" w:rsidP="002775F4">
                            <w:pPr>
                              <w:rPr>
                                <w:rFonts w:ascii="Arial" w:hAnsi="Arial" w:cs="Arial"/>
                              </w:rPr>
                            </w:pPr>
                            <w:r w:rsidRPr="00170CA9">
                              <w:rPr>
                                <w:rFonts w:ascii="Arial" w:hAnsi="Arial" w:cs="Arial"/>
                                <w:b/>
                              </w:rPr>
                              <w:t>chrijving</w:t>
                            </w:r>
                            <w:r>
                              <w:rPr>
                                <w:rFonts w:ascii="Arial" w:hAnsi="Arial" w:cs="Arial"/>
                                <w:b/>
                              </w:rPr>
                              <w:t xml:space="preserve">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BC9ED1" id="AutoShape 70" o:spid="_x0000_s1047" style="position:absolute;margin-left:-4.15pt;margin-top:1.85pt;width:210pt;height:23.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MOQIAAHcEAAAOAAAAZHJzL2Uyb0RvYy54bWysVFFv0zAQfkfiP1h+Z0mjtWXR0mnqGEIa&#10;MDH4Aa7tNAbHZ85u0/HrOTvZaIEnhCJZdz77u+++O+fy6tBbttcYDLiGz85KzrSToIzbNvzL59tX&#10;rzkLUTglLDjd8Ecd+NXq5YvLwde6gg6s0sgIxIV68A3vYvR1UQTZ6V6EM/DaUbAF7EUkF7eFQjEQ&#10;em+LqiwXxQCoPILUIdDuzRjkq4zftlrGj20bdGS24cQt5hXzuklrsboU9RaF74ycaIh/YNEL4yjp&#10;M9SNiILt0PwB1RuJEKCNZxL6AtrWSJ1roGpm5W/VPHTC61wLiRP8s0zh/8HKD/t7ZEY1vFqQPk70&#10;1KTrXYScmy2zQoMPNR188PeYagz+DuS3wBysO+G2+hoRhk4LRbxmSdHi5EJyAl1lm+E9KIIXBJ/F&#10;OrTYJ0CSgR1yTx6fe6IPkUnarBaLZVkSNUmx6mJeLec5haifbnsM8a2GniWj4Qg7pz5R43MKsb8L&#10;MTdGTcUJ9ZWztrfU5r2wbLagBBPidLgQ9RNmLhesUbfG2uzgdrO2yOgq6TRP33Q5HB+zjg0kRkXU&#10;M42TYDjGKG/S9zeMXEiez6TtG6eyHYWxo000rZvETvqmmQ91PGwOYz9zK9LWBtQjyY8wTj+9VjI6&#10;wB+cDTT5DQ/fdwI1Z/adoxZezM7P01PJzvl8WZGDx5HNcUQ4SVANj5yN5jqOz2vn0Ww7yjTLCjhI&#10;U9Wa+DQfI6uJP003WSfP59jPp379L1Y/AQAA//8DAFBLAwQUAAYACAAAACEAawQOJNsAAAAHAQAA&#10;DwAAAGRycy9kb3ducmV2LnhtbEyOwU7DMBBE70j8g7VI3Fo7LdAoZFOhFj6gaS/cnHgbR8R2sN0m&#10;/XvMCW4zmtHMK7ezGdiVfOidRciWAhjZ1qnedgin48ciBxaitEoOzhLCjQJsq/u7UhbKTfZA1zp2&#10;LI3YUEgEHeNYcB5aTUaGpRvJpuzsvJExWd9x5eWUxs3AV0K8cCN7mx60HGmnqf2qLwZhrz/F905m&#10;h3pzbm5+2vfvp7xGfHyY316BRZrjXxl+8RM6VImpcRerAhsQFvk6NRHWG2ApfsqyJBqEZ7ECXpX8&#10;P3/1AwAA//8DAFBLAQItABQABgAIAAAAIQC2gziS/gAAAOEBAAATAAAAAAAAAAAAAAAAAAAAAABb&#10;Q29udGVudF9UeXBlc10ueG1sUEsBAi0AFAAGAAgAAAAhADj9If/WAAAAlAEAAAsAAAAAAAAAAAAA&#10;AAAALwEAAF9yZWxzLy5yZWxzUEsBAi0AFAAGAAgAAAAhALAn4ww5AgAAdwQAAA4AAAAAAAAAAAAA&#10;AAAALgIAAGRycy9lMm9Eb2MueG1sUEsBAi0AFAAGAAgAAAAhAGsEDiTbAAAABwEAAA8AAAAAAAAA&#10;AAAAAAAAkwQAAGRycy9kb3ducmV2LnhtbFBLBQYAAAAABAAEAPMAAACbBQAAAAA=&#10;" fillcolor="#a5a5a5" strokecolor="#0d0d0d" strokeweight="1pt">
                <v:textbox>
                  <w:txbxContent>
                    <w:p w:rsidR="002775F4" w:rsidRPr="002470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leraar</w:t>
                      </w:r>
                      <w:r w:rsidRPr="002470EC">
                        <w:rPr>
                          <w:rFonts w:ascii="Arial" w:hAnsi="Arial" w:cs="Arial"/>
                          <w:b/>
                        </w:rPr>
                        <w:t>niveau</w:t>
                      </w:r>
                    </w:p>
                    <w:p w:rsidR="002775F4" w:rsidRPr="0078506E" w:rsidRDefault="002775F4" w:rsidP="002775F4">
                      <w:pPr>
                        <w:rPr>
                          <w:rFonts w:ascii="Arial" w:hAnsi="Arial" w:cs="Arial"/>
                        </w:rPr>
                      </w:pPr>
                      <w:r w:rsidRPr="00170CA9">
                        <w:rPr>
                          <w:rFonts w:ascii="Arial" w:hAnsi="Arial" w:cs="Arial"/>
                          <w:b/>
                        </w:rPr>
                        <w:t>chrijving</w:t>
                      </w:r>
                      <w:r>
                        <w:rPr>
                          <w:rFonts w:ascii="Arial" w:hAnsi="Arial" w:cs="Arial"/>
                          <w:b/>
                        </w:rPr>
                        <w:t xml:space="preserve"> 1.</w:t>
                      </w:r>
                      <w:r w:rsidRPr="00170CA9">
                        <w:rPr>
                          <w:rFonts w:ascii="Arial" w:hAnsi="Arial" w:cs="Arial"/>
                          <w:b/>
                        </w:rPr>
                        <w:t xml:space="preserve"> 1</w:t>
                      </w:r>
                      <w:r>
                        <w:rPr>
                          <w:rFonts w:ascii="Arial" w:hAnsi="Arial" w:cs="Arial"/>
                        </w:rPr>
                        <w:t>.</w:t>
                      </w:r>
                    </w:p>
                  </w:txbxContent>
                </v:textbox>
              </v:roundrect>
            </w:pict>
          </mc:Fallback>
        </mc:AlternateContent>
      </w:r>
    </w:p>
    <w:p w:rsidR="002775F4" w:rsidRDefault="002775F4" w:rsidP="002775F4">
      <w:pPr>
        <w:rPr>
          <w:rFonts w:ascii="Arial" w:hAnsi="Arial" w:cs="Arial"/>
        </w:rPr>
      </w:pPr>
    </w:p>
    <w:tbl>
      <w:tblPr>
        <w:tblW w:w="0" w:type="auto"/>
        <w:tblLook w:val="04A0" w:firstRow="1" w:lastRow="0" w:firstColumn="1" w:lastColumn="0" w:noHBand="0" w:noVBand="1"/>
      </w:tblPr>
      <w:tblGrid>
        <w:gridCol w:w="9072"/>
      </w:tblGrid>
      <w:tr w:rsidR="002775F4" w:rsidTr="00D70143">
        <w:tc>
          <w:tcPr>
            <w:tcW w:w="9210"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1.</w:t>
                  </w:r>
                  <w:r>
                    <w:rPr>
                      <w:rFonts w:ascii="Arial" w:hAnsi="Arial" w:cs="Arial"/>
                    </w:rPr>
                    <w:t>5</w:t>
                  </w:r>
                </w:p>
              </w:tc>
              <w:tc>
                <w:tcPr>
                  <w:tcW w:w="8304" w:type="dxa"/>
                </w:tcPr>
                <w:p w:rsidR="002775F4" w:rsidRPr="00563576" w:rsidRDefault="002775F4" w:rsidP="00D70143">
                  <w:pPr>
                    <w:contextualSpacing/>
                    <w:rPr>
                      <w:rFonts w:ascii="Arial" w:hAnsi="Arial" w:cs="Arial"/>
                      <w:color w:val="1F497D"/>
                    </w:rPr>
                  </w:pPr>
                  <w:r w:rsidRPr="00563576">
                    <w:rPr>
                      <w:rFonts w:ascii="Arial" w:hAnsi="Arial" w:cs="Arial"/>
                    </w:rPr>
                    <w:t>De leraar kan loslaten en schenkt vertrouwen aan zijn leerlingen. Hij biedt hiervoor een kader</w:t>
                  </w:r>
                  <w:r w:rsidRPr="00563576">
                    <w:rPr>
                      <w:rFonts w:ascii="Verdana" w:hAnsi="Verdana"/>
                      <w:sz w:val="20"/>
                      <w:szCs w:val="20"/>
                    </w:rPr>
                    <w:t xml:space="preserve"> </w:t>
                  </w:r>
                  <w:r w:rsidRPr="00563576">
                    <w:rPr>
                      <w:rFonts w:ascii="Arial" w:hAnsi="Arial" w:cs="Arial"/>
                    </w:rPr>
                    <w:t xml:space="preserve">waarbinnen de leerlingen hun eigen leerproces kunnen vormgeven. </w:t>
                  </w:r>
                </w:p>
              </w:tc>
            </w:tr>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1.</w:t>
                  </w:r>
                  <w:r>
                    <w:rPr>
                      <w:rFonts w:ascii="Arial" w:hAnsi="Arial" w:cs="Arial"/>
                    </w:rPr>
                    <w:t>6</w:t>
                  </w:r>
                </w:p>
              </w:tc>
              <w:tc>
                <w:tcPr>
                  <w:tcW w:w="8304" w:type="dxa"/>
                </w:tcPr>
                <w:p w:rsidR="002775F4" w:rsidRPr="00831BD4" w:rsidRDefault="002775F4" w:rsidP="00D70143">
                  <w:pPr>
                    <w:rPr>
                      <w:rFonts w:ascii="Arial" w:hAnsi="Arial" w:cs="Arial"/>
                      <w:color w:val="1F497D"/>
                    </w:rPr>
                  </w:pPr>
                  <w:r w:rsidRPr="00563576">
                    <w:rPr>
                      <w:rFonts w:ascii="Arial" w:hAnsi="Arial" w:cs="Arial"/>
                    </w:rPr>
                    <w:t xml:space="preserve">De leraar </w:t>
                  </w:r>
                  <w:r>
                    <w:rPr>
                      <w:rFonts w:ascii="Arial" w:hAnsi="Arial" w:cs="Arial"/>
                    </w:rPr>
                    <w:t xml:space="preserve">houdt rekening </w:t>
                  </w:r>
                  <w:r w:rsidRPr="00563576">
                    <w:rPr>
                      <w:rFonts w:ascii="Arial" w:hAnsi="Arial" w:cs="Arial"/>
                    </w:rPr>
                    <w:t>met verschillen en creëert maatwerk</w:t>
                  </w:r>
                  <w:r>
                    <w:rPr>
                      <w:rFonts w:ascii="Arial" w:hAnsi="Arial" w:cs="Arial"/>
                    </w:rPr>
                    <w:t xml:space="preserve"> </w:t>
                  </w:r>
                  <w:r w:rsidRPr="0055071F">
                    <w:rPr>
                      <w:rFonts w:ascii="Arial" w:hAnsi="Arial" w:cs="Arial"/>
                    </w:rPr>
                    <w:t>dat zichtbaar is in de taakinhoud</w:t>
                  </w:r>
                  <w:r w:rsidRPr="00563576">
                    <w:rPr>
                      <w:rFonts w:ascii="Arial" w:hAnsi="Arial" w:cs="Arial"/>
                      <w:color w:val="FF0000"/>
                    </w:rPr>
                    <w:t>.</w:t>
                  </w:r>
                  <w:r>
                    <w:rPr>
                      <w:rFonts w:ascii="Arial" w:hAnsi="Arial" w:cs="Arial"/>
                      <w:color w:val="FF0000"/>
                    </w:rPr>
                    <w:t xml:space="preserve"> </w:t>
                  </w:r>
                </w:p>
              </w:tc>
            </w:tr>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1.</w:t>
                  </w:r>
                  <w:r>
                    <w:rPr>
                      <w:rFonts w:ascii="Arial" w:hAnsi="Arial" w:cs="Arial"/>
                    </w:rPr>
                    <w:t>7</w:t>
                  </w:r>
                </w:p>
              </w:tc>
              <w:tc>
                <w:tcPr>
                  <w:tcW w:w="8304" w:type="dxa"/>
                </w:tcPr>
                <w:p w:rsidR="002775F4" w:rsidRPr="0055071F" w:rsidRDefault="002775F4" w:rsidP="00D70143">
                  <w:pPr>
                    <w:rPr>
                      <w:rFonts w:ascii="Arial" w:hAnsi="Arial" w:cs="Arial"/>
                    </w:rPr>
                  </w:pPr>
                  <w:r w:rsidRPr="0055071F">
                    <w:rPr>
                      <w:rFonts w:ascii="Arial" w:hAnsi="Arial" w:cs="Arial"/>
                    </w:rPr>
                    <w:t>De leraar begeleidt zijn leerlingen en geeft waar nodig sturing, op zo'n manier dat de leerlingen zich vaardigheden eigen kunnen maken om de leerdoelen te behalen en  de taak te kunnen volbrengen.</w:t>
                  </w:r>
                </w:p>
              </w:tc>
            </w:tr>
          </w:tbl>
          <w:p w:rsidR="002775F4" w:rsidRPr="00563576" w:rsidRDefault="002775F4" w:rsidP="00D70143">
            <w:pPr>
              <w:ind w:left="792"/>
              <w:contextualSpacing/>
              <w:rPr>
                <w:rFonts w:ascii="Arial" w:hAnsi="Arial" w:cs="Arial"/>
              </w:rPr>
            </w:pPr>
          </w:p>
        </w:tc>
      </w:tr>
    </w:tbl>
    <w:p w:rsidR="002775F4" w:rsidRDefault="002775F4" w:rsidP="002775F4">
      <w:r>
        <w:rPr>
          <w:noProof/>
        </w:rPr>
        <mc:AlternateContent>
          <mc:Choice Requires="wps">
            <w:drawing>
              <wp:anchor distT="0" distB="0" distL="114300" distR="114300" simplePos="0" relativeHeight="251753472" behindDoc="0" locked="0" layoutInCell="1" allowOverlap="1" wp14:anchorId="1F8CA6EE" wp14:editId="71ECBF6A">
                <wp:simplePos x="0" y="0"/>
                <wp:positionH relativeFrom="column">
                  <wp:posOffset>-52705</wp:posOffset>
                </wp:positionH>
                <wp:positionV relativeFrom="paragraph">
                  <wp:posOffset>156210</wp:posOffset>
                </wp:positionV>
                <wp:extent cx="1476375" cy="276225"/>
                <wp:effectExtent l="13970" t="13335" r="14605" b="34290"/>
                <wp:wrapNone/>
                <wp:docPr id="259"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7622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8CA6EE" id="AutoShape 71" o:spid="_x0000_s1048" style="position:absolute;margin-left:-4.15pt;margin-top:12.3pt;width:116.25pt;height:2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oZzwIAANwFAAAOAAAAZHJzL2Uyb0RvYy54bWysVEtv2zAMvg/YfxB0X/1oYidBnaJL2mHA&#10;HsW6YWdFkm1tsqRJSpzu14+SnTRZexrmgyGK5MfHR/Hqet9JtOPWCa0qnF2kGHFFNROqqfC3r3dv&#10;Zhg5TxQjUite4Ufu8PXy9aur3ix4rlstGbcIQJRb9KbCrfdmkSSOtrwj7kIbrkBZa9sRD6JtEmZJ&#10;D+idTPI0LZJeW2asptw5uF0PSryM+HXNqf9c1457JCsMufn4t/G/Cf9keUUWjSWmFXRMg/xDFh0R&#10;CoIeodbEE7S14hlUJ6jVTtf+guou0XUtKI81QDVZ+lc1Dy0xPNYCzXHm2Cb3/2Dpp929RYJVOJ/O&#10;MVKkA5Jutl7H2KjMQod64xZg+GDubajRmQ+a/nRI6VVLVMNvrNV9ywmDvKJ9cuYQBAeuaNN/1Azg&#10;CcDHZu1r2wVAaAPaR04ej5zwvUcULrNJWVyWU4wo6PKyyPNpSCkhi4O3sc6/47pD4VBhq7eKfQHi&#10;Ywiy++B8JIaNxRH2A6O6k0DzjkiUFUVRjoijMWAfMEdK2Z2QElntvwvfxs6EPKPSHfAdMhoaMFw7&#10;22xW0iKIUOFVvi7mb8cYjRvcButpCl8EOvO4vbnL1usXPbLg8YLLsyBQRXNITgqFgCno5mw++CNH&#10;ieRA+0BYHNxYZchOKtSDJi8PgbQUR+VZomdR3alZpCG+rjAZt4rFsydCDmdIT6oQjMdXOnZRbz23&#10;Dy3rEROBzHx2OYcNwgQ82ctZWqTzEiMiG9g11Fv8IiVnCU5uiyyfDaMgTUsGRoa2D2M0mseROoaP&#10;0klmcaLDEA+Pwe83++HR5IGkMOEbzR5hxmFGwgyElQiHVtvfGPWwXirsfm2J5RjJ9wrGZJ5NJmEf&#10;RWEyLXMQ7Klmc6ohigJUhT0UH48rP+ywrbGiaSFSFktUOjzdWvhQ2lNWowArJNY1rruwo07laPW0&#10;lJd/AAAA//8DAFBLAwQUAAYACAAAACEA5TwbXdoAAAAIAQAADwAAAGRycy9kb3ducmV2LnhtbEyP&#10;wU7DMBBE70j8g7VI3FqnbhVFIU5VVSDOFD5gG2/tiHgdYqcNf485wXE0o5k3zX7xg7jSFPvAGjbr&#10;AgRxF0zPVsPH+8uqAhETssEhMGn4pgj79v6uwdqEG7/R9ZSsyCUca9TgUhprKWPnyGNch5E4e5cw&#10;eUxZTlaaCW+53A9SFUUpPfacFxyOdHTUfZ5mr+G572YuF4v24I5f20A8mvCq9ePDcngCkWhJf2H4&#10;xc/o0Gamc5jZRDFoWFXbnNSgdiWI7Cu1UyDOGspqA7Jt5P8D7Q8AAAD//wMAUEsBAi0AFAAGAAgA&#10;AAAhALaDOJL+AAAA4QEAABMAAAAAAAAAAAAAAAAAAAAAAFtDb250ZW50X1R5cGVzXS54bWxQSwEC&#10;LQAUAAYACAAAACEAOP0h/9YAAACUAQAACwAAAAAAAAAAAAAAAAAvAQAAX3JlbHMvLnJlbHNQSwEC&#10;LQAUAAYACAAAACEADZkqGc8CAADcBQAADgAAAAAAAAAAAAAAAAAuAgAAZHJzL2Uyb0RvYy54bWxQ&#10;SwECLQAUAAYACAAAACEA5TwbXdoAAAAIAQAADwAAAAAAAAAAAAAAAAApBQAAZHJzL2Rvd25yZXYu&#10;eG1sUEsFBgAAAAAEAAQA8wAAADAGAAAAAA==&#10;" fillcolor="#c2d69b" strokecolor="#c2d69b" strokeweight="1pt">
                <v:fill color2="#eaf1dd" angle="135" focus="50%" type="gradient"/>
                <v:shadow on="t" color="#4e6128" opacity=".5" offset="1pt"/>
                <v:textbo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rsidR="002775F4" w:rsidRDefault="002775F4" w:rsidP="002775F4">
      <w:pPr>
        <w:rPr>
          <w:rFonts w:ascii="Arial" w:hAnsi="Arial" w:cs="Arial"/>
        </w:rPr>
      </w:pPr>
    </w:p>
    <w:p w:rsidR="002775F4" w:rsidRPr="00FD44C2" w:rsidRDefault="002775F4" w:rsidP="002775F4">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De lk. geeft ruimte om keuzes te maken. Feedback geven en krijgen van de ll. geeft aan hoe het werkt en kan aanleiding geven tot een gesprek hierover. Op de taakbrief is ruimte om per dag te kunnen reflecteren.</w:t>
            </w:r>
          </w:p>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54496" behindDoc="0" locked="0" layoutInCell="1" allowOverlap="1" wp14:anchorId="2278463D" wp14:editId="7B2B4808">
                <wp:simplePos x="0" y="0"/>
                <wp:positionH relativeFrom="column">
                  <wp:posOffset>-52705</wp:posOffset>
                </wp:positionH>
                <wp:positionV relativeFrom="paragraph">
                  <wp:posOffset>22860</wp:posOffset>
                </wp:positionV>
                <wp:extent cx="2225040" cy="276225"/>
                <wp:effectExtent l="13970" t="13335" r="18415" b="34290"/>
                <wp:wrapNone/>
                <wp:docPr id="25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2762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78463D" id="AutoShape 72" o:spid="_x0000_s1049" style="position:absolute;margin-left:-4.15pt;margin-top:1.8pt;width:175.2pt;height:21.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alfzgIAANwFAAAOAAAAZHJzL2Uyb0RvYy54bWysVN1v0zAQf0fif7D8zpKm39XSaVtXhDRg&#10;YiCeXdtJDI5tbHfp+Os520lpGU+IPEQ+n+93H7+7u7w6tBI9ceuEViUeXeQYcUU1E6ou8ZfP2zcL&#10;jJwnihGpFS/xM3f4av361WVnVrzQjZaMWwQgyq06U+LGe7PKMkcb3hJ3oQ1XoKy0bYkH0dYZs6QD&#10;9FZmRZ7Psk5bZqym3Dm43SQlXkf8quLUf6wqxz2SJYbYfPzb+N+Ff7a+JKvaEtMI2odB/iGKlggF&#10;To9QG+IJ2lvxAqoV1GqnK39BdZvpqhKUxxwgm1H+RzaPDTE85gLFceZYJvf/YOmHpweLBCtxMQWq&#10;FGmBpOu919E3mhehQp1xK3j4aB5syNGZe02/O6T0bUNUza+t1V3DCYO4RuF9dmYQBAemaNe91wzg&#10;CcDHYh0q2wZAKAM6RE6ej5zwg0cULouimOYToI6CrpjPQIwuyGqwNtb5t1y3KBxKbPVesU9AfHRB&#10;nu6dj8SwPjnCvmFUtRJofiISjWaz2bxH7B9nZDVg9pSyrZASWe2/Ct/EyoQ4o9IN+A4ZDQVI187W&#10;u1tpEXgo8XJ6M94MPmqXzNLraQ5fBDqz2NzcTbeplNBSZxajYPEXkxdOIIt6CE4KhYApoGexTPbI&#10;USI50H70YknMMkQnFepAU8wHR1qKo/Is0DOv7vRZpCFOV+iMO8Xi2RMh0xnCkyo443FK+yrqvef2&#10;sWEdYiKQWSzGS2hLJmBkx4t8li/nGBFZw66h3uK/UnIWYDEZb2epXESahiRGUtlDp0I3J6ri+eg+&#10;SieRxY4OTZyGwR92hzQ042E+dpo9Q49Dj4QeCCsRDo22PzHqYL2U2P3YE8sxku8UtMlyNAlN7aMw&#10;mc4LEOypZneqIYoCVIk9JB+Ptz7tsL2xom7A0yg2kdJhdCvhhyFMUfUTCSsk5tWvu7CjTuX46vdS&#10;Xv8CAAD//wMAUEsDBBQABgAIAAAAIQAvAOHq3AAAAAcBAAAPAAAAZHJzL2Rvd25yZXYueG1sTI7B&#10;TsMwEETvSP0HaytxQa2TpiohZFNVSCBxQqSIsxsvSVR7ncZuG/4ec4LjaEZvXrmdrBEXGn3vGCFd&#10;JiCIG6d7bhE+9s+LHIQPirUyjgnhmzxsq9lNqQrtrvxOlzq0IkLYFwqhC2EopPRNR1b5pRuIY/fl&#10;RqtCjGMr9aiuEW6NXCXJRlrVc3zo1EBPHTXH+mwR2JiXnHf71zeuhzv6TB+SkwmIt/Np9wgi0BT+&#10;xvCrH9Whik4Hd2bthUFY5FlcImQbELHO1qsUxAFhfZ+CrEr537/6AQAA//8DAFBLAQItABQABgAI&#10;AAAAIQC2gziS/gAAAOEBAAATAAAAAAAAAAAAAAAAAAAAAABbQ29udGVudF9UeXBlc10ueG1sUEsB&#10;Ai0AFAAGAAgAAAAhADj9If/WAAAAlAEAAAsAAAAAAAAAAAAAAAAALwEAAF9yZWxzLy5yZWxzUEsB&#10;Ai0AFAAGAAgAAAAhADSJqV/OAgAA3AUAAA4AAAAAAAAAAAAAAAAALgIAAGRycy9lMm9Eb2MueG1s&#10;UEsBAi0AFAAGAAgAAAAhAC8A4ercAAAABwEAAA8AAAAAAAAAAAAAAAAAKAUAAGRycy9kb3ducmV2&#10;LnhtbFBLBQYAAAAABAAEAPMAAAAxBgAAAAA=&#10;" fillcolor="#95b3d7" strokecolor="#95b3d7" strokeweight="1pt">
                <v:fill color2="#dbe5f1" angle="135" focus="50%" type="gradient"/>
                <v:shadow on="t" color="#243f60" opacity=".5" offset="1pt"/>
                <v:textbo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v:textbox>
              </v:roundrect>
            </w:pict>
          </mc:Fallback>
        </mc:AlternateContent>
      </w:r>
    </w:p>
    <w:p w:rsidR="002775F4" w:rsidRDefault="002775F4" w:rsidP="002775F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We hebben een mooie vorm van reflectie gezien aan de reflectietafel. Bouw dit uit naar de andere groepen. Kijk bij elkaar in de klas hoe het werkt.</w:t>
            </w: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56544" behindDoc="0" locked="0" layoutInCell="1" allowOverlap="1" wp14:anchorId="46774BC0" wp14:editId="69A1CD81">
                <wp:simplePos x="0" y="0"/>
                <wp:positionH relativeFrom="column">
                  <wp:posOffset>-52705</wp:posOffset>
                </wp:positionH>
                <wp:positionV relativeFrom="paragraph">
                  <wp:posOffset>23495</wp:posOffset>
                </wp:positionV>
                <wp:extent cx="2667000" cy="295275"/>
                <wp:effectExtent l="13970" t="13970" r="14605" b="14605"/>
                <wp:wrapNone/>
                <wp:docPr id="257"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95275"/>
                        </a:xfrm>
                        <a:prstGeom prst="roundRect">
                          <a:avLst>
                            <a:gd name="adj" fmla="val 16667"/>
                          </a:avLst>
                        </a:prstGeom>
                        <a:solidFill>
                          <a:srgbClr val="A5A5A5"/>
                        </a:solidFill>
                        <a:ln w="12700">
                          <a:solidFill>
                            <a:srgbClr val="0D0D0D"/>
                          </a:solidFill>
                          <a:round/>
                          <a:headEnd/>
                          <a:tailEnd/>
                        </a:ln>
                      </wps:spPr>
                      <wps:txbx>
                        <w:txbxContent>
                          <w:p w:rsidR="002775F4" w:rsidRPr="002470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school</w:t>
                            </w:r>
                            <w:r w:rsidRPr="002470EC">
                              <w:rPr>
                                <w:rFonts w:ascii="Arial" w:hAnsi="Arial" w:cs="Arial"/>
                                <w:b/>
                              </w:rPr>
                              <w:t>niveau</w:t>
                            </w:r>
                          </w:p>
                          <w:p w:rsidR="002775F4" w:rsidRPr="0078506E" w:rsidRDefault="002775F4" w:rsidP="002775F4">
                            <w:pPr>
                              <w:rPr>
                                <w:rFonts w:ascii="Arial" w:hAnsi="Arial" w:cs="Arial"/>
                              </w:rPr>
                            </w:pPr>
                            <w:r w:rsidRPr="00170CA9">
                              <w:rPr>
                                <w:rFonts w:ascii="Arial" w:hAnsi="Arial" w:cs="Arial"/>
                                <w:b/>
                              </w:rPr>
                              <w:t>chrijving</w:t>
                            </w:r>
                            <w:r>
                              <w:rPr>
                                <w:rFonts w:ascii="Arial" w:hAnsi="Arial" w:cs="Arial"/>
                                <w:b/>
                              </w:rPr>
                              <w:t xml:space="preserve">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774BC0" id="AutoShape 74" o:spid="_x0000_s1050" style="position:absolute;margin-left:-4.15pt;margin-top:1.85pt;width:210pt;height:23.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j8nOAIAAHcEAAAOAAAAZHJzL2Uyb0RvYy54bWysVNtu1DAQfUfiHyy/02SjvdCo2apqKUIq&#10;UFH4AK/tbAyOx4y9my1fz9hJly3whFAka8Zjn5k5Z5yLy0Nv2V5jMOAaPjsrOdNOgjJu2/Avn29f&#10;veYsROGUsOB0wx914Jfrly8uBl/rCjqwSiMjEBfqwTe8i9HXRRFkp3sRzsBrR8EWsBeRXNwWCsVA&#10;6L0tqrJcFgOg8ghSh0C7N2OQrzN+22oZP7Zt0JHZhlNtMa+Y101ai/WFqLcofGfkVIb4hyp6YRwl&#10;PULdiCjYDs0fUL2RCAHaeCahL6BtjdS5B+pmVv7WzUMnvM69EDnBH2kK/w9WftjfIzOq4dVixZkT&#10;PYl0tYuQc7PVPDE0+FDTwQd/j6nH4O9AfgvMwXUn3FZfIcLQaaGorlk6Xzy7kJxAV9lmeA+K4AXB&#10;Z7IOLfYJkGhgh6zJ41ETfYhM0ma1XK7KkqSTFKvOF9VqkVOI+um2xxDfauhZMhqOsHPqEwmfU4j9&#10;XYhZGDU1J9RXztreksx7YdlsSQkmxOlwIeonzNwuWKNujbXZwe3m2iKjq8TTIn3T5XB6zDo2EBkV&#10;lZ7LeBYMpxjlTfr+hpEbyfOZuH3jVLajMHa0qUzrJrITv6NO8bA5jHoepduAeiT6Ecbpp9dKRgf4&#10;g7OBJr/h4ftOoObMvnMk4flsPk9PJTvzxaoiB08jm9OIcJKgGh45G83rOD6vnUez7SjTLDPgIE1V&#10;a+LTfIxVTfXTdJP17Pmc+vnUr//F+icAAAD//wMAUEsDBBQABgAIAAAAIQBrBA4k2wAAAAcBAAAP&#10;AAAAZHJzL2Rvd25yZXYueG1sTI7BTsMwEETvSPyDtUjcWjst0ChkU6EWPqBpL9yceBtHxHaw3Sb9&#10;e8wJbjOa0cwrt7MZ2JV86J1FyJYCGNnWqd52CKfjxyIHFqK0Sg7OEsKNAmyr+7tSFspN9kDXOnYs&#10;jdhQSAQd41hwHlpNRoalG8mm7Oy8kTFZ33Hl5ZTGzcBXQrxwI3ubHrQcaaep/aovBmGvP8X3TmaH&#10;enNubn7a9++nvEZ8fJjfXoFFmuNfGX7xEzpUialxF6sCGxAW+To1EdYbYCl+yrIkGoRnsQJelfw/&#10;f/UDAAD//wMAUEsBAi0AFAAGAAgAAAAhALaDOJL+AAAA4QEAABMAAAAAAAAAAAAAAAAAAAAAAFtD&#10;b250ZW50X1R5cGVzXS54bWxQSwECLQAUAAYACAAAACEAOP0h/9YAAACUAQAACwAAAAAAAAAAAAAA&#10;AAAvAQAAX3JlbHMvLnJlbHNQSwECLQAUAAYACAAAACEAeyo/JzgCAAB3BAAADgAAAAAAAAAAAAAA&#10;AAAuAgAAZHJzL2Uyb0RvYy54bWxQSwECLQAUAAYACAAAACEAawQOJNsAAAAHAQAADwAAAAAAAAAA&#10;AAAAAACSBAAAZHJzL2Rvd25yZXYueG1sUEsFBgAAAAAEAAQA8wAAAJoFAAAAAA==&#10;" fillcolor="#a5a5a5" strokecolor="#0d0d0d" strokeweight="1pt">
                <v:textbox>
                  <w:txbxContent>
                    <w:p w:rsidR="002775F4" w:rsidRPr="002470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school</w:t>
                      </w:r>
                      <w:r w:rsidRPr="002470EC">
                        <w:rPr>
                          <w:rFonts w:ascii="Arial" w:hAnsi="Arial" w:cs="Arial"/>
                          <w:b/>
                        </w:rPr>
                        <w:t>niveau</w:t>
                      </w:r>
                    </w:p>
                    <w:p w:rsidR="002775F4" w:rsidRPr="0078506E" w:rsidRDefault="002775F4" w:rsidP="002775F4">
                      <w:pPr>
                        <w:rPr>
                          <w:rFonts w:ascii="Arial" w:hAnsi="Arial" w:cs="Arial"/>
                        </w:rPr>
                      </w:pPr>
                      <w:r w:rsidRPr="00170CA9">
                        <w:rPr>
                          <w:rFonts w:ascii="Arial" w:hAnsi="Arial" w:cs="Arial"/>
                          <w:b/>
                        </w:rPr>
                        <w:t>chrijving</w:t>
                      </w:r>
                      <w:r>
                        <w:rPr>
                          <w:rFonts w:ascii="Arial" w:hAnsi="Arial" w:cs="Arial"/>
                          <w:b/>
                        </w:rPr>
                        <w:t xml:space="preserve"> 1.</w:t>
                      </w:r>
                      <w:r w:rsidRPr="00170CA9">
                        <w:rPr>
                          <w:rFonts w:ascii="Arial" w:hAnsi="Arial" w:cs="Arial"/>
                          <w:b/>
                        </w:rPr>
                        <w:t xml:space="preserve"> 1</w:t>
                      </w:r>
                      <w:r>
                        <w:rPr>
                          <w:rFonts w:ascii="Arial" w:hAnsi="Arial" w:cs="Arial"/>
                        </w:rPr>
                        <w:t>.</w:t>
                      </w:r>
                    </w:p>
                  </w:txbxContent>
                </v:textbox>
              </v:roundrect>
            </w:pict>
          </mc:Fallback>
        </mc:AlternateContent>
      </w:r>
    </w:p>
    <w:p w:rsidR="002775F4" w:rsidRDefault="002775F4" w:rsidP="002775F4">
      <w:pPr>
        <w:rPr>
          <w:rFonts w:ascii="Arial" w:hAnsi="Arial" w:cs="Arial"/>
        </w:rPr>
      </w:pPr>
    </w:p>
    <w:tbl>
      <w:tblPr>
        <w:tblW w:w="0" w:type="auto"/>
        <w:tblLook w:val="04A0" w:firstRow="1" w:lastRow="0" w:firstColumn="1" w:lastColumn="0" w:noHBand="0" w:noVBand="1"/>
      </w:tblPr>
      <w:tblGrid>
        <w:gridCol w:w="9072"/>
      </w:tblGrid>
      <w:tr w:rsidR="002775F4" w:rsidRPr="0055071F" w:rsidTr="00D70143">
        <w:tc>
          <w:tcPr>
            <w:tcW w:w="9210"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2775F4" w:rsidRPr="0055071F" w:rsidTr="00D70143">
              <w:tc>
                <w:tcPr>
                  <w:tcW w:w="763" w:type="dxa"/>
                </w:tcPr>
                <w:p w:rsidR="002775F4" w:rsidRPr="0055071F" w:rsidRDefault="002775F4" w:rsidP="00D70143">
                  <w:pPr>
                    <w:contextualSpacing/>
                    <w:rPr>
                      <w:rFonts w:ascii="Arial" w:hAnsi="Arial" w:cs="Arial"/>
                    </w:rPr>
                  </w:pPr>
                  <w:r w:rsidRPr="0055071F">
                    <w:rPr>
                      <w:rFonts w:ascii="Arial" w:hAnsi="Arial" w:cs="Arial"/>
                    </w:rPr>
                    <w:t>1.</w:t>
                  </w:r>
                  <w:r>
                    <w:rPr>
                      <w:rFonts w:ascii="Arial" w:hAnsi="Arial" w:cs="Arial"/>
                    </w:rPr>
                    <w:t>8</w:t>
                  </w:r>
                </w:p>
              </w:tc>
              <w:tc>
                <w:tcPr>
                  <w:tcW w:w="8304" w:type="dxa"/>
                </w:tcPr>
                <w:p w:rsidR="002775F4" w:rsidRPr="0055071F" w:rsidRDefault="002775F4" w:rsidP="00D70143">
                  <w:pPr>
                    <w:contextualSpacing/>
                    <w:rPr>
                      <w:rFonts w:ascii="Arial" w:hAnsi="Arial" w:cs="Arial"/>
                    </w:rPr>
                  </w:pPr>
                  <w:r w:rsidRPr="0055071F">
                    <w:rPr>
                      <w:rFonts w:ascii="Arial" w:hAnsi="Arial" w:cs="Arial"/>
                    </w:rPr>
                    <w:t xml:space="preserve">Op de school heerst een cultuur van vertrouwen. </w:t>
                  </w:r>
                </w:p>
              </w:tc>
            </w:tr>
            <w:tr w:rsidR="002775F4" w:rsidRPr="0055071F" w:rsidTr="00D70143">
              <w:tc>
                <w:tcPr>
                  <w:tcW w:w="763" w:type="dxa"/>
                </w:tcPr>
                <w:p w:rsidR="002775F4" w:rsidRPr="0055071F" w:rsidRDefault="002775F4" w:rsidP="00D70143">
                  <w:pPr>
                    <w:contextualSpacing/>
                    <w:rPr>
                      <w:rFonts w:ascii="Arial" w:hAnsi="Arial" w:cs="Arial"/>
                    </w:rPr>
                  </w:pPr>
                  <w:r>
                    <w:rPr>
                      <w:rFonts w:ascii="Arial" w:hAnsi="Arial" w:cs="Arial"/>
                    </w:rPr>
                    <w:t>1.9</w:t>
                  </w:r>
                </w:p>
              </w:tc>
              <w:tc>
                <w:tcPr>
                  <w:tcW w:w="8304" w:type="dxa"/>
                </w:tcPr>
                <w:p w:rsidR="002775F4" w:rsidRPr="0055071F" w:rsidRDefault="002775F4" w:rsidP="00D70143">
                  <w:pPr>
                    <w:contextualSpacing/>
                    <w:rPr>
                      <w:rFonts w:ascii="Arial" w:hAnsi="Arial" w:cs="Arial"/>
                    </w:rPr>
                  </w:pPr>
                  <w:r w:rsidRPr="0055071F">
                    <w:rPr>
                      <w:rFonts w:ascii="Arial" w:hAnsi="Arial" w:cs="Arial"/>
                    </w:rPr>
                    <w:t xml:space="preserve">Leraren en overige medewerkers kunnen omgaan met verantwoordelijkheid en het aangeven van grenzen. </w:t>
                  </w:r>
                </w:p>
              </w:tc>
            </w:tr>
            <w:tr w:rsidR="002775F4" w:rsidRPr="0055071F" w:rsidTr="00D70143">
              <w:tc>
                <w:tcPr>
                  <w:tcW w:w="763" w:type="dxa"/>
                </w:tcPr>
                <w:p w:rsidR="002775F4" w:rsidRPr="0055071F" w:rsidRDefault="002775F4" w:rsidP="00D70143">
                  <w:pPr>
                    <w:contextualSpacing/>
                    <w:rPr>
                      <w:rFonts w:ascii="Arial" w:hAnsi="Arial" w:cs="Arial"/>
                    </w:rPr>
                  </w:pPr>
                  <w:r w:rsidRPr="0055071F">
                    <w:rPr>
                      <w:rFonts w:ascii="Arial" w:hAnsi="Arial" w:cs="Arial"/>
                    </w:rPr>
                    <w:t>1.</w:t>
                  </w:r>
                  <w:r>
                    <w:rPr>
                      <w:rFonts w:ascii="Arial" w:hAnsi="Arial" w:cs="Arial"/>
                    </w:rPr>
                    <w:t>10</w:t>
                  </w:r>
                </w:p>
              </w:tc>
              <w:tc>
                <w:tcPr>
                  <w:tcW w:w="8304" w:type="dxa"/>
                </w:tcPr>
                <w:p w:rsidR="002775F4" w:rsidRPr="0055071F" w:rsidRDefault="002775F4" w:rsidP="00D70143">
                  <w:pPr>
                    <w:contextualSpacing/>
                    <w:rPr>
                      <w:rFonts w:ascii="Arial" w:hAnsi="Arial" w:cs="Arial"/>
                    </w:rPr>
                  </w:pPr>
                  <w:r w:rsidRPr="0055071F">
                    <w:rPr>
                      <w:rFonts w:ascii="Arial" w:hAnsi="Arial" w:cs="Arial"/>
                    </w:rPr>
                    <w:t>Leraren en overige medewerkers k</w:t>
                  </w:r>
                  <w:r>
                    <w:rPr>
                      <w:rFonts w:ascii="Arial" w:hAnsi="Arial" w:cs="Arial"/>
                    </w:rPr>
                    <w:t>omen</w:t>
                  </w:r>
                  <w:r w:rsidRPr="0055071F">
                    <w:rPr>
                      <w:rFonts w:ascii="Arial" w:hAnsi="Arial" w:cs="Arial"/>
                    </w:rPr>
                    <w:t xml:space="preserve"> de afspraken na.</w:t>
                  </w:r>
                </w:p>
              </w:tc>
            </w:tr>
            <w:tr w:rsidR="002775F4" w:rsidRPr="0055071F" w:rsidTr="00D70143">
              <w:tc>
                <w:tcPr>
                  <w:tcW w:w="763" w:type="dxa"/>
                </w:tcPr>
                <w:p w:rsidR="002775F4" w:rsidRPr="0055071F" w:rsidRDefault="002775F4" w:rsidP="00D70143">
                  <w:pPr>
                    <w:contextualSpacing/>
                    <w:rPr>
                      <w:rFonts w:ascii="Arial" w:hAnsi="Arial" w:cs="Arial"/>
                    </w:rPr>
                  </w:pPr>
                  <w:r w:rsidRPr="0055071F">
                    <w:rPr>
                      <w:rFonts w:ascii="Arial" w:hAnsi="Arial" w:cs="Arial"/>
                    </w:rPr>
                    <w:t>1.</w:t>
                  </w:r>
                  <w:r>
                    <w:rPr>
                      <w:rFonts w:ascii="Arial" w:hAnsi="Arial" w:cs="Arial"/>
                    </w:rPr>
                    <w:t>11</w:t>
                  </w:r>
                </w:p>
              </w:tc>
              <w:tc>
                <w:tcPr>
                  <w:tcW w:w="8304" w:type="dxa"/>
                </w:tcPr>
                <w:p w:rsidR="002775F4" w:rsidRPr="0055071F" w:rsidRDefault="002775F4" w:rsidP="00D70143">
                  <w:pPr>
                    <w:rPr>
                      <w:rFonts w:ascii="Arial" w:hAnsi="Arial" w:cs="Arial"/>
                    </w:rPr>
                  </w:pPr>
                  <w:r w:rsidRPr="0055071F">
                    <w:rPr>
                      <w:rFonts w:ascii="Arial" w:hAnsi="Arial" w:cs="Arial"/>
                    </w:rPr>
                    <w:t xml:space="preserve">De brede algemene vorming van leerlingen is richtinggevend. </w:t>
                  </w:r>
                </w:p>
              </w:tc>
            </w:tr>
            <w:tr w:rsidR="002775F4" w:rsidRPr="0055071F" w:rsidTr="00D70143">
              <w:tc>
                <w:tcPr>
                  <w:tcW w:w="763" w:type="dxa"/>
                </w:tcPr>
                <w:p w:rsidR="002775F4" w:rsidRPr="0055071F" w:rsidRDefault="002775F4" w:rsidP="00D70143">
                  <w:pPr>
                    <w:contextualSpacing/>
                    <w:rPr>
                      <w:rFonts w:ascii="Arial" w:hAnsi="Arial" w:cs="Arial"/>
                    </w:rPr>
                  </w:pPr>
                  <w:r w:rsidRPr="0055071F">
                    <w:rPr>
                      <w:rFonts w:ascii="Arial" w:hAnsi="Arial" w:cs="Arial"/>
                    </w:rPr>
                    <w:t>1.1</w:t>
                  </w:r>
                  <w:r>
                    <w:rPr>
                      <w:rFonts w:ascii="Arial" w:hAnsi="Arial" w:cs="Arial"/>
                    </w:rPr>
                    <w:t>2</w:t>
                  </w:r>
                </w:p>
              </w:tc>
              <w:tc>
                <w:tcPr>
                  <w:tcW w:w="8304" w:type="dxa"/>
                </w:tcPr>
                <w:p w:rsidR="002775F4" w:rsidRPr="0055071F" w:rsidRDefault="002775F4" w:rsidP="00D70143">
                  <w:pPr>
                    <w:pStyle w:val="Geenafstand1"/>
                    <w:rPr>
                      <w:rFonts w:ascii="Arial" w:hAnsi="Arial" w:cs="Arial"/>
                      <w:noProof/>
                      <w:sz w:val="24"/>
                      <w:szCs w:val="24"/>
                      <w:lang w:eastAsia="nl-NL"/>
                    </w:rPr>
                  </w:pPr>
                  <w:r w:rsidRPr="0055071F">
                    <w:rPr>
                      <w:rFonts w:ascii="Arial" w:hAnsi="Arial" w:cs="Arial"/>
                      <w:noProof/>
                      <w:sz w:val="24"/>
                      <w:szCs w:val="24"/>
                      <w:lang w:eastAsia="nl-NL"/>
                    </w:rPr>
                    <w:t>Het onderwijs wordt gegeven in een lerende organisatie waar leerlingen en leerkrachten zich kunnen ontwikkelen naar hun mogelijkheden.</w:t>
                  </w:r>
                </w:p>
              </w:tc>
            </w:tr>
          </w:tbl>
          <w:p w:rsidR="002775F4" w:rsidRPr="0055071F" w:rsidRDefault="002775F4" w:rsidP="00D70143">
            <w:pPr>
              <w:ind w:left="792"/>
              <w:contextualSpacing/>
              <w:rPr>
                <w:rFonts w:ascii="Arial" w:hAnsi="Arial" w:cs="Arial"/>
              </w:rPr>
            </w:pPr>
          </w:p>
        </w:tc>
      </w:tr>
    </w:tbl>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57568" behindDoc="0" locked="0" layoutInCell="1" allowOverlap="1" wp14:anchorId="7F55B603" wp14:editId="16347D5D">
                <wp:simplePos x="0" y="0"/>
                <wp:positionH relativeFrom="column">
                  <wp:posOffset>-52705</wp:posOffset>
                </wp:positionH>
                <wp:positionV relativeFrom="paragraph">
                  <wp:posOffset>156210</wp:posOffset>
                </wp:positionV>
                <wp:extent cx="1476375" cy="276225"/>
                <wp:effectExtent l="13970" t="13335" r="14605" b="34290"/>
                <wp:wrapNone/>
                <wp:docPr id="256"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7622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55B603" id="AutoShape 75" o:spid="_x0000_s1051" style="position:absolute;margin-left:-4.15pt;margin-top:12.3pt;width:116.25pt;height:21.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XA0QIAANwFAAAOAAAAZHJzL2Uyb0RvYy54bWysVE1z2yAQvXem/4Hh3ugjtmR7ImdSO+l0&#10;ph+Zpp2eMSCJFgEFbDn99V2Q7NhNTp3qoAGWfft237JX1/tOoh23TmhV4ewixYgrqplQTYW/fb17&#10;M8PIeaIYkVrxCj9yh6+Xr19d9WbBc91qybhFAKLcojcVbr03iyRxtOUdcRfacAXGWtuOeNjaJmGW&#10;9IDeySRP0yLptWXGasqdg9P1YMTLiF/XnPrPde24R7LCwM3Hv43/TfgnyyuyaCwxraAjDfIPLDoi&#10;FAQ9Qq2JJ2hrxTOoTlCrna79BdVdoutaUB5zgGyy9K9sHlpieMwFiuPMsUzu/8HST7t7iwSrcD4t&#10;MFKkA5Futl7H2Kichgr1xi3g4oO5tyFHZz5o+tMhpVctUQ2/sVb3LScMeGXhfnLmEDYOXNGm/6gZ&#10;wBOAj8Xa17YLgFAGtI+aPB414XuPKBxmk7K4BBqIgi0vizyPlBKyOHgb6/w7rjsUFhW2eqvYFxA+&#10;hiC7D85HYdiYHGE/MKo7CTLviERZURRlJE0W42XAPmCOkrI7ISWy2n8Xvo2VCTyj0R3wHTIaCjAc&#10;O9tsVtIiiFDhVb4u5m/HGI0b3Ibb0xS+CHTmcXtzl63XL3pkweMFl2dBIIvmQE4KhUApqOZsPvgj&#10;R4nkIPsgWGzcmGVgJxXqwZKXh0BaiqPxjOhZVHd6LcoQX1fojFvF4toTIYc10JMqBOPxlY5V1FvP&#10;7UPLesREEDOfXc5hgjABT/ZylhbpvMSIyAZmDfUWvyjJGcHJbZHls6EVpGnJoMhQ9tCp0M2DVHF9&#10;DB93J8xiR4cmHh6D32/246MJIoUO32j2CD0OPRJ6IIxEWLTa/saoh/FSYfdrSyzHSL5X0CbzbDIJ&#10;8yhuJtMyh409tWxOLURRgKqwh+TjcuWHGbY1VjQtRMpiikqHp1sLH1J7YjVuYITEvMZxF2bU6T7e&#10;ehrKyz8AAAD//wMAUEsDBBQABgAIAAAAIQDlPBtd2gAAAAgBAAAPAAAAZHJzL2Rvd25yZXYueG1s&#10;TI/BTsMwEETvSPyDtUjcWqduFUUhTlVVIM4UPmAbb+2IeB1ipw1/jznBcTSjmTfNfvGDuNIU+8Aa&#10;NusCBHEXTM9Ww8f7y6oCEROywSEwafimCPv2/q7B2oQbv9H1lKzIJRxr1OBSGmspY+fIY1yHkTh7&#10;lzB5TFlOVpoJb7ncD1IVRSk99pwXHI50dNR9nmav4bnvZi4Xi/bgjl/bQDya8Kr148NyeAKRaEl/&#10;YfjFz+jQZqZzmNlEMWhYVduc1KB2JYjsK7VTIM4aymoDsm3k/wPtDwAAAP//AwBQSwECLQAUAAYA&#10;CAAAACEAtoM4kv4AAADhAQAAEwAAAAAAAAAAAAAAAAAAAAAAW0NvbnRlbnRfVHlwZXNdLnhtbFBL&#10;AQItABQABgAIAAAAIQA4/SH/1gAAAJQBAAALAAAAAAAAAAAAAAAAAC8BAABfcmVscy8ucmVsc1BL&#10;AQItABQABgAIAAAAIQAtLdXA0QIAANwFAAAOAAAAAAAAAAAAAAAAAC4CAABkcnMvZTJvRG9jLnht&#10;bFBLAQItABQABgAIAAAAIQDlPBtd2gAAAAgBAAAPAAAAAAAAAAAAAAAAACsFAABkcnMvZG93bnJl&#10;di54bWxQSwUGAAAAAAQABADzAAAAMgYAAAAA&#10;" fillcolor="#c2d69b" strokecolor="#c2d69b" strokeweight="1pt">
                <v:fill color2="#eaf1dd" angle="135" focus="50%" type="gradient"/>
                <v:shadow on="t" color="#4e6128" opacity=".5" offset="1pt"/>
                <v:textbo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rsidR="002775F4" w:rsidRDefault="002775F4" w:rsidP="002775F4">
      <w:pPr>
        <w:rPr>
          <w:rFonts w:ascii="Arial" w:hAnsi="Arial" w:cs="Arial"/>
        </w:rPr>
      </w:pPr>
    </w:p>
    <w:p w:rsidR="002775F4" w:rsidRPr="00FD44C2" w:rsidRDefault="002775F4" w:rsidP="002775F4">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Door wat wisselingen in het team en een directeur die een andere baan kreeg waren afspraken wat verwaterd. Nu weer duidelijk bezig om met elkaar op dezelfde lijn te zitten. Loslaten wat kan, begeleiden wat moet.</w:t>
            </w: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58592" behindDoc="0" locked="0" layoutInCell="1" allowOverlap="1" wp14:anchorId="76BA1E64" wp14:editId="5D2CD8B7">
                <wp:simplePos x="0" y="0"/>
                <wp:positionH relativeFrom="column">
                  <wp:posOffset>-52705</wp:posOffset>
                </wp:positionH>
                <wp:positionV relativeFrom="paragraph">
                  <wp:posOffset>22860</wp:posOffset>
                </wp:positionV>
                <wp:extent cx="2225040" cy="276225"/>
                <wp:effectExtent l="13970" t="13335" r="18415" b="34290"/>
                <wp:wrapNone/>
                <wp:docPr id="255"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2762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BA1E64" id="AutoShape 76" o:spid="_x0000_s1052" style="position:absolute;margin-left:-4.15pt;margin-top:1.8pt;width:175.2pt;height:21.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JXzwIAANwFAAAOAAAAZHJzL2Uyb0RvYy54bWysVN1v0zAQf0fif7D8zpKmbfqhpdO2rghp&#10;wMRAPLu2kxgc29ju0vHXc7bT0jKeEHmIfD7f7z5+d3d5te8keuLWCa0qPLrIMeKKaiZUU+Evnzdv&#10;5hg5TxQjUite4Wfu8NXq9avL3ix5oVstGbcIQJRb9qbCrfdmmWWOtrwj7kIbrkBZa9sRD6JtMmZJ&#10;D+idzIo8L7NeW2asptw5uF0nJV5F/Lrm1H+sa8c9khWG2Hz82/jfhn+2uiTLxhLTCjqEQf4hio4I&#10;BU6PUGviCdpZ8QKqE9Rqp2t/QXWX6boWlMccIJtR/kc2jy0xPOYCxXHmWCb3/2Dph6cHiwSrcDGd&#10;YqRIByRd77yOvtGsDBXqjVvCw0fzYEOOztxr+t0hpW9bohp+ba3uW04YxDUK77MzgyA4MEXb/r1m&#10;AE8APhZrX9suAEIZ0D5y8nzkhO89onBZFMU0nwB1FHTFrAQxuiDLg7Wxzr/lukPhUGGrd4p9AuKj&#10;C/J073wkhg3JEfYNo7qTQPMTkWhUluVsQBweZ2R5wBwoZRshJbLafxW+jZUJcUalO+A7ZDQUIF07&#10;22xvpUXgocKL6c14ffDRuGSWXk9z+CLQmcX65m66SaWEljqzGAWLv5i8cAJZNIfgpFAImAJ65otk&#10;jxwlkgPtRy+WxCxDdFKhHjTF7OBIS3FUngV65tWdPos0xOkKnXGnWDx7ImQ6Q3hSBWc8TulQRb3z&#10;3D62rEdMBDKL+XgBG4QJGNnxPC/zxQwjIhvYNdRb/FdKzgIsJuNNmcpFpGlJYiSVPXQqdHOiKp6P&#10;7qN0Elns6NDEaRj8frtPQ3Ocj61mz9Dj0COhB8JKhEOr7U+MelgvFXY/dsRyjOQ7BW2yGE1CU/so&#10;TKazAgR7qtmeaoiiAFVhD8nH461PO2xnrGha8DSKTaR0GN1a+MMQpqiGiYQVEvMa1l3YUadyfPV7&#10;Ka9+AQAA//8DAFBLAwQUAAYACAAAACEALwDh6twAAAAHAQAADwAAAGRycy9kb3ducmV2LnhtbEyO&#10;wU7DMBBE70j9B2srcUGtk6YqIWRTVUggcUKkiLMbL0lUe53Gbhv+HnOC42hGb165nawRFxp97xgh&#10;XSYgiBune24RPvbPixyED4q1Mo4J4Zs8bKvZTakK7a78Tpc6tCJC2BcKoQthKKT0TUdW+aUbiGP3&#10;5UarQoxjK/WorhFujVwlyUZa1XN86NRATx01x/psEdiYl5x3+9c3roc7+kwfkpMJiLfzafcIItAU&#10;/sbwqx/VoYpOB3dm7YVBWORZXCJkGxCxztarFMQBYX2fgqxK+d+/+gEAAP//AwBQSwECLQAUAAYA&#10;CAAAACEAtoM4kv4AAADhAQAAEwAAAAAAAAAAAAAAAAAAAAAAW0NvbnRlbnRfVHlwZXNdLnhtbFBL&#10;AQItABQABgAIAAAAIQA4/SH/1gAAAJQBAAALAAAAAAAAAAAAAAAAAC8BAABfcmVscy8ucmVsc1BL&#10;AQItABQABgAIAAAAIQAPVHJXzwIAANwFAAAOAAAAAAAAAAAAAAAAAC4CAABkcnMvZTJvRG9jLnht&#10;bFBLAQItABQABgAIAAAAIQAvAOHq3AAAAAcBAAAPAAAAAAAAAAAAAAAAACkFAABkcnMvZG93bnJl&#10;di54bWxQSwUGAAAAAAQABADzAAAAMgYAAAAA&#10;" fillcolor="#95b3d7" strokecolor="#95b3d7" strokeweight="1pt">
                <v:fill color2="#dbe5f1" angle="135" focus="50%" type="gradient"/>
                <v:shadow on="t" color="#243f60" opacity=".5" offset="1pt"/>
                <v:textbo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v:textbox>
              </v:roundrect>
            </w:pict>
          </mc:Fallback>
        </mc:AlternateContent>
      </w:r>
    </w:p>
    <w:p w:rsidR="002775F4" w:rsidRDefault="002775F4" w:rsidP="002775F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Om op dezelfde lijn te komen is het een vereiste om goed naar elkaar te luisteren. Neuzen hoeven niet dezelfde kant op. Als de beweging met de voeten maar dezelfde kant op is. Desnoods voetje voor voetje.</w:t>
            </w: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r>
        <w:rPr>
          <w:noProof/>
        </w:rPr>
        <w:drawing>
          <wp:inline distT="0" distB="0" distL="0" distR="0" wp14:anchorId="1C82BE06" wp14:editId="5EC0A1FA">
            <wp:extent cx="355600" cy="127000"/>
            <wp:effectExtent l="19050" t="0" r="6350" b="0"/>
            <wp:docPr id="77"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1F12DDB2" wp14:editId="31CFC264">
            <wp:extent cx="355600" cy="127000"/>
            <wp:effectExtent l="19050" t="0" r="6350" b="0"/>
            <wp:docPr id="78"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0A61502C" wp14:editId="524D534B">
            <wp:extent cx="355600" cy="127000"/>
            <wp:effectExtent l="19050" t="0" r="6350" b="0"/>
            <wp:docPr id="79"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7B813DA2" wp14:editId="28266471">
            <wp:extent cx="355600" cy="127000"/>
            <wp:effectExtent l="19050" t="0" r="6350" b="0"/>
            <wp:docPr id="80"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63E80ECD" wp14:editId="588CC0D0">
            <wp:extent cx="355600" cy="127000"/>
            <wp:effectExtent l="19050" t="0" r="6350" b="0"/>
            <wp:docPr id="81"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2ACDCC72" wp14:editId="342905EF">
            <wp:extent cx="355600" cy="127000"/>
            <wp:effectExtent l="19050" t="0" r="6350" b="0"/>
            <wp:docPr id="82"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24D57778" wp14:editId="2C5501AC">
            <wp:extent cx="355600" cy="127000"/>
            <wp:effectExtent l="19050" t="0" r="6350" b="0"/>
            <wp:docPr id="83"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542DFD79" wp14:editId="0361EA92">
            <wp:extent cx="355600" cy="127000"/>
            <wp:effectExtent l="19050" t="0" r="6350" b="0"/>
            <wp:docPr id="84"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5E708DD2" wp14:editId="1EFDA6A1">
            <wp:extent cx="355600" cy="127000"/>
            <wp:effectExtent l="19050" t="0" r="6350" b="0"/>
            <wp:docPr id="85"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03EE3334" wp14:editId="642EF4A8">
            <wp:extent cx="355600" cy="127000"/>
            <wp:effectExtent l="19050" t="0" r="6350" b="0"/>
            <wp:docPr id="86"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786CB5A8" wp14:editId="7D81EC0F">
            <wp:extent cx="355600" cy="127000"/>
            <wp:effectExtent l="19050" t="0" r="6350" b="0"/>
            <wp:docPr id="87"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7C49E95E" wp14:editId="3A8AA6F9">
            <wp:extent cx="355600" cy="127000"/>
            <wp:effectExtent l="19050" t="0" r="6350" b="0"/>
            <wp:docPr id="199"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7434609E" wp14:editId="186B7627">
            <wp:extent cx="355600" cy="127000"/>
            <wp:effectExtent l="19050" t="0" r="6350" b="0"/>
            <wp:docPr id="89"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6DA0673E" wp14:editId="3DA5B4C1">
            <wp:extent cx="355600" cy="127000"/>
            <wp:effectExtent l="19050" t="0" r="6350" b="0"/>
            <wp:docPr id="90"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19141413" wp14:editId="3252ED14">
            <wp:extent cx="355600" cy="127000"/>
            <wp:effectExtent l="19050" t="0" r="6350" b="0"/>
            <wp:docPr id="91"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59616" behindDoc="0" locked="0" layoutInCell="1" allowOverlap="1" wp14:anchorId="325DD961" wp14:editId="55693228">
                <wp:simplePos x="0" y="0"/>
                <wp:positionH relativeFrom="column">
                  <wp:posOffset>-220345</wp:posOffset>
                </wp:positionH>
                <wp:positionV relativeFrom="paragraph">
                  <wp:posOffset>66040</wp:posOffset>
                </wp:positionV>
                <wp:extent cx="3158490" cy="441325"/>
                <wp:effectExtent l="27305" t="27940" r="33655" b="45085"/>
                <wp:wrapNone/>
                <wp:docPr id="254"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8490" cy="441325"/>
                        </a:xfrm>
                        <a:prstGeom prst="roundRect">
                          <a:avLst>
                            <a:gd name="adj" fmla="val 16667"/>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txbx>
                        <w:txbxContent>
                          <w:p w:rsidR="002775F4" w:rsidRPr="00A97D18" w:rsidRDefault="002775F4" w:rsidP="002775F4">
                            <w:pPr>
                              <w:pStyle w:val="Geenafstand1"/>
                              <w:rPr>
                                <w:rFonts w:ascii="Arial" w:hAnsi="Arial" w:cs="Arial"/>
                                <w:b/>
                                <w:sz w:val="28"/>
                                <w:szCs w:val="32"/>
                                <w:lang w:val="en-GB"/>
                              </w:rPr>
                            </w:pPr>
                            <w:r>
                              <w:rPr>
                                <w:rFonts w:ascii="Arial" w:hAnsi="Arial" w:cs="Arial"/>
                                <w:b/>
                                <w:sz w:val="28"/>
                                <w:szCs w:val="28"/>
                              </w:rPr>
                              <w:t>2</w:t>
                            </w:r>
                            <w:r w:rsidRPr="00170CA9">
                              <w:rPr>
                                <w:rFonts w:ascii="Arial" w:hAnsi="Arial" w:cs="Arial"/>
                                <w:b/>
                                <w:sz w:val="28"/>
                                <w:szCs w:val="28"/>
                              </w:rPr>
                              <w:t>.</w:t>
                            </w:r>
                            <w:r w:rsidRPr="00170CA9">
                              <w:rPr>
                                <w:rFonts w:ascii="Arial" w:hAnsi="Arial" w:cs="Arial"/>
                                <w:b/>
                                <w:sz w:val="28"/>
                                <w:szCs w:val="28"/>
                              </w:rPr>
                              <w:tab/>
                            </w:r>
                            <w:r w:rsidRPr="00A97D18">
                              <w:rPr>
                                <w:rFonts w:ascii="Arial" w:hAnsi="Arial" w:cs="Arial"/>
                                <w:b/>
                                <w:sz w:val="28"/>
                                <w:szCs w:val="32"/>
                                <w:lang w:val="en-GB"/>
                              </w:rPr>
                              <w:t xml:space="preserve">Zelfstandigheid </w:t>
                            </w:r>
                          </w:p>
                          <w:p w:rsidR="002775F4" w:rsidRPr="00170CA9" w:rsidRDefault="002775F4" w:rsidP="002775F4">
                            <w:pPr>
                              <w:pStyle w:val="Geenafstand1"/>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5DD961" id="AutoShape 77" o:spid="_x0000_s1053" style="position:absolute;margin-left:-17.35pt;margin-top:5.2pt;width:248.7pt;height:34.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HFiwIAAB4FAAAOAAAAZHJzL2Uyb0RvYy54bWysVNtu1DAQfUfiHyy/01z2HjVbVS2LkApU&#10;FMSzN3YSg2Mb27vZ9usZT7LLlvKESKTIE9tnzpk59uXVoVNkL5yXRpc0u0gpEboyXOqmpF+/bN4s&#10;KfGBac6U0aKkj8LTq/XrV5e9LURuWqO4cARAtC96W9I2BFskia9a0TF/YazQMFkb17EAoWsS7lgP&#10;6J1K8jSdJ71x3DpTCe/h7+0wSdeIX9eiCp/q2otAVEmBW8Cvw+82fpP1JSsax2wrq5EG+wcWHZMa&#10;kp6gbllgZOfkC6hOVs54U4eLynSJqWtZCdQAarL0DzUPLbMCtUBxvD2Vyf8/2Orj/t4RyUuaz6aU&#10;aNZBk653wWBusljECvXWF7Dwwd67qNHbO1P98ESbm5bpRlw7Z/pWMA68srg+ebYhBh62km3/wXCA&#10;ZwCPxTrUrouAUAZywJ48nnoiDoFU8HOSzZbTFbSugrnpNJvkM0zBiuNu63x4J0xH4qCkzuw0/wyN&#10;xxRsf+cDNoaP4hj/TkndKWjznimSzedzFJmwYlwMoyMmyjVK8o1UCgPXbG+UI7AVqOIz0vHny5Qm&#10;PXBfZmmKNJ5N+nOMTR7fv2GgEPRnrO1bzXEcmFTDGGgqHTkJ9Pmo0+yCcA8t7wmXsRz5crKCM8gl&#10;mH6yTOfpakEJUw2c1io4SpwJ32Rosd2x+C9ELjbxHYqpbMsG6bMo/ch60AN9h1Ye02N0xgw9EW0w&#10;2CkctofBdieHbQ1/BJcAocgjXiowaI17oqSHA1pS/3PHnKBEvdfgtFU2ncYTjcF0tsghcOcz2/MZ&#10;piuAKmkA8Ti8CcMtsLNONi1kylCiNtH8tQxHGw+sRk/DIURd44URT/l5jKt+X2vrXwAAAP//AwBQ&#10;SwMEFAAGAAgAAAAhAKeo2ZHdAAAACQEAAA8AAABkcnMvZG93bnJldi54bWxMj01PwzAMhu9I/IfI&#10;SNy2lFFtrDSd+BriCNu4e01oKxKnJNna8esxJzja76PXj8vV6Kw4mhA7TwquphkIQ7XXHTUKdtv1&#10;5AZETEgarSej4GQirKrzsxIL7Qd6M8dNagSXUCxQQZtSX0gZ69Y4jFPfG+LswweHicfQSB1w4HJn&#10;5SzL5tJhR3yhxd48tKb+3BycAn0K7+P312P98izvn14HtM7hWqnLi/HuFkQyY/qD4Vef1aFip70/&#10;kI7CKphc5wtGOchyEAzk8xkv9goWyyXIqpT/P6h+AAAA//8DAFBLAQItABQABgAIAAAAIQC2gziS&#10;/gAAAOEBAAATAAAAAAAAAAAAAAAAAAAAAABbQ29udGVudF9UeXBlc10ueG1sUEsBAi0AFAAGAAgA&#10;AAAhADj9If/WAAAAlAEAAAsAAAAAAAAAAAAAAAAALwEAAF9yZWxzLy5yZWxzUEsBAi0AFAAGAAgA&#10;AAAhANNB8cWLAgAAHgUAAA4AAAAAAAAAAAAAAAAALgIAAGRycy9lMm9Eb2MueG1sUEsBAi0AFAAG&#10;AAgAAAAhAKeo2ZHdAAAACQEAAA8AAAAAAAAAAAAAAAAA5QQAAGRycy9kb3ducmV2LnhtbFBLBQYA&#10;AAAABAAEAPMAAADvBQAAAAA=&#10;" fillcolor="black" strokecolor="#f2f2f2" strokeweight="3pt">
                <v:shadow on="t" color="#7f7f7f" opacity=".5" offset="1pt"/>
                <v:textbox>
                  <w:txbxContent>
                    <w:p w:rsidR="002775F4" w:rsidRPr="00A97D18" w:rsidRDefault="002775F4" w:rsidP="002775F4">
                      <w:pPr>
                        <w:pStyle w:val="Geenafstand1"/>
                        <w:rPr>
                          <w:rFonts w:ascii="Arial" w:hAnsi="Arial" w:cs="Arial"/>
                          <w:b/>
                          <w:sz w:val="28"/>
                          <w:szCs w:val="32"/>
                          <w:lang w:val="en-GB"/>
                        </w:rPr>
                      </w:pPr>
                      <w:r>
                        <w:rPr>
                          <w:rFonts w:ascii="Arial" w:hAnsi="Arial" w:cs="Arial"/>
                          <w:b/>
                          <w:sz w:val="28"/>
                          <w:szCs w:val="28"/>
                        </w:rPr>
                        <w:t>2</w:t>
                      </w:r>
                      <w:r w:rsidRPr="00170CA9">
                        <w:rPr>
                          <w:rFonts w:ascii="Arial" w:hAnsi="Arial" w:cs="Arial"/>
                          <w:b/>
                          <w:sz w:val="28"/>
                          <w:szCs w:val="28"/>
                        </w:rPr>
                        <w:t>.</w:t>
                      </w:r>
                      <w:r w:rsidRPr="00170CA9">
                        <w:rPr>
                          <w:rFonts w:ascii="Arial" w:hAnsi="Arial" w:cs="Arial"/>
                          <w:b/>
                          <w:sz w:val="28"/>
                          <w:szCs w:val="28"/>
                        </w:rPr>
                        <w:tab/>
                      </w:r>
                      <w:r w:rsidRPr="00A97D18">
                        <w:rPr>
                          <w:rFonts w:ascii="Arial" w:hAnsi="Arial" w:cs="Arial"/>
                          <w:b/>
                          <w:sz w:val="28"/>
                          <w:szCs w:val="32"/>
                          <w:lang w:val="en-GB"/>
                        </w:rPr>
                        <w:t xml:space="preserve">Zelfstandigheid </w:t>
                      </w:r>
                    </w:p>
                    <w:p w:rsidR="002775F4" w:rsidRPr="00170CA9" w:rsidRDefault="002775F4" w:rsidP="002775F4">
                      <w:pPr>
                        <w:pStyle w:val="Geenafstand1"/>
                        <w:rPr>
                          <w:rFonts w:ascii="Arial" w:hAnsi="Arial" w:cs="Arial"/>
                          <w:b/>
                          <w:sz w:val="28"/>
                          <w:szCs w:val="28"/>
                        </w:rPr>
                      </w:pPr>
                    </w:p>
                  </w:txbxContent>
                </v:textbox>
              </v:roundrect>
            </w:pict>
          </mc:Fallback>
        </mc:AlternateContent>
      </w: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65760" behindDoc="0" locked="0" layoutInCell="1" allowOverlap="1" wp14:anchorId="3FB61328" wp14:editId="4709AB37">
                <wp:simplePos x="0" y="0"/>
                <wp:positionH relativeFrom="column">
                  <wp:posOffset>-52705</wp:posOffset>
                </wp:positionH>
                <wp:positionV relativeFrom="paragraph">
                  <wp:posOffset>22860</wp:posOffset>
                </wp:positionV>
                <wp:extent cx="2667000" cy="295275"/>
                <wp:effectExtent l="13970" t="13335" r="14605" b="15240"/>
                <wp:wrapNone/>
                <wp:docPr id="25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95275"/>
                        </a:xfrm>
                        <a:prstGeom prst="roundRect">
                          <a:avLst>
                            <a:gd name="adj" fmla="val 16667"/>
                          </a:avLst>
                        </a:prstGeom>
                        <a:solidFill>
                          <a:srgbClr val="A5A5A5"/>
                        </a:solidFill>
                        <a:ln w="12700">
                          <a:solidFill>
                            <a:srgbClr val="0D0D0D"/>
                          </a:solidFill>
                          <a:round/>
                          <a:headEnd/>
                          <a:tailEnd/>
                        </a:ln>
                      </wps:spPr>
                      <wps:txbx>
                        <w:txbxContent>
                          <w:p w:rsidR="002775F4" w:rsidRPr="002470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leerlingniveau</w:t>
                            </w:r>
                          </w:p>
                          <w:p w:rsidR="002775F4" w:rsidRPr="0078506E" w:rsidRDefault="002775F4" w:rsidP="002775F4">
                            <w:pPr>
                              <w:rPr>
                                <w:rFonts w:ascii="Arial" w:hAnsi="Arial" w:cs="Arial"/>
                              </w:rPr>
                            </w:pPr>
                            <w:r w:rsidRPr="00170CA9">
                              <w:rPr>
                                <w:rFonts w:ascii="Arial" w:hAnsi="Arial" w:cs="Arial"/>
                                <w:b/>
                              </w:rPr>
                              <w:t>chrijving</w:t>
                            </w:r>
                            <w:r>
                              <w:rPr>
                                <w:rFonts w:ascii="Arial" w:hAnsi="Arial" w:cs="Arial"/>
                                <w:b/>
                              </w:rPr>
                              <w:t xml:space="preserve">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B61328" id="AutoShape 88" o:spid="_x0000_s1054" style="position:absolute;margin-left:-4.15pt;margin-top:1.8pt;width:210pt;height:23.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psOAIAAHcEAAAOAAAAZHJzL2Uyb0RvYy54bWysVFFv0zAQfkfiP1h+Z0nD2nXR0mnaGEIa&#10;MDH4Aa7tNAbHZ85u0/HrOTtZ6YAnhCJZdz77u7vvO+fict9bttMYDLiGz05KzrSToIzbNPzL59tX&#10;S85CFE4JC043/FEHfrl6+eJi8LWuoAOrNDICcaEefMO7GH1dFEF2uhfhBLx2FGwBexHJxU2hUAyE&#10;3tuiKstFMQAqjyB1CLR7Mwb5KuO3rZbxY9sGHZltONUW84p5Xae1WF2IeoPCd0ZOZYh/qKIXxlHS&#10;A9SNiIJt0fwB1RuJEKCNJxL6AtrWSJ17oG5m5W/dPHTC69wLkRP8gabw/2Dlh909MqMaXs1fc+ZE&#10;TyJdbSPk3Gy5TAwNPtR08MHfY+ox+DuQ3wJzcN0Jt9FXiDB0Wiiqa5bOF88uJCfQVbYe3oMieEHw&#10;max9i30CJBrYPmvyeNBE7yOTtFktFmdlSdJJilXn8+psnlOI+um2xxDfauhZMhqOsHXqEwmfU4jd&#10;XYhZGDU1J9RXztreksw7YdlsQQkmxOlwIeonzNwuWKNujbXZwc362iKjq8TTPH3T5XB8zDo2EBkV&#10;lZ7LeBYMxxjlTfr+hpEbyfOZuH3jVLajMHa0qUzrJrITv6NOcb/ej3oepFuDeiT6Ecbpp9dKRgf4&#10;g7OBJr/h4ftWoObMvnMk4fns9DQ9leyczs8qcvA4sj6OCCcJquGRs9G8juPz2no0m44yzTIDDtJU&#10;tSY+zcdY1VQ/TTdZz57PsZ9P/fpfrH4CAAD//wMAUEsDBBQABgAIAAAAIQBXVigS2wAAAAcBAAAP&#10;AAAAZHJzL2Rvd25yZXYueG1sTI7BTsMwEETvSPyDtUjcWtsU2ijEqVALH9C0F26beJtExHaw3Sb9&#10;e8wJjqMZvXnFdjYDu5IPvbMK5FIAI9s43dtWwen4sciAhYhW4+AsKbhRgG15f1dgrt1kD3StYssS&#10;xIYcFXQxjjnnoenIYFi6kWzqzs4bjCn6lmuPU4KbgT8JseYGe5seOhxp11HzVV2Mgn33Kb53KA/V&#10;5lzf/LTv309ZpdTjw/z2CizSHP/G8Kuf1KFMTrW7WB3YoGCRrdJSwWoNLNXPUm6A1QpehAReFvy/&#10;f/kDAAD//wMAUEsBAi0AFAAGAAgAAAAhALaDOJL+AAAA4QEAABMAAAAAAAAAAAAAAAAAAAAAAFtD&#10;b250ZW50X1R5cGVzXS54bWxQSwECLQAUAAYACAAAACEAOP0h/9YAAACUAQAACwAAAAAAAAAAAAAA&#10;AAAvAQAAX3JlbHMvLnJlbHNQSwECLQAUAAYACAAAACEA24sKbDgCAAB3BAAADgAAAAAAAAAAAAAA&#10;AAAuAgAAZHJzL2Uyb0RvYy54bWxQSwECLQAUAAYACAAAACEAV1YoEtsAAAAHAQAADwAAAAAAAAAA&#10;AAAAAACSBAAAZHJzL2Rvd25yZXYueG1sUEsFBgAAAAAEAAQA8wAAAJoFAAAAAA==&#10;" fillcolor="#a5a5a5" strokecolor="#0d0d0d" strokeweight="1pt">
                <v:textbox>
                  <w:txbxContent>
                    <w:p w:rsidR="002775F4" w:rsidRPr="002470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leerlingniveau</w:t>
                      </w:r>
                    </w:p>
                    <w:p w:rsidR="002775F4" w:rsidRPr="0078506E" w:rsidRDefault="002775F4" w:rsidP="002775F4">
                      <w:pPr>
                        <w:rPr>
                          <w:rFonts w:ascii="Arial" w:hAnsi="Arial" w:cs="Arial"/>
                        </w:rPr>
                      </w:pPr>
                      <w:r w:rsidRPr="00170CA9">
                        <w:rPr>
                          <w:rFonts w:ascii="Arial" w:hAnsi="Arial" w:cs="Arial"/>
                          <w:b/>
                        </w:rPr>
                        <w:t>chrijving</w:t>
                      </w:r>
                      <w:r>
                        <w:rPr>
                          <w:rFonts w:ascii="Arial" w:hAnsi="Arial" w:cs="Arial"/>
                          <w:b/>
                        </w:rPr>
                        <w:t xml:space="preserve"> 1.</w:t>
                      </w:r>
                      <w:r w:rsidRPr="00170CA9">
                        <w:rPr>
                          <w:rFonts w:ascii="Arial" w:hAnsi="Arial" w:cs="Arial"/>
                          <w:b/>
                        </w:rPr>
                        <w:t xml:space="preserve"> 1</w:t>
                      </w:r>
                      <w:r>
                        <w:rPr>
                          <w:rFonts w:ascii="Arial" w:hAnsi="Arial" w:cs="Arial"/>
                        </w:rPr>
                        <w:t>.</w:t>
                      </w:r>
                    </w:p>
                  </w:txbxContent>
                </v:textbox>
              </v:roundrect>
            </w:pict>
          </mc:Fallback>
        </mc:AlternateContent>
      </w:r>
    </w:p>
    <w:p w:rsidR="002775F4" w:rsidRDefault="002775F4" w:rsidP="002775F4">
      <w:pPr>
        <w:rPr>
          <w:rFonts w:ascii="Arial" w:hAnsi="Arial" w:cs="Arial"/>
        </w:rPr>
      </w:pPr>
    </w:p>
    <w:tbl>
      <w:tblPr>
        <w:tblW w:w="0" w:type="auto"/>
        <w:tblLook w:val="04A0" w:firstRow="1" w:lastRow="0" w:firstColumn="1" w:lastColumn="0" w:noHBand="0" w:noVBand="1"/>
      </w:tblPr>
      <w:tblGrid>
        <w:gridCol w:w="9072"/>
      </w:tblGrid>
      <w:tr w:rsidR="002775F4" w:rsidTr="00D70143">
        <w:tc>
          <w:tcPr>
            <w:tcW w:w="9210"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2.1</w:t>
                  </w:r>
                </w:p>
              </w:tc>
              <w:tc>
                <w:tcPr>
                  <w:tcW w:w="8304" w:type="dxa"/>
                </w:tcPr>
                <w:p w:rsidR="002775F4" w:rsidRPr="0055071F" w:rsidRDefault="002775F4" w:rsidP="00D70143">
                  <w:pPr>
                    <w:contextualSpacing/>
                    <w:rPr>
                      <w:rFonts w:ascii="Arial" w:hAnsi="Arial" w:cs="Arial"/>
                    </w:rPr>
                  </w:pPr>
                  <w:r w:rsidRPr="0055071F">
                    <w:rPr>
                      <w:rFonts w:ascii="Arial" w:hAnsi="Arial" w:cs="Arial"/>
                    </w:rPr>
                    <w:t xml:space="preserve">De leerling neemt zelf initiatieven om zijn leerdoelen te bereiken. </w:t>
                  </w:r>
                </w:p>
              </w:tc>
            </w:tr>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2.2</w:t>
                  </w:r>
                </w:p>
              </w:tc>
              <w:tc>
                <w:tcPr>
                  <w:tcW w:w="8304" w:type="dxa"/>
                </w:tcPr>
                <w:p w:rsidR="002775F4" w:rsidRPr="00563576" w:rsidRDefault="002775F4" w:rsidP="00D70143">
                  <w:pPr>
                    <w:contextualSpacing/>
                    <w:rPr>
                      <w:rFonts w:ascii="Arial" w:hAnsi="Arial" w:cs="Arial"/>
                    </w:rPr>
                  </w:pPr>
                  <w:r w:rsidRPr="00563576">
                    <w:rPr>
                      <w:rFonts w:ascii="Arial" w:hAnsi="Arial" w:cs="Arial"/>
                    </w:rPr>
                    <w:t>De leerling vraagt hulp van anderen en helpt anderen als zij hem/ haar om hulp vragen.</w:t>
                  </w:r>
                </w:p>
              </w:tc>
            </w:tr>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2.3</w:t>
                  </w:r>
                </w:p>
              </w:tc>
              <w:tc>
                <w:tcPr>
                  <w:tcW w:w="8304" w:type="dxa"/>
                </w:tcPr>
                <w:p w:rsidR="002775F4" w:rsidRPr="00563576" w:rsidRDefault="002775F4" w:rsidP="00D70143">
                  <w:pPr>
                    <w:contextualSpacing/>
                    <w:rPr>
                      <w:rFonts w:ascii="Arial" w:hAnsi="Arial" w:cs="Arial"/>
                    </w:rPr>
                  </w:pPr>
                  <w:r w:rsidRPr="00563576">
                    <w:rPr>
                      <w:rFonts w:ascii="Arial" w:hAnsi="Arial" w:cs="Arial"/>
                    </w:rPr>
                    <w:t>De leerling bepaalt mede hoe ( werkvorm, tempo, plaats, tijd) hij/zij werkt aan de gestelde doelen.</w:t>
                  </w:r>
                </w:p>
              </w:tc>
            </w:tr>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2.4</w:t>
                  </w:r>
                </w:p>
              </w:tc>
              <w:tc>
                <w:tcPr>
                  <w:tcW w:w="8304" w:type="dxa"/>
                </w:tcPr>
                <w:p w:rsidR="002775F4" w:rsidRPr="00563576" w:rsidRDefault="002775F4" w:rsidP="00D70143">
                  <w:pPr>
                    <w:contextualSpacing/>
                    <w:rPr>
                      <w:rFonts w:ascii="Arial" w:hAnsi="Arial" w:cs="Arial"/>
                    </w:rPr>
                  </w:pPr>
                  <w:r w:rsidRPr="00563576">
                    <w:rPr>
                      <w:rFonts w:ascii="Arial" w:hAnsi="Arial" w:cs="Arial"/>
                    </w:rPr>
                    <w:t>De leerling kan omgaan met uitgestelde aandacht.</w:t>
                  </w:r>
                </w:p>
              </w:tc>
            </w:tr>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2.5</w:t>
                  </w:r>
                </w:p>
              </w:tc>
              <w:tc>
                <w:tcPr>
                  <w:tcW w:w="8304" w:type="dxa"/>
                </w:tcPr>
                <w:p w:rsidR="002775F4" w:rsidRPr="0055071F" w:rsidRDefault="002775F4" w:rsidP="00D70143">
                  <w:pPr>
                    <w:rPr>
                      <w:rFonts w:ascii="Arial" w:hAnsi="Arial" w:cs="Arial"/>
                    </w:rPr>
                  </w:pPr>
                  <w:r w:rsidRPr="0055071F">
                    <w:rPr>
                      <w:rFonts w:ascii="Arial" w:hAnsi="Arial" w:cs="Arial"/>
                    </w:rPr>
                    <w:t>De leerling krijgt de gelegenheid het gemaakte werk zelfstandig na te kijken.</w:t>
                  </w:r>
                </w:p>
              </w:tc>
            </w:tr>
          </w:tbl>
          <w:p w:rsidR="002775F4" w:rsidRPr="00563576" w:rsidRDefault="002775F4" w:rsidP="00D70143">
            <w:pPr>
              <w:ind w:left="792"/>
              <w:contextualSpacing/>
              <w:rPr>
                <w:rFonts w:ascii="Arial" w:hAnsi="Arial" w:cs="Arial"/>
              </w:rPr>
            </w:pPr>
          </w:p>
        </w:tc>
      </w:tr>
    </w:tbl>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60640" behindDoc="0" locked="0" layoutInCell="1" allowOverlap="1" wp14:anchorId="58FA33F9" wp14:editId="11A8ACE1">
                <wp:simplePos x="0" y="0"/>
                <wp:positionH relativeFrom="column">
                  <wp:posOffset>-52705</wp:posOffset>
                </wp:positionH>
                <wp:positionV relativeFrom="paragraph">
                  <wp:posOffset>156210</wp:posOffset>
                </wp:positionV>
                <wp:extent cx="1476375" cy="276225"/>
                <wp:effectExtent l="13970" t="13335" r="14605" b="34290"/>
                <wp:wrapNone/>
                <wp:docPr id="25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7622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A33F9" id="AutoShape 78" o:spid="_x0000_s1055" style="position:absolute;margin-left:-4.15pt;margin-top:12.3pt;width:116.25pt;height:21.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6w+0QIAANwFAAAOAAAAZHJzL2Uyb0RvYy54bWysVEtv2zAMvg/YfxB0X/1oYidBnaJL2mHA&#10;HsW6YWdFkm1tsqRJSpzu14+SnTRZexrmgyGK4sfHR/Lqet9JtOPWCa0qnF2kGHFFNROqqfC3r3dv&#10;Zhg5TxQjUite4Ufu8PXy9aur3ix4rlstGbcIQJRb9KbCrfdmkSSOtrwj7kIbrkBZa9sRD6JtEmZJ&#10;D+idTPI0LZJeW2asptw5uF0PSryM+HXNqf9c1457JCsMsfn4t/G/Cf9keUUWjSWmFXQMg/xDFB0R&#10;CpweodbEE7S14hlUJ6jVTtf+guou0XUtKI85QDZZ+lc2Dy0xPOYCxXHmWCb3/2Dpp929RYJVOJ/m&#10;GCnSAUk3W6+jb1TOQoV64xbw8MHc25CjMx80/emQ0quWqIbfWKv7lhMGcWXhfXJmEAQHpmjTf9QM&#10;4AnAx2Lta9sFQCgD2kdOHo+c8L1HFC6zSVlcllOMKOjyssjzaXRBFgdrY51/x3WHwqHCVm8V+wLE&#10;Rxdk98H5SAwbkyPsB0Z1J4HmHZEoK4qiHBHHxwlZHDBHStmdkBJZ7b8L38bKhDij0h3wHTIaCjBc&#10;O9tsVtIi8FDhVb4u5m9HH40bzIbX0xS+CHRmcXtzl63XL1pkweIFk2dOIIvmEJwUCgFTUM3ZfLBH&#10;jhLJgfaBsNi4McsQnVSoB01eHhxpKY7Ks0DPvLrTZ5GGOF2hM24Vi2dPhBzOEJ5UwRmPUzpWUW89&#10;tw8t6xETgcx8djmHDcIEjOzlLC3SeYkRkQ3sGuotfpGSswAnt0WWz4ZWkKYlAyND2UOnQjcPVMXz&#10;0X2UTiKLHR2aeBgGv9/sh6GZB5JCh280e4Qehx4JPRBWIhxabX9j1MN6qbD7tSWWYyTfK2iTeTaZ&#10;hH0Uhcm0zEGwp5rNqYYoClAV9pB8PK78sMO2xoqmBU9ZTFHpMLq18CG1p6hGAVZIzGtcd2FHncrx&#10;1dNSXv4BAAD//wMAUEsDBBQABgAIAAAAIQDlPBtd2gAAAAgBAAAPAAAAZHJzL2Rvd25yZXYueG1s&#10;TI/BTsMwEETvSPyDtUjcWqduFUUhTlVVIM4UPmAbb+2IeB1ipw1/jznBcTSjmTfNfvGDuNIU+8Aa&#10;NusCBHEXTM9Ww8f7y6oCEROywSEwafimCPv2/q7B2oQbv9H1lKzIJRxr1OBSGmspY+fIY1yHkTh7&#10;lzB5TFlOVpoJb7ncD1IVRSk99pwXHI50dNR9nmav4bnvZi4Xi/bgjl/bQDya8Kr148NyeAKRaEl/&#10;YfjFz+jQZqZzmNlEMWhYVduc1KB2JYjsK7VTIM4aymoDsm3k/wPtDwAAAP//AwBQSwECLQAUAAYA&#10;CAAAACEAtoM4kv4AAADhAQAAEwAAAAAAAAAAAAAAAAAAAAAAW0NvbnRlbnRfVHlwZXNdLnhtbFBL&#10;AQItABQABgAIAAAAIQA4/SH/1gAAAJQBAAALAAAAAAAAAAAAAAAAAC8BAABfcmVscy8ucmVsc1BL&#10;AQItABQABgAIAAAAIQBxh6w+0QIAANwFAAAOAAAAAAAAAAAAAAAAAC4CAABkcnMvZTJvRG9jLnht&#10;bFBLAQItABQABgAIAAAAIQDlPBtd2gAAAAgBAAAPAAAAAAAAAAAAAAAAACsFAABkcnMvZG93bnJl&#10;di54bWxQSwUGAAAAAAQABADzAAAAMgYAAAAA&#10;" fillcolor="#c2d69b" strokecolor="#c2d69b" strokeweight="1pt">
                <v:fill color2="#eaf1dd" angle="135" focus="50%" type="gradient"/>
                <v:shadow on="t" color="#4e6128" opacity=".5" offset="1pt"/>
                <v:textbo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rsidR="002775F4" w:rsidRDefault="002775F4" w:rsidP="002775F4">
      <w:pPr>
        <w:rPr>
          <w:rFonts w:ascii="Arial" w:hAnsi="Arial" w:cs="Arial"/>
        </w:rPr>
      </w:pPr>
    </w:p>
    <w:p w:rsidR="002775F4" w:rsidRPr="00FD44C2" w:rsidRDefault="002775F4" w:rsidP="002775F4">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Ll. worden uitgedaagd zelf manieren te bedenken om tot oplossingen te komen. Je kunt vragen stellen aan een andere ll., je kunt correctiemateriaal gebruiken, digitale hulpmiddelen inschakelen etc. Gedragsblokjes en time-timer ondersteunen het omgaan met uitgestelde aandacht.</w:t>
            </w: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61664" behindDoc="0" locked="0" layoutInCell="1" allowOverlap="1" wp14:anchorId="0EFCE9EA" wp14:editId="17A67600">
                <wp:simplePos x="0" y="0"/>
                <wp:positionH relativeFrom="column">
                  <wp:posOffset>-52705</wp:posOffset>
                </wp:positionH>
                <wp:positionV relativeFrom="paragraph">
                  <wp:posOffset>22860</wp:posOffset>
                </wp:positionV>
                <wp:extent cx="2225040" cy="276225"/>
                <wp:effectExtent l="13970" t="13335" r="18415" b="34290"/>
                <wp:wrapNone/>
                <wp:docPr id="251"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2762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FCE9EA" id="AutoShape 79" o:spid="_x0000_s1056" style="position:absolute;margin-left:-4.15pt;margin-top:1.8pt;width:175.2pt;height:21.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Rac0QIAANwFAAAOAAAAZHJzL2Uyb0RvYy54bWysVEtv2zAMvg/YfxB0X/3I26hTtE0zDGi3&#10;Yt2wsyLJtjZZ0iQlTvfrR8lOlqw9DfPBEEXx4+MjeXm1byXaceuEViXOLlKMuKKaCVWX+OuX9bs5&#10;Rs4TxYjUipf4mTt8tXz75rIzBc91oyXjFgGIckVnStx4b4okcbThLXEX2nAFykrblngQbZ0wSzpA&#10;b2WSp+k06bRlxmrKnYPbVa/Ey4hfVZz6T1XluEeyxBCbj38b/5vwT5aXpKgtMY2gQxjkH6JoiVDg&#10;9Ai1Ip6grRUvoFpBrXa68hdUt4muKkF5zAGyydK/snlqiOExFyiOM8cyuf8HSz/uHi0SrMT5JMNI&#10;kRZIut56HX2j2SJUqDOugIdP5tGGHJ251/SHQ0rfNkTV/Npa3TWcMIgrC++TM4MgODBFm+5BM4An&#10;AB+Lta9sGwChDGgfOXk+csL3HlG4zPN8ko6BOgq6fDYFMbogxcHaWOffc92icCix1VvFPgPx0QXZ&#10;3TsfiWFDcoR9x6hqJdC8IxJl0+l0NiAOjxNSHDAHStlaSIms9t+Eb2JlQpxR6Q74DhkNBeivna03&#10;t9Ii8FDixeRmtDr4qF1v1r+epPBFoDOL1c3dZN2XElrqzCILFq+YvHACWdSH4KRQCJgCeuaL3h45&#10;SiQH2o9eLIlZhuikQh1o8tnBkZbiqDwL9MyrO30WaYjTFTrjTrF49kTI/gzhSRWc8TilQxX11nP7&#10;1LAOMRHIzOejBWwQJmBkR/N0mi5mGBFZw66h3uJXKTkLMB+P1tO+XESahvSM9GUPnQrd3FMVz0f3&#10;UTqJLHZ0aOJ+GPx+s49DM4obJHT4RrNn6HHokdADYSXCodH2F0YdrJcSu59bYjlG8oOCNllk49DU&#10;PgrjySwHwZ5qNqcaoihAldhD8vF46/sdtjVW1A14ymITKR1GtxL+MIR9VMNEwgqJeQ3rLuyoUzm+&#10;+rOUl78BAAD//wMAUEsDBBQABgAIAAAAIQAvAOHq3AAAAAcBAAAPAAAAZHJzL2Rvd25yZXYueG1s&#10;TI7BTsMwEETvSP0HaytxQa2TpiohZFNVSCBxQqSIsxsvSVR7ncZuG/4ec4LjaEZvXrmdrBEXGn3v&#10;GCFdJiCIG6d7bhE+9s+LHIQPirUyjgnhmzxsq9lNqQrtrvxOlzq0IkLYFwqhC2EopPRNR1b5pRuI&#10;Y/flRqtCjGMr9aiuEW6NXCXJRlrVc3zo1EBPHTXH+mwR2JiXnHf71zeuhzv6TB+SkwmIt/Np9wgi&#10;0BT+xvCrH9Whik4Hd2bthUFY5FlcImQbELHO1qsUxAFhfZ+CrEr537/6AQAA//8DAFBLAQItABQA&#10;BgAIAAAAIQC2gziS/gAAAOEBAAATAAAAAAAAAAAAAAAAAAAAAABbQ29udGVudF9UeXBlc10ueG1s&#10;UEsBAi0AFAAGAAgAAAAhADj9If/WAAAAlAEAAAsAAAAAAAAAAAAAAAAALwEAAF9yZWxzLy5yZWxz&#10;UEsBAi0AFAAGAAgAAAAhANVhFpzRAgAA3AUAAA4AAAAAAAAAAAAAAAAALgIAAGRycy9lMm9Eb2Mu&#10;eG1sUEsBAi0AFAAGAAgAAAAhAC8A4ercAAAABwEAAA8AAAAAAAAAAAAAAAAAKwUAAGRycy9kb3du&#10;cmV2LnhtbFBLBQYAAAAABAAEAPMAAAA0BgAAAAA=&#10;" fillcolor="#95b3d7" strokecolor="#95b3d7" strokeweight="1pt">
                <v:fill color2="#dbe5f1" angle="135" focus="50%" type="gradient"/>
                <v:shadow on="t" color="#243f60" opacity=".5" offset="1pt"/>
                <v:textbo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v:textbox>
              </v:roundrect>
            </w:pict>
          </mc:Fallback>
        </mc:AlternateContent>
      </w:r>
    </w:p>
    <w:p w:rsidR="002775F4" w:rsidRDefault="002775F4" w:rsidP="002775F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 xml:space="preserve">De kinderen zijn in staat om beslissingen te nemen. De basale vormen van bevordering van zelfstandigheid hebben we gezien. Spreek met de kinderen voortdurend af wat de </w:t>
            </w:r>
            <w:r>
              <w:rPr>
                <w:rFonts w:ascii="Arial" w:hAnsi="Arial" w:cs="Arial"/>
              </w:rPr>
              <w:lastRenderedPageBreak/>
              <w:t>volgende stap zou kunnen zijn om nog zelfstandiger te worden. Vier de momenten wanneer er successen zijn geboekt.</w:t>
            </w: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62688" behindDoc="0" locked="0" layoutInCell="1" allowOverlap="1" wp14:anchorId="6809961F" wp14:editId="52D0FEF9">
                <wp:simplePos x="0" y="0"/>
                <wp:positionH relativeFrom="column">
                  <wp:posOffset>-52705</wp:posOffset>
                </wp:positionH>
                <wp:positionV relativeFrom="paragraph">
                  <wp:posOffset>20320</wp:posOffset>
                </wp:positionV>
                <wp:extent cx="2667000" cy="295275"/>
                <wp:effectExtent l="13970" t="10795" r="14605" b="8255"/>
                <wp:wrapNone/>
                <wp:docPr id="250"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95275"/>
                        </a:xfrm>
                        <a:prstGeom prst="roundRect">
                          <a:avLst>
                            <a:gd name="adj" fmla="val 16667"/>
                          </a:avLst>
                        </a:prstGeom>
                        <a:solidFill>
                          <a:srgbClr val="A5A5A5"/>
                        </a:solidFill>
                        <a:ln w="12700">
                          <a:solidFill>
                            <a:srgbClr val="0D0D0D"/>
                          </a:solidFill>
                          <a:round/>
                          <a:headEnd/>
                          <a:tailEnd/>
                        </a:ln>
                      </wps:spPr>
                      <wps:txbx>
                        <w:txbxContent>
                          <w:p w:rsidR="002775F4" w:rsidRPr="002470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leraar</w:t>
                            </w:r>
                            <w:r w:rsidRPr="002470EC">
                              <w:rPr>
                                <w:rFonts w:ascii="Arial" w:hAnsi="Arial" w:cs="Arial"/>
                                <w:b/>
                              </w:rPr>
                              <w:t>niveau</w:t>
                            </w:r>
                          </w:p>
                          <w:p w:rsidR="002775F4" w:rsidRPr="0078506E" w:rsidRDefault="002775F4" w:rsidP="002775F4">
                            <w:pPr>
                              <w:rPr>
                                <w:rFonts w:ascii="Arial" w:hAnsi="Arial" w:cs="Arial"/>
                              </w:rPr>
                            </w:pPr>
                            <w:r w:rsidRPr="00170CA9">
                              <w:rPr>
                                <w:rFonts w:ascii="Arial" w:hAnsi="Arial" w:cs="Arial"/>
                                <w:b/>
                              </w:rPr>
                              <w:t>chrijving</w:t>
                            </w:r>
                            <w:r>
                              <w:rPr>
                                <w:rFonts w:ascii="Arial" w:hAnsi="Arial" w:cs="Arial"/>
                                <w:b/>
                              </w:rPr>
                              <w:t xml:space="preserve">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09961F" id="AutoShape 85" o:spid="_x0000_s1057" style="position:absolute;margin-left:-4.15pt;margin-top:1.6pt;width:210pt;height:23.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LaOwIAAHcEAAAOAAAAZHJzL2Uyb0RvYy54bWysVFFv0zAQfkfiP1h+p0nD2m7R0mlaGUIa&#10;MDH4Aa7tNAbHZ85u0/LrOTvd6IAnhCJZdz77u+++O+fyat9bttMYDLiGTyclZ9pJUMZtGv7l8+2r&#10;c85CFE4JC043/KADv1q+fHE5+FpX0IFVGhmBuFAPvuFdjL4uiiA73YswAa8dBVvAXkRycVMoFAOh&#10;97aoynJeDIDKI0gdAu2uxiBfZvy21TJ+bNugI7MNJ24xr5jXdVqL5aWoNyh8Z+SRhvgHFr0wjpI+&#10;Qa1EFGyL5g+o3kiEAG2cSOgLaFsjda6BqpmWv1Xz0Amvcy0kTvBPMoX/Bys/7O6RGdXwakb6ONFT&#10;k663EXJudj5LCg0+1HTwwd9jqjH4O5DfAnNw0wm30deIMHRaKOI1TeeLZxeSE+gqWw/vQRG8IPgs&#10;1r7FPgGSDGyfe3J46oneRyZps5rPF2VJ1CTFqotZtciUClE/3vYY4lsNPUtGwxG2Tn2ixucUYncX&#10;Ym6MOhYn1FfO2t5Sm3fCsumcEmTSoj4eJuxHzFwuWKNujbXZwc36xiKjq6TTLH3Hy+H0mHVsIDEq&#10;op5pPAuGU4xylb6/YeRC8nwmbd84le0ojB1tomndUeyk79inuF/vcz9f51Yk8degDiQ/wjj99FrJ&#10;6AB/cDbQ5Dc8fN8K1JzZd45aeDE9O0tPJTtns0VFDp5G1qcR4SRBNTxyNpo3cXxeW49m01GmaVbA&#10;QZqq1sTH+RhZHfnTdJP17Pmc+vnUr//F8icAAAD//wMAUEsDBBQABgAIAAAAIQC5a8LQ3AAAAAcB&#10;AAAPAAAAZHJzL2Rvd25yZXYueG1sTI7BbsIwEETvlfoP1lbiBk6gatI0DqqAfgCBS2+b2MRRYzu1&#10;DQl/3+2pvc1oRjOv3M5mYDflQ++sgHSVAFO2dbK3nYDz6WOZAwsRrcTBWSXgrgJsq8eHEgvpJntU&#10;tzp2jEZsKFCAjnEsOA+tVgbDyo3KUnZx3mAk6zsuPU40bga+TpIXbrC39KBxVDut2q/6agTs9Wfy&#10;vcP0WGeX5u6nfX8457UQi6f5/Q1YVHP8K8MvPqFDRUyNu1oZ2CBgmW+oKWCzBkbxc5pmwBoSrxnw&#10;quT/+asfAAAA//8DAFBLAQItABQABgAIAAAAIQC2gziS/gAAAOEBAAATAAAAAAAAAAAAAAAAAAAA&#10;AABbQ29udGVudF9UeXBlc10ueG1sUEsBAi0AFAAGAAgAAAAhADj9If/WAAAAlAEAAAsAAAAAAAAA&#10;AAAAAAAALwEAAF9yZWxzLy5yZWxzUEsBAi0AFAAGAAgAAAAhAMLDYto7AgAAdwQAAA4AAAAAAAAA&#10;AAAAAAAALgIAAGRycy9lMm9Eb2MueG1sUEsBAi0AFAAGAAgAAAAhALlrwtDcAAAABwEAAA8AAAAA&#10;AAAAAAAAAAAAlQQAAGRycy9kb3ducmV2LnhtbFBLBQYAAAAABAAEAPMAAACeBQAAAAA=&#10;" fillcolor="#a5a5a5" strokecolor="#0d0d0d" strokeweight="1pt">
                <v:textbox>
                  <w:txbxContent>
                    <w:p w:rsidR="002775F4" w:rsidRPr="002470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leraar</w:t>
                      </w:r>
                      <w:r w:rsidRPr="002470EC">
                        <w:rPr>
                          <w:rFonts w:ascii="Arial" w:hAnsi="Arial" w:cs="Arial"/>
                          <w:b/>
                        </w:rPr>
                        <w:t>niveau</w:t>
                      </w:r>
                    </w:p>
                    <w:p w:rsidR="002775F4" w:rsidRPr="0078506E" w:rsidRDefault="002775F4" w:rsidP="002775F4">
                      <w:pPr>
                        <w:rPr>
                          <w:rFonts w:ascii="Arial" w:hAnsi="Arial" w:cs="Arial"/>
                        </w:rPr>
                      </w:pPr>
                      <w:r w:rsidRPr="00170CA9">
                        <w:rPr>
                          <w:rFonts w:ascii="Arial" w:hAnsi="Arial" w:cs="Arial"/>
                          <w:b/>
                        </w:rPr>
                        <w:t>chrijving</w:t>
                      </w:r>
                      <w:r>
                        <w:rPr>
                          <w:rFonts w:ascii="Arial" w:hAnsi="Arial" w:cs="Arial"/>
                          <w:b/>
                        </w:rPr>
                        <w:t xml:space="preserve"> 1.</w:t>
                      </w:r>
                      <w:r w:rsidRPr="00170CA9">
                        <w:rPr>
                          <w:rFonts w:ascii="Arial" w:hAnsi="Arial" w:cs="Arial"/>
                          <w:b/>
                        </w:rPr>
                        <w:t xml:space="preserve"> 1</w:t>
                      </w:r>
                      <w:r>
                        <w:rPr>
                          <w:rFonts w:ascii="Arial" w:hAnsi="Arial" w:cs="Arial"/>
                        </w:rPr>
                        <w:t>.</w:t>
                      </w:r>
                    </w:p>
                  </w:txbxContent>
                </v:textbox>
              </v:roundrect>
            </w:pict>
          </mc:Fallback>
        </mc:AlternateContent>
      </w:r>
    </w:p>
    <w:p w:rsidR="002775F4" w:rsidRDefault="002775F4" w:rsidP="002775F4">
      <w:pPr>
        <w:rPr>
          <w:rFonts w:ascii="Arial" w:hAnsi="Arial" w:cs="Arial"/>
        </w:rPr>
      </w:pPr>
    </w:p>
    <w:tbl>
      <w:tblPr>
        <w:tblW w:w="0" w:type="auto"/>
        <w:tblLook w:val="04A0" w:firstRow="1" w:lastRow="0" w:firstColumn="1" w:lastColumn="0" w:noHBand="0" w:noVBand="1"/>
      </w:tblPr>
      <w:tblGrid>
        <w:gridCol w:w="9072"/>
      </w:tblGrid>
      <w:tr w:rsidR="002775F4" w:rsidTr="00D70143">
        <w:tc>
          <w:tcPr>
            <w:tcW w:w="9210"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2775F4" w:rsidTr="00D70143">
              <w:tc>
                <w:tcPr>
                  <w:tcW w:w="763" w:type="dxa"/>
                </w:tcPr>
                <w:p w:rsidR="002775F4" w:rsidRPr="00B20C2A" w:rsidRDefault="002775F4" w:rsidP="00D70143">
                  <w:pPr>
                    <w:contextualSpacing/>
                    <w:rPr>
                      <w:rFonts w:ascii="Arial" w:hAnsi="Arial" w:cs="Arial"/>
                    </w:rPr>
                  </w:pPr>
                  <w:r w:rsidRPr="00B20C2A">
                    <w:rPr>
                      <w:rFonts w:ascii="Arial" w:hAnsi="Arial" w:cs="Arial"/>
                    </w:rPr>
                    <w:t>2.6</w:t>
                  </w:r>
                </w:p>
              </w:tc>
              <w:tc>
                <w:tcPr>
                  <w:tcW w:w="8304" w:type="dxa"/>
                </w:tcPr>
                <w:p w:rsidR="002775F4" w:rsidRPr="0055071F" w:rsidRDefault="002775F4" w:rsidP="00D70143">
                  <w:pPr>
                    <w:contextualSpacing/>
                    <w:rPr>
                      <w:rFonts w:ascii="Arial" w:hAnsi="Arial" w:cs="Arial"/>
                      <w:strike/>
                    </w:rPr>
                  </w:pPr>
                  <w:r w:rsidRPr="0055071F">
                    <w:rPr>
                      <w:rFonts w:ascii="Arial" w:hAnsi="Arial" w:cs="Arial"/>
                    </w:rPr>
                    <w:t xml:space="preserve">De leraar creëert de randvoorwaarden (taakgerichte werksfeer, organisatie, opdrachten/taken, materialen) die de leerlingen in staat stellen zelfstandig te kunnen werken, zodat zij in hun eigen tempo en op hun eigen wijze kunnen leren. </w:t>
                  </w:r>
                </w:p>
              </w:tc>
            </w:tr>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2.7</w:t>
                  </w:r>
                </w:p>
              </w:tc>
              <w:tc>
                <w:tcPr>
                  <w:tcW w:w="8304" w:type="dxa"/>
                </w:tcPr>
                <w:p w:rsidR="002775F4" w:rsidRPr="00563576" w:rsidRDefault="002775F4" w:rsidP="00D70143">
                  <w:pPr>
                    <w:contextualSpacing/>
                    <w:rPr>
                      <w:rFonts w:ascii="Arial" w:hAnsi="Arial" w:cs="Arial"/>
                    </w:rPr>
                  </w:pPr>
                  <w:r w:rsidRPr="00563576">
                    <w:rPr>
                      <w:rFonts w:ascii="Arial" w:hAnsi="Arial" w:cs="Arial"/>
                    </w:rPr>
                    <w:t>De leraar stimuleert leerlingen initiatieven te nemen en te tonen.</w:t>
                  </w:r>
                </w:p>
              </w:tc>
            </w:tr>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2.8</w:t>
                  </w:r>
                </w:p>
              </w:tc>
              <w:tc>
                <w:tcPr>
                  <w:tcW w:w="8304" w:type="dxa"/>
                </w:tcPr>
                <w:p w:rsidR="002775F4" w:rsidRPr="00563576" w:rsidRDefault="002775F4" w:rsidP="00D70143">
                  <w:pPr>
                    <w:rPr>
                      <w:rFonts w:ascii="Arial" w:hAnsi="Arial" w:cs="Arial"/>
                    </w:rPr>
                  </w:pPr>
                  <w:r w:rsidRPr="00563576">
                    <w:rPr>
                      <w:rFonts w:ascii="Arial" w:hAnsi="Arial" w:cs="Arial"/>
                    </w:rPr>
                    <w:t>De leraar biedt ruim tijd aan leerlingen om zelfstandig te kunnen werken.</w:t>
                  </w:r>
                </w:p>
              </w:tc>
            </w:tr>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2.9</w:t>
                  </w:r>
                </w:p>
              </w:tc>
              <w:tc>
                <w:tcPr>
                  <w:tcW w:w="8304" w:type="dxa"/>
                </w:tcPr>
                <w:p w:rsidR="002775F4" w:rsidRPr="00563576" w:rsidRDefault="002775F4" w:rsidP="00D70143">
                  <w:pPr>
                    <w:rPr>
                      <w:rFonts w:ascii="Arial" w:hAnsi="Arial" w:cs="Arial"/>
                    </w:rPr>
                  </w:pPr>
                  <w:r w:rsidRPr="00563576">
                    <w:rPr>
                      <w:rFonts w:ascii="Arial" w:hAnsi="Arial" w:cs="Arial"/>
                    </w:rPr>
                    <w:t>De leraar creëert voor de leerlingen de ruimte om hun talenten te laten zien en te ontwikkelen.</w:t>
                  </w:r>
                </w:p>
              </w:tc>
            </w:tr>
          </w:tbl>
          <w:p w:rsidR="002775F4" w:rsidRPr="00563576" w:rsidRDefault="002775F4" w:rsidP="00D70143">
            <w:pPr>
              <w:ind w:left="792"/>
              <w:contextualSpacing/>
              <w:rPr>
                <w:rFonts w:ascii="Arial" w:hAnsi="Arial" w:cs="Arial"/>
              </w:rPr>
            </w:pPr>
          </w:p>
        </w:tc>
      </w:tr>
    </w:tbl>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63712" behindDoc="0" locked="0" layoutInCell="1" allowOverlap="1" wp14:anchorId="36D27CE3" wp14:editId="440DCF8E">
                <wp:simplePos x="0" y="0"/>
                <wp:positionH relativeFrom="column">
                  <wp:posOffset>-52705</wp:posOffset>
                </wp:positionH>
                <wp:positionV relativeFrom="paragraph">
                  <wp:posOffset>156210</wp:posOffset>
                </wp:positionV>
                <wp:extent cx="1476375" cy="276225"/>
                <wp:effectExtent l="13970" t="13335" r="14605" b="34290"/>
                <wp:wrapNone/>
                <wp:docPr id="249"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7622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D27CE3" id="AutoShape 86" o:spid="_x0000_s1058" style="position:absolute;margin-left:-4.15pt;margin-top:12.3pt;width:116.25pt;height:21.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0u0gIAANwFAAAOAAAAZHJzL2Uyb0RvYy54bWysVEtv2zAMvg/YfxB0X/1I4jxQp+iSdhjQ&#10;bsW6YWdFkm1tsqRJSpzu14+SnTRZexrmgyGK4sfHR/Lyat9KtOPWCa1KnF2kGHFFNROqLvG3r7fv&#10;Zhg5TxQjUite4ifu8NXy7ZvLzix4rhstGbcIQJRbdKbEjfdmkSSONrwl7kIbrkBZadsSD6KtE2ZJ&#10;B+itTPI0LZJOW2asptw5uF33SryM+FXFqf9cVY57JEsMsfn4t/G/Cf9keUkWtSWmEXQIg/xDFC0R&#10;CpweodbEE7S14gVUK6jVTlf+guo20VUlKI85QDZZ+lc2jw0xPOYCxXHmWCb3/2Dpp92DRYKVOB/P&#10;MVKkBZKut15H32hWhAp1xi3g4aN5sCFHZ+40/emQ0quGqJpfW6u7hhMGcWXhfXJmEAQHpmjT3WsG&#10;8ATgY7H2lW0DIJQB7SMnT0dO+N4jCpfZeFqMphOMKOjyaZHnk+iCLA7Wxjr/gesWhUOJrd4q9gWI&#10;jy7I7s75SAwbkiPsB0ZVK4HmHZEoK4piOiAOjxOyOGAOlLJbISWy2n8XvomVCXFGpTvgO2Q0FKC/&#10;drberKRF4KHEq3xdzN8PPmrXm/WvJyl8EejM4ub6NluvX7XIgsUrJi+cQBb1ITgpFAKmoJqzeW+P&#10;HCWSA+09YbFxY5YhOqlQB5p8enCkpTgqzwI98+pOn0Ua4nSFzrhRLJ49EbI/Q3hSBWc8TulQRb31&#10;3D42rENMBDLz2WgOG4QJGNnRLC3S+RQjImvYNdRb/ColZwGOb4osn/WtIE1Dekb6sodOhW7uqYrn&#10;o/sonUQWOzo0cT8Mfr/Zx6EZ5YGk0OEbzZ6gx6FHQg+ElQiHRtvfGHWwXkrsfm2J5RjJjwraZJ6N&#10;x2EfRWE8meYg2FPN5lRDFAWoEntIPh5Xvt9hW2NF3YCnLKaodBjdSviQ2nNUgwArJOY1rLuwo07l&#10;+Op5KS//AAAA//8DAFBLAwQUAAYACAAAACEA5TwbXdoAAAAIAQAADwAAAGRycy9kb3ducmV2Lnht&#10;bEyPwU7DMBBE70j8g7VI3FqnbhVFIU5VVSDOFD5gG2/tiHgdYqcNf485wXE0o5k3zX7xg7jSFPvA&#10;GjbrAgRxF0zPVsPH+8uqAhETssEhMGn4pgj79v6uwdqEG7/R9ZSsyCUca9TgUhprKWPnyGNch5E4&#10;e5cweUxZTlaaCW+53A9SFUUpPfacFxyOdHTUfZ5mr+G572YuF4v24I5f20A8mvCq9ePDcngCkWhJ&#10;f2H4xc/o0Gamc5jZRDFoWFXbnNSgdiWI7Cu1UyDOGspqA7Jt5P8D7Q8AAAD//wMAUEsBAi0AFAAG&#10;AAgAAAAhALaDOJL+AAAA4QEAABMAAAAAAAAAAAAAAAAAAAAAAFtDb250ZW50X1R5cGVzXS54bWxQ&#10;SwECLQAUAAYACAAAACEAOP0h/9YAAACUAQAACwAAAAAAAAAAAAAAAAAvAQAAX3JlbHMvLnJlbHNQ&#10;SwECLQAUAAYACAAAACEAwaEtLtICAADcBQAADgAAAAAAAAAAAAAAAAAuAgAAZHJzL2Uyb0RvYy54&#10;bWxQSwECLQAUAAYACAAAACEA5TwbXdoAAAAIAQAADwAAAAAAAAAAAAAAAAAsBQAAZHJzL2Rvd25y&#10;ZXYueG1sUEsFBgAAAAAEAAQA8wAAADMGAAAAAA==&#10;" fillcolor="#c2d69b" strokecolor="#c2d69b" strokeweight="1pt">
                <v:fill color2="#eaf1dd" angle="135" focus="50%" type="gradient"/>
                <v:shadow on="t" color="#4e6128" opacity=".5" offset="1pt"/>
                <v:textbo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rsidR="002775F4" w:rsidRDefault="002775F4" w:rsidP="002775F4">
      <w:pPr>
        <w:rPr>
          <w:rFonts w:ascii="Arial" w:hAnsi="Arial" w:cs="Arial"/>
        </w:rPr>
      </w:pPr>
    </w:p>
    <w:p w:rsidR="002775F4" w:rsidRPr="00FD44C2" w:rsidRDefault="002775F4" w:rsidP="002775F4">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 xml:space="preserve">De taakbrief is het belangrijkste middel om zelfstandigheid te bevorderen. Instructies moeten duidelijk zijn. Doelen stellen en laten verwoorden. In het kindplan kunnen ll. zelf aangeven waarin ze zich verder willen ontwikkelen. De ll. kunnen aangeven de instructie niet nodig te hebben of juist extra instructie te willen volgen. </w:t>
            </w: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64736" behindDoc="0" locked="0" layoutInCell="1" allowOverlap="1" wp14:anchorId="60E0522D" wp14:editId="18BD6F27">
                <wp:simplePos x="0" y="0"/>
                <wp:positionH relativeFrom="column">
                  <wp:posOffset>-52705</wp:posOffset>
                </wp:positionH>
                <wp:positionV relativeFrom="paragraph">
                  <wp:posOffset>22860</wp:posOffset>
                </wp:positionV>
                <wp:extent cx="2225040" cy="276225"/>
                <wp:effectExtent l="13970" t="13335" r="18415" b="34290"/>
                <wp:wrapNone/>
                <wp:docPr id="248"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2762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E0522D" id="AutoShape 87" o:spid="_x0000_s1059" style="position:absolute;margin-left:-4.15pt;margin-top:1.8pt;width:175.2pt;height:21.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3yD0AIAANwFAAAOAAAAZHJzL2Uyb0RvYy54bWysVN1v0zAQf0fif7D8zpKmbfqhpdO2rghp&#10;g4mBeHZtJzE4trHdpuOv5+wkpWV7QuQhuvN93+/uLq8OjUR7bp3QqsCjixQjrqhmQlUF/vpl826O&#10;kfNEMSK14gV+5g5frd6+uWzNkme61pJxi8CJcsvWFLj23iyTxNGaN8RdaMMVCEttG+KBtVXCLGnB&#10;eyOTLE3zpNWWGaspdw5e150Qr6L/suTUfypLxz2SBYbcfPzb+N+Gf7K6JMvKElML2qdB/iGLhggF&#10;QY+u1sQTtLPihatGUKudLv0F1U2iy1JQHmuAakbpX9U81cTwWAs0x5ljm9z/c0s/7h8tEqzA2QSg&#10;UqQBkK53XsfYaD4LHWqNW4Lik3m0oUZn7jX94ZDStzVRFb+2Vrc1JwzyGgX95MwgMA5M0bZ90Azc&#10;E3Afm3UobRMcQhvQIWLyfMSEHzyi8Jhl2TSdAHQUZNksBzaGIMvB2ljn33PdoEAU2OqdYp8B+BiC&#10;7O+dj8CwvjjCvmNUNhJg3hOJRnmexyITsuyVgRp89pCyjZASWe2/CV/HzoQ8o9AN/h0yGhrQPTtb&#10;bW+lRRChwIvpzXg9xKhcZ9ZpT1P4oqMzi/XN3XTTtRJG6sxiFCxeMXkRBKqohuSkUAiQAnjmi84e&#10;OUokB9iPUSyJVYbspEItSLLZEEhLcRSeJXoW1Z2qRRjidoXJuFMs0p4I2dGQnlQhGI9b2ndR7zy3&#10;TzVrERMBzGw+XsBYMgErO56nebqYYURkBbeGeotfheQswWwy3uRdu4g0NekQ6doeJhWmuYMq0sfw&#10;kTvJLE50GOJuGfxhe4hLMx4P+7HV7BlmHGYkzEA4iUDU2v7CqIXzUmD3c0csx0h+UDAmi9EkDLWP&#10;zGQ6y4Cxp5LtqYQoCq4K7KH4SN767obtjBVVDZFGcYiUDqtbCj8sYZdVv5FwQmJd/bkLN+qUj1p/&#10;jvLqNwAAAP//AwBQSwMEFAAGAAgAAAAhAC8A4ercAAAABwEAAA8AAABkcnMvZG93bnJldi54bWxM&#10;jsFOwzAQRO9I/QdrK3FBrZOmKiFkU1VIIHFCpIizGy9JVHudxm4b/h5zguNoRm9euZ2sERcafe8Y&#10;IV0mIIgbp3tuET72z4schA+KtTKOCeGbPGyr2U2pCu2u/E6XOrQiQtgXCqELYSik9E1HVvmlG4hj&#10;9+VGq0KMYyv1qK4Rbo1cJclGWtVzfOjUQE8dNcf6bBHYmJecd/vXN66HO/pMH5KTCYi382n3CCLQ&#10;FP7G8Ksf1aGKTgd3Zu2FQVjkWVwiZBsQsc7WqxTEAWF9n4KsSvnfv/oBAAD//wMAUEsBAi0AFAAG&#10;AAgAAAAhALaDOJL+AAAA4QEAABMAAAAAAAAAAAAAAAAAAAAAAFtDb250ZW50X1R5cGVzXS54bWxQ&#10;SwECLQAUAAYACAAAACEAOP0h/9YAAACUAQAACwAAAAAAAAAAAAAAAAAvAQAAX3JlbHMvLnJlbHNQ&#10;SwECLQAUAAYACAAAACEA3Y98g9ACAADcBQAADgAAAAAAAAAAAAAAAAAuAgAAZHJzL2Uyb0RvYy54&#10;bWxQSwECLQAUAAYACAAAACEALwDh6twAAAAHAQAADwAAAAAAAAAAAAAAAAAqBQAAZHJzL2Rvd25y&#10;ZXYueG1sUEsFBgAAAAAEAAQA8wAAADMGAAAAAA==&#10;" fillcolor="#95b3d7" strokecolor="#95b3d7" strokeweight="1pt">
                <v:fill color2="#dbe5f1" angle="135" focus="50%" type="gradient"/>
                <v:shadow on="t" color="#243f60" opacity=".5" offset="1pt"/>
                <v:textbo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v:textbox>
              </v:roundrect>
            </w:pict>
          </mc:Fallback>
        </mc:AlternateContent>
      </w:r>
    </w:p>
    <w:p w:rsidR="002775F4" w:rsidRDefault="002775F4" w:rsidP="002775F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lastRenderedPageBreak/>
              <w:t>De opzet  en uitwerking van het kindplan is een voortreffelijke manier om kinderen zicht te geven op hun ontwikkeling. Prima! Bouw het verder uit.</w:t>
            </w: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66784" behindDoc="0" locked="0" layoutInCell="1" allowOverlap="1" wp14:anchorId="365DE6BD" wp14:editId="4B69A3A5">
                <wp:simplePos x="0" y="0"/>
                <wp:positionH relativeFrom="column">
                  <wp:posOffset>-52705</wp:posOffset>
                </wp:positionH>
                <wp:positionV relativeFrom="paragraph">
                  <wp:posOffset>23495</wp:posOffset>
                </wp:positionV>
                <wp:extent cx="2667000" cy="295275"/>
                <wp:effectExtent l="13970" t="13970" r="14605" b="14605"/>
                <wp:wrapNone/>
                <wp:docPr id="247"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95275"/>
                        </a:xfrm>
                        <a:prstGeom prst="roundRect">
                          <a:avLst>
                            <a:gd name="adj" fmla="val 16667"/>
                          </a:avLst>
                        </a:prstGeom>
                        <a:solidFill>
                          <a:srgbClr val="A5A5A5"/>
                        </a:solidFill>
                        <a:ln w="12700">
                          <a:solidFill>
                            <a:srgbClr val="0D0D0D"/>
                          </a:solidFill>
                          <a:round/>
                          <a:headEnd/>
                          <a:tailEnd/>
                        </a:ln>
                      </wps:spPr>
                      <wps:txbx>
                        <w:txbxContent>
                          <w:p w:rsidR="002775F4" w:rsidRPr="002470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school</w:t>
                            </w:r>
                            <w:r w:rsidRPr="002470EC">
                              <w:rPr>
                                <w:rFonts w:ascii="Arial" w:hAnsi="Arial" w:cs="Arial"/>
                                <w:b/>
                              </w:rPr>
                              <w:t>niveau</w:t>
                            </w:r>
                          </w:p>
                          <w:p w:rsidR="002775F4" w:rsidRPr="0078506E" w:rsidRDefault="002775F4" w:rsidP="002775F4">
                            <w:pPr>
                              <w:rPr>
                                <w:rFonts w:ascii="Arial" w:hAnsi="Arial" w:cs="Arial"/>
                              </w:rPr>
                            </w:pPr>
                            <w:r w:rsidRPr="00170CA9">
                              <w:rPr>
                                <w:rFonts w:ascii="Arial" w:hAnsi="Arial" w:cs="Arial"/>
                                <w:b/>
                              </w:rPr>
                              <w:t>chrijving</w:t>
                            </w:r>
                            <w:r>
                              <w:rPr>
                                <w:rFonts w:ascii="Arial" w:hAnsi="Arial" w:cs="Arial"/>
                                <w:b/>
                              </w:rPr>
                              <w:t xml:space="preserve">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5DE6BD" id="AutoShape 89" o:spid="_x0000_s1060" style="position:absolute;margin-left:-4.15pt;margin-top:1.85pt;width:210pt;height:23.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9tOwIAAHcEAAAOAAAAZHJzL2Uyb0RvYy54bWysVG1v1DAM/o7Ef4jynbVX7mWr1pumjSGk&#10;ARODH5BL0msgjYOTu9749ThpN27AJ4QqRXZsP7YfOz2/OPSW7TUGA67hs5OSM+0kKOO2Df/y+ebV&#10;KWchCqeEBacb/qADv1i/fHE++FpX0IFVGhmBuFAPvuFdjL4uiiA73YtwAl47MraAvYik4rZQKAZC&#10;721RleWyGACVR5A6BLq9Ho18nfHbVsv4sW2Djsw2nGqL+cR8btJZrM9FvUXhOyOnMsQ/VNEL4yjp&#10;E9S1iILt0PwB1RuJEKCNJxL6AtrWSJ17oG5m5W/d3HfC69wLkRP8E03h/8HKD/s7ZEY1vJqvOHOi&#10;pyFd7iLk3Oz0LDE0+FCT472/w9Rj8LcgvwXm4KoTbqsvEWHotFBU1yz5F88CkhIolG2G96AIXhB8&#10;JuvQYp8AiQZ2yDN5eJqJPkQm6bJaLldlSaOTZKvOFtVqkVOI+jHaY4hvNfQsCQ1H2Dn1iQafU4j9&#10;bYh5MGpqTqivnLW9pTHvhWWzJSWYECfnQtSPmLldsEbdGGuzgtvNlUVGocTTIn1TcDh2s44NREZF&#10;pecynhnDMUZ5nb6/YeRG8n4mbt84leUojB1lKtO6iezE7zineNgc8jxfzxNoIn8D6oHoRxi3n14r&#10;CR3gD84G2vyGh+87gZoz+87RCM9m83l6KlmZL1YVKXhs2RxbhJME1fDI2ShexfF57TyabUeZZpkB&#10;B2mrWhMf92OsaqqftpukZ8/nWM9ev/4X658AAAD//wMAUEsDBBQABgAIAAAAIQBrBA4k2wAAAAcB&#10;AAAPAAAAZHJzL2Rvd25yZXYueG1sTI7BTsMwEETvSPyDtUjcWjst0ChkU6EWPqBpL9yceBtHxHaw&#10;3Sb9e8wJbjOa0cwrt7MZ2JV86J1FyJYCGNnWqd52CKfjxyIHFqK0Sg7OEsKNAmyr+7tSFspN9kDX&#10;OnYsjdhQSAQd41hwHlpNRoalG8mm7Oy8kTFZ33Hl5ZTGzcBXQrxwI3ubHrQcaaep/aovBmGvP8X3&#10;TmaHenNubn7a9++nvEZ8fJjfXoFFmuNfGX7xEzpUialxF6sCGxAW+To1EdYbYCl+yrIkGoRnsQJe&#10;lfw/f/UDAAD//wMAUEsBAi0AFAAGAAgAAAAhALaDOJL+AAAA4QEAABMAAAAAAAAAAAAAAAAAAAAA&#10;AFtDb250ZW50X1R5cGVzXS54bWxQSwECLQAUAAYACAAAACEAOP0h/9YAAACUAQAACwAAAAAAAAAA&#10;AAAAAAAvAQAAX3JlbHMvLnJlbHNQSwECLQAUAAYACAAAACEAbfsPbTsCAAB3BAAADgAAAAAAAAAA&#10;AAAAAAAuAgAAZHJzL2Uyb0RvYy54bWxQSwECLQAUAAYACAAAACEAawQOJNsAAAAHAQAADwAAAAAA&#10;AAAAAAAAAACVBAAAZHJzL2Rvd25yZXYueG1sUEsFBgAAAAAEAAQA8wAAAJ0FAAAAAA==&#10;" fillcolor="#a5a5a5" strokecolor="#0d0d0d" strokeweight="1pt">
                <v:textbox>
                  <w:txbxContent>
                    <w:p w:rsidR="002775F4" w:rsidRPr="002470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school</w:t>
                      </w:r>
                      <w:r w:rsidRPr="002470EC">
                        <w:rPr>
                          <w:rFonts w:ascii="Arial" w:hAnsi="Arial" w:cs="Arial"/>
                          <w:b/>
                        </w:rPr>
                        <w:t>niveau</w:t>
                      </w:r>
                    </w:p>
                    <w:p w:rsidR="002775F4" w:rsidRPr="0078506E" w:rsidRDefault="002775F4" w:rsidP="002775F4">
                      <w:pPr>
                        <w:rPr>
                          <w:rFonts w:ascii="Arial" w:hAnsi="Arial" w:cs="Arial"/>
                        </w:rPr>
                      </w:pPr>
                      <w:r w:rsidRPr="00170CA9">
                        <w:rPr>
                          <w:rFonts w:ascii="Arial" w:hAnsi="Arial" w:cs="Arial"/>
                          <w:b/>
                        </w:rPr>
                        <w:t>chrijving</w:t>
                      </w:r>
                      <w:r>
                        <w:rPr>
                          <w:rFonts w:ascii="Arial" w:hAnsi="Arial" w:cs="Arial"/>
                          <w:b/>
                        </w:rPr>
                        <w:t xml:space="preserve"> 1.</w:t>
                      </w:r>
                      <w:r w:rsidRPr="00170CA9">
                        <w:rPr>
                          <w:rFonts w:ascii="Arial" w:hAnsi="Arial" w:cs="Arial"/>
                          <w:b/>
                        </w:rPr>
                        <w:t xml:space="preserve"> 1</w:t>
                      </w:r>
                      <w:r>
                        <w:rPr>
                          <w:rFonts w:ascii="Arial" w:hAnsi="Arial" w:cs="Arial"/>
                        </w:rPr>
                        <w:t>.</w:t>
                      </w:r>
                    </w:p>
                  </w:txbxContent>
                </v:textbox>
              </v:roundrect>
            </w:pict>
          </mc:Fallback>
        </mc:AlternateContent>
      </w:r>
    </w:p>
    <w:p w:rsidR="002775F4" w:rsidRDefault="002775F4" w:rsidP="002775F4">
      <w:pPr>
        <w:rPr>
          <w:rFonts w:ascii="Arial" w:hAnsi="Arial" w:cs="Arial"/>
        </w:rPr>
      </w:pPr>
    </w:p>
    <w:tbl>
      <w:tblPr>
        <w:tblW w:w="0" w:type="auto"/>
        <w:tblLook w:val="04A0" w:firstRow="1" w:lastRow="0" w:firstColumn="1" w:lastColumn="0" w:noHBand="0" w:noVBand="1"/>
      </w:tblPr>
      <w:tblGrid>
        <w:gridCol w:w="9072"/>
      </w:tblGrid>
      <w:tr w:rsidR="002775F4" w:rsidTr="00D70143">
        <w:tc>
          <w:tcPr>
            <w:tcW w:w="9210"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2.10</w:t>
                  </w:r>
                </w:p>
              </w:tc>
              <w:tc>
                <w:tcPr>
                  <w:tcW w:w="8304" w:type="dxa"/>
                </w:tcPr>
                <w:p w:rsidR="002775F4" w:rsidRPr="00B20C2A" w:rsidRDefault="002775F4" w:rsidP="00D70143">
                  <w:pPr>
                    <w:contextualSpacing/>
                    <w:rPr>
                      <w:rFonts w:ascii="Arial" w:hAnsi="Arial" w:cs="Arial"/>
                    </w:rPr>
                  </w:pPr>
                  <w:r w:rsidRPr="00B20C2A">
                    <w:rPr>
                      <w:rFonts w:ascii="Arial" w:hAnsi="Arial" w:cs="Arial"/>
                    </w:rPr>
                    <w:t xml:space="preserve">De school creëert voor de leraren en overige medewerkers de ruimte om hun talenten te laten zien </w:t>
                  </w:r>
                  <w:r>
                    <w:rPr>
                      <w:rFonts w:ascii="Arial" w:hAnsi="Arial" w:cs="Arial"/>
                    </w:rPr>
                    <w:t>e</w:t>
                  </w:r>
                  <w:r w:rsidRPr="00B20C2A">
                    <w:rPr>
                      <w:rFonts w:ascii="Arial" w:hAnsi="Arial" w:cs="Arial"/>
                    </w:rPr>
                    <w:t>n te ontwikkelen.</w:t>
                  </w:r>
                </w:p>
              </w:tc>
            </w:tr>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2.11</w:t>
                  </w:r>
                </w:p>
              </w:tc>
              <w:tc>
                <w:tcPr>
                  <w:tcW w:w="8304" w:type="dxa"/>
                </w:tcPr>
                <w:p w:rsidR="002775F4" w:rsidRPr="00B20C2A" w:rsidRDefault="002775F4" w:rsidP="00D70143">
                  <w:pPr>
                    <w:rPr>
                      <w:rFonts w:ascii="Arial" w:hAnsi="Arial" w:cs="Arial"/>
                    </w:rPr>
                  </w:pPr>
                  <w:r w:rsidRPr="00B20C2A">
                    <w:rPr>
                      <w:rFonts w:ascii="Arial" w:hAnsi="Arial" w:cs="Arial"/>
                    </w:rPr>
                    <w:t xml:space="preserve">De school stimuleert leraren en overige medewerkers initiatieven te nemen en te tonen. </w:t>
                  </w:r>
                </w:p>
              </w:tc>
            </w:tr>
          </w:tbl>
          <w:p w:rsidR="002775F4" w:rsidRPr="00563576" w:rsidRDefault="002775F4" w:rsidP="00D70143">
            <w:pPr>
              <w:ind w:left="792"/>
              <w:contextualSpacing/>
              <w:rPr>
                <w:rFonts w:ascii="Arial" w:hAnsi="Arial" w:cs="Arial"/>
              </w:rPr>
            </w:pPr>
          </w:p>
        </w:tc>
      </w:tr>
    </w:tbl>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67808" behindDoc="0" locked="0" layoutInCell="1" allowOverlap="1" wp14:anchorId="2EB7D99E" wp14:editId="5E2452B8">
                <wp:simplePos x="0" y="0"/>
                <wp:positionH relativeFrom="column">
                  <wp:posOffset>-52705</wp:posOffset>
                </wp:positionH>
                <wp:positionV relativeFrom="paragraph">
                  <wp:posOffset>156210</wp:posOffset>
                </wp:positionV>
                <wp:extent cx="1476375" cy="276225"/>
                <wp:effectExtent l="13970" t="13335" r="14605" b="34290"/>
                <wp:wrapNone/>
                <wp:docPr id="246"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7622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B7D99E" id="AutoShape 90" o:spid="_x0000_s1061" style="position:absolute;margin-left:-4.15pt;margin-top:12.3pt;width:116.25pt;height:21.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0/U0wIAANwFAAAOAAAAZHJzL2Uyb0RvYy54bWysVN9v0zAQfkfif7D8ztKkbdpGS6fRbghp&#10;wMRAPLuxkxgcO9hu0/LXc76kpWV7QuQh8vl83/347u76Zt8oshPWSaNzGl+NKBG6MFzqKqdfv9y/&#10;mVPiPNOcKaNFTg/C0Zvl61fXXZuJxNRGcWEJgGiXdW1Oa+/bLIpcUYuGuSvTCg3K0tiGeRBtFXHL&#10;OkBvVJSMRmnUGctbawrhHNyueyVdIn5ZisJ/KksnPFE5hdg8/i3+N+EfLa9ZVlnW1rIYwmD/EEXD&#10;pAanJ6g184xsrXwG1cjCGmdKf1WYJjJlKQuBOUA28eivbJ5q1grMBYrj2lOZ3P+DLT7uHi2RPKfJ&#10;JKVEswZIut16g77JAivUtS6Dh0/tow05uvbBFD8c0WZVM12JW2tNVwvGIa44VDS6MAiCA1Oy6T4Y&#10;DvAM4LFY+9I2ARDKQPbIyeHEidh7UsBlPJml49mUkgJ0ySxNkim6YNnRurXOvxOmIeGQU2u2mn8G&#10;4tEF2z04j8TwITnGv1NSNgpo3jFF4jRNZwPi8Dhi2RFzoJTfS6WINf6b9DVWJsSJSnfEd6Q1UID+&#10;2tlqs1KWgIecrpJ1ung7+Khcb9a/no7gQ6ALi7vb+3i9ftEiDhYvmDxzAllUx+CU1ASYgmrOF709&#10;cQVTAmjvCcPGxSxDdEqTDjTJ7OjIKHlSXgR64dWdP0MacLpCZ9xpjmfPpOrPEJ7SwZnAKR2qaLZe&#10;2Kead4TLQGYyHy9gg3AJIzuej9LRYkYJUxXsmsJb+iIlFwFO7tI4mfetoNqa9Yz0ZQ+dCt3cU4Xn&#10;k3uUziLDjg5NHBaLy/x+s8ehGWMzhquN4QfoceiR0ANhJcKhNvYXJR2sl5y6n1tmBSXqvYY2WcST&#10;SdhHKEymswQEe67ZnGuYLgAqpx6Sx+PK9zts21pZ1eApxhS1CaNbSn8cwj6qYSJhhWBew7oLO+pc&#10;xld/lvLyNwAAAP//AwBQSwMEFAAGAAgAAAAhAOU8G13aAAAACAEAAA8AAABkcnMvZG93bnJldi54&#10;bWxMj8FOwzAQRO9I/IO1SNxap24VRSFOVVUgzhQ+YBtv7Yh4HWKnDX+POcFxNKOZN81+8YO40hT7&#10;wBo26wIEcRdMz1bDx/vLqgIRE7LBITBp+KYI+/b+rsHahBu/0fWUrMglHGvU4FIaaylj58hjXIeR&#10;OHuXMHlMWU5WmglvudwPUhVFKT32nBccjnR01H2eZq/hue9mLheL9uCOX9tAPJrwqvXjw3J4ApFo&#10;SX9h+MXP6NBmpnOY2UQxaFhV25zUoHYliOwrtVMgzhrKagOybeT/A+0PAAAA//8DAFBLAQItABQA&#10;BgAIAAAAIQC2gziS/gAAAOEBAAATAAAAAAAAAAAAAAAAAAAAAABbQ29udGVudF9UeXBlc10ueG1s&#10;UEsBAi0AFAAGAAgAAAAhADj9If/WAAAAlAEAAAsAAAAAAAAAAAAAAAAALwEAAF9yZWxzLy5yZWxz&#10;UEsBAi0AFAAGAAgAAAAhANgrT9TTAgAA3AUAAA4AAAAAAAAAAAAAAAAALgIAAGRycy9lMm9Eb2Mu&#10;eG1sUEsBAi0AFAAGAAgAAAAhAOU8G13aAAAACAEAAA8AAAAAAAAAAAAAAAAALQUAAGRycy9kb3du&#10;cmV2LnhtbFBLBQYAAAAABAAEAPMAAAA0BgAAAAA=&#10;" fillcolor="#c2d69b" strokecolor="#c2d69b" strokeweight="1pt">
                <v:fill color2="#eaf1dd" angle="135" focus="50%" type="gradient"/>
                <v:shadow on="t" color="#4e6128" opacity=".5" offset="1pt"/>
                <v:textbo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rsidR="002775F4" w:rsidRDefault="002775F4" w:rsidP="002775F4">
      <w:pPr>
        <w:rPr>
          <w:rFonts w:ascii="Arial" w:hAnsi="Arial" w:cs="Arial"/>
        </w:rPr>
      </w:pPr>
    </w:p>
    <w:p w:rsidR="002775F4" w:rsidRPr="00FD44C2" w:rsidRDefault="002775F4" w:rsidP="002775F4">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Default="002775F4" w:rsidP="00D70143">
            <w:pPr>
              <w:rPr>
                <w:rFonts w:ascii="Arial" w:hAnsi="Arial" w:cs="Arial"/>
              </w:rPr>
            </w:pPr>
            <w:r>
              <w:rPr>
                <w:rFonts w:ascii="Arial" w:hAnsi="Arial" w:cs="Arial"/>
              </w:rPr>
              <w:t>Lk. krijgen de ruimte hun talenten te ontwikkelen. Ze worden gestimuleerd om aan zelfreflectie te doen. Feedback vragen bij collega’s wordt aangemoedigd.</w:t>
            </w: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68832" behindDoc="0" locked="0" layoutInCell="1" allowOverlap="1" wp14:anchorId="32865242" wp14:editId="660E79A7">
                <wp:simplePos x="0" y="0"/>
                <wp:positionH relativeFrom="column">
                  <wp:posOffset>-52705</wp:posOffset>
                </wp:positionH>
                <wp:positionV relativeFrom="paragraph">
                  <wp:posOffset>22860</wp:posOffset>
                </wp:positionV>
                <wp:extent cx="2225040" cy="276225"/>
                <wp:effectExtent l="13970" t="13335" r="18415" b="34290"/>
                <wp:wrapNone/>
                <wp:docPr id="245"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2762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865242" id="AutoShape 91" o:spid="_x0000_s1062" style="position:absolute;margin-left:-4.15pt;margin-top:1.8pt;width:175.2pt;height:2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qo0AIAANwFAAAOAAAAZHJzL2Uyb0RvYy54bWysVN1v0zAQf0fif7D8zpKmbfqhpdO2rghp&#10;g4mBeHZtJzE4trHdpuOv5+wkpWV7QuQh8vl8v/v43d3l1aGRaM+tE1oVeHSRYsQV1UyoqsBfv2ze&#10;zTFynihGpFa8wM/c4avV2zeXrVnyTNdaMm4RgCi3bE2Ba+/NMkkcrXlD3IU2XIGy1LYhHkRbJcyS&#10;FtAbmWRpmiettsxYTblzcLvulHgV8cuSU/+pLB33SBYYYvPxb+N/G/7J6pIsK0tMLWgfBvmHKBoi&#10;FDg9Qq2JJ2hnxQuoRlCrnS79BdVNostSUB5zgGxG6V/ZPNXE8JgLFMeZY5nc/4OlH/ePFglW4Gwy&#10;xUiRBki63nkdfaPFKFSoNW4JD5/Mow05OnOv6Q+HlL6tiar4tbW6rTlhEFd8n5wZBMGBKdq2D5oB&#10;PAH4WKxDaZsACGVAh8jJ85ETfvCIwmWWZdN0AtRR0GWzHMQQUkKWg7Wxzr/nukHhUGCrd4p9BuKj&#10;C7K/dz4Sw/rkCPuOUdlIoHlPJBrleT7rEfvHgD1g9pSyjZASWe2/CV/HyoQ4o9IN+A4ZDQXorp2t&#10;trfSIvBQ4MX0ZrwefFSuM+teT1P4ItCZxfrmbrrpSgktdWYxChavmLxwAllUQ3BSKARMAT3zRWeP&#10;HCWSA+1HL5bELEN0UqEWNNlscKSlOCrPAj3z6k6fRRridIXOuFMsnj0RsjtDeFIFZzxOaV9FvfPc&#10;PtWsRUwEMrP5eAEbhAkY2fE8zdPFDCMiK9g11Fv8KiVnAWaT8SbvykWkqUnHSFf2ro3657Glju6j&#10;dBJZ7OjQxN0w+MP2EIdmnA/zsdXsGXoceiT0QFiJcKi1/YVRC+ulwO7njliOkfygoE0Wo0loah+F&#10;yXSWgWBPNdtTDVEUoArsIfl4vPXdDtsZK6oaPI1iEykdRrcUPqQW5q6LqhdghcS8+nUXdtSpHF/9&#10;Wcqr3wAAAP//AwBQSwMEFAAGAAgAAAAhAC8A4ercAAAABwEAAA8AAABkcnMvZG93bnJldi54bWxM&#10;jsFOwzAQRO9I/QdrK3FBrZOmKiFkU1VIIHFCpIizGy9JVHudxm4b/h5zguNoRm9euZ2sERcafe8Y&#10;IV0mIIgbp3tuET72z4schA+KtTKOCeGbPGyr2U2pCu2u/E6XOrQiQtgXCqELYSik9E1HVvmlG4hj&#10;9+VGq0KMYyv1qK4Rbo1cJclGWtVzfOjUQE8dNcf6bBHYmJecd/vXN66HO/pMH5KTCYi382n3CCLQ&#10;FP7G8Ksf1aGKTgd3Zu2FQVjkWVwiZBsQsc7WqxTEAWF9n4KsSvnfv/oBAAD//wMAUEsBAi0AFAAG&#10;AAgAAAAhALaDOJL+AAAA4QEAABMAAAAAAAAAAAAAAAAAAAAAAFtDb250ZW50X1R5cGVzXS54bWxQ&#10;SwECLQAUAAYACAAAACEAOP0h/9YAAACUAQAACwAAAAAAAAAAAAAAAAAvAQAAX3JlbHMvLnJlbHNQ&#10;SwECLQAUAAYACAAAACEA32w6qNACAADcBQAADgAAAAAAAAAAAAAAAAAuAgAAZHJzL2Uyb0RvYy54&#10;bWxQSwECLQAUAAYACAAAACEALwDh6twAAAAHAQAADwAAAAAAAAAAAAAAAAAqBQAAZHJzL2Rvd25y&#10;ZXYueG1sUEsFBgAAAAAEAAQA8wAAADMGAAAAAA==&#10;" fillcolor="#95b3d7" strokecolor="#95b3d7" strokeweight="1pt">
                <v:fill color2="#dbe5f1" angle="135" focus="50%" type="gradient"/>
                <v:shadow on="t" color="#243f60" opacity=".5" offset="1pt"/>
                <v:textbo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v:textbox>
              </v:roundrect>
            </w:pict>
          </mc:Fallback>
        </mc:AlternateContent>
      </w:r>
    </w:p>
    <w:p w:rsidR="002775F4" w:rsidRDefault="002775F4" w:rsidP="002775F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p>
          <w:p w:rsidR="002775F4" w:rsidRPr="00563576" w:rsidRDefault="002775F4" w:rsidP="00D70143">
            <w:pPr>
              <w:rPr>
                <w:rFonts w:ascii="Arial" w:hAnsi="Arial" w:cs="Arial"/>
              </w:rPr>
            </w:pPr>
            <w:r>
              <w:rPr>
                <w:rFonts w:ascii="Arial" w:hAnsi="Arial" w:cs="Arial"/>
              </w:rPr>
              <w:t>Wanneer leerkrachten goed kunnen reflecteren, zowel individueel of als team dan werkt dit in het voordeel van de kinderen. Jullie zijn op de goede weg. Spreek momenten van reflectie af. Door je kwetsbaar op te stellen heeft de ander weet van je (on)mogelijkheden. Naast feedback is feedforward ook heel belangrijk.</w:t>
            </w: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r>
        <w:rPr>
          <w:noProof/>
        </w:rPr>
        <w:drawing>
          <wp:inline distT="0" distB="0" distL="0" distR="0" wp14:anchorId="545DE70A" wp14:editId="31754FA3">
            <wp:extent cx="355600" cy="127000"/>
            <wp:effectExtent l="19050" t="0" r="6350" b="0"/>
            <wp:docPr id="92"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7C7CF45B" wp14:editId="60B74696">
            <wp:extent cx="355600" cy="127000"/>
            <wp:effectExtent l="19050" t="0" r="6350" b="0"/>
            <wp:docPr id="93"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721BC853" wp14:editId="2EE0FE35">
            <wp:extent cx="355600" cy="127000"/>
            <wp:effectExtent l="19050" t="0" r="6350" b="0"/>
            <wp:docPr id="94"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0884FA05" wp14:editId="70783F38">
            <wp:extent cx="355600" cy="127000"/>
            <wp:effectExtent l="19050" t="0" r="6350" b="0"/>
            <wp:docPr id="95"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501E4A65" wp14:editId="3518D2B1">
            <wp:extent cx="355600" cy="127000"/>
            <wp:effectExtent l="19050" t="0" r="6350" b="0"/>
            <wp:docPr id="96"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1457AD84" wp14:editId="02A852EF">
            <wp:extent cx="355600" cy="127000"/>
            <wp:effectExtent l="19050" t="0" r="6350" b="0"/>
            <wp:docPr id="97"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0E825439" wp14:editId="38E5C76E">
            <wp:extent cx="355600" cy="127000"/>
            <wp:effectExtent l="19050" t="0" r="6350" b="0"/>
            <wp:docPr id="98"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6220A4B2" wp14:editId="195B236C">
            <wp:extent cx="355600" cy="127000"/>
            <wp:effectExtent l="19050" t="0" r="6350" b="0"/>
            <wp:docPr id="99"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586AA925" wp14:editId="0EE7D227">
            <wp:extent cx="355600" cy="127000"/>
            <wp:effectExtent l="19050" t="0" r="6350" b="0"/>
            <wp:docPr id="100"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6E75D03F" wp14:editId="38C2F5ED">
            <wp:extent cx="355600" cy="127000"/>
            <wp:effectExtent l="19050" t="0" r="6350" b="0"/>
            <wp:docPr id="101"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2A615473" wp14:editId="72F180F6">
            <wp:extent cx="355600" cy="127000"/>
            <wp:effectExtent l="19050" t="0" r="6350" b="0"/>
            <wp:docPr id="102"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35ED5E9F" wp14:editId="6E53B9F9">
            <wp:extent cx="355600" cy="127000"/>
            <wp:effectExtent l="19050" t="0" r="6350" b="0"/>
            <wp:docPr id="103"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1D1278D9" wp14:editId="68B2EC2E">
            <wp:extent cx="355600" cy="127000"/>
            <wp:effectExtent l="19050" t="0" r="6350" b="0"/>
            <wp:docPr id="104"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331B8843" wp14:editId="42474D3A">
            <wp:extent cx="355600" cy="127000"/>
            <wp:effectExtent l="19050" t="0" r="6350" b="0"/>
            <wp:docPr id="105"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446A9093" wp14:editId="47391D76">
            <wp:extent cx="355600" cy="127000"/>
            <wp:effectExtent l="19050" t="0" r="6350" b="0"/>
            <wp:docPr id="106"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69856" behindDoc="0" locked="0" layoutInCell="1" allowOverlap="1" wp14:anchorId="752C0B56" wp14:editId="35BBC96B">
                <wp:simplePos x="0" y="0"/>
                <wp:positionH relativeFrom="column">
                  <wp:posOffset>-220345</wp:posOffset>
                </wp:positionH>
                <wp:positionV relativeFrom="paragraph">
                  <wp:posOffset>66040</wp:posOffset>
                </wp:positionV>
                <wp:extent cx="3120390" cy="441325"/>
                <wp:effectExtent l="27305" t="27940" r="33655" b="45085"/>
                <wp:wrapNone/>
                <wp:docPr id="244"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441325"/>
                        </a:xfrm>
                        <a:prstGeom prst="roundRect">
                          <a:avLst>
                            <a:gd name="adj" fmla="val 16667"/>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txbx>
                        <w:txbxContent>
                          <w:p w:rsidR="002775F4" w:rsidRPr="00A97D18" w:rsidRDefault="002775F4" w:rsidP="002775F4">
                            <w:pPr>
                              <w:pStyle w:val="Geenafstand1"/>
                              <w:rPr>
                                <w:rFonts w:ascii="Arial" w:hAnsi="Arial" w:cs="Arial"/>
                                <w:b/>
                                <w:sz w:val="28"/>
                                <w:szCs w:val="32"/>
                                <w:lang w:val="en-GB"/>
                              </w:rPr>
                            </w:pPr>
                            <w:r>
                              <w:rPr>
                                <w:rFonts w:ascii="Arial" w:hAnsi="Arial" w:cs="Arial"/>
                                <w:b/>
                                <w:sz w:val="28"/>
                                <w:szCs w:val="28"/>
                              </w:rPr>
                              <w:t>3</w:t>
                            </w:r>
                            <w:r w:rsidRPr="00170CA9">
                              <w:rPr>
                                <w:rFonts w:ascii="Arial" w:hAnsi="Arial" w:cs="Arial"/>
                                <w:b/>
                                <w:sz w:val="28"/>
                                <w:szCs w:val="28"/>
                              </w:rPr>
                              <w:t>.</w:t>
                            </w:r>
                            <w:r w:rsidRPr="00170CA9">
                              <w:rPr>
                                <w:rFonts w:ascii="Arial" w:hAnsi="Arial" w:cs="Arial"/>
                                <w:b/>
                                <w:sz w:val="28"/>
                                <w:szCs w:val="28"/>
                              </w:rPr>
                              <w:tab/>
                            </w:r>
                            <w:r>
                              <w:rPr>
                                <w:rFonts w:ascii="Arial" w:hAnsi="Arial" w:cs="Arial"/>
                                <w:b/>
                                <w:sz w:val="28"/>
                                <w:szCs w:val="28"/>
                              </w:rPr>
                              <w:t>Samenwerking</w:t>
                            </w:r>
                            <w:r w:rsidRPr="00A97D18">
                              <w:rPr>
                                <w:rFonts w:ascii="Arial" w:hAnsi="Arial" w:cs="Arial"/>
                                <w:b/>
                                <w:sz w:val="28"/>
                                <w:szCs w:val="32"/>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2C0B56" id="AutoShape 92" o:spid="_x0000_s1063" style="position:absolute;margin-left:-17.35pt;margin-top:5.2pt;width:245.7pt;height:34.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3hjQIAAB4FAAAOAAAAZHJzL2Uyb0RvYy54bWysVNtu1DAQfUfiHyy/01w23UvUbFW1LEIq&#10;UFEQz97YSQyObWzvZtuvZzzJli3lCZFIkSe2z5wzc+yLy0OvyF44L42uaHaWUiJ0bbjUbUW/ftm8&#10;WVLiA9OcKaNFRR+Ep5fr168uBluK3HRGceEIgGhfDraiXQi2TBJfd6Jn/sxYoWGyMa5nAULXJtyx&#10;AdB7leRpOk8G47h1phbew9+bcZKuEb9pRB0+NY0XgaiKAreAX4ffbfwm6wtWto7ZTtYTDfYPLHom&#10;NSR9grphgZGdky+gelk7400TzmrTJ6ZpZC1QA6jJ0j/U3HfMCtQCxfH2qUz+/8HWH/d3jkhe0bwo&#10;KNGshyZd7YLB3GSVxwoN1pew8N7euajR21tT//BEm+uO6VZcOWeGTjAOvLK4Pnm2IQYetpLt8MFw&#10;gGcAj8U6NK6PgFAGcsCePDz1RBwCqeHnLMvT2QpaV8NcUWSz/BxTsPK42zof3gnTkzioqDM7zT9D&#10;4zEF29/6gI3hkzjGv1PS9AravGeKZPP5fDEhTosTVh4xUa5Rkm+kUhi4dnutHIGtQBWfabM/XaY0&#10;GYD7MktTpPFs0p9ibPL4/g0DhaA/Y23fao7jwKQax0BT6chJoM8nnWYXhLvv+EC4jOXIl7MVnEEu&#10;wfSzZTpPVwtKmGrhtNbBUeJM+CZDh+2OxX8hcrGJ71hMZTs2Sj+P0o+sRz3Qd2jlMT1GJ8zQE9EG&#10;o53CYXtA282w+NEjW8MfwCVAKPKIlwoMOuMeKRnggFbU/9wxJyhR7zU4bZUVRTzRGBTnixwCdzqz&#10;PZ1hugaoigYQj8PrMN4CO+tk20GmDCVqE83fyHC08chq8jQcQtQ1XRjxlJ/GuOr3tbb+BQAA//8D&#10;AFBLAwQUAAYACAAAACEAvzcGMt0AAAAJAQAADwAAAGRycy9kb3ducmV2LnhtbEyPy07DMBBF90j8&#10;gzVI7FoHCH2EOBWvIpbQwn4amyTCHgfbbVK+nmEFy5l7dOdMuRqdFQcTYudJwcU0A2Go9rqjRsHb&#10;dj1ZgIgJSaP1ZBQcTYRVdXpSYqH9QK/msEmN4BKKBSpoU+oLKWPdGodx6ntDnH344DDxGBqpAw5c&#10;7qy8zLKZdNgRX2ixN/etqT83e6dAH8P7+P31UD8/ybvHlwGtc7hW6vxsvL0BkcyY/mD41Wd1qNhp&#10;5/eko7AKJlf5nFEOshwEA/n1jBc7BfPlEmRVyv8fVD8AAAD//wMAUEsBAi0AFAAGAAgAAAAhALaD&#10;OJL+AAAA4QEAABMAAAAAAAAAAAAAAAAAAAAAAFtDb250ZW50X1R5cGVzXS54bWxQSwECLQAUAAYA&#10;CAAAACEAOP0h/9YAAACUAQAACwAAAAAAAAAAAAAAAAAvAQAAX3JlbHMvLnJlbHNQSwECLQAUAAYA&#10;CAAAACEA6Vyt4Y0CAAAeBQAADgAAAAAAAAAAAAAAAAAuAgAAZHJzL2Uyb0RvYy54bWxQSwECLQAU&#10;AAYACAAAACEAvzcGMt0AAAAJAQAADwAAAAAAAAAAAAAAAADnBAAAZHJzL2Rvd25yZXYueG1sUEsF&#10;BgAAAAAEAAQA8wAAAPEFAAAAAA==&#10;" fillcolor="black" strokecolor="#f2f2f2" strokeweight="3pt">
                <v:shadow on="t" color="#7f7f7f" opacity=".5" offset="1pt"/>
                <v:textbox>
                  <w:txbxContent>
                    <w:p w:rsidR="002775F4" w:rsidRPr="00A97D18" w:rsidRDefault="002775F4" w:rsidP="002775F4">
                      <w:pPr>
                        <w:pStyle w:val="Geenafstand1"/>
                        <w:rPr>
                          <w:rFonts w:ascii="Arial" w:hAnsi="Arial" w:cs="Arial"/>
                          <w:b/>
                          <w:sz w:val="28"/>
                          <w:szCs w:val="32"/>
                          <w:lang w:val="en-GB"/>
                        </w:rPr>
                      </w:pPr>
                      <w:r>
                        <w:rPr>
                          <w:rFonts w:ascii="Arial" w:hAnsi="Arial" w:cs="Arial"/>
                          <w:b/>
                          <w:sz w:val="28"/>
                          <w:szCs w:val="28"/>
                        </w:rPr>
                        <w:t>3</w:t>
                      </w:r>
                      <w:r w:rsidRPr="00170CA9">
                        <w:rPr>
                          <w:rFonts w:ascii="Arial" w:hAnsi="Arial" w:cs="Arial"/>
                          <w:b/>
                          <w:sz w:val="28"/>
                          <w:szCs w:val="28"/>
                        </w:rPr>
                        <w:t>.</w:t>
                      </w:r>
                      <w:r w:rsidRPr="00170CA9">
                        <w:rPr>
                          <w:rFonts w:ascii="Arial" w:hAnsi="Arial" w:cs="Arial"/>
                          <w:b/>
                          <w:sz w:val="28"/>
                          <w:szCs w:val="28"/>
                        </w:rPr>
                        <w:tab/>
                      </w:r>
                      <w:r>
                        <w:rPr>
                          <w:rFonts w:ascii="Arial" w:hAnsi="Arial" w:cs="Arial"/>
                          <w:b/>
                          <w:sz w:val="28"/>
                          <w:szCs w:val="28"/>
                        </w:rPr>
                        <w:t>Samenwerking</w:t>
                      </w:r>
                      <w:r w:rsidRPr="00A97D18">
                        <w:rPr>
                          <w:rFonts w:ascii="Arial" w:hAnsi="Arial" w:cs="Arial"/>
                          <w:b/>
                          <w:sz w:val="28"/>
                          <w:szCs w:val="32"/>
                          <w:lang w:val="en-GB"/>
                        </w:rPr>
                        <w:t xml:space="preserve"> </w:t>
                      </w:r>
                    </w:p>
                  </w:txbxContent>
                </v:textbox>
              </v:roundrect>
            </w:pict>
          </mc:Fallback>
        </mc:AlternateContent>
      </w: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76000" behindDoc="0" locked="0" layoutInCell="1" allowOverlap="1" wp14:anchorId="002AEC5C" wp14:editId="09BA3AC6">
                <wp:simplePos x="0" y="0"/>
                <wp:positionH relativeFrom="column">
                  <wp:posOffset>-52705</wp:posOffset>
                </wp:positionH>
                <wp:positionV relativeFrom="paragraph">
                  <wp:posOffset>12065</wp:posOffset>
                </wp:positionV>
                <wp:extent cx="2667000" cy="295275"/>
                <wp:effectExtent l="13970" t="12065" r="14605" b="6985"/>
                <wp:wrapNone/>
                <wp:docPr id="243"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95275"/>
                        </a:xfrm>
                        <a:prstGeom prst="roundRect">
                          <a:avLst>
                            <a:gd name="adj" fmla="val 16667"/>
                          </a:avLst>
                        </a:prstGeom>
                        <a:solidFill>
                          <a:srgbClr val="A5A5A5"/>
                        </a:solidFill>
                        <a:ln w="12700">
                          <a:solidFill>
                            <a:srgbClr val="0D0D0D"/>
                          </a:solidFill>
                          <a:round/>
                          <a:headEnd/>
                          <a:tailEnd/>
                        </a:ln>
                      </wps:spPr>
                      <wps:txbx>
                        <w:txbxContent>
                          <w:p w:rsidR="002775F4" w:rsidRPr="002470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leerlingniveau</w:t>
                            </w:r>
                          </w:p>
                          <w:p w:rsidR="002775F4" w:rsidRPr="0078506E" w:rsidRDefault="002775F4" w:rsidP="002775F4">
                            <w:pPr>
                              <w:rPr>
                                <w:rFonts w:ascii="Arial" w:hAnsi="Arial" w:cs="Arial"/>
                              </w:rPr>
                            </w:pPr>
                            <w:r w:rsidRPr="00170CA9">
                              <w:rPr>
                                <w:rFonts w:ascii="Arial" w:hAnsi="Arial" w:cs="Arial"/>
                                <w:b/>
                              </w:rPr>
                              <w:t>chrijving</w:t>
                            </w:r>
                            <w:r>
                              <w:rPr>
                                <w:rFonts w:ascii="Arial" w:hAnsi="Arial" w:cs="Arial"/>
                                <w:b/>
                              </w:rPr>
                              <w:t xml:space="preserve">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2AEC5C" id="AutoShape 103" o:spid="_x0000_s1064" style="position:absolute;margin-left:-4.15pt;margin-top:.95pt;width:210pt;height:23.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g+PAIAAHgEAAAOAAAAZHJzL2Uyb0RvYy54bWysVG1vEzEM/o7Ef4jynd1L37ZTr9PUMYQ0&#10;YGLwA9Ik1wvkkuCkvXa/Hid3Gy3wCaGTIju2H9uPnVteHzpN9hK8sqamxUVOiTTcCmW2Nf365e7N&#10;JSU+MCOYtkbW9Cg9vV69frXsXSVL21otJBAEMb7qXU3bEFyVZZ63smP+wjpp0NhY6FhAFbaZANYj&#10;eqezMs/nWW9BOLBceo+3t4ORrhJ+00gePjWNl4HommJtIZ2Qzk08s9WSVVtgrlV8LIP9QxUdUwaT&#10;vkDdssDIDtQfUJ3iYL1twgW3XWabRnGZesBuivy3bh5b5mTqBcnx7oUm//9g+cf9AxAlalpOJ5QY&#10;1uGQbnbBptykyCeRot75Cj0f3QPEJr27t/y7J8auW2a28gbA9q1kAgsron92FhAVj6Fk03+wAvEZ&#10;4ie2Dg10ERB5IIc0lOPLUOQhEI6X5Xy+yHOcHUdbeTUrF7OUglXP0Q58eCdtR6JQU7A7Iz7j5FMK&#10;tr/3IU1GjN0x8Y2SptM45z3TpJhjghFxdM5Y9YyZ2rVaiTuldVJgu1lrIBiKRM3iNwb7UzdtSI9k&#10;lFh6KuPM6E8x8tv4/Q0jNZIWNHL71ogkB6b0IGOZ2oxkR36HOYXD5pAGOrmMoJH8jRVHpB/ssP74&#10;XFFoLTxR0uPq19T/2DGQlOj3Bkd4VUyn8a0kZTpblKjAqWVzamGGI1RNAyWDuA7D+9o5UNsWMxWJ&#10;AWPjWjUqPO/HUNVYP643Smfv51RPXr9+GKufAAAA//8DAFBLAwQUAAYACAAAACEA+TQi2NsAAAAH&#10;AQAADwAAAGRycy9kb3ducmV2LnhtbEyOwU7DMBBE70j8g7VI3FonUNE0jVOhFj6goRduTrxNIuJ1&#10;sN0m/XuWE9xmZ0azr9jNdhBX9KF3pCBdJiCQGmd6ahWcPt4XGYgQNRk9OEIFNwywK+/vCp0bN9ER&#10;r1VsBY9QyLWCLsYxlzI0HVodlm5E4uzsvNWRT99K4/XE43aQT0nyIq3uiT90esR9h81XdbEKDt1n&#10;8r3X6bFan+ubnw792ymrlHp8mF+3ICLO8a8Mv/iMDiUz1e5CJohBwSJ75ib7GxAcr9J0DaJmka1A&#10;loX8z1/+AAAA//8DAFBLAQItABQABgAIAAAAIQC2gziS/gAAAOEBAAATAAAAAAAAAAAAAAAAAAAA&#10;AABbQ29udGVudF9UeXBlc10ueG1sUEsBAi0AFAAGAAgAAAAhADj9If/WAAAAlAEAAAsAAAAAAAAA&#10;AAAAAAAALwEAAF9yZWxzLy5yZWxzUEsBAi0AFAAGAAgAAAAhAJOHGD48AgAAeAQAAA4AAAAAAAAA&#10;AAAAAAAALgIAAGRycy9lMm9Eb2MueG1sUEsBAi0AFAAGAAgAAAAhAPk0ItjbAAAABwEAAA8AAAAA&#10;AAAAAAAAAAAAlgQAAGRycy9kb3ducmV2LnhtbFBLBQYAAAAABAAEAPMAAACeBQAAAAA=&#10;" fillcolor="#a5a5a5" strokecolor="#0d0d0d" strokeweight="1pt">
                <v:textbox>
                  <w:txbxContent>
                    <w:p w:rsidR="002775F4" w:rsidRPr="002470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leerlingniveau</w:t>
                      </w:r>
                    </w:p>
                    <w:p w:rsidR="002775F4" w:rsidRPr="0078506E" w:rsidRDefault="002775F4" w:rsidP="002775F4">
                      <w:pPr>
                        <w:rPr>
                          <w:rFonts w:ascii="Arial" w:hAnsi="Arial" w:cs="Arial"/>
                        </w:rPr>
                      </w:pPr>
                      <w:r w:rsidRPr="00170CA9">
                        <w:rPr>
                          <w:rFonts w:ascii="Arial" w:hAnsi="Arial" w:cs="Arial"/>
                          <w:b/>
                        </w:rPr>
                        <w:t>chrijving</w:t>
                      </w:r>
                      <w:r>
                        <w:rPr>
                          <w:rFonts w:ascii="Arial" w:hAnsi="Arial" w:cs="Arial"/>
                          <w:b/>
                        </w:rPr>
                        <w:t xml:space="preserve"> 1.</w:t>
                      </w:r>
                      <w:r w:rsidRPr="00170CA9">
                        <w:rPr>
                          <w:rFonts w:ascii="Arial" w:hAnsi="Arial" w:cs="Arial"/>
                          <w:b/>
                        </w:rPr>
                        <w:t xml:space="preserve"> 1</w:t>
                      </w:r>
                      <w:r>
                        <w:rPr>
                          <w:rFonts w:ascii="Arial" w:hAnsi="Arial" w:cs="Arial"/>
                        </w:rPr>
                        <w:t>.</w:t>
                      </w:r>
                    </w:p>
                  </w:txbxContent>
                </v:textbox>
              </v:roundrect>
            </w:pict>
          </mc:Fallback>
        </mc:AlternateContent>
      </w:r>
    </w:p>
    <w:p w:rsidR="002775F4" w:rsidRDefault="002775F4" w:rsidP="002775F4">
      <w:pPr>
        <w:rPr>
          <w:rFonts w:ascii="Arial" w:hAnsi="Arial" w:cs="Arial"/>
        </w:rPr>
      </w:pPr>
    </w:p>
    <w:tbl>
      <w:tblPr>
        <w:tblW w:w="0" w:type="auto"/>
        <w:tblLook w:val="04A0" w:firstRow="1" w:lastRow="0" w:firstColumn="1" w:lastColumn="0" w:noHBand="0" w:noVBand="1"/>
      </w:tblPr>
      <w:tblGrid>
        <w:gridCol w:w="9072"/>
      </w:tblGrid>
      <w:tr w:rsidR="002775F4" w:rsidTr="00D70143">
        <w:tc>
          <w:tcPr>
            <w:tcW w:w="9210"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3.1</w:t>
                  </w:r>
                </w:p>
              </w:tc>
              <w:tc>
                <w:tcPr>
                  <w:tcW w:w="8304" w:type="dxa"/>
                </w:tcPr>
                <w:p w:rsidR="002775F4" w:rsidRPr="00563576" w:rsidRDefault="002775F4" w:rsidP="00D70143">
                  <w:pPr>
                    <w:rPr>
                      <w:rFonts w:ascii="Arial" w:hAnsi="Arial" w:cs="Arial"/>
                    </w:rPr>
                  </w:pPr>
                  <w:r w:rsidRPr="00563576">
                    <w:rPr>
                      <w:rFonts w:ascii="Arial" w:hAnsi="Arial" w:cs="Arial"/>
                    </w:rPr>
                    <w:t>De leerling benut de gegeven tijd en gelegenheid om te oefenen en zich te bekwamen in samenwerkingsvaardigheden.</w:t>
                  </w:r>
                </w:p>
              </w:tc>
            </w:tr>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3.2</w:t>
                  </w:r>
                </w:p>
              </w:tc>
              <w:tc>
                <w:tcPr>
                  <w:tcW w:w="8304" w:type="dxa"/>
                </w:tcPr>
                <w:p w:rsidR="002775F4" w:rsidRPr="00563576" w:rsidRDefault="002775F4" w:rsidP="00D70143">
                  <w:pPr>
                    <w:rPr>
                      <w:rFonts w:ascii="Arial" w:hAnsi="Arial" w:cs="Arial"/>
                    </w:rPr>
                  </w:pPr>
                  <w:r w:rsidRPr="00563576">
                    <w:rPr>
                      <w:rFonts w:ascii="Arial" w:hAnsi="Arial" w:cs="Arial"/>
                    </w:rPr>
                    <w:t>De leerling werkt op respectvolle wijze samen met leraar en medeleerlingen.</w:t>
                  </w:r>
                </w:p>
              </w:tc>
            </w:tr>
          </w:tbl>
          <w:p w:rsidR="002775F4" w:rsidRPr="00563576" w:rsidRDefault="002775F4" w:rsidP="00D70143">
            <w:pPr>
              <w:ind w:left="792"/>
              <w:contextualSpacing/>
              <w:rPr>
                <w:rFonts w:ascii="Arial" w:hAnsi="Arial" w:cs="Arial"/>
              </w:rPr>
            </w:pPr>
          </w:p>
        </w:tc>
      </w:tr>
    </w:tbl>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70880" behindDoc="0" locked="0" layoutInCell="1" allowOverlap="1" wp14:anchorId="486D7DFF" wp14:editId="2B876D1B">
                <wp:simplePos x="0" y="0"/>
                <wp:positionH relativeFrom="column">
                  <wp:posOffset>-52705</wp:posOffset>
                </wp:positionH>
                <wp:positionV relativeFrom="paragraph">
                  <wp:posOffset>156210</wp:posOffset>
                </wp:positionV>
                <wp:extent cx="1476375" cy="276225"/>
                <wp:effectExtent l="13970" t="13335" r="14605" b="34290"/>
                <wp:wrapNone/>
                <wp:docPr id="242"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7622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D7DFF" id="AutoShape 93" o:spid="_x0000_s1065" style="position:absolute;margin-left:-4.15pt;margin-top:12.3pt;width:116.25pt;height:21.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ZvU0gIAANwFAAAOAAAAZHJzL2Uyb0RvYy54bWysVN9v0zAQfkfif7D8ztKkbdpUS6fRbghp&#10;g4mBeHZtJzE4trHdpuOv5+ykXcv2hMhD5PP5vvvx3d3l1b6VaMetE1qVOL0YYcQV1UyousTfvt6+&#10;m2PkPFGMSK14iZ+4w1fLt28uO7PgmW60ZNwiAFFu0ZkSN96bRZI42vCWuAttuAJlpW1LPIi2Tpgl&#10;HaC3MslGozzptGXGasqdg9t1r8TLiF9VnPrPVeW4R7LEEJuPfxv/m/BPlpdkUVtiGkGHMMg/RNES&#10;ocDpEWpNPEFbK15AtYJa7XTlL6huE11VgvKYA2STjv7K5rEhhsdcoDjOHMvk/h8s/bR7sEiwEmeT&#10;DCNFWiDpeut19I2KcahQZ9wCHj6aBxtydOZO058OKb1qiKr5tbW6azhhEFca3idnBkFwYIo23b1m&#10;AE8APhZrX9k2AEIZ0D5y8nTkhO89onCZTmb5eDbFiIIum+VZNo0uyOJgbazzH7huUTiU2OqtYl+A&#10;+OiC7O6cj8SwITnCfmBUtRJo3hGJ0jzPZwPi8DghiwPmQCm7FVIiq/134ZtYmRBnVLoDvkNGQwH6&#10;a2frzUpaBB5KvMrWefF+8FG73qx/PR3BF4HOLG6ub9P1+lWLNFi8YvLCCWRRH4KTQiFgCqo5L3p7&#10;5CiRHGjvCYuNG7MM0UmFOtBks4MjLcVReRbomVd3+izSEKcrdMaNYvHsiZD9GcKTKjjjcUqHKuqt&#10;5/axYR1iIpCZzccFbBAmYGTH81E+KmYYEVnDrqHe4lcpOQtwcpOn2bxvBWka0jPSlz10KnRzT1U8&#10;H91H6SSy2NGhifth8PvNPg7NuAgkhQ7faPYEPQ49EnogrEQ4NNr+xqiD9VJi92tLLMdIflTQJkU6&#10;mYR9FIXJdJaBYE81m1MNURSgSuwh+Xhc+X6HbY0VdQOe0pii0mF0K+FDas9RDQKskJjXsO7CjjqV&#10;46vnpbz8AwAA//8DAFBLAwQUAAYACAAAACEA5TwbXdoAAAAIAQAADwAAAGRycy9kb3ducmV2Lnht&#10;bEyPwU7DMBBE70j8g7VI3FqnbhVFIU5VVSDOFD5gG2/tiHgdYqcNf485wXE0o5k3zX7xg7jSFPvA&#10;GjbrAgRxF0zPVsPH+8uqAhETssEhMGn4pgj79v6uwdqEG7/R9ZSsyCUca9TgUhprKWPnyGNch5E4&#10;e5cweUxZTlaaCW+53A9SFUUpPfacFxyOdHTUfZ5mr+G572YuF4v24I5f20A8mvCq9ePDcngCkWhJ&#10;f2H4xc/o0Gamc5jZRDFoWFXbnNSgdiWI7Cu1UyDOGspqA7Jt5P8D7Q8AAAD//wMAUEsBAi0AFAAG&#10;AAgAAAAhALaDOJL+AAAA4QEAABMAAAAAAAAAAAAAAAAAAAAAAFtDb250ZW50X1R5cGVzXS54bWxQ&#10;SwECLQAUAAYACAAAACEAOP0h/9YAAACUAQAACwAAAAAAAAAAAAAAAAAvAQAAX3JlbHMvLnJlbHNQ&#10;SwECLQAUAAYACAAAACEAvDGb1NICAADcBQAADgAAAAAAAAAAAAAAAAAuAgAAZHJzL2Uyb0RvYy54&#10;bWxQSwECLQAUAAYACAAAACEA5TwbXdoAAAAIAQAADwAAAAAAAAAAAAAAAAAsBQAAZHJzL2Rvd25y&#10;ZXYueG1sUEsFBgAAAAAEAAQA8wAAADMGAAAAAA==&#10;" fillcolor="#c2d69b" strokecolor="#c2d69b" strokeweight="1pt">
                <v:fill color2="#eaf1dd" angle="135" focus="50%" type="gradient"/>
                <v:shadow on="t" color="#4e6128" opacity=".5" offset="1pt"/>
                <v:textbo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rsidR="002775F4" w:rsidRDefault="002775F4" w:rsidP="002775F4">
      <w:pPr>
        <w:rPr>
          <w:rFonts w:ascii="Arial" w:hAnsi="Arial" w:cs="Arial"/>
        </w:rPr>
      </w:pPr>
    </w:p>
    <w:p w:rsidR="002775F4" w:rsidRPr="00FD44C2" w:rsidRDefault="002775F4" w:rsidP="002775F4">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Coöperatieve werkvormen worden  gebruikt om de samenwerking te bevorderen. De samenwerking wordt gestimuleerd door het vormen van maatjes in steeds wisselende samenwerking.</w:t>
            </w: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71904" behindDoc="0" locked="0" layoutInCell="1" allowOverlap="1" wp14:anchorId="05716853" wp14:editId="6ABBDE83">
                <wp:simplePos x="0" y="0"/>
                <wp:positionH relativeFrom="column">
                  <wp:posOffset>-52705</wp:posOffset>
                </wp:positionH>
                <wp:positionV relativeFrom="paragraph">
                  <wp:posOffset>22860</wp:posOffset>
                </wp:positionV>
                <wp:extent cx="2225040" cy="276225"/>
                <wp:effectExtent l="13970" t="13335" r="18415" b="34290"/>
                <wp:wrapNone/>
                <wp:docPr id="24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2762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716853" id="AutoShape 94" o:spid="_x0000_s1066" style="position:absolute;margin-left:-4.15pt;margin-top:1.8pt;width:175.2pt;height:21.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gI0AIAANwFAAAOAAAAZHJzL2Uyb0RvYy54bWysVNtuEzEQfUfiHyy/073kvuqmapsGIRWo&#10;KIhnx/buGry2sZ1sytcz9m7ShPYJkYfIs+M5cznHc3m1byXaceuEViXOLlKMuKKaCVWX+NvX9bs5&#10;Rs4TxYjUipf4iTt8tXz75rIzBc91oyXjFgGIckVnStx4b4okcbThLXEX2nAFzkrblngwbZ0wSzpA&#10;b2WSp+k06bRlxmrKnYOvq96JlxG/qjj1n6vKcY9kiaE2H/9t/N+E/2R5SYraEtMIOpRB/qGKlggF&#10;SY9QK+IJ2lrxAqoV1GqnK39BdZvoqhKUxx6gmyz9q5vHhhgee4HhOHMck/t/sPTT7sEiwUqcjzOM&#10;FGmBpOut1zE3WozDhDrjCrj4aB5s6NGZe01/OqT0bUNUza+t1V3DCYO6snA/OQsIhoNQtOk+agbw&#10;BODjsPaVbQMgjAHtIydPR0743iMKH/M8n6RjoI6CL59NwYwpSHGINtb591y3KBxKbPVWsS9AfExB&#10;dvfOR2LY0BxhPzCqWgk074hE2XQ6nQ2Iw+WEFAfMgVK2FlIiq/134Zs4mVBndLoDvkNGwwD6z87W&#10;m1tpEWQo8WJyM1odctSuD+tvT1L4RaCziNXN3WTdjxIkdRaRhYhXQl4kgS7qQ3FSKARMAT3zRR+P&#10;HCWSA+3HLJbELkN1UqEOPPnskEhLcXSeFXqW1Z1eizTE1xWUcadYPHsiZH+G8qQKyXh8pcMU9dZz&#10;+9iwDjERyMznowVsECbgyY7m6TRdzDAisoZdQ73Fr1JyVmA+Hq2n/biINA3pGenHHpQKau6piudj&#10;+midVBYVHUTcPwa/3+zjowFhAkpQ+EazJ9A4aCRoIKxEODTa/saog/VSYvdrSyzHSH5QIJNFNg6i&#10;9tEYT2Y5GPbUszn1EEUBqsQemo/HW9/vsK2xom4gUxZFpHR4upXwobXnqgYDVkjsa1h3YUed2vHW&#10;81Je/gEAAP//AwBQSwMEFAAGAAgAAAAhAC8A4ercAAAABwEAAA8AAABkcnMvZG93bnJldi54bWxM&#10;jsFOwzAQRO9I/QdrK3FBrZOmKiFkU1VIIHFCpIizGy9JVHudxm4b/h5zguNoRm9euZ2sERcafe8Y&#10;IV0mIIgbp3tuET72z4schA+KtTKOCeGbPGyr2U2pCu2u/E6XOrQiQtgXCqELYSik9E1HVvmlG4hj&#10;9+VGq0KMYyv1qK4Rbo1cJclGWtVzfOjUQE8dNcf6bBHYmJecd/vXN66HO/pMH5KTCYi382n3CCLQ&#10;FP7G8Ksf1aGKTgd3Zu2FQVjkWVwiZBsQsc7WqxTEAWF9n4KsSvnfv/oBAAD//wMAUEsBAi0AFAAG&#10;AAgAAAAhALaDOJL+AAAA4QEAABMAAAAAAAAAAAAAAAAAAAAAAFtDb250ZW50X1R5cGVzXS54bWxQ&#10;SwECLQAUAAYACAAAACEAOP0h/9YAAACUAQAACwAAAAAAAAAAAAAAAAAvAQAAX3JlbHMvLnJlbHNQ&#10;SwECLQAUAAYACAAAACEAIW4oCNACAADcBQAADgAAAAAAAAAAAAAAAAAuAgAAZHJzL2Uyb0RvYy54&#10;bWxQSwECLQAUAAYACAAAACEALwDh6twAAAAHAQAADwAAAAAAAAAAAAAAAAAqBQAAZHJzL2Rvd25y&#10;ZXYueG1sUEsFBgAAAAAEAAQA8wAAADMGAAAAAA==&#10;" fillcolor="#95b3d7" strokecolor="#95b3d7" strokeweight="1pt">
                <v:fill color2="#dbe5f1" angle="135" focus="50%" type="gradient"/>
                <v:shadow on="t" color="#243f60" opacity=".5" offset="1pt"/>
                <v:textbo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v:textbox>
              </v:roundrect>
            </w:pict>
          </mc:Fallback>
        </mc:AlternateContent>
      </w:r>
    </w:p>
    <w:p w:rsidR="002775F4" w:rsidRDefault="002775F4" w:rsidP="002775F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 xml:space="preserve">We hebben een mooie vorm van coöperatief leren in de onderbouw gezien. Is er een opbouw van coöperatieve werkvormen? Zorg voor een doorgaande lijn en frequent gebruik van de afgesproken vormen. </w:t>
            </w: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72928" behindDoc="0" locked="0" layoutInCell="1" allowOverlap="1" wp14:anchorId="445447CB" wp14:editId="7053086A">
                <wp:simplePos x="0" y="0"/>
                <wp:positionH relativeFrom="column">
                  <wp:posOffset>-52705</wp:posOffset>
                </wp:positionH>
                <wp:positionV relativeFrom="paragraph">
                  <wp:posOffset>23495</wp:posOffset>
                </wp:positionV>
                <wp:extent cx="2667000" cy="295275"/>
                <wp:effectExtent l="13970" t="13970" r="14605" b="14605"/>
                <wp:wrapNone/>
                <wp:docPr id="240"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95275"/>
                        </a:xfrm>
                        <a:prstGeom prst="roundRect">
                          <a:avLst>
                            <a:gd name="adj" fmla="val 16667"/>
                          </a:avLst>
                        </a:prstGeom>
                        <a:solidFill>
                          <a:srgbClr val="A5A5A5"/>
                        </a:solidFill>
                        <a:ln w="12700">
                          <a:solidFill>
                            <a:srgbClr val="0D0D0D"/>
                          </a:solidFill>
                          <a:round/>
                          <a:headEnd/>
                          <a:tailEnd/>
                        </a:ln>
                      </wps:spPr>
                      <wps:txbx>
                        <w:txbxContent>
                          <w:p w:rsidR="002775F4" w:rsidRPr="002470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leraar</w:t>
                            </w:r>
                            <w:r w:rsidRPr="002470EC">
                              <w:rPr>
                                <w:rFonts w:ascii="Arial" w:hAnsi="Arial" w:cs="Arial"/>
                                <w:b/>
                              </w:rPr>
                              <w:t>niveau</w:t>
                            </w:r>
                          </w:p>
                          <w:p w:rsidR="002775F4" w:rsidRPr="0078506E" w:rsidRDefault="002775F4" w:rsidP="002775F4">
                            <w:pPr>
                              <w:rPr>
                                <w:rFonts w:ascii="Arial" w:hAnsi="Arial" w:cs="Arial"/>
                              </w:rPr>
                            </w:pPr>
                            <w:r w:rsidRPr="00170CA9">
                              <w:rPr>
                                <w:rFonts w:ascii="Arial" w:hAnsi="Arial" w:cs="Arial"/>
                                <w:b/>
                              </w:rPr>
                              <w:t>chrijving</w:t>
                            </w:r>
                            <w:r>
                              <w:rPr>
                                <w:rFonts w:ascii="Arial" w:hAnsi="Arial" w:cs="Arial"/>
                                <w:b/>
                              </w:rPr>
                              <w:t xml:space="preserve">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5447CB" id="AutoShape 100" o:spid="_x0000_s1067" style="position:absolute;margin-left:-4.15pt;margin-top:1.85pt;width:210pt;height:23.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5IOgIAAHgEAAAOAAAAZHJzL2Uyb0RvYy54bWysVNtuEzEQfUfiHyy/070oSemqm6pKKUIq&#10;UFH4AMf2Zg1ejxk72ZSvZ+xsSwI8IbSSNeOxz5w5M97Lq/1g2U5jMOBaXp2VnGknQRm3afmXz7ev&#10;XnMWonBKWHC65Y868KvlyxeXo290DT1YpZERiAvN6Fvex+ibogiy14MIZ+C1o2AHOIhILm4KhWIk&#10;9MEWdVkuihFQeQSpQ6Ddm0OQLzN+12kZP3Zd0JHZlhO3mFfM6zqtxfJSNBsUvjdyoiH+gcUgjKOk&#10;z1A3Igq2RfMH1GAkQoAunkkYCug6I3Wugaqpyt+qeeiF17kWEif4Z5nC/4OVH3b3yIxqeT0jfZwY&#10;qEnX2wg5N6vKLNHoQ0MnH/w9piKDvwP5LTAHq164jb5GhLHXQhGxKklanFxITqCrbD2+B0X4gvCz&#10;WvsOhwRIOrB9bsrjc1P0PjJJm/VicV4SDSYpVl/M6/N5TiGap9seQ3yrYWDJaDnC1qlP1PmcQuzu&#10;QsydUVN1Qn3lrBss9XknLKsWlGBCnA4XonnCzOWCNerWWJsd3KxXFhldJaHm6Zsuh+Nj1rGRxKiJ&#10;eqZxEgzHGOVN+v6GkQvJA5q0feNUtqMw9mATTesmsZO+aehDE/frfW7oLLciba1BPZL8CIfxp+dK&#10;Rg/4g7ORRr/l4ftWoObMvnPUwotqlmYhZmc2P6/JwePI+jginCSolkfODuYqHt7X1qPZ9JSpygo4&#10;SGPVmfg0HwdWE38ab7JO3s+xn0/9+mEsfwIAAP//AwBQSwMEFAAGAAgAAAAhAGsEDiTbAAAABwEA&#10;AA8AAABkcnMvZG93bnJldi54bWxMjsFOwzAQRO9I/IO1SNxaOy3QKGRToRY+oGkv3Jx4G0fEdrDd&#10;Jv17zAluM5rRzCu3sxnYlXzonUXIlgIY2dap3nYIp+PHIgcWorRKDs4Swo0CbKv7u1IWyk32QNc6&#10;diyN2FBIBB3jWHAeWk1GhqUbyabs7LyRMVnfceXllMbNwFdCvHAje5setBxpp6n9qi8GYa8/xfdO&#10;Zod6c25uftr376e8Rnx8mN9egUWa418ZfvETOlSJqXEXqwIbEBb5OjUR1htgKX7KsiQahGexAl6V&#10;/D9/9QMAAP//AwBQSwECLQAUAAYACAAAACEAtoM4kv4AAADhAQAAEwAAAAAAAAAAAAAAAAAAAAAA&#10;W0NvbnRlbnRfVHlwZXNdLnhtbFBLAQItABQABgAIAAAAIQA4/SH/1gAAAJQBAAALAAAAAAAAAAAA&#10;AAAAAC8BAABfcmVscy8ucmVsc1BLAQItABQABgAIAAAAIQDtiB5IOgIAAHgEAAAOAAAAAAAAAAAA&#10;AAAAAC4CAABkcnMvZTJvRG9jLnhtbFBLAQItABQABgAIAAAAIQBrBA4k2wAAAAcBAAAPAAAAAAAA&#10;AAAAAAAAAJQEAABkcnMvZG93bnJldi54bWxQSwUGAAAAAAQABADzAAAAnAUAAAAA&#10;" fillcolor="#a5a5a5" strokecolor="#0d0d0d" strokeweight="1pt">
                <v:textbox>
                  <w:txbxContent>
                    <w:p w:rsidR="002775F4" w:rsidRPr="002470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leraar</w:t>
                      </w:r>
                      <w:r w:rsidRPr="002470EC">
                        <w:rPr>
                          <w:rFonts w:ascii="Arial" w:hAnsi="Arial" w:cs="Arial"/>
                          <w:b/>
                        </w:rPr>
                        <w:t>niveau</w:t>
                      </w:r>
                    </w:p>
                    <w:p w:rsidR="002775F4" w:rsidRPr="0078506E" w:rsidRDefault="002775F4" w:rsidP="002775F4">
                      <w:pPr>
                        <w:rPr>
                          <w:rFonts w:ascii="Arial" w:hAnsi="Arial" w:cs="Arial"/>
                        </w:rPr>
                      </w:pPr>
                      <w:r w:rsidRPr="00170CA9">
                        <w:rPr>
                          <w:rFonts w:ascii="Arial" w:hAnsi="Arial" w:cs="Arial"/>
                          <w:b/>
                        </w:rPr>
                        <w:t>chrijving</w:t>
                      </w:r>
                      <w:r>
                        <w:rPr>
                          <w:rFonts w:ascii="Arial" w:hAnsi="Arial" w:cs="Arial"/>
                          <w:b/>
                        </w:rPr>
                        <w:t xml:space="preserve"> 1.</w:t>
                      </w:r>
                      <w:r w:rsidRPr="00170CA9">
                        <w:rPr>
                          <w:rFonts w:ascii="Arial" w:hAnsi="Arial" w:cs="Arial"/>
                          <w:b/>
                        </w:rPr>
                        <w:t xml:space="preserve"> 1</w:t>
                      </w:r>
                      <w:r>
                        <w:rPr>
                          <w:rFonts w:ascii="Arial" w:hAnsi="Arial" w:cs="Arial"/>
                        </w:rPr>
                        <w:t>.</w:t>
                      </w:r>
                    </w:p>
                  </w:txbxContent>
                </v:textbox>
              </v:roundrect>
            </w:pict>
          </mc:Fallback>
        </mc:AlternateContent>
      </w:r>
    </w:p>
    <w:p w:rsidR="002775F4" w:rsidRDefault="002775F4" w:rsidP="002775F4">
      <w:pPr>
        <w:rPr>
          <w:rFonts w:ascii="Arial" w:hAnsi="Arial" w:cs="Arial"/>
        </w:rPr>
      </w:pPr>
    </w:p>
    <w:tbl>
      <w:tblPr>
        <w:tblW w:w="0" w:type="auto"/>
        <w:tblLook w:val="04A0" w:firstRow="1" w:lastRow="0" w:firstColumn="1" w:lastColumn="0" w:noHBand="0" w:noVBand="1"/>
      </w:tblPr>
      <w:tblGrid>
        <w:gridCol w:w="9072"/>
      </w:tblGrid>
      <w:tr w:rsidR="002775F4" w:rsidTr="00D70143">
        <w:tc>
          <w:tcPr>
            <w:tcW w:w="9210"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3.3</w:t>
                  </w:r>
                </w:p>
              </w:tc>
              <w:tc>
                <w:tcPr>
                  <w:tcW w:w="8304" w:type="dxa"/>
                </w:tcPr>
                <w:p w:rsidR="002775F4" w:rsidRPr="00563576" w:rsidRDefault="002775F4" w:rsidP="00D70143">
                  <w:pPr>
                    <w:rPr>
                      <w:rFonts w:ascii="Arial" w:hAnsi="Arial" w:cs="Arial"/>
                    </w:rPr>
                  </w:pPr>
                  <w:r w:rsidRPr="00563576">
                    <w:rPr>
                      <w:rFonts w:ascii="Arial" w:hAnsi="Arial" w:cs="Arial"/>
                    </w:rPr>
                    <w:t>De leraar werkt op respectvolle wijze samen met collega’s en leerlingen.</w:t>
                  </w:r>
                </w:p>
              </w:tc>
            </w:tr>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3.4</w:t>
                  </w:r>
                </w:p>
              </w:tc>
              <w:tc>
                <w:tcPr>
                  <w:tcW w:w="8304" w:type="dxa"/>
                </w:tcPr>
                <w:p w:rsidR="002775F4" w:rsidRPr="00563576" w:rsidRDefault="002775F4" w:rsidP="00D70143">
                  <w:pPr>
                    <w:rPr>
                      <w:rFonts w:ascii="Arial" w:hAnsi="Arial" w:cs="Arial"/>
                    </w:rPr>
                  </w:pPr>
                  <w:r w:rsidRPr="00563576">
                    <w:rPr>
                      <w:rFonts w:ascii="Arial" w:hAnsi="Arial" w:cs="Arial"/>
                    </w:rPr>
                    <w:t xml:space="preserve">De leraar geeft </w:t>
                  </w:r>
                  <w:r>
                    <w:rPr>
                      <w:rFonts w:ascii="Arial" w:hAnsi="Arial" w:cs="Arial"/>
                    </w:rPr>
                    <w:t xml:space="preserve"> </w:t>
                  </w:r>
                  <w:r w:rsidRPr="00563576">
                    <w:rPr>
                      <w:rFonts w:ascii="Arial" w:hAnsi="Arial" w:cs="Arial"/>
                    </w:rPr>
                    <w:t xml:space="preserve">samen met collega’s vorm aan de taak of leertaken, zoals deze in de school zijn afgesproken. </w:t>
                  </w:r>
                </w:p>
              </w:tc>
            </w:tr>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3.5</w:t>
                  </w:r>
                </w:p>
              </w:tc>
              <w:tc>
                <w:tcPr>
                  <w:tcW w:w="8304" w:type="dxa"/>
                </w:tcPr>
                <w:p w:rsidR="002775F4" w:rsidRPr="00563576" w:rsidRDefault="002775F4" w:rsidP="00D70143">
                  <w:pPr>
                    <w:rPr>
                      <w:rFonts w:ascii="Arial" w:hAnsi="Arial" w:cs="Arial"/>
                    </w:rPr>
                  </w:pPr>
                  <w:r w:rsidRPr="00563576">
                    <w:rPr>
                      <w:rFonts w:ascii="Arial" w:hAnsi="Arial" w:cs="Arial"/>
                    </w:rPr>
                    <w:t xml:space="preserve">De leraar </w:t>
                  </w:r>
                  <w:r w:rsidRPr="00B20C2A">
                    <w:rPr>
                      <w:rFonts w:ascii="Arial" w:hAnsi="Arial" w:cs="Arial"/>
                    </w:rPr>
                    <w:t>kan</w:t>
                  </w:r>
                  <w:r w:rsidRPr="00563576">
                    <w:rPr>
                      <w:rFonts w:ascii="Arial" w:hAnsi="Arial" w:cs="Arial"/>
                      <w:color w:val="FF0000"/>
                    </w:rPr>
                    <w:t xml:space="preserve"> </w:t>
                  </w:r>
                  <w:r w:rsidRPr="00563576">
                    <w:rPr>
                      <w:rFonts w:ascii="Arial" w:hAnsi="Arial" w:cs="Arial"/>
                    </w:rPr>
                    <w:t>verschillende vormen en niveaus van samenwerken toepassen.</w:t>
                  </w:r>
                </w:p>
              </w:tc>
            </w:tr>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3.6</w:t>
                  </w:r>
                </w:p>
              </w:tc>
              <w:tc>
                <w:tcPr>
                  <w:tcW w:w="8304" w:type="dxa"/>
                </w:tcPr>
                <w:p w:rsidR="002775F4" w:rsidRPr="00563576" w:rsidRDefault="002775F4" w:rsidP="00D70143">
                  <w:pPr>
                    <w:rPr>
                      <w:rFonts w:ascii="Arial" w:hAnsi="Arial" w:cs="Arial"/>
                    </w:rPr>
                  </w:pPr>
                  <w:r w:rsidRPr="00563576">
                    <w:rPr>
                      <w:rFonts w:ascii="Arial" w:hAnsi="Arial" w:cs="Arial"/>
                    </w:rPr>
                    <w:t xml:space="preserve">De leraar schept een </w:t>
                  </w:r>
                  <w:r>
                    <w:rPr>
                      <w:rFonts w:ascii="Arial" w:hAnsi="Arial" w:cs="Arial"/>
                    </w:rPr>
                    <w:t xml:space="preserve">pedagogisch veilig </w:t>
                  </w:r>
                  <w:r w:rsidRPr="00563576">
                    <w:rPr>
                      <w:rFonts w:ascii="Arial" w:hAnsi="Arial" w:cs="Arial"/>
                    </w:rPr>
                    <w:t>klimaat voor samenwerking met de leerlingen en tussen de leerlingen onderling.</w:t>
                  </w:r>
                </w:p>
              </w:tc>
            </w:tr>
          </w:tbl>
          <w:p w:rsidR="002775F4" w:rsidRPr="00563576" w:rsidRDefault="002775F4" w:rsidP="00D70143">
            <w:pPr>
              <w:ind w:left="792"/>
              <w:contextualSpacing/>
              <w:rPr>
                <w:rFonts w:ascii="Arial" w:hAnsi="Arial" w:cs="Arial"/>
              </w:rPr>
            </w:pPr>
          </w:p>
        </w:tc>
      </w:tr>
    </w:tbl>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73952" behindDoc="0" locked="0" layoutInCell="1" allowOverlap="1" wp14:anchorId="3C76CA43" wp14:editId="343A3AA4">
                <wp:simplePos x="0" y="0"/>
                <wp:positionH relativeFrom="column">
                  <wp:posOffset>-52705</wp:posOffset>
                </wp:positionH>
                <wp:positionV relativeFrom="paragraph">
                  <wp:posOffset>156210</wp:posOffset>
                </wp:positionV>
                <wp:extent cx="1476375" cy="276225"/>
                <wp:effectExtent l="13970" t="13335" r="14605" b="34290"/>
                <wp:wrapNone/>
                <wp:docPr id="239"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7622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76CA43" id="AutoShape 101" o:spid="_x0000_s1068" style="position:absolute;margin-left:-4.15pt;margin-top:12.3pt;width:116.25pt;height:21.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9cm0QIAAN0FAAAOAAAAZHJzL2Uyb0RvYy54bWysVEtv2zAMvg/YfxB0X/1I4jxQp+iSdhjQ&#10;bsW6YWdFkm1tsqRJSpzu14+SnTRZexrmgyGK5MfHR/Hyat9KtOPWCa1KnF2kGHFFNROqLvG3r7fv&#10;Zhg5TxQjUite4ifu8NXy7ZvLzix4rhstGbcIQJRbdKbEjfdmkSSONrwl7kIbrkBZadsSD6KtE2ZJ&#10;B+itTPI0LZJOW2asptw5uF33SryM+FXFqf9cVY57JEsMufn4t/G/Cf9keUkWtSWmEXRIg/xDFi0R&#10;CoIeodbEE7S14gVUK6jVTlf+guo20VUlKI81QDVZ+lc1jw0xPNYCzXHm2Cb3/2Dpp92DRYKVOB/N&#10;MVKkBZKut17H2ChLs9CizrgFWD6aBxuKdOZO058OKb1qiKr5tbW6azhhkFi0T84cguDAFW26e80A&#10;nwB+7Na+sm0AhD6gfSTl6UgK33tE4TIbT4vRdIIRBV0+LfJ8ElJKyOLgbazzH7huUTiU2OqtYl+A&#10;+RiC7O6cj8ywoTrCfmBUtRJ43hGJsqIopgPiYAzYB8yBU3YrpERW++/CN7E1Ic+odAd8h4yGBvTX&#10;ztablbQIIpR4la+L+fshRu16t956ksIXgc48bq5vs/X6VY8seLzi8iIIVFEfkpNCIWAKujmb9/7I&#10;USI58N4TFic3Vhmykwp1oMmnh0BaiqPyLNGzqO7ULNIQn1eYjBvF4tkTIfszpCdVCMbjMx26qLee&#10;28eGdYiJQGY+G81hhTABb3Y0S4t0PsWIyBqWDfUWv0rJWYLjmyLLZ/0oSNOQnpG+7f0YDeZxpI7h&#10;o3SSWZzoMMT9Y/D7zT6+mnEeSAoTvtHsCWYcZiTMQNiJcGi0/Y1RB/ulxO7XlliOkfyoYEzm2Xgc&#10;FlIUxpNpDoI91WxONURRgCqxh+LjceX7JbY1VtQNRMpiiUqHt1sJH0p7zmoQYIfEuoZ9F5bUqRyt&#10;nrfy8g8AAAD//wMAUEsDBBQABgAIAAAAIQDlPBtd2gAAAAgBAAAPAAAAZHJzL2Rvd25yZXYueG1s&#10;TI/BTsMwEETvSPyDtUjcWqduFUUhTlVVIM4UPmAbb+2IeB1ipw1/jznBcTSjmTfNfvGDuNIU+8Aa&#10;NusCBHEXTM9Ww8f7y6oCEROywSEwafimCPv2/q7B2oQbv9H1lKzIJRxr1OBSGmspY+fIY1yHkTh7&#10;lzB5TFlOVpoJb7ncD1IVRSk99pwXHI50dNR9nmav4bnvZi4Xi/bgjl/bQDya8Kr148NyeAKRaEl/&#10;YfjFz+jQZqZzmNlEMWhYVduc1KB2JYjsK7VTIM4aymoDsm3k/wPtDwAAAP//AwBQSwECLQAUAAYA&#10;CAAAACEAtoM4kv4AAADhAQAAEwAAAAAAAAAAAAAAAAAAAAAAW0NvbnRlbnRfVHlwZXNdLnhtbFBL&#10;AQItABQABgAIAAAAIQA4/SH/1gAAAJQBAAALAAAAAAAAAAAAAAAAAC8BAABfcmVscy8ucmVsc1BL&#10;AQItABQABgAIAAAAIQDej9cm0QIAAN0FAAAOAAAAAAAAAAAAAAAAAC4CAABkcnMvZTJvRG9jLnht&#10;bFBLAQItABQABgAIAAAAIQDlPBtd2gAAAAgBAAAPAAAAAAAAAAAAAAAAACsFAABkcnMvZG93bnJl&#10;di54bWxQSwUGAAAAAAQABADzAAAAMgYAAAAA&#10;" fillcolor="#c2d69b" strokecolor="#c2d69b" strokeweight="1pt">
                <v:fill color2="#eaf1dd" angle="135" focus="50%" type="gradient"/>
                <v:shadow on="t" color="#4e6128" opacity=".5" offset="1pt"/>
                <v:textbo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rsidR="002775F4" w:rsidRDefault="002775F4" w:rsidP="002775F4">
      <w:pPr>
        <w:rPr>
          <w:rFonts w:ascii="Arial" w:hAnsi="Arial" w:cs="Arial"/>
        </w:rPr>
      </w:pPr>
    </w:p>
    <w:p w:rsidR="002775F4" w:rsidRPr="00FD44C2" w:rsidRDefault="002775F4" w:rsidP="002775F4">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Er zijn verplichte en facultatieve samenwerkingstaken. Ll. mogen altijd overleggen met de lk. of er bij taken samen gewerkt mag worden. Soms wordt er ook groepsoverstijgend gewerkt. Dit laatste vindt vooral plaats bij thema’s.</w:t>
            </w: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74976" behindDoc="0" locked="0" layoutInCell="1" allowOverlap="1" wp14:anchorId="38E8784D" wp14:editId="495BE9D4">
                <wp:simplePos x="0" y="0"/>
                <wp:positionH relativeFrom="column">
                  <wp:posOffset>-52705</wp:posOffset>
                </wp:positionH>
                <wp:positionV relativeFrom="paragraph">
                  <wp:posOffset>22860</wp:posOffset>
                </wp:positionV>
                <wp:extent cx="2225040" cy="276225"/>
                <wp:effectExtent l="13970" t="13335" r="18415" b="34290"/>
                <wp:wrapNone/>
                <wp:docPr id="238"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2762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E8784D" id="AutoShape 102" o:spid="_x0000_s1069" style="position:absolute;margin-left:-4.15pt;margin-top:1.8pt;width:175.2pt;height:2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N30AIAAN0FAAAOAAAAZHJzL2Uyb0RvYy54bWysVEtv2zAMvg/YfxB0X/3IO6hTtE0zDGi3&#10;Yt2wsyLJtjZZ0iQlTvfrR8l2lqw9DfPBEEXx4+MjeXl1aCTac+uEVgXOLlKMuKKaCVUV+OuXzbs5&#10;Rs4TxYjUihf4mTt8tXr75rI1S57rWkvGLQIQ5ZatKXDtvVkmiaM1b4i70IYrUJbaNsSDaKuEWdIC&#10;eiOTPE2nSastM1ZT7hzcrjslXkX8suTUfypLxz2SBYbYfPzb+N+Gf7K6JMvKElML2odB/iGKhggF&#10;To9Qa+IJ2lnxAqoR1GqnS39BdZPoshSUxxwgmyz9K5unmhgec4HiOHMsk/t/sPTj/tEiwQqcj4Aq&#10;RRog6XrndfSNsjQPJWqNW8LLJ/NoQ5LO3Gv6wyGlb2uiKn5trW5rThgEloX3yZlBEByYom37oBng&#10;E8CP1TqUtgmAUAd0iKQ8H0nhB48oXOZ5PknHwB0FXT6bghhdkOVgbazz77luUDgU2OqdYp+B+eiC&#10;7O+dj8ywPjvCvmNUNhJ43hOJsul0OusR+8cJWQ6YPadsI6REVvtvwtexNCHOqHQDvkNGQwG6a2er&#10;7a20CDwUeDG5Ga0HH5XrzLrXkxS+CHRmsb65m2y6UkJPnVlkweIVkxdOIItqCE4KhYApoGe+6OyR&#10;o0Ry4P3oxZKYZYhOKtSCJp8NjrQUR+VZoGde3emzSEMcr9AZd4rFsydCdmcIT6rgjMcx7auod57b&#10;p5q1iIlAZj4fLaAvmYCZHc3TabqYYURkBcuGeotfpeQswHw82ky7chFpatIx0pU9dCp0c0dVPB/d&#10;R+kkstjRoYm7YfCH7SFOzXg0zMdWs2foceiR0ANhJ8Kh1vYXRi3slwK7nztiOUbyg4I2WWTj0NQ+&#10;CuPJLAfBnmq2pxqiKEAV2EPy8XjruyW2M1ZUNXjKYhMpHWa3FH4Ywi6qfiJhh8S8+n0XltSpHF/9&#10;2cqr3wAAAP//AwBQSwMEFAAGAAgAAAAhAC8A4ercAAAABwEAAA8AAABkcnMvZG93bnJldi54bWxM&#10;jsFOwzAQRO9I/QdrK3FBrZOmKiFkU1VIIHFCpIizGy9JVHudxm4b/h5zguNoRm9euZ2sERcafe8Y&#10;IV0mIIgbp3tuET72z4schA+KtTKOCeGbPGyr2U2pCu2u/E6XOrQiQtgXCqELYSik9E1HVvmlG4hj&#10;9+VGq0KMYyv1qK4Rbo1cJclGWtVzfOjUQE8dNcf6bBHYmJecd/vXN66HO/pMH5KTCYi382n3CCLQ&#10;FP7G8Ksf1aGKTgd3Zu2FQVjkWVwiZBsQsc7WqxTEAWF9n4KsSvnfv/oBAAD//wMAUEsBAi0AFAAG&#10;AAgAAAAhALaDOJL+AAAA4QEAABMAAAAAAAAAAAAAAAAAAAAAAFtDb250ZW50X1R5cGVzXS54bWxQ&#10;SwECLQAUAAYACAAAACEAOP0h/9YAAACUAQAACwAAAAAAAAAAAAAAAAAvAQAAX3JlbHMvLnJlbHNQ&#10;SwECLQAUAAYACAAAACEArsVTd9ACAADdBQAADgAAAAAAAAAAAAAAAAAuAgAAZHJzL2Uyb0RvYy54&#10;bWxQSwECLQAUAAYACAAAACEALwDh6twAAAAHAQAADwAAAAAAAAAAAAAAAAAqBQAAZHJzL2Rvd25y&#10;ZXYueG1sUEsFBgAAAAAEAAQA8wAAADMGAAAAAA==&#10;" fillcolor="#95b3d7" strokecolor="#95b3d7" strokeweight="1pt">
                <v:fill color2="#dbe5f1" angle="135" focus="50%" type="gradient"/>
                <v:shadow on="t" color="#243f60" opacity=".5" offset="1pt"/>
                <v:textbo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v:textbox>
              </v:roundrect>
            </w:pict>
          </mc:Fallback>
        </mc:AlternateContent>
      </w:r>
    </w:p>
    <w:p w:rsidR="002775F4" w:rsidRDefault="002775F4" w:rsidP="002775F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We hebben gezien dat het team het samen werken en het samenwerken van de kinderen aanmoedigt. Het komt voor in allerlei onderwijssituaties en bij huishoudelijke taken.</w:t>
            </w: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w:lastRenderedPageBreak/>
        <mc:AlternateContent>
          <mc:Choice Requires="wps">
            <w:drawing>
              <wp:anchor distT="0" distB="0" distL="114300" distR="114300" simplePos="0" relativeHeight="251777024" behindDoc="0" locked="0" layoutInCell="1" allowOverlap="1" wp14:anchorId="66264B45" wp14:editId="66228D6D">
                <wp:simplePos x="0" y="0"/>
                <wp:positionH relativeFrom="column">
                  <wp:posOffset>-52705</wp:posOffset>
                </wp:positionH>
                <wp:positionV relativeFrom="paragraph">
                  <wp:posOffset>23495</wp:posOffset>
                </wp:positionV>
                <wp:extent cx="2667000" cy="295275"/>
                <wp:effectExtent l="13970" t="13970" r="14605" b="14605"/>
                <wp:wrapNone/>
                <wp:docPr id="23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95275"/>
                        </a:xfrm>
                        <a:prstGeom prst="roundRect">
                          <a:avLst>
                            <a:gd name="adj" fmla="val 16667"/>
                          </a:avLst>
                        </a:prstGeom>
                        <a:solidFill>
                          <a:srgbClr val="A5A5A5"/>
                        </a:solidFill>
                        <a:ln w="12700">
                          <a:solidFill>
                            <a:srgbClr val="0D0D0D"/>
                          </a:solidFill>
                          <a:round/>
                          <a:headEnd/>
                          <a:tailEnd/>
                        </a:ln>
                      </wps:spPr>
                      <wps:txbx>
                        <w:txbxContent>
                          <w:p w:rsidR="002775F4" w:rsidRPr="002470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school</w:t>
                            </w:r>
                            <w:r w:rsidRPr="002470EC">
                              <w:rPr>
                                <w:rFonts w:ascii="Arial" w:hAnsi="Arial" w:cs="Arial"/>
                                <w:b/>
                              </w:rPr>
                              <w:t>niveau</w:t>
                            </w:r>
                          </w:p>
                          <w:p w:rsidR="002775F4" w:rsidRPr="0078506E" w:rsidRDefault="002775F4" w:rsidP="002775F4">
                            <w:pPr>
                              <w:rPr>
                                <w:rFonts w:ascii="Arial" w:hAnsi="Arial" w:cs="Arial"/>
                              </w:rPr>
                            </w:pPr>
                            <w:r w:rsidRPr="00170CA9">
                              <w:rPr>
                                <w:rFonts w:ascii="Arial" w:hAnsi="Arial" w:cs="Arial"/>
                                <w:b/>
                              </w:rPr>
                              <w:t>chrijving</w:t>
                            </w:r>
                            <w:r>
                              <w:rPr>
                                <w:rFonts w:ascii="Arial" w:hAnsi="Arial" w:cs="Arial"/>
                                <w:b/>
                              </w:rPr>
                              <w:t xml:space="preserve">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264B45" id="AutoShape 104" o:spid="_x0000_s1070" style="position:absolute;margin-left:-4.15pt;margin-top:1.85pt;width:210pt;height:23.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SOQIAAHgEAAAOAAAAZHJzL2Uyb0RvYy54bWysVNtu1DAQfUfiHyy/s7mwFxo1W1UtRUgF&#10;Kgof4LWdjcHxGNu7yfbrGTvZZQs8IRTJmvHYZ2bOGefyaug02UvnFZiaFrOcEmk4CGW2Nf365e7V&#10;G0p8YEYwDUbW9CA9vVq/fHHZ20qW0IIW0hEEMb7qbU3bEGyVZZ63smN+BlYaDDbgOhbQddtMONYj&#10;eqezMs+XWQ9OWAdceo+7t2OQrhN+00gePjWNl4HommJtIa0urZu4ZutLVm0ds63iUxnsH6romDKY&#10;9AR1ywIjO6f+gOoUd+ChCTMOXQZNo7hMPWA3Rf5bN48tszL1guR4e6LJ/z9Y/nH/4IgSNS1frygx&#10;rEORrncBUm5S5PNIUW99hScf7YOLTXp7D/y7JwZuWma28to56FvJBBZWxPPZswvR8XiVbPoPIBCf&#10;IX5ia2hcFwGRBzIkUQ4nUeQQCMfNcrlc5TlqxzFWXizK1SKlYNXxtnU+vJPQkWjU1MHOiM+ofErB&#10;9vc+JGXE1B0T3yhpOo0675kmxRITTIjT4YxVR8zULmgl7pTWyXHbzY12BK8iUYv4TZf9+TFtSI9k&#10;lFh6KuNZ0J9j5Lfx+xtGaiQNaOT2rRHJDkzp0cYytZnIjvyOOoVhMyRB5yfpNiAOSL+DcfzxuaLR&#10;gnuipMfRr6n/sWNOUqLfG5TwopjP41tJznyxKtFx55HNeYQZjlA1DZSM5k0Y39fOOrVtMVORGDAQ&#10;x6pR4TgfY1VT/TjeaD17P+d+OvXrh7H+CQAA//8DAFBLAwQUAAYACAAAACEAawQOJNsAAAAHAQAA&#10;DwAAAGRycy9kb3ducmV2LnhtbEyOwU7DMBBE70j8g7VI3Fo7LdAoZFOhFj6gaS/cnHgbR8R2sN0m&#10;/XvMCW4zmtHMK7ezGdiVfOidRciWAhjZ1qnedgin48ciBxaitEoOzhLCjQJsq/u7UhbKTfZA1zp2&#10;LI3YUEgEHeNYcB5aTUaGpRvJpuzsvJExWd9x5eWUxs3AV0K8cCN7mx60HGmnqf2qLwZhrz/F905m&#10;h3pzbm5+2vfvp7xGfHyY316BRZrjXxl+8RM6VImpcRerAhsQFvk6NRHWG2ApfsqyJBqEZ7ECXpX8&#10;P3/1AwAA//8DAFBLAQItABQABgAIAAAAIQC2gziS/gAAAOEBAAATAAAAAAAAAAAAAAAAAAAAAABb&#10;Q29udGVudF9UeXBlc10ueG1sUEsBAi0AFAAGAAgAAAAhADj9If/WAAAAlAEAAAsAAAAAAAAAAAAA&#10;AAAALwEAAF9yZWxzLy5yZWxzUEsBAi0AFAAGAAgAAAAhAEoiD5I5AgAAeAQAAA4AAAAAAAAAAAAA&#10;AAAALgIAAGRycy9lMm9Eb2MueG1sUEsBAi0AFAAGAAgAAAAhAGsEDiTbAAAABwEAAA8AAAAAAAAA&#10;AAAAAAAAkwQAAGRycy9kb3ducmV2LnhtbFBLBQYAAAAABAAEAPMAAACbBQAAAAA=&#10;" fillcolor="#a5a5a5" strokecolor="#0d0d0d" strokeweight="1pt">
                <v:textbox>
                  <w:txbxContent>
                    <w:p w:rsidR="002775F4" w:rsidRPr="002470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school</w:t>
                      </w:r>
                      <w:r w:rsidRPr="002470EC">
                        <w:rPr>
                          <w:rFonts w:ascii="Arial" w:hAnsi="Arial" w:cs="Arial"/>
                          <w:b/>
                        </w:rPr>
                        <w:t>niveau</w:t>
                      </w:r>
                    </w:p>
                    <w:p w:rsidR="002775F4" w:rsidRPr="0078506E" w:rsidRDefault="002775F4" w:rsidP="002775F4">
                      <w:pPr>
                        <w:rPr>
                          <w:rFonts w:ascii="Arial" w:hAnsi="Arial" w:cs="Arial"/>
                        </w:rPr>
                      </w:pPr>
                      <w:r w:rsidRPr="00170CA9">
                        <w:rPr>
                          <w:rFonts w:ascii="Arial" w:hAnsi="Arial" w:cs="Arial"/>
                          <w:b/>
                        </w:rPr>
                        <w:t>chrijving</w:t>
                      </w:r>
                      <w:r>
                        <w:rPr>
                          <w:rFonts w:ascii="Arial" w:hAnsi="Arial" w:cs="Arial"/>
                          <w:b/>
                        </w:rPr>
                        <w:t xml:space="preserve"> 1.</w:t>
                      </w:r>
                      <w:r w:rsidRPr="00170CA9">
                        <w:rPr>
                          <w:rFonts w:ascii="Arial" w:hAnsi="Arial" w:cs="Arial"/>
                          <w:b/>
                        </w:rPr>
                        <w:t xml:space="preserve"> 1</w:t>
                      </w:r>
                      <w:r>
                        <w:rPr>
                          <w:rFonts w:ascii="Arial" w:hAnsi="Arial" w:cs="Arial"/>
                        </w:rPr>
                        <w:t>.</w:t>
                      </w:r>
                    </w:p>
                  </w:txbxContent>
                </v:textbox>
              </v:roundrect>
            </w:pict>
          </mc:Fallback>
        </mc:AlternateContent>
      </w:r>
    </w:p>
    <w:p w:rsidR="002775F4" w:rsidRDefault="002775F4" w:rsidP="002775F4">
      <w:pPr>
        <w:rPr>
          <w:rFonts w:ascii="Arial" w:hAnsi="Arial" w:cs="Arial"/>
        </w:rPr>
      </w:pPr>
    </w:p>
    <w:tbl>
      <w:tblPr>
        <w:tblW w:w="0" w:type="auto"/>
        <w:tblLook w:val="04A0" w:firstRow="1" w:lastRow="0" w:firstColumn="1" w:lastColumn="0" w:noHBand="0" w:noVBand="1"/>
      </w:tblPr>
      <w:tblGrid>
        <w:gridCol w:w="9072"/>
      </w:tblGrid>
      <w:tr w:rsidR="002775F4" w:rsidTr="00D70143">
        <w:tc>
          <w:tcPr>
            <w:tcW w:w="9210"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3.7</w:t>
                  </w:r>
                </w:p>
              </w:tc>
              <w:tc>
                <w:tcPr>
                  <w:tcW w:w="8304" w:type="dxa"/>
                </w:tcPr>
                <w:p w:rsidR="002775F4" w:rsidRPr="00B20C2A" w:rsidRDefault="002775F4" w:rsidP="00D70143">
                  <w:pPr>
                    <w:rPr>
                      <w:rFonts w:ascii="Arial" w:hAnsi="Arial" w:cs="Arial"/>
                    </w:rPr>
                  </w:pPr>
                  <w:r w:rsidRPr="00B20C2A">
                    <w:rPr>
                      <w:rFonts w:ascii="Arial" w:hAnsi="Arial" w:cs="Arial"/>
                    </w:rPr>
                    <w:t xml:space="preserve">De school is een leefgemeenschap waarbinnen leerlingen, leraren en </w:t>
                  </w:r>
                  <w:r>
                    <w:rPr>
                      <w:rFonts w:ascii="Arial" w:hAnsi="Arial" w:cs="Arial"/>
                    </w:rPr>
                    <w:t xml:space="preserve">overige medewerkers </w:t>
                  </w:r>
                  <w:r w:rsidRPr="00B20C2A">
                    <w:rPr>
                      <w:rFonts w:ascii="Arial" w:hAnsi="Arial" w:cs="Arial"/>
                    </w:rPr>
                    <w:t>op een zichtbare wijze samen leven en werken.</w:t>
                  </w:r>
                </w:p>
              </w:tc>
            </w:tr>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3.8</w:t>
                  </w:r>
                </w:p>
              </w:tc>
              <w:tc>
                <w:tcPr>
                  <w:tcW w:w="8304" w:type="dxa"/>
                </w:tcPr>
                <w:p w:rsidR="002775F4" w:rsidRPr="00B20C2A" w:rsidRDefault="002775F4" w:rsidP="00D70143">
                  <w:pPr>
                    <w:rPr>
                      <w:rFonts w:ascii="Arial" w:hAnsi="Arial" w:cs="Arial"/>
                    </w:rPr>
                  </w:pPr>
                  <w:r w:rsidRPr="00B20C2A">
                    <w:rPr>
                      <w:rFonts w:ascii="Arial" w:hAnsi="Arial" w:cs="Arial"/>
                    </w:rPr>
                    <w:t>De school is een leerplek waar leerlingen en leraren al samenwerkend van en met elkaar leren.</w:t>
                  </w:r>
                </w:p>
              </w:tc>
            </w:tr>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3.9</w:t>
                  </w:r>
                </w:p>
              </w:tc>
              <w:tc>
                <w:tcPr>
                  <w:tcW w:w="8304" w:type="dxa"/>
                </w:tcPr>
                <w:p w:rsidR="002775F4" w:rsidRPr="000706C6" w:rsidRDefault="002775F4" w:rsidP="00D70143">
                  <w:pPr>
                    <w:rPr>
                      <w:rFonts w:ascii="Arial" w:hAnsi="Arial" w:cs="Arial"/>
                      <w:i/>
                      <w:color w:val="00B050"/>
                    </w:rPr>
                  </w:pPr>
                  <w:r w:rsidRPr="00B20C2A">
                    <w:rPr>
                      <w:rFonts w:ascii="Arial" w:hAnsi="Arial" w:cs="Arial"/>
                    </w:rPr>
                    <w:t xml:space="preserve">De school is een </w:t>
                  </w:r>
                  <w:r>
                    <w:rPr>
                      <w:rFonts w:ascii="Arial" w:hAnsi="Arial" w:cs="Arial"/>
                    </w:rPr>
                    <w:t xml:space="preserve">veilige </w:t>
                  </w:r>
                  <w:r w:rsidRPr="00B20C2A">
                    <w:rPr>
                      <w:rFonts w:ascii="Arial" w:hAnsi="Arial" w:cs="Arial"/>
                    </w:rPr>
                    <w:t xml:space="preserve">oefenplek voor democratisering en socialisering. </w:t>
                  </w:r>
                  <w:r>
                    <w:rPr>
                      <w:rFonts w:ascii="Arial" w:hAnsi="Arial" w:cs="Arial"/>
                      <w:color w:val="00B050"/>
                    </w:rPr>
                    <w:t xml:space="preserve"> </w:t>
                  </w:r>
                </w:p>
              </w:tc>
            </w:tr>
          </w:tbl>
          <w:p w:rsidR="002775F4" w:rsidRPr="00563576" w:rsidRDefault="002775F4" w:rsidP="00D70143">
            <w:pPr>
              <w:ind w:left="792"/>
              <w:contextualSpacing/>
              <w:rPr>
                <w:rFonts w:ascii="Arial" w:hAnsi="Arial" w:cs="Arial"/>
              </w:rPr>
            </w:pPr>
          </w:p>
        </w:tc>
      </w:tr>
    </w:tbl>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78048" behindDoc="0" locked="0" layoutInCell="1" allowOverlap="1" wp14:anchorId="569875FF" wp14:editId="31F3AAF4">
                <wp:simplePos x="0" y="0"/>
                <wp:positionH relativeFrom="column">
                  <wp:posOffset>-52705</wp:posOffset>
                </wp:positionH>
                <wp:positionV relativeFrom="paragraph">
                  <wp:posOffset>156210</wp:posOffset>
                </wp:positionV>
                <wp:extent cx="1476375" cy="276225"/>
                <wp:effectExtent l="13970" t="13335" r="14605" b="34290"/>
                <wp:wrapNone/>
                <wp:docPr id="236"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7622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9875FF" id="AutoShape 105" o:spid="_x0000_s1071" style="position:absolute;margin-left:-4.15pt;margin-top:12.3pt;width:116.25pt;height:21.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Yi0gIAAN0FAAAOAAAAZHJzL2Uyb0RvYy54bWysVE2P0zAQvSPxHyzf2Xy0TT+06WppdxHS&#10;AisWxNm1ncTg2MZ2m5Zfz9hJS8vuCdFDZWc8b97Mm5nrm30r0Y5bJ7QqcXaVYsQV1UyousRfv9y/&#10;mWHkPFGMSK14iQ/c4Zvl61fXnVnwXDdaMm4RgCi36EyJG+/NIkkcbXhL3JU2XIGx0rYlHq62Tpgl&#10;HaC3MsnTtEg6bZmxmnLn4Ou6N+JlxK8qTv2nqnLcI1li4Objv43/m/CfLK/JorbENIIONMg/sGiJ&#10;UBD0BLUmnqCtFc+gWkGtdrryV1S3ia4qQXnMAbLJ0r+yeWqI4TEXKI4zpzK5/wdLP+4eLRKsxPmo&#10;wEiRFkS63XodY6MsnYQSdcYt4OWTebQhSWceNP3hkNKrhqia31qru4YTBsSy8D65cAgXB65o033Q&#10;DPAJ4Mdq7SvbBkCoA9pHUQ4nUfjeIwofs/G0GE0nGFGw5dMizyOlhCyO3sY6/47rFoVDia3eKvYZ&#10;lI8hyO7B+agMG7Ij7DtGVStB5x2RKCuKYhpJk8XwGLCPmIOm7F5Iiaz234RvYmkCz2h0R3yHjIYC&#10;9J+drTcraRFEKPEqXxfzt0OM2vVu/etJCr8IdOFxd3ufrdcvemTB4wWXZ0Egi/pITgqFQCmo5mze&#10;+yNHieSgey9Y7NyYZWAnFerAkk+PgbQUJ+MF0Yuo7vxZlCGOV+iMO8Xi2RMh+zPQkyoE43FMhyrq&#10;ref2qWEdYiKImc9Gc1ghTMDMjmZpkc6nGBFZw7Kh3uIXJbkgOL4rsnzWt4I0DekV6cseOhW6uZcq&#10;nk/h4+2MWezo0MT9MPj9Zh+nZnyaj41mB+hx6JHQA2EnwqHR9hdGHeyXErufW2I5RvK9gjaZZ+Nx&#10;WEjxMp5Mc7jYc8vm3EIUBagSe0g+Hle+X2JbY0XdQKQspqh0mN1K+OMQ9qyGiYQdEvMa9l1YUuf3&#10;+OrPVl7+BgAA//8DAFBLAwQUAAYACAAAACEA5TwbXdoAAAAIAQAADwAAAGRycy9kb3ducmV2Lnht&#10;bEyPwU7DMBBE70j8g7VI3FqnbhVFIU5VVSDOFD5gG2/tiHgdYqcNf485wXE0o5k3zX7xg7jSFPvA&#10;GjbrAgRxF0zPVsPH+8uqAhETssEhMGn4pgj79v6uwdqEG7/R9ZSsyCUca9TgUhprKWPnyGNch5E4&#10;e5cweUxZTlaaCW+53A9SFUUpPfacFxyOdHTUfZ5mr+G572YuF4v24I5f20A8mvCq9ePDcngCkWhJ&#10;f2H4xc/o0Gamc5jZRDFoWFXbnNSgdiWI7Cu1UyDOGspqA7Jt5P8D7Q8AAAD//wMAUEsBAi0AFAAG&#10;AAgAAAAhALaDOJL+AAAA4QEAABMAAAAAAAAAAAAAAAAAAAAAAFtDb250ZW50X1R5cGVzXS54bWxQ&#10;SwECLQAUAAYACAAAACEAOP0h/9YAAACUAQAACwAAAAAAAAAAAAAAAAAvAQAAX3JlbHMvLnJlbHNQ&#10;SwECLQAUAAYACAAAACEASW4GItICAADdBQAADgAAAAAAAAAAAAAAAAAuAgAAZHJzL2Uyb0RvYy54&#10;bWxQSwECLQAUAAYACAAAACEA5TwbXdoAAAAIAQAADwAAAAAAAAAAAAAAAAAsBQAAZHJzL2Rvd25y&#10;ZXYueG1sUEsFBgAAAAAEAAQA8wAAADMGAAAAAA==&#10;" fillcolor="#c2d69b" strokecolor="#c2d69b" strokeweight="1pt">
                <v:fill color2="#eaf1dd" angle="135" focus="50%" type="gradient"/>
                <v:shadow on="t" color="#4e6128" opacity=".5" offset="1pt"/>
                <v:textbo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rsidR="002775F4" w:rsidRDefault="002775F4" w:rsidP="002775F4">
      <w:pPr>
        <w:rPr>
          <w:rFonts w:ascii="Arial" w:hAnsi="Arial" w:cs="Arial"/>
        </w:rPr>
      </w:pPr>
    </w:p>
    <w:p w:rsidR="002775F4" w:rsidRPr="00FD44C2" w:rsidRDefault="002775F4" w:rsidP="002775F4">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De omgang tussen lk. is bepalend voor de sfeer in de school. We zien elkaar als gelijkwaardig. We hebben belangstelling voor elkaar en luisteren naar elkaar. De omgang met de collega’s van obs ’t Jok, een school die in hetzelfde gebouw zit, zien we op dezelfde wijze.</w:t>
            </w:r>
          </w:p>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79072" behindDoc="0" locked="0" layoutInCell="1" allowOverlap="1" wp14:anchorId="6BF21B05" wp14:editId="42037A7D">
                <wp:simplePos x="0" y="0"/>
                <wp:positionH relativeFrom="column">
                  <wp:posOffset>-52705</wp:posOffset>
                </wp:positionH>
                <wp:positionV relativeFrom="paragraph">
                  <wp:posOffset>22860</wp:posOffset>
                </wp:positionV>
                <wp:extent cx="2225040" cy="276225"/>
                <wp:effectExtent l="13970" t="13335" r="18415" b="34290"/>
                <wp:wrapNone/>
                <wp:docPr id="235"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2762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2775F4" w:rsidRPr="00170CA9" w:rsidRDefault="002775F4" w:rsidP="002775F4">
                            <w:pPr>
                              <w:rPr>
                                <w:rFonts w:ascii="Arial" w:hAnsi="Arial" w:cs="Arial"/>
                                <w:b/>
                              </w:rPr>
                            </w:pPr>
                            <w:r>
                              <w:rPr>
                                <w:rFonts w:ascii="Arial" w:hAnsi="Arial" w:cs="Arial"/>
                                <w:b/>
                              </w:rPr>
                              <w:t xml:space="preserve">bevindingen </w:t>
                            </w:r>
                            <w:r w:rsidRPr="00170CA9">
                              <w:rPr>
                                <w:rFonts w:ascii="Arial" w:hAnsi="Arial" w:cs="Arial"/>
                                <w:b/>
                              </w:rPr>
                              <w:t xml:space="preserve"> 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F21B05" id="AutoShape 106" o:spid="_x0000_s1072" style="position:absolute;margin-left:-4.15pt;margin-top:1.8pt;width:175.2pt;height:21.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M0QIAAN0FAAAOAAAAZHJzL2Uyb0RvYy54bWysVEtv2zAMvg/YfxB0X/1I4jxQp2ibZhjQ&#10;bsW6YWdFkm1tsqRJSpzu14+SnSxZexrmgyGK4sfHR/Lyat9KtOPWCa1KnF2kGHFFNROqLvHXL+t3&#10;M4ycJ4oRqRUv8TN3+Gr59s1lZxY8142WjFsEIMotOlPixnuzSBJHG94Sd6ENV6CstG2JB9HWCbOk&#10;A/RWJnmaFkmnLTNWU+4c3K56JV5G/Kri1H+qKsc9kiWG2Hz82/jfhH+yvCSL2hLTCDqEQf4hipYI&#10;BU6PUCviCdpa8QKqFdRqpyt/QXWb6KoSlMccIJss/Subp4YYHnOB4jhzLJP7f7D04+7RIsFKnI8m&#10;GCnSAknXW6+jb5SlRShRZ9wCXj6ZRxuSdOZe0x8OKX3bEFXza2t113DCILAsvE/ODILgwBRtugfN&#10;AJ8AfqzWvrJtAIQ6oH0k5flICt97ROEyz/NJOgbuKOjyaQFidEEWB2tjnX/PdYvCocRWbxX7DMxH&#10;F2R373xkhg3ZEfYdo6qVwPOOSJQVRTEdEIfHCVkcMAdO2VpIiaz234RvYmlCnFHpDvgOGQ0F6K+d&#10;rTe30iLwUOL55Ga0OvioXW/Wv56k8EWgM4vVzd1k3ZcSeurMIgsWr5i8cAJZ1IfgpFAImAJ6ZvPe&#10;HjlKJAfej14siVmG6KRCHWjy6cGRluKoPAv0zKs7fRZpiOMVOuNOsXj2RMj+DOFJFZzxOKZDFfXW&#10;c/vUsA4xEcjMZ6M5rBAmYGZHs7RI51OMiKxh2VBv8auUnAWYj0froi8XkaYhPSN92UOnQjf3VMXz&#10;0X2UTiKLHR2auB8Gv9/s49SMj/Ox0ewZehx6JPRA2IlwaLT9hVEH+6XE7ueWWI6R/KCgTebZODS1&#10;j8J4Ms1BsKeazamGKApQJfaQfDze+n6JbY0VdQOesthESofZrYQ/DGEf1TCRsENiXsO+C0vqVI6v&#10;/mzl5W8AAAD//wMAUEsDBBQABgAIAAAAIQAvAOHq3AAAAAcBAAAPAAAAZHJzL2Rvd25yZXYueG1s&#10;TI7BTsMwEETvSP0HaytxQa2TpiohZFNVSCBxQqSIsxsvSVR7ncZuG/4ec4LjaEZvXrmdrBEXGn3v&#10;GCFdJiCIG6d7bhE+9s+LHIQPirUyjgnhmzxsq9lNqQrtrvxOlzq0IkLYFwqhC2EopPRNR1b5pRuI&#10;Y/flRqtCjGMr9aiuEW6NXCXJRlrVc3zo1EBPHTXH+mwR2JiXnHf71zeuhzv6TB+SkwmIt/Np9wgi&#10;0BT+xvCrH9Whik4Hd2bthUFY5FlcImQbELHO1qsUxAFhfZ+CrEr537/6AQAA//8DAFBLAQItABQA&#10;BgAIAAAAIQC2gziS/gAAAOEBAAATAAAAAAAAAAAAAAAAAAAAAABbQ29udGVudF9UeXBlc10ueG1s&#10;UEsBAi0AFAAGAAgAAAAhADj9If/WAAAAlAEAAAsAAAAAAAAAAAAAAAAALwEAAF9yZWxzLy5yZWxz&#10;UEsBAi0AFAAGAAgAAAAhALD5qIzRAgAA3QUAAA4AAAAAAAAAAAAAAAAALgIAAGRycy9lMm9Eb2Mu&#10;eG1sUEsBAi0AFAAGAAgAAAAhAC8A4ercAAAABwEAAA8AAAAAAAAAAAAAAAAAKwUAAGRycy9kb3du&#10;cmV2LnhtbFBLBQYAAAAABAAEAPMAAAA0BgAAAAA=&#10;" fillcolor="#95b3d7" strokecolor="#95b3d7" strokeweight="1pt">
                <v:fill color2="#dbe5f1" angle="135" focus="50%" type="gradient"/>
                <v:shadow on="t" color="#243f60" opacity=".5" offset="1pt"/>
                <v:textbox>
                  <w:txbxContent>
                    <w:p w:rsidR="002775F4" w:rsidRPr="00170CA9" w:rsidRDefault="002775F4" w:rsidP="002775F4">
                      <w:pPr>
                        <w:rPr>
                          <w:rFonts w:ascii="Arial" w:hAnsi="Arial" w:cs="Arial"/>
                          <w:b/>
                        </w:rPr>
                      </w:pPr>
                      <w:r>
                        <w:rPr>
                          <w:rFonts w:ascii="Arial" w:hAnsi="Arial" w:cs="Arial"/>
                          <w:b/>
                        </w:rPr>
                        <w:t xml:space="preserve">bevindingen </w:t>
                      </w:r>
                      <w:r w:rsidRPr="00170CA9">
                        <w:rPr>
                          <w:rFonts w:ascii="Arial" w:hAnsi="Arial" w:cs="Arial"/>
                          <w:b/>
                        </w:rPr>
                        <w:t xml:space="preserve"> visitatieteam</w:t>
                      </w:r>
                    </w:p>
                  </w:txbxContent>
                </v:textbox>
              </v:roundrect>
            </w:pict>
          </mc:Fallback>
        </mc:AlternateContent>
      </w:r>
    </w:p>
    <w:p w:rsidR="002775F4" w:rsidRDefault="002775F4" w:rsidP="002775F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p>
          <w:p w:rsidR="002775F4" w:rsidRPr="00563576" w:rsidRDefault="002775F4" w:rsidP="00D70143">
            <w:pPr>
              <w:rPr>
                <w:rFonts w:ascii="Arial" w:hAnsi="Arial" w:cs="Arial"/>
              </w:rPr>
            </w:pPr>
            <w:r>
              <w:rPr>
                <w:rFonts w:ascii="Arial" w:hAnsi="Arial" w:cs="Arial"/>
              </w:rPr>
              <w:t xml:space="preserve">Een compliment hoe beide teams van ’t Jok elkaar respecteren en samenwerken. </w:t>
            </w: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r>
        <w:rPr>
          <w:noProof/>
        </w:rPr>
        <w:drawing>
          <wp:inline distT="0" distB="0" distL="0" distR="0" wp14:anchorId="1A7EE800" wp14:editId="119712A2">
            <wp:extent cx="355600" cy="127000"/>
            <wp:effectExtent l="19050" t="0" r="6350" b="0"/>
            <wp:docPr id="107"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6BB28107" wp14:editId="3A0CE1E1">
            <wp:extent cx="355600" cy="127000"/>
            <wp:effectExtent l="19050" t="0" r="6350" b="0"/>
            <wp:docPr id="108"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1B4243CA" wp14:editId="582F680F">
            <wp:extent cx="355600" cy="127000"/>
            <wp:effectExtent l="19050" t="0" r="6350" b="0"/>
            <wp:docPr id="109"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2DB7F2D3" wp14:editId="04EB474C">
            <wp:extent cx="355600" cy="127000"/>
            <wp:effectExtent l="19050" t="0" r="6350" b="0"/>
            <wp:docPr id="110"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511ADC64" wp14:editId="0E85C17F">
            <wp:extent cx="355600" cy="127000"/>
            <wp:effectExtent l="19050" t="0" r="6350" b="0"/>
            <wp:docPr id="111"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3C5CDE75" wp14:editId="51CF069E">
            <wp:extent cx="355600" cy="127000"/>
            <wp:effectExtent l="19050" t="0" r="6350" b="0"/>
            <wp:docPr id="112"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0E3DCC9E" wp14:editId="73DF8E7B">
            <wp:extent cx="355600" cy="127000"/>
            <wp:effectExtent l="19050" t="0" r="6350" b="0"/>
            <wp:docPr id="113"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6269F0A7" wp14:editId="15422D22">
            <wp:extent cx="355600" cy="127000"/>
            <wp:effectExtent l="19050" t="0" r="6350" b="0"/>
            <wp:docPr id="114"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26CA2B7F" wp14:editId="34F37F2E">
            <wp:extent cx="355600" cy="127000"/>
            <wp:effectExtent l="19050" t="0" r="6350" b="0"/>
            <wp:docPr id="115"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7C62CB98" wp14:editId="752975C9">
            <wp:extent cx="355600" cy="127000"/>
            <wp:effectExtent l="19050" t="0" r="6350" b="0"/>
            <wp:docPr id="116"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52988BB1" wp14:editId="4133DFE4">
            <wp:extent cx="355600" cy="127000"/>
            <wp:effectExtent l="19050" t="0" r="6350" b="0"/>
            <wp:docPr id="117"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7E20F874" wp14:editId="51E8770C">
            <wp:extent cx="355600" cy="127000"/>
            <wp:effectExtent l="19050" t="0" r="6350" b="0"/>
            <wp:docPr id="118"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5E2BD968" wp14:editId="534040A6">
            <wp:extent cx="355600" cy="127000"/>
            <wp:effectExtent l="19050" t="0" r="6350" b="0"/>
            <wp:docPr id="119"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62FD0049" wp14:editId="1F00E483">
            <wp:extent cx="355600" cy="127000"/>
            <wp:effectExtent l="19050" t="0" r="6350" b="0"/>
            <wp:docPr id="120"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004B2FF7" wp14:editId="5F7BB6F3">
            <wp:extent cx="355600" cy="127000"/>
            <wp:effectExtent l="19050" t="0" r="6350" b="0"/>
            <wp:docPr id="121"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p>
    <w:p w:rsidR="002775F4" w:rsidRDefault="002775F4" w:rsidP="002775F4">
      <w:pPr>
        <w:rPr>
          <w:rFonts w:ascii="Arial" w:hAnsi="Arial" w:cs="Arial"/>
        </w:rPr>
      </w:pPr>
    </w:p>
    <w:p w:rsidR="002775F4" w:rsidRDefault="002775F4" w:rsidP="002775F4">
      <w:pPr>
        <w:rPr>
          <w:rFonts w:ascii="Arial" w:hAnsi="Arial" w:cs="Arial"/>
          <w:lang w:val="pt-PT"/>
        </w:rPr>
      </w:pPr>
    </w:p>
    <w:p w:rsidR="002775F4" w:rsidRDefault="002775F4" w:rsidP="002775F4">
      <w:pPr>
        <w:rPr>
          <w:rFonts w:ascii="Arial" w:hAnsi="Arial" w:cs="Arial"/>
          <w:lang w:val="pt-PT"/>
        </w:rPr>
      </w:pPr>
    </w:p>
    <w:p w:rsidR="002775F4" w:rsidRDefault="002775F4" w:rsidP="002775F4">
      <w:pPr>
        <w:rPr>
          <w:rFonts w:ascii="Arial" w:hAnsi="Arial" w:cs="Arial"/>
          <w:lang w:val="pt-PT"/>
        </w:rPr>
      </w:pPr>
    </w:p>
    <w:p w:rsidR="002775F4" w:rsidRDefault="002775F4" w:rsidP="002775F4">
      <w:pPr>
        <w:rPr>
          <w:rFonts w:ascii="Arial" w:hAnsi="Arial" w:cs="Arial"/>
          <w:lang w:val="pt-PT"/>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80096" behindDoc="0" locked="0" layoutInCell="1" allowOverlap="1" wp14:anchorId="2826662A" wp14:editId="642A31F9">
                <wp:simplePos x="0" y="0"/>
                <wp:positionH relativeFrom="column">
                  <wp:posOffset>-220345</wp:posOffset>
                </wp:positionH>
                <wp:positionV relativeFrom="paragraph">
                  <wp:posOffset>66040</wp:posOffset>
                </wp:positionV>
                <wp:extent cx="3139440" cy="447675"/>
                <wp:effectExtent l="27305" t="27940" r="33655" b="48260"/>
                <wp:wrapNone/>
                <wp:docPr id="234"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9440" cy="447675"/>
                        </a:xfrm>
                        <a:prstGeom prst="roundRect">
                          <a:avLst>
                            <a:gd name="adj" fmla="val 16667"/>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txbx>
                        <w:txbxContent>
                          <w:p w:rsidR="002775F4" w:rsidRPr="00A97D18" w:rsidRDefault="002775F4" w:rsidP="002775F4">
                            <w:pPr>
                              <w:pStyle w:val="Geenafstand1"/>
                              <w:rPr>
                                <w:rFonts w:ascii="Arial" w:hAnsi="Arial" w:cs="Arial"/>
                                <w:b/>
                                <w:sz w:val="28"/>
                                <w:szCs w:val="32"/>
                                <w:lang w:val="en-GB"/>
                              </w:rPr>
                            </w:pPr>
                            <w:r>
                              <w:rPr>
                                <w:rFonts w:ascii="Arial" w:hAnsi="Arial" w:cs="Arial"/>
                                <w:b/>
                                <w:sz w:val="28"/>
                                <w:szCs w:val="28"/>
                              </w:rPr>
                              <w:t>4</w:t>
                            </w:r>
                            <w:r w:rsidRPr="00170CA9">
                              <w:rPr>
                                <w:rFonts w:ascii="Arial" w:hAnsi="Arial" w:cs="Arial"/>
                                <w:b/>
                                <w:sz w:val="28"/>
                                <w:szCs w:val="28"/>
                              </w:rPr>
                              <w:t>.</w:t>
                            </w:r>
                            <w:r w:rsidRPr="00170CA9">
                              <w:rPr>
                                <w:rFonts w:ascii="Arial" w:hAnsi="Arial" w:cs="Arial"/>
                                <w:b/>
                                <w:sz w:val="28"/>
                                <w:szCs w:val="28"/>
                              </w:rPr>
                              <w:tab/>
                            </w:r>
                            <w:r>
                              <w:rPr>
                                <w:rFonts w:ascii="Arial" w:hAnsi="Arial" w:cs="Arial"/>
                                <w:b/>
                                <w:sz w:val="28"/>
                                <w:szCs w:val="28"/>
                              </w:rPr>
                              <w:t>Reflectie</w:t>
                            </w:r>
                            <w:r w:rsidRPr="00A97D18">
                              <w:rPr>
                                <w:rFonts w:ascii="Arial" w:hAnsi="Arial" w:cs="Arial"/>
                                <w:b/>
                                <w:sz w:val="28"/>
                                <w:szCs w:val="32"/>
                                <w:lang w:val="en-GB"/>
                              </w:rPr>
                              <w:t xml:space="preserve"> </w:t>
                            </w:r>
                          </w:p>
                          <w:p w:rsidR="002775F4" w:rsidRPr="00170CA9" w:rsidRDefault="002775F4" w:rsidP="002775F4">
                            <w:pPr>
                              <w:pStyle w:val="Geenafstand1"/>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26662A" id="AutoShape 107" o:spid="_x0000_s1073" style="position:absolute;margin-left:-17.35pt;margin-top:5.2pt;width:247.2pt;height:35.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rDjAIAAB8FAAAOAAAAZHJzL2Uyb0RvYy54bWysVF1v0zAUfUfiP1h+Z0narh/R0mnaKELi&#10;Y2Ignl3bSQyObWy36fj1XN+kpWM8IRIpus61j8+599hX14dOk730QVlT0eIip0QaboUyTUW/fN68&#10;WlISIjOCaWtkRR9loNfrly+uelfKiW2tFtITADGh7F1F2xhdmWWBt7Jj4cI6aSBZW9+xCEPfZMKz&#10;HtA7nU3yfJ711gvnLZchwN+7IUnXiF/XksePdR1kJLqiwC3i1+N3m77Z+oqVjWeuVXykwf6BRceU&#10;gU1PUHcsMrLz6hlUp7i3wdbxgtsus3WtuEQNoKbI/1Dz0DInUQsUJ7hTmcL/g+Uf9veeKFHRyXRG&#10;iWEdNOlmFy3uTYp8kUrUu1DCzAd375PI4N5Z/j0QY29bZhp5473tW8kEECvS/OzJgjQIsJRs+/dW&#10;AD4DfKzWofZdAoQ6kAM25fHUFHmIhMPPaTFdzWbQOw652WwxX1ziFqw8rnY+xDfSdiQFFfV2Z8Qn&#10;6DxuwfbvQsTOiFEdE98oqTsNfd4zTYr5fI4iM1aOkyE6YqJcq5XYKK1x4JvtrfYElgJVfEY64Xya&#10;NqQH7ssiz5HGk2Q4x9hM0vs3DBSCBk21fW0ExpEpPcRAU5vESaLRR512F6V/aEVPhErlmCynKziE&#10;QoHrp8t8nq8WlDDdwHHl0VPibfyqYov9TsV/JnKxSe9QTO1aNki/TNKPrAc90Hdo5XF7HJ0xQ08k&#10;Gwx2ioftAX03Ozlsa8UjuAQIJR7pVoGgtf4nJT2c0IqGHzvmJSX6rQGnrQq0RcTB7HIxgTX+PLM9&#10;zzDDAaqiEcRjeBuHa2DnvGpa2KlAicYm99cqHm08sBo9DacQdY03Rjrm52Oc9fteW/8CAAD//wMA&#10;UEsDBBQABgAIAAAAIQDeTgmP3QAAAAkBAAAPAAAAZHJzL2Rvd25yZXYueG1sTI9NT8MwDIbvSPyH&#10;yEjctgQobCtNJ742cYQN7l4T2orGKUm2dvx6zAmO9vvo9eNiObpOHGyIrScNF1MFwlLlTUu1hrft&#10;ajIHEROSwc6T1XC0EZbl6UmBufEDvdrDJtWCSyjmqKFJqc+ljFVjHcap7y1x9uGDw8RjqKUJOHC5&#10;6+SlUjfSYUt8ocHePjS2+tzsnQZzDO/j99dj9byW908vA3bO4Urr87Px7hZEsmP6g+FXn9WhZKed&#10;35OJotMwucpmjHKgMhAMZNcLXuw0zNUCZFnI/x+UPwAAAP//AwBQSwECLQAUAAYACAAAACEAtoM4&#10;kv4AAADhAQAAEwAAAAAAAAAAAAAAAAAAAAAAW0NvbnRlbnRfVHlwZXNdLnhtbFBLAQItABQABgAI&#10;AAAAIQA4/SH/1gAAAJQBAAALAAAAAAAAAAAAAAAAAC8BAABfcmVscy8ucmVsc1BLAQItABQABgAI&#10;AAAAIQA3bxrDjAIAAB8FAAAOAAAAAAAAAAAAAAAAAC4CAABkcnMvZTJvRG9jLnhtbFBLAQItABQA&#10;BgAIAAAAIQDeTgmP3QAAAAkBAAAPAAAAAAAAAAAAAAAAAOYEAABkcnMvZG93bnJldi54bWxQSwUG&#10;AAAAAAQABADzAAAA8AUAAAAA&#10;" fillcolor="black" strokecolor="#f2f2f2" strokeweight="3pt">
                <v:shadow on="t" color="#7f7f7f" opacity=".5" offset="1pt"/>
                <v:textbox>
                  <w:txbxContent>
                    <w:p w:rsidR="002775F4" w:rsidRPr="00A97D18" w:rsidRDefault="002775F4" w:rsidP="002775F4">
                      <w:pPr>
                        <w:pStyle w:val="Geenafstand1"/>
                        <w:rPr>
                          <w:rFonts w:ascii="Arial" w:hAnsi="Arial" w:cs="Arial"/>
                          <w:b/>
                          <w:sz w:val="28"/>
                          <w:szCs w:val="32"/>
                          <w:lang w:val="en-GB"/>
                        </w:rPr>
                      </w:pPr>
                      <w:r>
                        <w:rPr>
                          <w:rFonts w:ascii="Arial" w:hAnsi="Arial" w:cs="Arial"/>
                          <w:b/>
                          <w:sz w:val="28"/>
                          <w:szCs w:val="28"/>
                        </w:rPr>
                        <w:t>4</w:t>
                      </w:r>
                      <w:r w:rsidRPr="00170CA9">
                        <w:rPr>
                          <w:rFonts w:ascii="Arial" w:hAnsi="Arial" w:cs="Arial"/>
                          <w:b/>
                          <w:sz w:val="28"/>
                          <w:szCs w:val="28"/>
                        </w:rPr>
                        <w:t>.</w:t>
                      </w:r>
                      <w:r w:rsidRPr="00170CA9">
                        <w:rPr>
                          <w:rFonts w:ascii="Arial" w:hAnsi="Arial" w:cs="Arial"/>
                          <w:b/>
                          <w:sz w:val="28"/>
                          <w:szCs w:val="28"/>
                        </w:rPr>
                        <w:tab/>
                      </w:r>
                      <w:r>
                        <w:rPr>
                          <w:rFonts w:ascii="Arial" w:hAnsi="Arial" w:cs="Arial"/>
                          <w:b/>
                          <w:sz w:val="28"/>
                          <w:szCs w:val="28"/>
                        </w:rPr>
                        <w:t>Reflectie</w:t>
                      </w:r>
                      <w:r w:rsidRPr="00A97D18">
                        <w:rPr>
                          <w:rFonts w:ascii="Arial" w:hAnsi="Arial" w:cs="Arial"/>
                          <w:b/>
                          <w:sz w:val="28"/>
                          <w:szCs w:val="32"/>
                          <w:lang w:val="en-GB"/>
                        </w:rPr>
                        <w:t xml:space="preserve"> </w:t>
                      </w:r>
                    </w:p>
                    <w:p w:rsidR="002775F4" w:rsidRPr="00170CA9" w:rsidRDefault="002775F4" w:rsidP="002775F4">
                      <w:pPr>
                        <w:pStyle w:val="Geenafstand1"/>
                        <w:rPr>
                          <w:rFonts w:ascii="Arial" w:hAnsi="Arial" w:cs="Arial"/>
                          <w:b/>
                          <w:sz w:val="28"/>
                          <w:szCs w:val="28"/>
                        </w:rPr>
                      </w:pPr>
                    </w:p>
                  </w:txbxContent>
                </v:textbox>
              </v:roundrect>
            </w:pict>
          </mc:Fallback>
        </mc:AlternateContent>
      </w: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86240" behindDoc="0" locked="0" layoutInCell="1" allowOverlap="1" wp14:anchorId="41CBF9B2" wp14:editId="4936EC24">
                <wp:simplePos x="0" y="0"/>
                <wp:positionH relativeFrom="column">
                  <wp:posOffset>-52705</wp:posOffset>
                </wp:positionH>
                <wp:positionV relativeFrom="paragraph">
                  <wp:posOffset>12065</wp:posOffset>
                </wp:positionV>
                <wp:extent cx="2667000" cy="295275"/>
                <wp:effectExtent l="13970" t="12065" r="14605" b="6985"/>
                <wp:wrapNone/>
                <wp:docPr id="233"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95275"/>
                        </a:xfrm>
                        <a:prstGeom prst="roundRect">
                          <a:avLst>
                            <a:gd name="adj" fmla="val 16667"/>
                          </a:avLst>
                        </a:prstGeom>
                        <a:solidFill>
                          <a:srgbClr val="A5A5A5"/>
                        </a:solidFill>
                        <a:ln w="12700">
                          <a:solidFill>
                            <a:srgbClr val="0D0D0D"/>
                          </a:solidFill>
                          <a:round/>
                          <a:headEnd/>
                          <a:tailEnd/>
                        </a:ln>
                      </wps:spPr>
                      <wps:txbx>
                        <w:txbxContent>
                          <w:p w:rsidR="002775F4" w:rsidRPr="002470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leerlingniveau</w:t>
                            </w:r>
                          </w:p>
                          <w:p w:rsidR="002775F4" w:rsidRPr="0078506E" w:rsidRDefault="002775F4" w:rsidP="002775F4">
                            <w:pPr>
                              <w:rPr>
                                <w:rFonts w:ascii="Arial" w:hAnsi="Arial" w:cs="Arial"/>
                              </w:rPr>
                            </w:pPr>
                            <w:r w:rsidRPr="00170CA9">
                              <w:rPr>
                                <w:rFonts w:ascii="Arial" w:hAnsi="Arial" w:cs="Arial"/>
                                <w:b/>
                              </w:rPr>
                              <w:t>chrijving</w:t>
                            </w:r>
                            <w:r>
                              <w:rPr>
                                <w:rFonts w:ascii="Arial" w:hAnsi="Arial" w:cs="Arial"/>
                                <w:b/>
                              </w:rPr>
                              <w:t xml:space="preserve">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CBF9B2" id="AutoShape 118" o:spid="_x0000_s1074" style="position:absolute;margin-left:-4.15pt;margin-top:.95pt;width:210pt;height:23.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TpOgIAAHgEAAAOAAAAZHJzL2Uyb0RvYy54bWysVG1v0zAQ/o7Ef7D8neZlbbdFS6dpYwhp&#10;wMTgB7i20xgc25zdJt2v5+ykpQM+IRTJuvPZz909zzlX10OnyU6CV9bUtJjllEjDrVBmU9OvX+7f&#10;XFDiAzOCaWtkTffS0+vV61dXvatkaVurhQSCIMZXvatpG4KrsszzVnbMz6yTBoONhY4FdGGTCWA9&#10;onc6K/N8mfUWhAPLpfe4ezcG6SrhN43k4VPTeBmIrinWFtIKaV3HNVtdsWoDzLWKT2Wwf6iiY8pg&#10;0iPUHQuMbEH9AdUpDtbbJsy47TLbNIrL1AN2U+S/dfPUMidTL0iOd0ea/P+D5R93j0CUqGl5dkaJ&#10;YR2KdLMNNuUmRXERKeqdr/Dkk3uE2KR3D5Z/98TY25aZjbwBsH0rmcDCing+e3EhOh6vknX/wQrE&#10;Z4if2Boa6CIg8kCGJMr+KIocAuG4WS6X53mO2nGMlZeL8nyRUrDqcNuBD++k7Ug0agp2a8RnVD6l&#10;YLsHH5IyYuqOiW+UNJ1GnXdMk2KJCSbE6XDGqgNmatdqJe6V1smBzfpWA8GrSNQiftNlf3pMG9Ij&#10;GSWWnsp4EfSnGPld/P6GkRpJAxq5fWtEsgNTerSxTG0msiO/o05hWA9J0PlRurUVe6Qf7Dj++FzR&#10;aC08U9Lj6NfU/9gykJTo9wYlvCzm8/hWkjNfnJfowGlkfRphhiNUTQMlo3kbxve1daA2LWYqEgPG&#10;xrFqVDjMx1jVVD+ON1ov3s+pn079+mGsfgIAAP//AwBQSwMEFAAGAAgAAAAhAPk0ItjbAAAABwEA&#10;AA8AAABkcnMvZG93bnJldi54bWxMjsFOwzAQRO9I/IO1SNxaJ1DRNI1ToRY+oKEXbk68TSLidbDd&#10;Jv17lhPcZmdGs6/YzXYQV/Shd6QgXSYgkBpnemoVnD7eFxmIEDUZPThCBTcMsCvv7wqdGzfREa9V&#10;bAWPUMi1gi7GMZcyNB1aHZZuROLs7LzVkU/fSuP1xON2kE9J8iKt7ok/dHrEfYfNV3WxCg7dZ/K9&#10;1+mxWp/rm58O/dspq5R6fJhftyAizvGvDL/4jA4lM9XuQiaIQcEie+Ym+xsQHK/SdA2iZpGtQJaF&#10;/M9f/gAAAP//AwBQSwECLQAUAAYACAAAACEAtoM4kv4AAADhAQAAEwAAAAAAAAAAAAAAAAAAAAAA&#10;W0NvbnRlbnRfVHlwZXNdLnhtbFBLAQItABQABgAIAAAAIQA4/SH/1gAAAJQBAAALAAAAAAAAAAAA&#10;AAAAAC8BAABfcmVscy8ucmVsc1BLAQItABQABgAIAAAAIQC1+HTpOgIAAHgEAAAOAAAAAAAAAAAA&#10;AAAAAC4CAABkcnMvZTJvRG9jLnhtbFBLAQItABQABgAIAAAAIQD5NCLY2wAAAAcBAAAPAAAAAAAA&#10;AAAAAAAAAJQEAABkcnMvZG93bnJldi54bWxQSwUGAAAAAAQABADzAAAAnAUAAAAA&#10;" fillcolor="#a5a5a5" strokecolor="#0d0d0d" strokeweight="1pt">
                <v:textbox>
                  <w:txbxContent>
                    <w:p w:rsidR="002775F4" w:rsidRPr="002470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leerlingniveau</w:t>
                      </w:r>
                    </w:p>
                    <w:p w:rsidR="002775F4" w:rsidRPr="0078506E" w:rsidRDefault="002775F4" w:rsidP="002775F4">
                      <w:pPr>
                        <w:rPr>
                          <w:rFonts w:ascii="Arial" w:hAnsi="Arial" w:cs="Arial"/>
                        </w:rPr>
                      </w:pPr>
                      <w:r w:rsidRPr="00170CA9">
                        <w:rPr>
                          <w:rFonts w:ascii="Arial" w:hAnsi="Arial" w:cs="Arial"/>
                          <w:b/>
                        </w:rPr>
                        <w:t>chrijving</w:t>
                      </w:r>
                      <w:r>
                        <w:rPr>
                          <w:rFonts w:ascii="Arial" w:hAnsi="Arial" w:cs="Arial"/>
                          <w:b/>
                        </w:rPr>
                        <w:t xml:space="preserve"> 1.</w:t>
                      </w:r>
                      <w:r w:rsidRPr="00170CA9">
                        <w:rPr>
                          <w:rFonts w:ascii="Arial" w:hAnsi="Arial" w:cs="Arial"/>
                          <w:b/>
                        </w:rPr>
                        <w:t xml:space="preserve"> 1</w:t>
                      </w:r>
                      <w:r>
                        <w:rPr>
                          <w:rFonts w:ascii="Arial" w:hAnsi="Arial" w:cs="Arial"/>
                        </w:rPr>
                        <w:t>.</w:t>
                      </w:r>
                    </w:p>
                  </w:txbxContent>
                </v:textbox>
              </v:roundrect>
            </w:pict>
          </mc:Fallback>
        </mc:AlternateContent>
      </w:r>
    </w:p>
    <w:p w:rsidR="002775F4" w:rsidRDefault="002775F4" w:rsidP="002775F4">
      <w:pPr>
        <w:rPr>
          <w:rFonts w:ascii="Arial" w:hAnsi="Arial" w:cs="Arial"/>
        </w:rPr>
      </w:pPr>
    </w:p>
    <w:tbl>
      <w:tblPr>
        <w:tblW w:w="0" w:type="auto"/>
        <w:tblLook w:val="04A0" w:firstRow="1" w:lastRow="0" w:firstColumn="1" w:lastColumn="0" w:noHBand="0" w:noVBand="1"/>
      </w:tblPr>
      <w:tblGrid>
        <w:gridCol w:w="9072"/>
      </w:tblGrid>
      <w:tr w:rsidR="002775F4" w:rsidTr="00D70143">
        <w:tc>
          <w:tcPr>
            <w:tcW w:w="9210"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2775F4" w:rsidTr="00D70143">
              <w:tc>
                <w:tcPr>
                  <w:tcW w:w="763" w:type="dxa"/>
                </w:tcPr>
                <w:p w:rsidR="002775F4" w:rsidRPr="00563576" w:rsidRDefault="002775F4" w:rsidP="00D70143">
                  <w:pPr>
                    <w:contextualSpacing/>
                    <w:rPr>
                      <w:rFonts w:ascii="Arial" w:hAnsi="Arial" w:cs="Arial"/>
                      <w:noProof/>
                    </w:rPr>
                  </w:pPr>
                  <w:r>
                    <w:rPr>
                      <w:rFonts w:ascii="Arial" w:hAnsi="Arial" w:cs="Arial"/>
                      <w:noProof/>
                    </w:rPr>
                    <w:t>4.1</w:t>
                  </w:r>
                </w:p>
              </w:tc>
              <w:tc>
                <w:tcPr>
                  <w:tcW w:w="8304" w:type="dxa"/>
                </w:tcPr>
                <w:p w:rsidR="002775F4" w:rsidRPr="00E17508" w:rsidRDefault="002775F4" w:rsidP="00D70143">
                  <w:pPr>
                    <w:rPr>
                      <w:rFonts w:ascii="Arial" w:hAnsi="Arial" w:cs="Arial"/>
                    </w:rPr>
                  </w:pPr>
                  <w:r w:rsidRPr="00E17508">
                    <w:rPr>
                      <w:rFonts w:ascii="Arial" w:hAnsi="Arial" w:cs="Arial"/>
                    </w:rPr>
                    <w:t>De leerling maakt een planning voor zijn taakwerk</w:t>
                  </w:r>
                  <w:r>
                    <w:rPr>
                      <w:rFonts w:ascii="Arial" w:hAnsi="Arial" w:cs="Arial"/>
                    </w:rPr>
                    <w:t>.</w:t>
                  </w:r>
                  <w:r w:rsidRPr="00E17508">
                    <w:rPr>
                      <w:rFonts w:ascii="Arial" w:hAnsi="Arial" w:cs="Arial"/>
                    </w:rPr>
                    <w:t xml:space="preserve">  </w:t>
                  </w:r>
                </w:p>
              </w:tc>
            </w:tr>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noProof/>
                    </w:rPr>
                    <w:t>4.2</w:t>
                  </w:r>
                </w:p>
              </w:tc>
              <w:tc>
                <w:tcPr>
                  <w:tcW w:w="8304" w:type="dxa"/>
                </w:tcPr>
                <w:p w:rsidR="002775F4" w:rsidRPr="00E17508" w:rsidRDefault="002775F4" w:rsidP="00D70143">
                  <w:pPr>
                    <w:rPr>
                      <w:rFonts w:ascii="Arial" w:hAnsi="Arial" w:cs="Arial"/>
                    </w:rPr>
                  </w:pPr>
                  <w:r w:rsidRPr="00E17508">
                    <w:rPr>
                      <w:rFonts w:ascii="Arial" w:hAnsi="Arial" w:cs="Arial"/>
                    </w:rPr>
                    <w:t>De leerling stuurt zijn planning bij door de voortgang te overzien.</w:t>
                  </w:r>
                </w:p>
              </w:tc>
            </w:tr>
            <w:tr w:rsidR="002775F4" w:rsidTr="00D70143">
              <w:tc>
                <w:tcPr>
                  <w:tcW w:w="763" w:type="dxa"/>
                </w:tcPr>
                <w:p w:rsidR="002775F4" w:rsidRPr="00563576" w:rsidRDefault="002775F4" w:rsidP="00D70143">
                  <w:pPr>
                    <w:contextualSpacing/>
                    <w:rPr>
                      <w:rFonts w:ascii="Arial" w:hAnsi="Arial" w:cs="Arial"/>
                      <w:noProof/>
                    </w:rPr>
                  </w:pPr>
                  <w:r>
                    <w:rPr>
                      <w:rFonts w:ascii="Arial" w:hAnsi="Arial" w:cs="Arial"/>
                      <w:noProof/>
                    </w:rPr>
                    <w:t>4.3</w:t>
                  </w:r>
                </w:p>
              </w:tc>
              <w:tc>
                <w:tcPr>
                  <w:tcW w:w="8304" w:type="dxa"/>
                </w:tcPr>
                <w:p w:rsidR="002775F4" w:rsidRPr="00E17508" w:rsidRDefault="002775F4" w:rsidP="00D70143">
                  <w:pPr>
                    <w:rPr>
                      <w:rFonts w:ascii="Arial" w:hAnsi="Arial" w:cs="Arial"/>
                    </w:rPr>
                  </w:pPr>
                  <w:r w:rsidRPr="00E17508">
                    <w:rPr>
                      <w:rFonts w:ascii="Arial" w:hAnsi="Arial" w:cs="Arial"/>
                    </w:rPr>
                    <w:t>De leerling beziet het behaalde eindresultaat kritisch en neemt leerpunten mee naar een volgende planning van zijn taak.</w:t>
                  </w:r>
                </w:p>
              </w:tc>
            </w:tr>
            <w:tr w:rsidR="002775F4" w:rsidTr="00D70143">
              <w:tc>
                <w:tcPr>
                  <w:tcW w:w="763" w:type="dxa"/>
                </w:tcPr>
                <w:p w:rsidR="002775F4" w:rsidRDefault="002775F4" w:rsidP="00D70143">
                  <w:pPr>
                    <w:contextualSpacing/>
                    <w:rPr>
                      <w:rFonts w:ascii="Arial" w:hAnsi="Arial" w:cs="Arial"/>
                      <w:noProof/>
                    </w:rPr>
                  </w:pPr>
                  <w:r>
                    <w:rPr>
                      <w:rFonts w:ascii="Arial" w:hAnsi="Arial" w:cs="Arial"/>
                      <w:noProof/>
                    </w:rPr>
                    <w:t>4.4</w:t>
                  </w:r>
                </w:p>
              </w:tc>
              <w:tc>
                <w:tcPr>
                  <w:tcW w:w="8304" w:type="dxa"/>
                </w:tcPr>
                <w:p w:rsidR="002775F4" w:rsidRPr="00E17508" w:rsidRDefault="002775F4" w:rsidP="00D70143">
                  <w:pPr>
                    <w:rPr>
                      <w:rFonts w:ascii="Arial" w:hAnsi="Arial" w:cs="Arial"/>
                    </w:rPr>
                  </w:pPr>
                  <w:r w:rsidRPr="00E17508">
                    <w:rPr>
                      <w:rFonts w:ascii="Arial" w:hAnsi="Arial" w:cs="Arial"/>
                    </w:rPr>
                    <w:t>De leerling reflecteert op zijn eigen gedrag en dat van zijn medeleerlingen.</w:t>
                  </w:r>
                </w:p>
              </w:tc>
            </w:tr>
          </w:tbl>
          <w:p w:rsidR="002775F4" w:rsidRPr="00563576" w:rsidRDefault="002775F4" w:rsidP="00D70143">
            <w:pPr>
              <w:ind w:left="792"/>
              <w:contextualSpacing/>
              <w:rPr>
                <w:rFonts w:ascii="Arial" w:hAnsi="Arial" w:cs="Arial"/>
              </w:rPr>
            </w:pPr>
          </w:p>
        </w:tc>
      </w:tr>
    </w:tbl>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81120" behindDoc="0" locked="0" layoutInCell="1" allowOverlap="1" wp14:anchorId="5B0E100C" wp14:editId="458A7693">
                <wp:simplePos x="0" y="0"/>
                <wp:positionH relativeFrom="column">
                  <wp:posOffset>-52705</wp:posOffset>
                </wp:positionH>
                <wp:positionV relativeFrom="paragraph">
                  <wp:posOffset>156210</wp:posOffset>
                </wp:positionV>
                <wp:extent cx="1476375" cy="276225"/>
                <wp:effectExtent l="13970" t="13335" r="14605" b="34290"/>
                <wp:wrapNone/>
                <wp:docPr id="232"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7622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0E100C" id="AutoShape 108" o:spid="_x0000_s1075" style="position:absolute;margin-left:-4.15pt;margin-top:12.3pt;width:116.25pt;height:21.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KA0wIAAN0FAAAOAAAAZHJzL2Uyb0RvYy54bWysVEtv2zAMvg/YfxB0X/1I4jxQp+iSdhjQ&#10;bsW6YWdFkm1tsqRJSpzu14+SnTRZexrmgyGK4sfHR/Lyat9KtOPWCa1KnF2kGHFFNROqLvG3r7fv&#10;Zhg5TxQjUite4ifu8NXy7ZvLzix4rhstGbcIQJRbdKbEjfdmkSSONrwl7kIbrkBZadsSD6KtE2ZJ&#10;B+itTPI0LZJOW2asptw5uF33SryM+FXFqf9cVY57JEsMsfn4t/G/Cf9keUkWtSWmEXQIg/xDFC0R&#10;CpweodbEE7S14gVUK6jVTlf+guo20VUlKI85QDZZ+lc2jw0xPOYCxXHmWCb3/2Dpp92DRYKVOB/l&#10;GCnSAknXW6+jb5Sls1CizrgFvHw0DzYk6cydpj8dUnrVEFXza2t113DCILAsvE/ODILgwBRtunvN&#10;AJ8AfqzWvrJtAIQ6oH0k5elICt97ROEyG0+L0XSCEQVdPi3yfBJdkMXB2ljnP3DdonAosdVbxb4A&#10;89EF2d05H5lhQ3aE/cCoaiXwvCMSZUVRTAfE4XFCFgfMgVN2K6REVvvvwjexNCHOqHQHfIeMhgL0&#10;187Wm5W0CDyUeJWvi/n7wUfterP+9SSFLwKdWdxc32br9asWWbB4xeSFE8iiPgQnhULAFFRzNu/t&#10;kaNEcuC9Jyx2bswyRCcV6kCTTw+OtBRH5VmgZ17d6bNIQxyv0Bk3isWzJ0L2ZwhPquCMxzEdqqi3&#10;ntvHhnWIiUBmPhvNYYUwATM7mqVFOp9iRGQNy4Z6i1+l5CzA8U2R5bO+FaRpSM9IX/bQqdDNPVXx&#10;fHQfpZPIYkeHJu6Hwe83+zg143kgKXT4RrMn6HHokdADYSfCodH2N0Yd7JcSu19bYjlG8qOCNpln&#10;43FYSFEYT6Y5CPZUsznVEEUBqsQeko/Hle+X2NZYUTfgKYspKh1mtxI+pPYc1SDADol5DfsuLKlT&#10;Ob563srLPwAAAP//AwBQSwMEFAAGAAgAAAAhAOU8G13aAAAACAEAAA8AAABkcnMvZG93bnJldi54&#10;bWxMj8FOwzAQRO9I/IO1SNxap24VRSFOVVUgzhQ+YBtv7Yh4HWKnDX+POcFxNKOZN81+8YO40hT7&#10;wBo26wIEcRdMz1bDx/vLqgIRE7LBITBp+KYI+/b+rsHahBu/0fWUrMglHGvU4FIaaylj58hjXIeR&#10;OHuXMHlMWU5WmglvudwPUhVFKT32nBccjnR01H2eZq/hue9mLheL9uCOX9tAPJrwqvXjw3J4ApFo&#10;SX9h+MXP6NBmpnOY2UQxaFhV25zUoHYliOwrtVMgzhrKagOybeT/A+0PAAAA//8DAFBLAQItABQA&#10;BgAIAAAAIQC2gziS/gAAAOEBAAATAAAAAAAAAAAAAAAAAAAAAABbQ29udGVudF9UeXBlc10ueG1s&#10;UEsBAi0AFAAGAAgAAAAhADj9If/WAAAAlAEAAAsAAAAAAAAAAAAAAAAALwEAAF9yZWxzLy5yZWxz&#10;UEsBAi0AFAAGAAgAAAAhADGtYoDTAgAA3QUAAA4AAAAAAAAAAAAAAAAALgIAAGRycy9lMm9Eb2Mu&#10;eG1sUEsBAi0AFAAGAAgAAAAhAOU8G13aAAAACAEAAA8AAAAAAAAAAAAAAAAALQUAAGRycy9kb3du&#10;cmV2LnhtbFBLBQYAAAAABAAEAPMAAAA0BgAAAAA=&#10;" fillcolor="#c2d69b" strokecolor="#c2d69b" strokeweight="1pt">
                <v:fill color2="#eaf1dd" angle="135" focus="50%" type="gradient"/>
                <v:shadow on="t" color="#4e6128" opacity=".5" offset="1pt"/>
                <v:textbo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rsidR="002775F4" w:rsidRDefault="002775F4" w:rsidP="002775F4">
      <w:pPr>
        <w:rPr>
          <w:rFonts w:ascii="Arial" w:hAnsi="Arial" w:cs="Arial"/>
        </w:rPr>
      </w:pPr>
    </w:p>
    <w:p w:rsidR="002775F4" w:rsidRPr="00FD44C2" w:rsidRDefault="002775F4" w:rsidP="002775F4">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Ll. werken met een taakbrief waarin zaken staan die moeten en waar keuzevrijheid is. Ll. kunnen zelf plannen op welke momenten zij hun taken maken en in welke volgorde. In opbouwende lijn van groep 1 t/m groep 8 leren ll. steeds beter te plannen. Op school worden analyses gemaakt van de toetsen en de uitkomsten worden verwerkt in de groepsplannen. Leerstof wordt dan op niveau aangeboden.</w:t>
            </w: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82144" behindDoc="0" locked="0" layoutInCell="1" allowOverlap="1" wp14:anchorId="6BF3B38D" wp14:editId="7F3C135E">
                <wp:simplePos x="0" y="0"/>
                <wp:positionH relativeFrom="column">
                  <wp:posOffset>-52705</wp:posOffset>
                </wp:positionH>
                <wp:positionV relativeFrom="paragraph">
                  <wp:posOffset>22860</wp:posOffset>
                </wp:positionV>
                <wp:extent cx="2225040" cy="276225"/>
                <wp:effectExtent l="13970" t="13335" r="18415" b="34290"/>
                <wp:wrapNone/>
                <wp:docPr id="231"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2762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F3B38D" id="AutoShape 109" o:spid="_x0000_s1076" style="position:absolute;margin-left:-4.15pt;margin-top:1.8pt;width:175.2pt;height:21.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Eb0gIAAN0FAAAOAAAAZHJzL2Uyb0RvYy54bWysVEtv2zAMvg/YfxB0X/3I26hTtE0zDGi3&#10;Yt2wsyLJtjZZ0iQlTvfrR8lOlqw9DfPBEEXx4+MjeXm1byXaceuEViXOLlKMuKKaCVWX+OuX9bs5&#10;Rs4TxYjUipf4mTt8tXz75rIzBc91oyXjFgGIckVnStx4b4okcbThLXEX2nAFykrblngQbZ0wSzpA&#10;b2WSp+k06bRlxmrKnYPbVa/Ey4hfVZz6T1XluEeyxBCbj38b/5vwT5aXpKgtMY2gQxjkH6JoiVDg&#10;9Ai1Ip6grRUvoFpBrXa68hdUt4muKkF5zAGyydK/snlqiOExFyiOM8cyuf8HSz/uHi0SrMT5KMNI&#10;kRZIut56HX2jLF2EEnXGFfDyyTzakKQz95r+cEjp24aoml9bq7uGEwaBZeF9cmYQBAemaNM9aAb4&#10;BPBjtfaVbQMg1AHtIynPR1L43iMKl3meT9IxcEdBl8+mIEYXpDhYG+v8e65bFA4ltnqr2GdgProg&#10;u3vnIzNsyI6w7xhVrQSed0SibDqdzgbE4XFCigPmwClbCymR1f6b8E0sTYgzKt0B3yGjoQD9tbP1&#10;5lZaBB5KvJjcjFYHH7XrzfrXkxS+CHRmsbq5m6z7UkJPnVlkweIVkxdOIIv6EJwUCgFTQM980dsj&#10;R4nkwPvRiyUxyxCdVKgDTT47ONJSHJVngZ55dafPIg1xvEJn3CkWz54I2Z8hPKmCMx7HdKii3npu&#10;nxrWISYCmfl8tIAVwgTM7GieTtPFDCMia1g21Fv8KiVnAebj0Xral4tI05Cekb7soVOhm3uq4vno&#10;PkonkcWODk3cD4Pfb/ZxaiZxhYQO32j2DD0OPRJ6IOxEODTa/sKog/1SYvdzSyzHSH5Q0CaLbBya&#10;2kdhPJnlINhTzeZUQxQFqBJ7SD4eb32/xLbGiroBT1lsIqXD7FbCH4awj2qYSNghMa9h34UldSrH&#10;V3+28vI3AAAA//8DAFBLAwQUAAYACAAAACEALwDh6twAAAAHAQAADwAAAGRycy9kb3ducmV2Lnht&#10;bEyOwU7DMBBE70j9B2srcUGtk6YqIWRTVUggcUKkiLMbL0lUe53Gbhv+HnOC42hGb165nawRFxp9&#10;7xghXSYgiBune24RPvbPixyED4q1Mo4J4Zs8bKvZTakK7a78Tpc6tCJC2BcKoQthKKT0TUdW+aUb&#10;iGP35UarQoxjK/WorhFujVwlyUZa1XN86NRATx01x/psEdiYl5x3+9c3roc7+kwfkpMJiLfzafcI&#10;ItAU/sbwqx/VoYpOB3dm7YVBWORZXCJkGxCxztarFMQBYX2fgqxK+d+/+gEAAP//AwBQSwECLQAU&#10;AAYACAAAACEAtoM4kv4AAADhAQAAEwAAAAAAAAAAAAAAAAAAAAAAW0NvbnRlbnRfVHlwZXNdLnht&#10;bFBLAQItABQABgAIAAAAIQA4/SH/1gAAAJQBAAALAAAAAAAAAAAAAAAAAC8BAABfcmVscy8ucmVs&#10;c1BLAQItABQABgAIAAAAIQBOpdEb0gIAAN0FAAAOAAAAAAAAAAAAAAAAAC4CAABkcnMvZTJvRG9j&#10;LnhtbFBLAQItABQABgAIAAAAIQAvAOHq3AAAAAcBAAAPAAAAAAAAAAAAAAAAACwFAABkcnMvZG93&#10;bnJldi54bWxQSwUGAAAAAAQABADzAAAANQYAAAAA&#10;" fillcolor="#95b3d7" strokecolor="#95b3d7" strokeweight="1pt">
                <v:fill color2="#dbe5f1" angle="135" focus="50%" type="gradient"/>
                <v:shadow on="t" color="#243f60" opacity=".5" offset="1pt"/>
                <v:textbo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v:textbox>
              </v:roundrect>
            </w:pict>
          </mc:Fallback>
        </mc:AlternateContent>
      </w:r>
    </w:p>
    <w:p w:rsidR="002775F4" w:rsidRDefault="002775F4" w:rsidP="002775F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Het belangrijkste bij reflectie is dat er vooraf ik-doelen zijn geformuleerd voor korte of een langere periode. Dit staat bij jullie in de kinderschoenen, vandaar de aanbeveling om hier werk van te maken.</w:t>
            </w: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83168" behindDoc="0" locked="0" layoutInCell="1" allowOverlap="1" wp14:anchorId="3EBFF3C3" wp14:editId="64F747FE">
                <wp:simplePos x="0" y="0"/>
                <wp:positionH relativeFrom="column">
                  <wp:posOffset>-52705</wp:posOffset>
                </wp:positionH>
                <wp:positionV relativeFrom="paragraph">
                  <wp:posOffset>23495</wp:posOffset>
                </wp:positionV>
                <wp:extent cx="2667000" cy="295275"/>
                <wp:effectExtent l="13970" t="13970" r="14605" b="14605"/>
                <wp:wrapNone/>
                <wp:docPr id="230"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95275"/>
                        </a:xfrm>
                        <a:prstGeom prst="roundRect">
                          <a:avLst>
                            <a:gd name="adj" fmla="val 16667"/>
                          </a:avLst>
                        </a:prstGeom>
                        <a:solidFill>
                          <a:srgbClr val="A5A5A5"/>
                        </a:solidFill>
                        <a:ln w="12700">
                          <a:solidFill>
                            <a:srgbClr val="0D0D0D"/>
                          </a:solidFill>
                          <a:round/>
                          <a:headEnd/>
                          <a:tailEnd/>
                        </a:ln>
                      </wps:spPr>
                      <wps:txbx>
                        <w:txbxContent>
                          <w:p w:rsidR="002775F4" w:rsidRPr="002470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leraar</w:t>
                            </w:r>
                            <w:r w:rsidRPr="002470EC">
                              <w:rPr>
                                <w:rFonts w:ascii="Arial" w:hAnsi="Arial" w:cs="Arial"/>
                                <w:b/>
                              </w:rPr>
                              <w:t>niveau</w:t>
                            </w:r>
                          </w:p>
                          <w:p w:rsidR="002775F4" w:rsidRPr="0078506E" w:rsidRDefault="002775F4" w:rsidP="002775F4">
                            <w:pPr>
                              <w:rPr>
                                <w:rFonts w:ascii="Arial" w:hAnsi="Arial" w:cs="Arial"/>
                              </w:rPr>
                            </w:pPr>
                            <w:r w:rsidRPr="00170CA9">
                              <w:rPr>
                                <w:rFonts w:ascii="Arial" w:hAnsi="Arial" w:cs="Arial"/>
                                <w:b/>
                              </w:rPr>
                              <w:t>chrijving</w:t>
                            </w:r>
                            <w:r>
                              <w:rPr>
                                <w:rFonts w:ascii="Arial" w:hAnsi="Arial" w:cs="Arial"/>
                                <w:b/>
                              </w:rPr>
                              <w:t xml:space="preserve">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BFF3C3" id="AutoShape 115" o:spid="_x0000_s1077" style="position:absolute;margin-left:-4.15pt;margin-top:1.85pt;width:210pt;height:23.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XZDOwIAAHgEAAAOAAAAZHJzL2Uyb0RvYy54bWysVNtuEzEQfUfiHyy/072QpHTVTVWlFCEV&#10;qCh8gGN7swavx4ydbNqvZ+xNSwo8IbSSNeOxz5w5M97zi/1g2U5jMOBaXp2UnGknQRm3afnXL9ev&#10;3nAWonBKWHC65fc68Ivlyxfno290DT1YpZERiAvN6Fvex+ibogiy14MIJ+C1o2AHOIhILm4KhWIk&#10;9MEWdVkuihFQeQSpQ6DdqynIlxm/67SMn7ou6Mhsy4lbzCvmdZ3WYnkumg0K3xt5oCH+gcUgjKOk&#10;T1BXIgq2RfMH1GAkQoAunkgYCug6I3Wugaqpyt+queuF17kWEif4J5nC/4OVH3e3yIxqef2a9HFi&#10;oCZdbiPk3Kyq5kmi0YeGTt75W0xFBn8D8ntgDla9cBt9iQhjr4UiYlU6Xzy7kJxAV9l6/ACK8AXh&#10;Z7X2HQ4JkHRg+9yU+6em6H1kkjbrxeK0LImbpFh9Nq9PM6VCNI+3PYb4TsPAktFyhK1Tn6nzOYXY&#10;3YSYO6MO1Qn1jbNusNTnnbCsWlCCTFo0h8OE/YiZywVr1LWxNju4Wa8sMrpKQs3Td7gcjo9Zx0YS&#10;oybqmcazYDjGKK/S9zeMXEge0KTtW6eyHYWxk000rTuInfSd+hT3631u6Dy3Iom/BnVP8iNM40/P&#10;lYwe8IGzkUa/5eHHVqDmzL531MKzajZLbyU7s/lpTQ4eR9bHEeEkQbU8cjaZqzi9r61Hs+kpU5UV&#10;cJDGqjPxcT4mVgf+NN5kPXs/x34+9euHsfwJAAD//wMAUEsDBBQABgAIAAAAIQBrBA4k2wAAAAcB&#10;AAAPAAAAZHJzL2Rvd25yZXYueG1sTI7BTsMwEETvSPyDtUjcWjst0ChkU6EWPqBpL9yceBtHxHaw&#10;3Sb9e8wJbjOa0cwrt7MZ2JV86J1FyJYCGNnWqd52CKfjxyIHFqK0Sg7OEsKNAmyr+7tSFspN9kDX&#10;OnYsjdhQSAQd41hwHlpNRoalG8mm7Oy8kTFZ33Hl5ZTGzcBXQrxwI3ubHrQcaaep/aovBmGvP8X3&#10;TmaHenNubn7a9++nvEZ8fJjfXoFFmuNfGX7xEzpUialxF6sCGxAW+To1EdYbYCl+yrIkGoRnsQJe&#10;lfw/f/UDAAD//wMAUEsBAi0AFAAGAAgAAAAhALaDOJL+AAAA4QEAABMAAAAAAAAAAAAAAAAAAAAA&#10;AFtDb250ZW50X1R5cGVzXS54bWxQSwECLQAUAAYACAAAACEAOP0h/9YAAACUAQAACwAAAAAAAAAA&#10;AAAAAAAvAQAAX3JlbHMvLnJlbHNQSwECLQAUAAYACAAAACEAMOl2QzsCAAB4BAAADgAAAAAAAAAA&#10;AAAAAAAuAgAAZHJzL2Uyb0RvYy54bWxQSwECLQAUAAYACAAAACEAawQOJNsAAAAHAQAADwAAAAAA&#10;AAAAAAAAAACVBAAAZHJzL2Rvd25yZXYueG1sUEsFBgAAAAAEAAQA8wAAAJ0FAAAAAA==&#10;" fillcolor="#a5a5a5" strokecolor="#0d0d0d" strokeweight="1pt">
                <v:textbox>
                  <w:txbxContent>
                    <w:p w:rsidR="002775F4" w:rsidRPr="002470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leraar</w:t>
                      </w:r>
                      <w:r w:rsidRPr="002470EC">
                        <w:rPr>
                          <w:rFonts w:ascii="Arial" w:hAnsi="Arial" w:cs="Arial"/>
                          <w:b/>
                        </w:rPr>
                        <w:t>niveau</w:t>
                      </w:r>
                    </w:p>
                    <w:p w:rsidR="002775F4" w:rsidRPr="0078506E" w:rsidRDefault="002775F4" w:rsidP="002775F4">
                      <w:pPr>
                        <w:rPr>
                          <w:rFonts w:ascii="Arial" w:hAnsi="Arial" w:cs="Arial"/>
                        </w:rPr>
                      </w:pPr>
                      <w:r w:rsidRPr="00170CA9">
                        <w:rPr>
                          <w:rFonts w:ascii="Arial" w:hAnsi="Arial" w:cs="Arial"/>
                          <w:b/>
                        </w:rPr>
                        <w:t>chrijving</w:t>
                      </w:r>
                      <w:r>
                        <w:rPr>
                          <w:rFonts w:ascii="Arial" w:hAnsi="Arial" w:cs="Arial"/>
                          <w:b/>
                        </w:rPr>
                        <w:t xml:space="preserve"> 1.</w:t>
                      </w:r>
                      <w:r w:rsidRPr="00170CA9">
                        <w:rPr>
                          <w:rFonts w:ascii="Arial" w:hAnsi="Arial" w:cs="Arial"/>
                          <w:b/>
                        </w:rPr>
                        <w:t xml:space="preserve"> 1</w:t>
                      </w:r>
                      <w:r>
                        <w:rPr>
                          <w:rFonts w:ascii="Arial" w:hAnsi="Arial" w:cs="Arial"/>
                        </w:rPr>
                        <w:t>.</w:t>
                      </w:r>
                    </w:p>
                  </w:txbxContent>
                </v:textbox>
              </v:roundrect>
            </w:pict>
          </mc:Fallback>
        </mc:AlternateContent>
      </w:r>
    </w:p>
    <w:p w:rsidR="002775F4" w:rsidRDefault="002775F4" w:rsidP="002775F4">
      <w:pPr>
        <w:rPr>
          <w:rFonts w:ascii="Arial" w:hAnsi="Arial" w:cs="Arial"/>
        </w:rPr>
      </w:pPr>
    </w:p>
    <w:tbl>
      <w:tblPr>
        <w:tblW w:w="0" w:type="auto"/>
        <w:tblLook w:val="04A0" w:firstRow="1" w:lastRow="0" w:firstColumn="1" w:lastColumn="0" w:noHBand="0" w:noVBand="1"/>
      </w:tblPr>
      <w:tblGrid>
        <w:gridCol w:w="9072"/>
      </w:tblGrid>
      <w:tr w:rsidR="002775F4" w:rsidTr="00D70143">
        <w:trPr>
          <w:trHeight w:val="1511"/>
        </w:trPr>
        <w:tc>
          <w:tcPr>
            <w:tcW w:w="9210"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2775F4" w:rsidTr="00D70143">
              <w:tc>
                <w:tcPr>
                  <w:tcW w:w="763" w:type="dxa"/>
                </w:tcPr>
                <w:p w:rsidR="002775F4" w:rsidRPr="00563576" w:rsidRDefault="002775F4" w:rsidP="00D70143">
                  <w:pPr>
                    <w:pStyle w:val="Geenafstand1"/>
                    <w:rPr>
                      <w:rFonts w:ascii="Arial" w:hAnsi="Arial" w:cs="Arial"/>
                      <w:sz w:val="24"/>
                      <w:szCs w:val="24"/>
                    </w:rPr>
                  </w:pPr>
                  <w:r w:rsidRPr="00563576">
                    <w:rPr>
                      <w:rFonts w:ascii="Arial" w:hAnsi="Arial" w:cs="Arial"/>
                      <w:noProof/>
                      <w:sz w:val="24"/>
                      <w:szCs w:val="24"/>
                    </w:rPr>
                    <w:t>4.5</w:t>
                  </w:r>
                </w:p>
              </w:tc>
              <w:tc>
                <w:tcPr>
                  <w:tcW w:w="8304" w:type="dxa"/>
                </w:tcPr>
                <w:p w:rsidR="002775F4" w:rsidRPr="00563576" w:rsidRDefault="002775F4" w:rsidP="00D70143">
                  <w:pPr>
                    <w:pStyle w:val="Geenafstand1"/>
                    <w:rPr>
                      <w:rFonts w:ascii="Arial" w:hAnsi="Arial" w:cs="Arial"/>
                      <w:sz w:val="24"/>
                      <w:szCs w:val="24"/>
                    </w:rPr>
                  </w:pPr>
                  <w:r w:rsidRPr="00563576">
                    <w:rPr>
                      <w:rFonts w:ascii="Arial" w:hAnsi="Arial" w:cs="Arial"/>
                      <w:noProof/>
                      <w:sz w:val="24"/>
                      <w:szCs w:val="24"/>
                    </w:rPr>
                    <w:t xml:space="preserve">De leraar </w:t>
                  </w:r>
                  <w:r w:rsidRPr="00E17508">
                    <w:rPr>
                      <w:rFonts w:ascii="Arial" w:hAnsi="Arial" w:cs="Arial"/>
                      <w:noProof/>
                      <w:sz w:val="24"/>
                      <w:szCs w:val="24"/>
                    </w:rPr>
                    <w:t>zet verschillende reflectiemethoden in</w:t>
                  </w:r>
                  <w:r>
                    <w:rPr>
                      <w:rFonts w:ascii="Arial" w:hAnsi="Arial" w:cs="Arial"/>
                      <w:noProof/>
                      <w:sz w:val="24"/>
                      <w:szCs w:val="24"/>
                    </w:rPr>
                    <w:t>.</w:t>
                  </w:r>
                </w:p>
              </w:tc>
            </w:tr>
            <w:tr w:rsidR="002775F4" w:rsidTr="00D70143">
              <w:tc>
                <w:tcPr>
                  <w:tcW w:w="763" w:type="dxa"/>
                </w:tcPr>
                <w:p w:rsidR="002775F4" w:rsidRPr="00563576" w:rsidRDefault="002775F4" w:rsidP="00D70143">
                  <w:pPr>
                    <w:pStyle w:val="Geenafstand1"/>
                    <w:rPr>
                      <w:rFonts w:ascii="Arial" w:hAnsi="Arial" w:cs="Arial"/>
                      <w:sz w:val="24"/>
                      <w:szCs w:val="24"/>
                    </w:rPr>
                  </w:pPr>
                  <w:r w:rsidRPr="00563576">
                    <w:rPr>
                      <w:rFonts w:ascii="Arial" w:hAnsi="Arial" w:cs="Arial"/>
                      <w:sz w:val="24"/>
                      <w:szCs w:val="24"/>
                    </w:rPr>
                    <w:t>4.6</w:t>
                  </w:r>
                </w:p>
              </w:tc>
              <w:tc>
                <w:tcPr>
                  <w:tcW w:w="8304" w:type="dxa"/>
                </w:tcPr>
                <w:p w:rsidR="002775F4" w:rsidRPr="00E17508" w:rsidRDefault="002775F4" w:rsidP="00D70143">
                  <w:pPr>
                    <w:pStyle w:val="Geenafstand1"/>
                    <w:rPr>
                      <w:rFonts w:ascii="Arial" w:hAnsi="Arial" w:cs="Arial"/>
                      <w:sz w:val="24"/>
                      <w:szCs w:val="24"/>
                    </w:rPr>
                  </w:pPr>
                  <w:r w:rsidRPr="00E17508">
                    <w:rPr>
                      <w:rFonts w:ascii="Arial" w:hAnsi="Arial" w:cs="Arial"/>
                      <w:sz w:val="24"/>
                      <w:szCs w:val="24"/>
                    </w:rPr>
                    <w:t>De leraar laat leerlingen reflecteren op de samenwerking.</w:t>
                  </w:r>
                </w:p>
              </w:tc>
            </w:tr>
            <w:tr w:rsidR="002775F4" w:rsidTr="00D70143">
              <w:tc>
                <w:tcPr>
                  <w:tcW w:w="763" w:type="dxa"/>
                </w:tcPr>
                <w:p w:rsidR="002775F4" w:rsidRPr="00563576" w:rsidRDefault="002775F4" w:rsidP="00D70143">
                  <w:pPr>
                    <w:pStyle w:val="Geenafstand1"/>
                    <w:rPr>
                      <w:rFonts w:ascii="Arial" w:hAnsi="Arial" w:cs="Arial"/>
                      <w:sz w:val="24"/>
                      <w:szCs w:val="24"/>
                    </w:rPr>
                  </w:pPr>
                  <w:r>
                    <w:rPr>
                      <w:rFonts w:ascii="Arial" w:hAnsi="Arial" w:cs="Arial"/>
                      <w:sz w:val="24"/>
                      <w:szCs w:val="24"/>
                    </w:rPr>
                    <w:t>4.7</w:t>
                  </w:r>
                </w:p>
              </w:tc>
              <w:tc>
                <w:tcPr>
                  <w:tcW w:w="8304" w:type="dxa"/>
                </w:tcPr>
                <w:p w:rsidR="002775F4" w:rsidRPr="00E17508" w:rsidRDefault="002775F4" w:rsidP="00D70143">
                  <w:pPr>
                    <w:pStyle w:val="Geenafstand1"/>
                    <w:rPr>
                      <w:rFonts w:ascii="Arial" w:hAnsi="Arial" w:cs="Arial"/>
                      <w:sz w:val="24"/>
                      <w:szCs w:val="24"/>
                    </w:rPr>
                  </w:pPr>
                  <w:r w:rsidRPr="00E17508">
                    <w:rPr>
                      <w:rFonts w:ascii="Arial" w:hAnsi="Arial" w:cs="Arial"/>
                      <w:noProof/>
                      <w:sz w:val="24"/>
                      <w:szCs w:val="24"/>
                    </w:rPr>
                    <w:t>De leraar laat leerlingen feedback geven op zijn eigen functioneren.</w:t>
                  </w:r>
                </w:p>
              </w:tc>
            </w:tr>
            <w:tr w:rsidR="002775F4" w:rsidTr="00D70143">
              <w:trPr>
                <w:trHeight w:val="383"/>
              </w:trPr>
              <w:tc>
                <w:tcPr>
                  <w:tcW w:w="763" w:type="dxa"/>
                </w:tcPr>
                <w:p w:rsidR="002775F4" w:rsidRPr="00563576" w:rsidRDefault="002775F4" w:rsidP="00D70143">
                  <w:pPr>
                    <w:pStyle w:val="Geenafstand1"/>
                    <w:rPr>
                      <w:rFonts w:ascii="Arial" w:hAnsi="Arial" w:cs="Arial"/>
                      <w:noProof/>
                      <w:sz w:val="24"/>
                      <w:szCs w:val="24"/>
                    </w:rPr>
                  </w:pPr>
                  <w:r w:rsidRPr="00563576">
                    <w:rPr>
                      <w:rFonts w:ascii="Arial" w:hAnsi="Arial" w:cs="Arial"/>
                      <w:noProof/>
                      <w:sz w:val="24"/>
                      <w:szCs w:val="24"/>
                    </w:rPr>
                    <w:t>4.8</w:t>
                  </w:r>
                </w:p>
              </w:tc>
              <w:tc>
                <w:tcPr>
                  <w:tcW w:w="8304" w:type="dxa"/>
                </w:tcPr>
                <w:p w:rsidR="002775F4" w:rsidRPr="00563576" w:rsidRDefault="002775F4" w:rsidP="00D70143">
                  <w:pPr>
                    <w:pStyle w:val="Geenafstand1"/>
                    <w:rPr>
                      <w:rFonts w:ascii="Arial" w:hAnsi="Arial" w:cs="Arial"/>
                      <w:noProof/>
                      <w:sz w:val="24"/>
                      <w:szCs w:val="24"/>
                    </w:rPr>
                  </w:pPr>
                  <w:r w:rsidRPr="00563576">
                    <w:rPr>
                      <w:rFonts w:ascii="Arial" w:hAnsi="Arial" w:cs="Arial"/>
                      <w:noProof/>
                      <w:sz w:val="24"/>
                      <w:szCs w:val="24"/>
                    </w:rPr>
                    <w:t xml:space="preserve">De leraar is in staat om kritisch naar zijn werk te kijken en gebruikt evaluatie, reflectie en feedback van anderen om zich verder te ontwikkelen. </w:t>
                  </w:r>
                </w:p>
              </w:tc>
            </w:tr>
          </w:tbl>
          <w:p w:rsidR="002775F4" w:rsidRPr="00563576" w:rsidRDefault="002775F4" w:rsidP="00D70143">
            <w:pPr>
              <w:ind w:left="792"/>
              <w:contextualSpacing/>
              <w:rPr>
                <w:rFonts w:ascii="Arial" w:hAnsi="Arial" w:cs="Arial"/>
              </w:rPr>
            </w:pPr>
          </w:p>
        </w:tc>
      </w:tr>
    </w:tbl>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84192" behindDoc="0" locked="0" layoutInCell="1" allowOverlap="1" wp14:anchorId="7D91D866" wp14:editId="5F27CE4B">
                <wp:simplePos x="0" y="0"/>
                <wp:positionH relativeFrom="column">
                  <wp:posOffset>-52705</wp:posOffset>
                </wp:positionH>
                <wp:positionV relativeFrom="paragraph">
                  <wp:posOffset>156210</wp:posOffset>
                </wp:positionV>
                <wp:extent cx="1476375" cy="276225"/>
                <wp:effectExtent l="13970" t="13335" r="14605" b="34290"/>
                <wp:wrapNone/>
                <wp:docPr id="229"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7622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91D866" id="AutoShape 116" o:spid="_x0000_s1078" style="position:absolute;margin-left:-4.15pt;margin-top:12.3pt;width:116.25pt;height:21.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s20gIAAN0FAAAOAAAAZHJzL2Uyb0RvYy54bWysVEtv2zAMvg/YfxB0X/1oYidBnaJL2mHA&#10;HsW6YWdFkm1tsqRJSpzu14+SnTRZexrmgyGK4sfHR/Lqet9JtOPWCa0qnF2kGHFFNROqqfC3r3dv&#10;Zhg5TxQjUite4Ufu8PXy9aur3ix4rlstGbcIQJRb9KbCrfdmkSSOtrwj7kIbrkBZa9sRD6JtEmZJ&#10;D+idTPI0LZJeW2asptw5uF0PSryM+HXNqf9c1457JCsMsfn4t/G/Cf9keUUWjSWmFXQMg/xDFB0R&#10;CpweodbEE7S14hlUJ6jVTtf+guou0XUtKI85QDZZ+lc2Dy0xPOYCxXHmWCb3/2Dpp929RYJVOM/n&#10;GCnSAUk3W6+jb5RlRShRb9wCXj6YexuSdOaDpj8dUnrVEtXwG2t133LCILAsvE/ODILgwBRt+o+a&#10;AT4B/FitfW27AAh1QPtIyuORFL73iMJlNimLy3KKEQVdXhZ5Po0uyOJgbazz77juUDhU2OqtYl+A&#10;+eiC7D44H5lhY3aE/cCo7iTwvCMSZUVRlCPi+DghiwPmyCm7E1Iiq/134dtYmhBnVLoDvkNGQwGG&#10;a2ebzUpaBB4qvMrXxfzt6KNxg9nweprCF4HOLG5v7rL1+kWLLFi8YPLMCWTRHIKTQiFgCqo5mw/2&#10;yFEiOfA+EBY7N2YZopMK9aDJy4MjLcVReRbomVd3+izSEMcrdMatYvHsiZDDGcKTKjjjcUzHKuqt&#10;5/ahZT1iIpCZzy7nsEKYgJm9nKVFOi8xIrKBZUO9xS9Schbg5LbI8tnQCtK0ZGBkKHvoVOjmgap4&#10;PrqP0klksaNDEw/D4PebfZyaaR5ICh2+0ewRehx6JPRA2IlwaLX9jVEP+6XC7teWWI6RfK+gTebZ&#10;ZBIWUhQm0zIHwZ5qNqcaoihAVdhD8vG48sMS2xormhY8ZTFFpcPs1sKH1J6iGgXYITGvcd+FJXUq&#10;x1dPW3n5BwAA//8DAFBLAwQUAAYACAAAACEA5TwbXdoAAAAIAQAADwAAAGRycy9kb3ducmV2Lnht&#10;bEyPwU7DMBBE70j8g7VI3FqnbhVFIU5VVSDOFD5gG2/tiHgdYqcNf485wXE0o5k3zX7xg7jSFPvA&#10;GjbrAgRxF0zPVsPH+8uqAhETssEhMGn4pgj79v6uwdqEG7/R9ZSsyCUca9TgUhprKWPnyGNch5E4&#10;e5cweUxZTlaaCW+53A9SFUUpPfacFxyOdHTUfZ5mr+G572YuF4v24I5f20A8mvCq9ePDcngCkWhJ&#10;f2H4xc/o0Gamc5jZRDFoWFXbnNSgdiWI7Cu1UyDOGspqA7Jt5P8D7Q8AAAD//wMAUEsBAi0AFAAG&#10;AAgAAAAhALaDOJL+AAAA4QEAABMAAAAAAAAAAAAAAAAAAAAAAFtDb250ZW50X1R5cGVzXS54bWxQ&#10;SwECLQAUAAYACAAAACEAOP0h/9YAAACUAQAACwAAAAAAAAAAAAAAAAAvAQAAX3JlbHMvLnJlbHNQ&#10;SwECLQAUAAYACAAAACEAUlw7NtICAADdBQAADgAAAAAAAAAAAAAAAAAuAgAAZHJzL2Uyb0RvYy54&#10;bWxQSwECLQAUAAYACAAAACEA5TwbXdoAAAAIAQAADwAAAAAAAAAAAAAAAAAsBQAAZHJzL2Rvd25y&#10;ZXYueG1sUEsFBgAAAAAEAAQA8wAAADMGAAAAAA==&#10;" fillcolor="#c2d69b" strokecolor="#c2d69b" strokeweight="1pt">
                <v:fill color2="#eaf1dd" angle="135" focus="50%" type="gradient"/>
                <v:shadow on="t" color="#4e6128" opacity=".5" offset="1pt"/>
                <v:textbo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rsidR="002775F4" w:rsidRDefault="002775F4" w:rsidP="002775F4">
      <w:pPr>
        <w:rPr>
          <w:rFonts w:ascii="Arial" w:hAnsi="Arial" w:cs="Arial"/>
        </w:rPr>
      </w:pPr>
    </w:p>
    <w:p w:rsidR="002775F4" w:rsidRPr="00FD44C2" w:rsidRDefault="002775F4" w:rsidP="002775F4">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Dagelijks wordt er aan het einde van de dag gereflecteerd. Zowel resultaat als de manier van werken komt aan de orde. Wij vragen ll. kritisch naar zichzelf te kijken. De ll. geven aan wat hun rol is geweest tijdens het werken en kunnen zichzelf beoordelen. Lk. overleggen ook met collega’s. Zij kunnen bij elkaar terecht voor reflectie en hulp. IB’er en directeur zijn ook altijd aanspreekpunt voor evaluatie en samen zoeken naar oplossingen.</w:t>
            </w: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85216" behindDoc="0" locked="0" layoutInCell="1" allowOverlap="1" wp14:anchorId="1521FC39" wp14:editId="53D5DC8A">
                <wp:simplePos x="0" y="0"/>
                <wp:positionH relativeFrom="column">
                  <wp:posOffset>-52705</wp:posOffset>
                </wp:positionH>
                <wp:positionV relativeFrom="paragraph">
                  <wp:posOffset>22860</wp:posOffset>
                </wp:positionV>
                <wp:extent cx="2225040" cy="276225"/>
                <wp:effectExtent l="13970" t="13335" r="18415" b="34290"/>
                <wp:wrapNone/>
                <wp:docPr id="228"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2762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21FC39" id="AutoShape 117" o:spid="_x0000_s1079" style="position:absolute;margin-left:-4.15pt;margin-top:1.8pt;width:175.2pt;height:2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G2MzwIAAN0FAAAOAAAAZHJzL2Uyb0RvYy54bWysVN1v0zAQf0fif7D8zvLR72jptK0rQtpg&#10;YiCeXdtJDI5tbLfp+Os5O01p2Z4QeYjufN/3u7vLq30r0Y5bJ7QqcXaRYsQV1UyousRfv6zfzTFy&#10;nihGpFa8xM/c4avl2zeXnSl4rhstGbcInChXdKbEjfemSBJHG94Sd6ENVyCstG2JB9bWCbOkA++t&#10;TPI0nSadtsxYTblz8LrqhXgZ/VcVp/5TVTnukSwx5Obj38b/JvyT5SUpaktMI+ghDfIPWbREKAh6&#10;dLUinqCtFS9ctYJa7XTlL6huE11VgvJYA1STpX9V89QQw2Mt0Bxnjm1y/88t/bh7tEiwEuc5QKVI&#10;CyBdb72OsVGWzUKLOuMK0HwyjzYU6cy9pj8cUvq2Iarm19bqruGEQWJZ0E/ODALjwBRtugfNwD8B&#10;/7Fb+8q2wSH0Ae0jKM9HUPjeIwqPeZ5P0jFgR0GWz6bAxhCkGKyNdf491y0KRImt3ir2GZCPIcju&#10;3vmIDDtUR9h3jKpWAs47IlE2nU5jkQkpDspADT4PmLK1kBJZ7b8J38TWhDyj0A3+HTIaGtA/O1tv&#10;bqVFEKHEi8nNaDXEqF1v1mtPUviiozOL1c3dZN23EmbqzCILFq+YvAgCVdRDclIoBEgBPPNFb48c&#10;JZID7scolsQqQ3ZSoQ4k+WwIpKU4Cs8SPYvqTtUiDHG9wmTcKRZpT4TsaUhPqhCMxzU9dFFvPbdP&#10;DesQEwHMfD5awFwyATs7mqfTdDHDiMgajg31Fr8KyVmC+Xi0nvbtItI0pEekb3uYVJjmHqpIH8NH&#10;7iSzONFhiPtl8PvNPm7NZDTsx0azZ5hxmJEwA+EmAtFo+wujDu5Lid3PLbEcI/lBwZgssnEYah+Z&#10;8WSWA2NPJZtTCVEUXJXYQ/GRvPX9EdsaK+oGImVxiJQOu1sJPyxhn9VhI+GGxLoO9y4cqVM+av25&#10;ysvfAAAA//8DAFBLAwQUAAYACAAAACEALwDh6twAAAAHAQAADwAAAGRycy9kb3ducmV2LnhtbEyO&#10;wU7DMBBE70j9B2srcUGtk6YqIWRTVUggcUKkiLMbL0lUe53Gbhv+HnOC42hGb165nawRFxp97xgh&#10;XSYgiBune24RPvbPixyED4q1Mo4J4Zs8bKvZTakK7a78Tpc6tCJC2BcKoQthKKT0TUdW+aUbiGP3&#10;5UarQoxjK/WorhFujVwlyUZa1XN86NRATx01x/psEdiYl5x3+9c3roc7+kwfkpMJiLfzafcIItAU&#10;/sbwqx/VoYpOB3dm7YVBWORZXCJkGxCxztarFMQBYX2fgqxK+d+/+gEAAP//AwBQSwECLQAUAAYA&#10;CAAAACEAtoM4kv4AAADhAQAAEwAAAAAAAAAAAAAAAAAAAAAAW0NvbnRlbnRfVHlwZXNdLnhtbFBL&#10;AQItABQABgAIAAAAIQA4/SH/1gAAAJQBAAALAAAAAAAAAAAAAAAAAC8BAABfcmVscy8ucmVsc1BL&#10;AQItABQABgAIAAAAIQAHKG2MzwIAAN0FAAAOAAAAAAAAAAAAAAAAAC4CAABkcnMvZTJvRG9jLnht&#10;bFBLAQItABQABgAIAAAAIQAvAOHq3AAAAAcBAAAPAAAAAAAAAAAAAAAAACkFAABkcnMvZG93bnJl&#10;di54bWxQSwUGAAAAAAQABADzAAAAMgYAAAAA&#10;" fillcolor="#95b3d7" strokecolor="#95b3d7" strokeweight="1pt">
                <v:fill color2="#dbe5f1" angle="135" focus="50%" type="gradient"/>
                <v:shadow on="t" color="#243f60" opacity=".5" offset="1pt"/>
                <v:textbo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v:textbox>
              </v:roundrect>
            </w:pict>
          </mc:Fallback>
        </mc:AlternateContent>
      </w:r>
    </w:p>
    <w:p w:rsidR="002775F4" w:rsidRDefault="002775F4" w:rsidP="002775F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Zie aanbeveling.</w:t>
            </w: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87264" behindDoc="0" locked="0" layoutInCell="1" allowOverlap="1" wp14:anchorId="4E7A7F10" wp14:editId="4C6955FD">
                <wp:simplePos x="0" y="0"/>
                <wp:positionH relativeFrom="column">
                  <wp:posOffset>-52705</wp:posOffset>
                </wp:positionH>
                <wp:positionV relativeFrom="paragraph">
                  <wp:posOffset>23495</wp:posOffset>
                </wp:positionV>
                <wp:extent cx="2667000" cy="295275"/>
                <wp:effectExtent l="13970" t="13970" r="14605" b="14605"/>
                <wp:wrapNone/>
                <wp:docPr id="227"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95275"/>
                        </a:xfrm>
                        <a:prstGeom prst="roundRect">
                          <a:avLst>
                            <a:gd name="adj" fmla="val 16667"/>
                          </a:avLst>
                        </a:prstGeom>
                        <a:solidFill>
                          <a:srgbClr val="A5A5A5"/>
                        </a:solidFill>
                        <a:ln w="12700">
                          <a:solidFill>
                            <a:srgbClr val="0D0D0D"/>
                          </a:solidFill>
                          <a:round/>
                          <a:headEnd/>
                          <a:tailEnd/>
                        </a:ln>
                      </wps:spPr>
                      <wps:txbx>
                        <w:txbxContent>
                          <w:p w:rsidR="002775F4" w:rsidRPr="002470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school</w:t>
                            </w:r>
                            <w:r w:rsidRPr="002470EC">
                              <w:rPr>
                                <w:rFonts w:ascii="Arial" w:hAnsi="Arial" w:cs="Arial"/>
                                <w:b/>
                              </w:rPr>
                              <w:t>niveau</w:t>
                            </w:r>
                          </w:p>
                          <w:p w:rsidR="002775F4" w:rsidRPr="0078506E" w:rsidRDefault="002775F4" w:rsidP="002775F4">
                            <w:pPr>
                              <w:rPr>
                                <w:rFonts w:ascii="Arial" w:hAnsi="Arial" w:cs="Arial"/>
                              </w:rPr>
                            </w:pPr>
                            <w:r w:rsidRPr="00170CA9">
                              <w:rPr>
                                <w:rFonts w:ascii="Arial" w:hAnsi="Arial" w:cs="Arial"/>
                                <w:b/>
                              </w:rPr>
                              <w:t>chrijving</w:t>
                            </w:r>
                            <w:r>
                              <w:rPr>
                                <w:rFonts w:ascii="Arial" w:hAnsi="Arial" w:cs="Arial"/>
                                <w:b/>
                              </w:rPr>
                              <w:t xml:space="preserve">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7A7F10" id="AutoShape 119" o:spid="_x0000_s1080" style="position:absolute;margin-left:-4.15pt;margin-top:1.85pt;width:210pt;height:23.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WQOwIAAHgEAAAOAAAAZHJzL2Uyb0RvYy54bWysVG2P0zAM/o7Ef4jyneuL9sJV606njUNI&#10;B5w4+AFZkq6BNAlOtm78epy0GxvwCaFKkR3bj+3HThd3h06TvQSvrKlpcZNTIg23QpltTb98fnj1&#10;mhIfmBFMWyNrepSe3i1fvlj0rpKlba0WEgiCGF/1rqZtCK7KMs9b2TF/Y500aGwsdCygCttMAOsR&#10;vdNZmeezrLcgHFguvcfb9WCky4TfNJKHj03jZSC6plhbSCekcxPPbLlg1RaYaxUfy2D/UEXHlMGk&#10;Z6g1C4zsQP0B1SkO1tsm3HDbZbZpFJepB+ymyH/r5rllTqZekBzvzjT5/wfLP+yfgChR07KcU2JY&#10;h0O63wWbcpOiuI0U9c5X6PnsniA26d2j5d88MXbVMrOV9wC2byUTWFgR/bOrgKh4DCWb/r0ViM8Q&#10;P7F1aKCLgMgDOaShHM9DkYdAOF6Ws9k8z3F2HG3l7bScT1MKVp2iHfjwVtqORKGmYHdGfMLJpxRs&#10;/+hDmowYu2PiKyVNp3HOe6ZJMcMEI+LonLHqhJnatVqJB6V1UmC7WWkgGIpETeM3BvtLN21Ij2SU&#10;WHoq48roLzHydfz+hpEaSQsauX1jRJIDU3qQsUxtRrIjv8OcwmFzSAOdTiJoJH9jxRHpBzusPz5X&#10;FFoLPyjpcfVr6r/vGEhK9DuDI7wtJpP4VpIymc5LVODSsrm0MMMRqqaBkkFcheF97RyobYuZisSA&#10;sXGtGhVO+zFUNdaP643S1fu51JPXrx/G8icAAAD//wMAUEsDBBQABgAIAAAAIQBrBA4k2wAAAAcB&#10;AAAPAAAAZHJzL2Rvd25yZXYueG1sTI7BTsMwEETvSPyDtUjcWjst0ChkU6EWPqBpL9yceBtHxHaw&#10;3Sb9e8wJbjOa0cwrt7MZ2JV86J1FyJYCGNnWqd52CKfjxyIHFqK0Sg7OEsKNAmyr+7tSFspN9kDX&#10;OnYsjdhQSAQd41hwHlpNRoalG8mm7Oy8kTFZ33Hl5ZTGzcBXQrxwI3ubHrQcaaep/aovBmGvP8X3&#10;TmaHenNubn7a9++nvEZ8fJjfXoFFmuNfGX7xEzpUialxF6sCGxAW+To1EdYbYCl+yrIkGoRnsQJe&#10;lfw/f/UDAAD//wMAUEsBAi0AFAAGAAgAAAAhALaDOJL+AAAA4QEAABMAAAAAAAAAAAAAAAAAAAAA&#10;AFtDb250ZW50X1R5cGVzXS54bWxQSwECLQAUAAYACAAAACEAOP0h/9YAAACUAQAACwAAAAAAAAAA&#10;AAAAAAAvAQAAX3JlbHMvLnJlbHNQSwECLQAUAAYACAAAACEAwcZ1kDsCAAB4BAAADgAAAAAAAAAA&#10;AAAAAAAuAgAAZHJzL2Uyb0RvYy54bWxQSwECLQAUAAYACAAAACEAawQOJNsAAAAHAQAADwAAAAAA&#10;AAAAAAAAAACVBAAAZHJzL2Rvd25yZXYueG1sUEsFBgAAAAAEAAQA8wAAAJ0FAAAAAA==&#10;" fillcolor="#a5a5a5" strokecolor="#0d0d0d" strokeweight="1pt">
                <v:textbox>
                  <w:txbxContent>
                    <w:p w:rsidR="002775F4" w:rsidRPr="002470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school</w:t>
                      </w:r>
                      <w:r w:rsidRPr="002470EC">
                        <w:rPr>
                          <w:rFonts w:ascii="Arial" w:hAnsi="Arial" w:cs="Arial"/>
                          <w:b/>
                        </w:rPr>
                        <w:t>niveau</w:t>
                      </w:r>
                    </w:p>
                    <w:p w:rsidR="002775F4" w:rsidRPr="0078506E" w:rsidRDefault="002775F4" w:rsidP="002775F4">
                      <w:pPr>
                        <w:rPr>
                          <w:rFonts w:ascii="Arial" w:hAnsi="Arial" w:cs="Arial"/>
                        </w:rPr>
                      </w:pPr>
                      <w:r w:rsidRPr="00170CA9">
                        <w:rPr>
                          <w:rFonts w:ascii="Arial" w:hAnsi="Arial" w:cs="Arial"/>
                          <w:b/>
                        </w:rPr>
                        <w:t>chrijving</w:t>
                      </w:r>
                      <w:r>
                        <w:rPr>
                          <w:rFonts w:ascii="Arial" w:hAnsi="Arial" w:cs="Arial"/>
                          <w:b/>
                        </w:rPr>
                        <w:t xml:space="preserve"> 1.</w:t>
                      </w:r>
                      <w:r w:rsidRPr="00170CA9">
                        <w:rPr>
                          <w:rFonts w:ascii="Arial" w:hAnsi="Arial" w:cs="Arial"/>
                          <w:b/>
                        </w:rPr>
                        <w:t xml:space="preserve"> 1</w:t>
                      </w:r>
                      <w:r>
                        <w:rPr>
                          <w:rFonts w:ascii="Arial" w:hAnsi="Arial" w:cs="Arial"/>
                        </w:rPr>
                        <w:t>.</w:t>
                      </w:r>
                    </w:p>
                  </w:txbxContent>
                </v:textbox>
              </v:roundrect>
            </w:pict>
          </mc:Fallback>
        </mc:AlternateContent>
      </w:r>
    </w:p>
    <w:p w:rsidR="002775F4" w:rsidRDefault="002775F4" w:rsidP="002775F4">
      <w:pPr>
        <w:rPr>
          <w:rFonts w:ascii="Arial" w:hAnsi="Arial" w:cs="Arial"/>
        </w:rPr>
      </w:pPr>
    </w:p>
    <w:tbl>
      <w:tblPr>
        <w:tblW w:w="0" w:type="auto"/>
        <w:tblLook w:val="04A0" w:firstRow="1" w:lastRow="0" w:firstColumn="1" w:lastColumn="0" w:noHBand="0" w:noVBand="1"/>
      </w:tblPr>
      <w:tblGrid>
        <w:gridCol w:w="9072"/>
      </w:tblGrid>
      <w:tr w:rsidR="002775F4" w:rsidTr="00D70143">
        <w:tc>
          <w:tcPr>
            <w:tcW w:w="9210"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2775F4" w:rsidTr="00D70143">
              <w:tc>
                <w:tcPr>
                  <w:tcW w:w="763" w:type="dxa"/>
                </w:tcPr>
                <w:p w:rsidR="002775F4" w:rsidRPr="00563576" w:rsidRDefault="002775F4" w:rsidP="00D70143">
                  <w:pPr>
                    <w:pStyle w:val="Geenafstand1"/>
                    <w:rPr>
                      <w:rFonts w:ascii="Arial" w:hAnsi="Arial" w:cs="Arial"/>
                      <w:sz w:val="24"/>
                      <w:szCs w:val="24"/>
                    </w:rPr>
                  </w:pPr>
                  <w:r w:rsidRPr="00563576">
                    <w:rPr>
                      <w:rFonts w:ascii="Arial" w:hAnsi="Arial" w:cs="Arial"/>
                      <w:noProof/>
                      <w:sz w:val="24"/>
                      <w:szCs w:val="24"/>
                    </w:rPr>
                    <w:t>4.9</w:t>
                  </w:r>
                </w:p>
              </w:tc>
              <w:tc>
                <w:tcPr>
                  <w:tcW w:w="8304" w:type="dxa"/>
                </w:tcPr>
                <w:p w:rsidR="002775F4" w:rsidRPr="00734592" w:rsidRDefault="002775F4" w:rsidP="00D70143">
                  <w:pPr>
                    <w:pStyle w:val="Geenafstand1"/>
                    <w:rPr>
                      <w:rFonts w:ascii="Arial" w:hAnsi="Arial" w:cs="Arial"/>
                      <w:sz w:val="24"/>
                      <w:szCs w:val="24"/>
                    </w:rPr>
                  </w:pPr>
                  <w:r w:rsidRPr="00734592">
                    <w:rPr>
                      <w:rFonts w:ascii="Arial" w:hAnsi="Arial" w:cs="Arial"/>
                      <w:noProof/>
                      <w:sz w:val="24"/>
                      <w:szCs w:val="24"/>
                    </w:rPr>
                    <w:t>De school stelt leraren en overige medewerkers in de gelegenheid van en met elkaar te leren.</w:t>
                  </w:r>
                </w:p>
              </w:tc>
            </w:tr>
            <w:tr w:rsidR="002775F4" w:rsidTr="00D70143">
              <w:tc>
                <w:tcPr>
                  <w:tcW w:w="763" w:type="dxa"/>
                </w:tcPr>
                <w:p w:rsidR="002775F4" w:rsidRPr="00563576" w:rsidRDefault="002775F4" w:rsidP="00D70143">
                  <w:pPr>
                    <w:pStyle w:val="Geenafstand1"/>
                    <w:rPr>
                      <w:rFonts w:ascii="Arial" w:hAnsi="Arial" w:cs="Arial"/>
                      <w:sz w:val="24"/>
                      <w:szCs w:val="24"/>
                    </w:rPr>
                  </w:pPr>
                  <w:r w:rsidRPr="00563576">
                    <w:rPr>
                      <w:rFonts w:ascii="Arial" w:hAnsi="Arial" w:cs="Arial"/>
                      <w:noProof/>
                      <w:sz w:val="24"/>
                      <w:szCs w:val="24"/>
                    </w:rPr>
                    <w:t>4.10</w:t>
                  </w:r>
                </w:p>
              </w:tc>
              <w:tc>
                <w:tcPr>
                  <w:tcW w:w="8304" w:type="dxa"/>
                </w:tcPr>
                <w:p w:rsidR="002775F4" w:rsidRPr="00563576" w:rsidRDefault="002775F4" w:rsidP="00D70143">
                  <w:pPr>
                    <w:pStyle w:val="Geenafstand1"/>
                    <w:rPr>
                      <w:rFonts w:ascii="Arial" w:hAnsi="Arial" w:cs="Arial"/>
                      <w:sz w:val="24"/>
                      <w:szCs w:val="24"/>
                    </w:rPr>
                  </w:pPr>
                  <w:r w:rsidRPr="00563576">
                    <w:rPr>
                      <w:rFonts w:ascii="Arial" w:hAnsi="Arial" w:cs="Arial"/>
                      <w:noProof/>
                      <w:sz w:val="24"/>
                      <w:szCs w:val="24"/>
                    </w:rPr>
                    <w:t>De school hanteert een doorgaande lijn m.b.t. reflectie op leerlingniveau.</w:t>
                  </w:r>
                </w:p>
              </w:tc>
            </w:tr>
          </w:tbl>
          <w:p w:rsidR="002775F4" w:rsidRPr="00563576" w:rsidRDefault="002775F4" w:rsidP="00D70143">
            <w:pPr>
              <w:ind w:left="792"/>
              <w:contextualSpacing/>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88288" behindDoc="0" locked="0" layoutInCell="1" allowOverlap="1" wp14:anchorId="0014A833" wp14:editId="33856579">
                <wp:simplePos x="0" y="0"/>
                <wp:positionH relativeFrom="column">
                  <wp:posOffset>-52705</wp:posOffset>
                </wp:positionH>
                <wp:positionV relativeFrom="paragraph">
                  <wp:posOffset>156210</wp:posOffset>
                </wp:positionV>
                <wp:extent cx="1476375" cy="276225"/>
                <wp:effectExtent l="13970" t="13335" r="14605" b="34290"/>
                <wp:wrapNone/>
                <wp:docPr id="226"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7622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14A833" id="AutoShape 120" o:spid="_x0000_s1081" style="position:absolute;margin-left:-4.15pt;margin-top:12.3pt;width:116.25pt;height:21.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ha0wIAAN0FAAAOAAAAZHJzL2Uyb0RvYy54bWysVN9v0zAQfkfif7D8ztJkbdJGS6fRbghp&#10;wMRAPLuxkxgcO9hu0/HXc76kpWV7QuQhOvt83/347u7qet8qshPWSaMLGl9MKBG6NFzquqBfv9y9&#10;mVPiPNOcKaNFQZ+Eo9fL16+u+i4XiWmM4sISANEu77uCNt53eRS5shEtcxemExqUlbEt83C0dcQt&#10;6wG9VVEymaRRbyzvrCmFc3C7HpR0ifhVJUr/qaqc8EQVFGLz+Lf434R/tLxieW1Z18hyDIP9QxQt&#10;kxqcHqHWzDOytfIZVCtLa5yp/EVp2shUlSwF5gDZxJO/snlsWCcwFyiO645lcv8Ptvy4e7BE8oIm&#10;SUqJZi2QdLP1Bn2TOMES9Z3L4eVj92BDkq67N+UPR7RZNUzX4sZa0zeCcQgsDiWNzgzCwYEp2fQf&#10;DAd8BvhYrX1l2wAIdSB7JOXpSIrYe1LCZTzN0stsRkkJuiRLk2SGLlh+sO6s8++EaUkQCmrNVvPP&#10;wDy6YLt755EZPmbH+HdKqlYBzzumSJymaTYijo8jlh8wR075nVSKWOO/Sd9gaUKcqHQHfEc6AwUY&#10;rp2tNytlCXgo6CpZp4u3o4/aDWbD69kEPgQ6s7i9uYvX6xct4mDxgskzJ5BFfQhOSU2AKajmfDHY&#10;E1cyJYD3gTDsXMwyRKc06UGTZAdHRsmj8izQM6/u9BnSgOMVOuNWc5Q9k2qQITylgzOBYzpW0Wy9&#10;sI8N7wmXgcxkfrmAFcIlzOzlfJJOFhklTNWwbEpv6YuUnAU4vU3jZD60guoaNjAylD10KnTzQBXK&#10;R/d4OokMOzo0cdgsLvf7zR6nZobNGK42hj9Bj0OPhB4IOxGExthflPSwXwrqfm6ZFZSo9xraZBFP&#10;p2Eh4WE6y2DQiD3VbE41TJcAVVAPyaO48sMS23ZW1g14ijFFbcLsVtIfhnCIapxI2CGY17jvwpI6&#10;PeOrP1t5+RsAAP//AwBQSwMEFAAGAAgAAAAhAOU8G13aAAAACAEAAA8AAABkcnMvZG93bnJldi54&#10;bWxMj8FOwzAQRO9I/IO1SNxap24VRSFOVVUgzhQ+YBtv7Yh4HWKnDX+POcFxNKOZN81+8YO40hT7&#10;wBo26wIEcRdMz1bDx/vLqgIRE7LBITBp+KYI+/b+rsHahBu/0fWUrMglHGvU4FIaaylj58hjXIeR&#10;OHuXMHlMWU5WmglvudwPUhVFKT32nBccjnR01H2eZq/hue9mLheL9uCOX9tAPJrwqvXjw3J4ApFo&#10;SX9h+MXP6NBmpnOY2UQxaFhV25zUoHYliOwrtVMgzhrKagOybeT/A+0PAAAA//8DAFBLAQItABQA&#10;BgAIAAAAIQC2gziS/gAAAOEBAAATAAAAAAAAAAAAAAAAAAAAAABbQ29udGVudF9UeXBlc10ueG1s&#10;UEsBAi0AFAAGAAgAAAAhADj9If/WAAAAlAEAAAsAAAAAAAAAAAAAAAAALwEAAF9yZWxzLy5yZWxz&#10;UEsBAi0AFAAGAAgAAAAhAIWFmFrTAgAA3QUAAA4AAAAAAAAAAAAAAAAALgIAAGRycy9lMm9Eb2Mu&#10;eG1sUEsBAi0AFAAGAAgAAAAhAOU8G13aAAAACAEAAA8AAAAAAAAAAAAAAAAALQUAAGRycy9kb3du&#10;cmV2LnhtbFBLBQYAAAAABAAEAPMAAAA0BgAAAAA=&#10;" fillcolor="#c2d69b" strokecolor="#c2d69b" strokeweight="1pt">
                <v:fill color2="#eaf1dd" angle="135" focus="50%" type="gradient"/>
                <v:shadow on="t" color="#4e6128" opacity=".5" offset="1pt"/>
                <v:textbo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rsidR="002775F4" w:rsidRDefault="002775F4" w:rsidP="002775F4">
      <w:pPr>
        <w:rPr>
          <w:rFonts w:ascii="Arial" w:hAnsi="Arial" w:cs="Arial"/>
        </w:rPr>
      </w:pPr>
    </w:p>
    <w:p w:rsidR="002775F4" w:rsidRPr="00FD44C2" w:rsidRDefault="002775F4" w:rsidP="002775F4">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Cbs ’t Jok is een lerende organisatie. Wij maken ontwikkeling door en voeren nieuwe zaken in. Dit doen we in samenwerking met cbs Vossersschool en bestuur. Bestuur, GMR en medewerkers van beide scholen hebben een notitie uitgewerkt en deze omgezet in concrete plannen voor de toekomst. Er wordt gewerkt aan een doorgaande lijn op gebied van reflectie. We stellen vragen die beginnen met wat, wie, waar, wanneer en hoe en geven ll. de ruimte deze vragen te beantwoorden.</w:t>
            </w: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89312" behindDoc="0" locked="0" layoutInCell="1" allowOverlap="1" wp14:anchorId="1F92AE99" wp14:editId="5940EA50">
                <wp:simplePos x="0" y="0"/>
                <wp:positionH relativeFrom="column">
                  <wp:posOffset>-52705</wp:posOffset>
                </wp:positionH>
                <wp:positionV relativeFrom="paragraph">
                  <wp:posOffset>22860</wp:posOffset>
                </wp:positionV>
                <wp:extent cx="2225040" cy="276225"/>
                <wp:effectExtent l="13970" t="13335" r="18415" b="34290"/>
                <wp:wrapNone/>
                <wp:docPr id="225"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2762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92AE99" id="AutoShape 121" o:spid="_x0000_s1082" style="position:absolute;margin-left:-4.15pt;margin-top:1.8pt;width:175.2pt;height:21.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Qf0AIAAN0FAAAOAAAAZHJzL2Uyb0RvYy54bWysVE1v2zAMvQ/YfxB0X/2RxPlAnaJtmmFA&#10;uxXrhp0VSba1yZImKXG6Xz9KdrJk7WlYDoFkio+PfCQvr/atRDtundCqxNlFihFXVDOh6hJ//bJ+&#10;N8PIeaIYkVrxEj9zh6+Wb99cdmbBc91oybhFAKLcojMlbrw3iyRxtOEtcRfacAXGStuWeLjaOmGW&#10;dIDeyiRP0yLptGXGasqdg6+r3oiXEb+qOPWfqspxj2SJgZuP/zb+b8J/srwki9oS0wg60CD/wKIl&#10;QkHQI9SKeIK2VryAagW12unKX1DdJrqqBOUxB8gmS//K5qkhhsdcoDjOHMvk/h8s/bh7tEiwEuf5&#10;BCNFWhDpeut1jI2yPAsl6oxbwMsn82hDks7ca/rDIaVvG6Jqfm2t7hpOGBCL75Mzh3Bx4Io23YNm&#10;gE8AP1ZrX9k2AEId0D6K8nwUhe89ovAxB2LpGLSjYMunReAJlBKyOHgb6/x7rlsUDiW2eqvYZ1A+&#10;hiC7e+ejMmzIjrDvGFWtBJ13RKKsKIrpgDg8BuwD5qApWwspkdX+m/BNLE3gGY3ugO+Q0VCA/rOz&#10;9eZWWgQRSjyf3IxWhxi1693615MUfhHozGN1czdZ96WEnjrzyILHKy4vgkAW9YGcFAqBUiDPbN77&#10;I0eJ5KD7MYolMcvATirUgSWfHgJpKY7GM6JnUd3psyhDHK/QGXeKxbMnQvZnoCdVCMbjmA5V1FvP&#10;7VPDOsREEDOfjeawQpiAmR3N0iKdTzEisoZlQ73Fr0pyRjAfj9ZFXy4iTUN6Rfqy9200PI8tdQwf&#10;byfMYkeHJu6Hwe83+zg1k+IwHxvNnqHHoUdCD4SdCIdG218YdbBfSux+bonlGMkPCtpkno1DU/t4&#10;GU+mOVzsqWVzaiGKAlSJPSQfj7e+X2JbY0XdQKQsNpHSYXYr4UNqYe56VsMFdkjMa9h3YUmd3uOr&#10;P1t5+RsAAP//AwBQSwMEFAAGAAgAAAAhAC8A4ercAAAABwEAAA8AAABkcnMvZG93bnJldi54bWxM&#10;jsFOwzAQRO9I/QdrK3FBrZOmKiFkU1VIIHFCpIizGy9JVHudxm4b/h5zguNoRm9euZ2sERcafe8Y&#10;IV0mIIgbp3tuET72z4schA+KtTKOCeGbPGyr2U2pCu2u/E6XOrQiQtgXCqELYSik9E1HVvmlG4hj&#10;9+VGq0KMYyv1qK4Rbo1cJclGWtVzfOjUQE8dNcf6bBHYmJecd/vXN66HO/pMH5KTCYi382n3CCLQ&#10;FP7G8Ksf1aGKTgd3Zu2FQVjkWVwiZBsQsc7WqxTEAWF9n4KsSvnfv/oBAAD//wMAUEsBAi0AFAAG&#10;AAgAAAAhALaDOJL+AAAA4QEAABMAAAAAAAAAAAAAAAAAAAAAAFtDb250ZW50X1R5cGVzXS54bWxQ&#10;SwECLQAUAAYACAAAACEAOP0h/9YAAACUAQAACwAAAAAAAAAAAAAAAAAvAQAAX3JlbHMvLnJlbHNQ&#10;SwECLQAUAAYACAAAACEAWSzkH9ACAADdBQAADgAAAAAAAAAAAAAAAAAuAgAAZHJzL2Uyb0RvYy54&#10;bWxQSwECLQAUAAYACAAAACEALwDh6twAAAAHAQAADwAAAAAAAAAAAAAAAAAqBQAAZHJzL2Rvd25y&#10;ZXYueG1sUEsFBgAAAAAEAAQA8wAAADMGAAAAAA==&#10;" fillcolor="#95b3d7" strokecolor="#95b3d7" strokeweight="1pt">
                <v:fill color2="#dbe5f1" angle="135" focus="50%" type="gradient"/>
                <v:shadow on="t" color="#243f60" opacity=".5" offset="1pt"/>
                <v:textbo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v:textbox>
              </v:roundrect>
            </w:pict>
          </mc:Fallback>
        </mc:AlternateContent>
      </w:r>
    </w:p>
    <w:p w:rsidR="002775F4" w:rsidRDefault="002775F4" w:rsidP="002775F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Het schoolbeleid is gezamenlijk gemaakt. De implementatie vergt een gedegen aanpak. Het kindplan is een onderdeel ervan. Een opzet die kans van slagen heeft als er regelmatig ouder-kind gesprekken worden gevoerd.</w:t>
            </w: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r>
        <w:rPr>
          <w:noProof/>
        </w:rPr>
        <w:drawing>
          <wp:inline distT="0" distB="0" distL="0" distR="0" wp14:anchorId="2A69EAE3" wp14:editId="3C64C88D">
            <wp:extent cx="355600" cy="127000"/>
            <wp:effectExtent l="19050" t="0" r="6350" b="0"/>
            <wp:docPr id="122"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016EAB02" wp14:editId="0DA320C7">
            <wp:extent cx="355600" cy="127000"/>
            <wp:effectExtent l="19050" t="0" r="6350" b="0"/>
            <wp:docPr id="123"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462D3CD9" wp14:editId="50842BE8">
            <wp:extent cx="355600" cy="127000"/>
            <wp:effectExtent l="19050" t="0" r="6350" b="0"/>
            <wp:docPr id="124"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799547FB" wp14:editId="6EF76D2E">
            <wp:extent cx="355600" cy="127000"/>
            <wp:effectExtent l="19050" t="0" r="6350" b="0"/>
            <wp:docPr id="125"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25246770" wp14:editId="00A0F28E">
            <wp:extent cx="355600" cy="127000"/>
            <wp:effectExtent l="19050" t="0" r="6350" b="0"/>
            <wp:docPr id="126"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3985F446" wp14:editId="62F8EE3B">
            <wp:extent cx="355600" cy="127000"/>
            <wp:effectExtent l="19050" t="0" r="6350" b="0"/>
            <wp:docPr id="127"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02D839B6" wp14:editId="3C2A9A4A">
            <wp:extent cx="355600" cy="127000"/>
            <wp:effectExtent l="19050" t="0" r="6350" b="0"/>
            <wp:docPr id="128"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496DD1F1" wp14:editId="151BD8DB">
            <wp:extent cx="355600" cy="127000"/>
            <wp:effectExtent l="19050" t="0" r="6350" b="0"/>
            <wp:docPr id="129"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685AF5EA" wp14:editId="0499003B">
            <wp:extent cx="355600" cy="127000"/>
            <wp:effectExtent l="19050" t="0" r="6350" b="0"/>
            <wp:docPr id="130"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7CAA9253" wp14:editId="36BC7184">
            <wp:extent cx="355600" cy="127000"/>
            <wp:effectExtent l="19050" t="0" r="6350" b="0"/>
            <wp:docPr id="131"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765B9610" wp14:editId="3298DE19">
            <wp:extent cx="355600" cy="127000"/>
            <wp:effectExtent l="19050" t="0" r="6350" b="0"/>
            <wp:docPr id="132"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2D8D2958" wp14:editId="1B77DAA8">
            <wp:extent cx="355600" cy="127000"/>
            <wp:effectExtent l="19050" t="0" r="6350" b="0"/>
            <wp:docPr id="133"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600C0FA8" wp14:editId="49C19BD0">
            <wp:extent cx="355600" cy="127000"/>
            <wp:effectExtent l="19050" t="0" r="6350" b="0"/>
            <wp:docPr id="134"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2383571A" wp14:editId="00B14070">
            <wp:extent cx="355600" cy="127000"/>
            <wp:effectExtent l="19050" t="0" r="6350" b="0"/>
            <wp:docPr id="135"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2B01C0CF" wp14:editId="7D4EA0E9">
            <wp:extent cx="355600" cy="127000"/>
            <wp:effectExtent l="19050" t="0" r="6350" b="0"/>
            <wp:docPr id="136"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p>
    <w:p w:rsidR="002775F4" w:rsidRDefault="002775F4" w:rsidP="002775F4">
      <w:pPr>
        <w:rPr>
          <w:rFonts w:ascii="Arial" w:hAnsi="Arial" w:cs="Arial"/>
        </w:rPr>
      </w:pPr>
    </w:p>
    <w:p w:rsidR="002775F4" w:rsidRDefault="002775F4" w:rsidP="002775F4">
      <w:pPr>
        <w:rPr>
          <w:rFonts w:ascii="Arial" w:hAnsi="Arial" w:cs="Arial"/>
          <w:lang w:val="pt-PT"/>
        </w:rPr>
      </w:pPr>
    </w:p>
    <w:p w:rsidR="002775F4" w:rsidRDefault="002775F4" w:rsidP="002775F4">
      <w:pPr>
        <w:rPr>
          <w:rFonts w:ascii="Arial" w:hAnsi="Arial" w:cs="Arial"/>
        </w:rPr>
      </w:pPr>
      <w:r>
        <w:rPr>
          <w:rFonts w:ascii="Arial" w:hAnsi="Arial" w:cs="Arial"/>
          <w:noProof/>
        </w:rPr>
        <w:lastRenderedPageBreak/>
        <mc:AlternateContent>
          <mc:Choice Requires="wps">
            <w:drawing>
              <wp:anchor distT="0" distB="0" distL="114300" distR="114300" simplePos="0" relativeHeight="251790336" behindDoc="0" locked="0" layoutInCell="1" allowOverlap="1" wp14:anchorId="4C7FFC93" wp14:editId="65096140">
                <wp:simplePos x="0" y="0"/>
                <wp:positionH relativeFrom="column">
                  <wp:posOffset>-220345</wp:posOffset>
                </wp:positionH>
                <wp:positionV relativeFrom="paragraph">
                  <wp:posOffset>66040</wp:posOffset>
                </wp:positionV>
                <wp:extent cx="3139440" cy="441325"/>
                <wp:effectExtent l="27305" t="27940" r="33655" b="45085"/>
                <wp:wrapNone/>
                <wp:docPr id="723057728"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9440" cy="441325"/>
                        </a:xfrm>
                        <a:prstGeom prst="roundRect">
                          <a:avLst>
                            <a:gd name="adj" fmla="val 16667"/>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txbx>
                        <w:txbxContent>
                          <w:p w:rsidR="002775F4" w:rsidRPr="00A97D18" w:rsidRDefault="002775F4" w:rsidP="002775F4">
                            <w:pPr>
                              <w:pStyle w:val="Geenafstand1"/>
                              <w:rPr>
                                <w:rFonts w:ascii="Arial" w:hAnsi="Arial" w:cs="Arial"/>
                                <w:b/>
                                <w:sz w:val="28"/>
                                <w:szCs w:val="32"/>
                                <w:lang w:val="en-GB"/>
                              </w:rPr>
                            </w:pPr>
                            <w:r>
                              <w:rPr>
                                <w:rFonts w:ascii="Arial" w:hAnsi="Arial" w:cs="Arial"/>
                                <w:b/>
                                <w:sz w:val="28"/>
                                <w:szCs w:val="28"/>
                              </w:rPr>
                              <w:t>5</w:t>
                            </w:r>
                            <w:r w:rsidRPr="00170CA9">
                              <w:rPr>
                                <w:rFonts w:ascii="Arial" w:hAnsi="Arial" w:cs="Arial"/>
                                <w:b/>
                                <w:sz w:val="28"/>
                                <w:szCs w:val="28"/>
                              </w:rPr>
                              <w:t>.</w:t>
                            </w:r>
                            <w:r w:rsidRPr="00170CA9">
                              <w:rPr>
                                <w:rFonts w:ascii="Arial" w:hAnsi="Arial" w:cs="Arial"/>
                                <w:b/>
                                <w:sz w:val="28"/>
                                <w:szCs w:val="28"/>
                              </w:rPr>
                              <w:tab/>
                            </w:r>
                            <w:r>
                              <w:rPr>
                                <w:rFonts w:ascii="Arial" w:hAnsi="Arial" w:cs="Arial"/>
                                <w:b/>
                                <w:sz w:val="28"/>
                                <w:szCs w:val="28"/>
                              </w:rPr>
                              <w:t>Effectiviteit/ doelmatigheid</w:t>
                            </w:r>
                            <w:r w:rsidRPr="00A97D18">
                              <w:rPr>
                                <w:rFonts w:ascii="Arial" w:hAnsi="Arial" w:cs="Arial"/>
                                <w:b/>
                                <w:sz w:val="28"/>
                                <w:szCs w:val="32"/>
                                <w:lang w:val="en-GB"/>
                              </w:rPr>
                              <w:t xml:space="preserve"> </w:t>
                            </w:r>
                          </w:p>
                          <w:p w:rsidR="002775F4" w:rsidRPr="00170CA9" w:rsidRDefault="002775F4" w:rsidP="002775F4">
                            <w:pPr>
                              <w:pStyle w:val="Geenafstand1"/>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7FFC93" id="AutoShape 122" o:spid="_x0000_s1083" style="position:absolute;margin-left:-17.35pt;margin-top:5.2pt;width:247.2pt;height:34.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AwkQIAACUFAAAOAAAAZHJzL2Uyb0RvYy54bWysVNtu1DAQfUfiHyy/01z2kt2o2apqWYTE&#10;paIgnr22kxgcO9jezZavZzzJli3lCZFIkSf2HJ8zc+zLq2OnyUE6r6ypaHaRUiINt0KZpqJfPm9f&#10;rSjxgRnBtDWyog/S06vNyxeXQ1/K3LZWC+kIgBhfDn1F2xD6Mkk8b2XH/IXtpYHJ2rqOBQhdkwjH&#10;BkDvdJKn6TIZrBO9s1x6D39vx0m6Qfy6ljx8rGsvA9EVBW4Bvw6/u/hNNpesbBzrW8UnGuwfWHRM&#10;Gdj0EeqWBUb2Tj2D6hR31ts6XHDbJbauFZeoAdRk6R9q7lvWS9QCxfH9Y5n8/4PlHw53jihR0SKf&#10;pYuiyKFhhnXQqut9sMiAZHkeCzX0voT19/2di1J9/87y754Ye9My08hr5+zQSiaAXhbXJ08SYuAh&#10;leyG91YAPgN8rNmxdl0EhGqQI7bm4bE18hgIh5+zbLaez6GDHObm82yWL3ALVp6ye+fDG2k7EgcV&#10;dXZvxCfoP27BDu98wP6ISR0T3yipOw3dPjBNsuVyWUyI0+KElSdMlGu1ElulNQau2d1oRyAVqOIz&#10;JfvzZdqQAbivsjRFGk8m/TnGNo/v3zBQCNo01va1ETgOTOlxDDS1iZwk2n3SafdBuvtWDESoWI58&#10;NVtDZ4UC789W6TJdF5Qw3cCh5cFR4mz4qkKL/Y7Ffyay2MZ3LKbuWzZKX0TpJ9ajHug7tPK0PUZn&#10;zNAT0QajncJxd0T3LbD40SM7Kx7AJUAo8oh3Cwxa635SMsA5raj/sWdOUqLfGnDaOkNbBAzmiyKH&#10;HHc+szufYYYDVEUDiMfhTRgvg33vVNPCThlKNDa6v1bhZOOR1eRpOIuoa7o34mE/j3HV79tt8wsA&#10;AP//AwBQSwMEFAAGAAgAAAAhAAQsoDvdAAAACQEAAA8AAABkcnMvZG93bnJldi54bWxMj01PwzAM&#10;hu9I/IfISNy2FCiMlqYTX5s4woC714S2InFKkq0dvx5zgqP9Pnr9uFpOzoq9CbH3pOBsnoEw1Hjd&#10;U6vg7XU1uwYRE5JG68koOJgIy/r4qMJS+5FezH6TWsElFEtU0KU0lFLGpjMO49wPhjj78MFh4jG0&#10;UgccudxZeZ5lV9JhT3yhw8Hcd6b53OycAn0I79P310PztJZ3j88jWudwpdTpyXR7AyKZKf3B8KvP&#10;6lCz09bvSEdhFcwu8gWjHGQ5CAbyy4IXWwWLogBZV/L/B/UPAAAA//8DAFBLAQItABQABgAIAAAA&#10;IQC2gziS/gAAAOEBAAATAAAAAAAAAAAAAAAAAAAAAABbQ29udGVudF9UeXBlc10ueG1sUEsBAi0A&#10;FAAGAAgAAAAhADj9If/WAAAAlAEAAAsAAAAAAAAAAAAAAAAALwEAAF9yZWxzLy5yZWxzUEsBAi0A&#10;FAAGAAgAAAAhAFFskDCRAgAAJQUAAA4AAAAAAAAAAAAAAAAALgIAAGRycy9lMm9Eb2MueG1sUEsB&#10;Ai0AFAAGAAgAAAAhAAQsoDvdAAAACQEAAA8AAAAAAAAAAAAAAAAA6wQAAGRycy9kb3ducmV2Lnht&#10;bFBLBQYAAAAABAAEAPMAAAD1BQAAAAA=&#10;" fillcolor="black" strokecolor="#f2f2f2" strokeweight="3pt">
                <v:shadow on="t" color="#7f7f7f" opacity=".5" offset="1pt"/>
                <v:textbox>
                  <w:txbxContent>
                    <w:p w:rsidR="002775F4" w:rsidRPr="00A97D18" w:rsidRDefault="002775F4" w:rsidP="002775F4">
                      <w:pPr>
                        <w:pStyle w:val="Geenafstand1"/>
                        <w:rPr>
                          <w:rFonts w:ascii="Arial" w:hAnsi="Arial" w:cs="Arial"/>
                          <w:b/>
                          <w:sz w:val="28"/>
                          <w:szCs w:val="32"/>
                          <w:lang w:val="en-GB"/>
                        </w:rPr>
                      </w:pPr>
                      <w:r>
                        <w:rPr>
                          <w:rFonts w:ascii="Arial" w:hAnsi="Arial" w:cs="Arial"/>
                          <w:b/>
                          <w:sz w:val="28"/>
                          <w:szCs w:val="28"/>
                        </w:rPr>
                        <w:t>5</w:t>
                      </w:r>
                      <w:r w:rsidRPr="00170CA9">
                        <w:rPr>
                          <w:rFonts w:ascii="Arial" w:hAnsi="Arial" w:cs="Arial"/>
                          <w:b/>
                          <w:sz w:val="28"/>
                          <w:szCs w:val="28"/>
                        </w:rPr>
                        <w:t>.</w:t>
                      </w:r>
                      <w:r w:rsidRPr="00170CA9">
                        <w:rPr>
                          <w:rFonts w:ascii="Arial" w:hAnsi="Arial" w:cs="Arial"/>
                          <w:b/>
                          <w:sz w:val="28"/>
                          <w:szCs w:val="28"/>
                        </w:rPr>
                        <w:tab/>
                      </w:r>
                      <w:r>
                        <w:rPr>
                          <w:rFonts w:ascii="Arial" w:hAnsi="Arial" w:cs="Arial"/>
                          <w:b/>
                          <w:sz w:val="28"/>
                          <w:szCs w:val="28"/>
                        </w:rPr>
                        <w:t>Effectiviteit/ doelmatigheid</w:t>
                      </w:r>
                      <w:r w:rsidRPr="00A97D18">
                        <w:rPr>
                          <w:rFonts w:ascii="Arial" w:hAnsi="Arial" w:cs="Arial"/>
                          <w:b/>
                          <w:sz w:val="28"/>
                          <w:szCs w:val="32"/>
                          <w:lang w:val="en-GB"/>
                        </w:rPr>
                        <w:t xml:space="preserve"> </w:t>
                      </w:r>
                    </w:p>
                    <w:p w:rsidR="002775F4" w:rsidRPr="00170CA9" w:rsidRDefault="002775F4" w:rsidP="002775F4">
                      <w:pPr>
                        <w:pStyle w:val="Geenafstand1"/>
                        <w:rPr>
                          <w:rFonts w:ascii="Arial" w:hAnsi="Arial" w:cs="Arial"/>
                          <w:b/>
                          <w:sz w:val="28"/>
                          <w:szCs w:val="28"/>
                        </w:rPr>
                      </w:pPr>
                    </w:p>
                  </w:txbxContent>
                </v:textbox>
              </v:roundrect>
            </w:pict>
          </mc:Fallback>
        </mc:AlternateContent>
      </w: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96480" behindDoc="0" locked="0" layoutInCell="1" allowOverlap="1" wp14:anchorId="33E4C9E3" wp14:editId="6B21EA0C">
                <wp:simplePos x="0" y="0"/>
                <wp:positionH relativeFrom="column">
                  <wp:posOffset>-52705</wp:posOffset>
                </wp:positionH>
                <wp:positionV relativeFrom="paragraph">
                  <wp:posOffset>12065</wp:posOffset>
                </wp:positionV>
                <wp:extent cx="2667000" cy="295275"/>
                <wp:effectExtent l="13970" t="12065" r="14605" b="6985"/>
                <wp:wrapNone/>
                <wp:docPr id="223"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95275"/>
                        </a:xfrm>
                        <a:prstGeom prst="roundRect">
                          <a:avLst>
                            <a:gd name="adj" fmla="val 16667"/>
                          </a:avLst>
                        </a:prstGeom>
                        <a:solidFill>
                          <a:srgbClr val="A5A5A5"/>
                        </a:solidFill>
                        <a:ln w="12700">
                          <a:solidFill>
                            <a:srgbClr val="0D0D0D"/>
                          </a:solidFill>
                          <a:round/>
                          <a:headEnd/>
                          <a:tailEnd/>
                        </a:ln>
                      </wps:spPr>
                      <wps:txbx>
                        <w:txbxContent>
                          <w:p w:rsidR="002775F4" w:rsidRPr="002470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leerlingniveau</w:t>
                            </w:r>
                          </w:p>
                          <w:p w:rsidR="002775F4" w:rsidRPr="0078506E" w:rsidRDefault="002775F4" w:rsidP="002775F4">
                            <w:pPr>
                              <w:rPr>
                                <w:rFonts w:ascii="Arial" w:hAnsi="Arial" w:cs="Arial"/>
                              </w:rPr>
                            </w:pPr>
                            <w:r w:rsidRPr="00170CA9">
                              <w:rPr>
                                <w:rFonts w:ascii="Arial" w:hAnsi="Arial" w:cs="Arial"/>
                                <w:b/>
                              </w:rPr>
                              <w:t>chrijving</w:t>
                            </w:r>
                            <w:r>
                              <w:rPr>
                                <w:rFonts w:ascii="Arial" w:hAnsi="Arial" w:cs="Arial"/>
                                <w:b/>
                              </w:rPr>
                              <w:t xml:space="preserve">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E4C9E3" id="AutoShape 133" o:spid="_x0000_s1084" style="position:absolute;margin-left:-4.15pt;margin-top:.95pt;width:210pt;height:23.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2lPAIAAHgEAAAOAAAAZHJzL2Uyb0RvYy54bWysVG1v1DAM/o7Ef4jynfVlu9tWrTdNG0NI&#10;vEwMfkAuSa+BNA5O7nrj1+Ok3bgBnxCqFNmx/dh+7PTicj9YttMYDLiWV0clZ9pJUMZtWv7l8+2r&#10;M85CFE4JC063/EEHfrl6+eJi9I2uoQerNDICcaEZfcv7GH1TFEH2ehDhCLx2ZOwABxFJxU2hUIyE&#10;PtiiLstlMQIqjyB1CHR7Mxn5KuN3nZbxY9cFHZltOdUW84n5XKezWF2IZoPC90bOZYh/qGIQxlHS&#10;J6gbEQXbovkDajASIUAXjyQMBXSdkTr3QN1U5W/d3PfC69wLkRP8E03h/8HKD7s7ZEa1vK6POXNi&#10;oCFdbSPk3Kw6Pk4UjT405Hnv7zA1Gfw7kN8Cc3DdC7fRV4gw9looKqxK/sWzgKQECmXr8T0owheE&#10;n9nadzgkQOKB7fNQHp6GoveRSbqsl8vTsqTZSbLV54v6dJFTiOYx2mOIbzQMLAktR9g69Ykmn1OI&#10;3bsQ82TU3J1QXznrBktz3gnLqiUlmBFn50I0j5i5XbBG3Rprs4Kb9bVFRqFE1CJ9c3A4dLOOjURG&#10;TaXnMp4ZwyFGeZO+v2HkRvKCJm5fO5XlKIydZCrTupnsxO80p7hf7/NAF2cJNJG/BvVA9CNM60/P&#10;lYQe8AdnI61+y8P3rUDNmX3raITn1clJeitZOVmc1qTgoWV9aBFOElTLI2eTeB2n97X1aDY9Zaoy&#10;Aw7SWnUmPu7HVNVcP603Sc/ez6GevX79MFY/AQAA//8DAFBLAwQUAAYACAAAACEA+TQi2NsAAAAH&#10;AQAADwAAAGRycy9kb3ducmV2LnhtbEyOwU7DMBBE70j8g7VI3FonUNE0jVOhFj6goRduTrxNIuJ1&#10;sN0m/XuWE9xmZ0azr9jNdhBX9KF3pCBdJiCQGmd6ahWcPt4XGYgQNRk9OEIFNwywK+/vCp0bN9ER&#10;r1VsBY9QyLWCLsYxlzI0HVodlm5E4uzsvNWRT99K4/XE43aQT0nyIq3uiT90esR9h81XdbEKDt1n&#10;8r3X6bFan+ubnw792ymrlHp8mF+3ICLO8a8Mv/iMDiUz1e5CJohBwSJ75ib7GxAcr9J0DaJmka1A&#10;loX8z1/+AAAA//8DAFBLAQItABQABgAIAAAAIQC2gziS/gAAAOEBAAATAAAAAAAAAAAAAAAAAAAA&#10;AABbQ29udGVudF9UeXBlc10ueG1sUEsBAi0AFAAGAAgAAAAhADj9If/WAAAAlAEAAAsAAAAAAAAA&#10;AAAAAAAALwEAAF9yZWxzLy5yZWxzUEsBAi0AFAAGAAgAAAAhAGHbraU8AgAAeAQAAA4AAAAAAAAA&#10;AAAAAAAALgIAAGRycy9lMm9Eb2MueG1sUEsBAi0AFAAGAAgAAAAhAPk0ItjbAAAABwEAAA8AAAAA&#10;AAAAAAAAAAAAlgQAAGRycy9kb3ducmV2LnhtbFBLBQYAAAAABAAEAPMAAACeBQAAAAA=&#10;" fillcolor="#a5a5a5" strokecolor="#0d0d0d" strokeweight="1pt">
                <v:textbox>
                  <w:txbxContent>
                    <w:p w:rsidR="002775F4" w:rsidRPr="002470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leerlingniveau</w:t>
                      </w:r>
                    </w:p>
                    <w:p w:rsidR="002775F4" w:rsidRPr="0078506E" w:rsidRDefault="002775F4" w:rsidP="002775F4">
                      <w:pPr>
                        <w:rPr>
                          <w:rFonts w:ascii="Arial" w:hAnsi="Arial" w:cs="Arial"/>
                        </w:rPr>
                      </w:pPr>
                      <w:r w:rsidRPr="00170CA9">
                        <w:rPr>
                          <w:rFonts w:ascii="Arial" w:hAnsi="Arial" w:cs="Arial"/>
                          <w:b/>
                        </w:rPr>
                        <w:t>chrijving</w:t>
                      </w:r>
                      <w:r>
                        <w:rPr>
                          <w:rFonts w:ascii="Arial" w:hAnsi="Arial" w:cs="Arial"/>
                          <w:b/>
                        </w:rPr>
                        <w:t xml:space="preserve"> 1.</w:t>
                      </w:r>
                      <w:r w:rsidRPr="00170CA9">
                        <w:rPr>
                          <w:rFonts w:ascii="Arial" w:hAnsi="Arial" w:cs="Arial"/>
                          <w:b/>
                        </w:rPr>
                        <w:t xml:space="preserve"> 1</w:t>
                      </w:r>
                      <w:r>
                        <w:rPr>
                          <w:rFonts w:ascii="Arial" w:hAnsi="Arial" w:cs="Arial"/>
                        </w:rPr>
                        <w:t>.</w:t>
                      </w:r>
                    </w:p>
                  </w:txbxContent>
                </v:textbox>
              </v:roundrect>
            </w:pict>
          </mc:Fallback>
        </mc:AlternateContent>
      </w:r>
    </w:p>
    <w:p w:rsidR="002775F4" w:rsidRDefault="002775F4" w:rsidP="002775F4">
      <w:pPr>
        <w:rPr>
          <w:rFonts w:ascii="Arial" w:hAnsi="Arial" w:cs="Arial"/>
        </w:rPr>
      </w:pPr>
    </w:p>
    <w:tbl>
      <w:tblPr>
        <w:tblW w:w="0" w:type="auto"/>
        <w:tblLook w:val="04A0" w:firstRow="1" w:lastRow="0" w:firstColumn="1" w:lastColumn="0" w:noHBand="0" w:noVBand="1"/>
      </w:tblPr>
      <w:tblGrid>
        <w:gridCol w:w="9072"/>
      </w:tblGrid>
      <w:tr w:rsidR="002775F4" w:rsidTr="00D70143">
        <w:tc>
          <w:tcPr>
            <w:tcW w:w="9210"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2775F4" w:rsidTr="00D70143">
              <w:tc>
                <w:tcPr>
                  <w:tcW w:w="763" w:type="dxa"/>
                </w:tcPr>
                <w:p w:rsidR="002775F4" w:rsidRPr="00563576" w:rsidRDefault="002775F4" w:rsidP="00D70143">
                  <w:pPr>
                    <w:pStyle w:val="Geenafstand1"/>
                    <w:rPr>
                      <w:rFonts w:ascii="Arial" w:hAnsi="Arial" w:cs="Arial"/>
                      <w:sz w:val="24"/>
                      <w:szCs w:val="24"/>
                    </w:rPr>
                  </w:pPr>
                  <w:r w:rsidRPr="00563576">
                    <w:rPr>
                      <w:rFonts w:ascii="Arial" w:hAnsi="Arial" w:cs="Arial"/>
                      <w:noProof/>
                      <w:sz w:val="24"/>
                      <w:szCs w:val="24"/>
                    </w:rPr>
                    <w:t>5.</w:t>
                  </w:r>
                  <w:r>
                    <w:rPr>
                      <w:rFonts w:ascii="Arial" w:hAnsi="Arial" w:cs="Arial"/>
                      <w:noProof/>
                      <w:sz w:val="24"/>
                      <w:szCs w:val="24"/>
                    </w:rPr>
                    <w:t>1</w:t>
                  </w:r>
                </w:p>
              </w:tc>
              <w:tc>
                <w:tcPr>
                  <w:tcW w:w="8304" w:type="dxa"/>
                </w:tcPr>
                <w:p w:rsidR="002775F4" w:rsidRPr="00734592" w:rsidRDefault="002775F4" w:rsidP="00D70143">
                  <w:pPr>
                    <w:pStyle w:val="Geenafstand1"/>
                    <w:rPr>
                      <w:rFonts w:ascii="Arial" w:hAnsi="Arial" w:cs="Arial"/>
                      <w:sz w:val="24"/>
                      <w:szCs w:val="24"/>
                    </w:rPr>
                  </w:pPr>
                  <w:r>
                    <w:rPr>
                      <w:rFonts w:ascii="Arial" w:hAnsi="Arial" w:cs="Arial"/>
                      <w:sz w:val="24"/>
                      <w:szCs w:val="24"/>
                    </w:rPr>
                    <w:t>De leerling behaalt zijn leerdoelen die passen bij zijn persoonlijke ontwikkeling.</w:t>
                  </w:r>
                </w:p>
              </w:tc>
            </w:tr>
            <w:tr w:rsidR="002775F4" w:rsidTr="00D70143">
              <w:tc>
                <w:tcPr>
                  <w:tcW w:w="763" w:type="dxa"/>
                </w:tcPr>
                <w:p w:rsidR="002775F4" w:rsidRPr="00563576" w:rsidRDefault="002775F4" w:rsidP="00D70143">
                  <w:pPr>
                    <w:pStyle w:val="Geenafstand1"/>
                    <w:rPr>
                      <w:rFonts w:ascii="Arial" w:hAnsi="Arial" w:cs="Arial"/>
                      <w:sz w:val="24"/>
                      <w:szCs w:val="24"/>
                    </w:rPr>
                  </w:pPr>
                  <w:r w:rsidRPr="00563576">
                    <w:rPr>
                      <w:rFonts w:ascii="Arial" w:hAnsi="Arial" w:cs="Arial"/>
                      <w:noProof/>
                      <w:sz w:val="24"/>
                      <w:szCs w:val="24"/>
                    </w:rPr>
                    <w:t>5.</w:t>
                  </w:r>
                  <w:r>
                    <w:rPr>
                      <w:rFonts w:ascii="Arial" w:hAnsi="Arial" w:cs="Arial"/>
                      <w:noProof/>
                      <w:sz w:val="24"/>
                      <w:szCs w:val="24"/>
                    </w:rPr>
                    <w:t>2</w:t>
                  </w:r>
                </w:p>
              </w:tc>
              <w:tc>
                <w:tcPr>
                  <w:tcW w:w="8304" w:type="dxa"/>
                </w:tcPr>
                <w:p w:rsidR="002775F4" w:rsidRPr="00563576" w:rsidRDefault="002775F4" w:rsidP="00D70143">
                  <w:pPr>
                    <w:pStyle w:val="Geenafstand1"/>
                    <w:rPr>
                      <w:rFonts w:ascii="Arial" w:hAnsi="Arial" w:cs="Arial"/>
                      <w:sz w:val="24"/>
                      <w:szCs w:val="24"/>
                    </w:rPr>
                  </w:pPr>
                  <w:r w:rsidRPr="00563576">
                    <w:rPr>
                      <w:rFonts w:ascii="Arial" w:hAnsi="Arial" w:cs="Arial"/>
                      <w:noProof/>
                      <w:sz w:val="24"/>
                      <w:szCs w:val="24"/>
                      <w:lang w:eastAsia="nl-NL"/>
                    </w:rPr>
                    <w:t>De leerling gaat op een efficiënte en verantwoorde wijze om met zijn leertijd.</w:t>
                  </w:r>
                </w:p>
              </w:tc>
            </w:tr>
            <w:tr w:rsidR="002775F4" w:rsidTr="00D70143">
              <w:tc>
                <w:tcPr>
                  <w:tcW w:w="763" w:type="dxa"/>
                </w:tcPr>
                <w:p w:rsidR="002775F4" w:rsidRPr="00563576" w:rsidRDefault="002775F4" w:rsidP="00D70143">
                  <w:pPr>
                    <w:pStyle w:val="Geenafstand1"/>
                    <w:rPr>
                      <w:rFonts w:ascii="Arial" w:hAnsi="Arial" w:cs="Arial"/>
                      <w:sz w:val="24"/>
                      <w:szCs w:val="24"/>
                    </w:rPr>
                  </w:pPr>
                  <w:r w:rsidRPr="00563576">
                    <w:rPr>
                      <w:rFonts w:ascii="Arial" w:hAnsi="Arial" w:cs="Arial"/>
                      <w:noProof/>
                      <w:sz w:val="24"/>
                      <w:szCs w:val="24"/>
                    </w:rPr>
                    <w:t>5.</w:t>
                  </w:r>
                  <w:r>
                    <w:rPr>
                      <w:rFonts w:ascii="Arial" w:hAnsi="Arial" w:cs="Arial"/>
                      <w:noProof/>
                      <w:sz w:val="24"/>
                      <w:szCs w:val="24"/>
                    </w:rPr>
                    <w:t>3</w:t>
                  </w:r>
                </w:p>
              </w:tc>
              <w:tc>
                <w:tcPr>
                  <w:tcW w:w="8304" w:type="dxa"/>
                </w:tcPr>
                <w:p w:rsidR="002775F4" w:rsidRPr="00563576" w:rsidRDefault="002775F4" w:rsidP="00D70143">
                  <w:pPr>
                    <w:pStyle w:val="Geenafstand1"/>
                    <w:rPr>
                      <w:rFonts w:ascii="Arial" w:hAnsi="Arial" w:cs="Arial"/>
                      <w:sz w:val="24"/>
                      <w:szCs w:val="24"/>
                    </w:rPr>
                  </w:pPr>
                  <w:r w:rsidRPr="00563576">
                    <w:rPr>
                      <w:rFonts w:ascii="Arial" w:hAnsi="Arial" w:cs="Arial"/>
                      <w:noProof/>
                      <w:sz w:val="24"/>
                      <w:szCs w:val="24"/>
                      <w:lang w:eastAsia="nl-NL"/>
                    </w:rPr>
                    <w:t xml:space="preserve">De leerling is actief bezig met de </w:t>
                  </w:r>
                  <w:r>
                    <w:rPr>
                      <w:rFonts w:ascii="Arial" w:hAnsi="Arial" w:cs="Arial"/>
                      <w:noProof/>
                      <w:sz w:val="24"/>
                      <w:szCs w:val="24"/>
                      <w:lang w:eastAsia="nl-NL"/>
                    </w:rPr>
                    <w:t>taak en maakt efficiënt gebruik van zijn keuzemogelijkheden</w:t>
                  </w:r>
                  <w:r w:rsidRPr="00563576">
                    <w:rPr>
                      <w:rFonts w:ascii="Arial" w:hAnsi="Arial" w:cs="Arial"/>
                      <w:noProof/>
                      <w:sz w:val="24"/>
                      <w:szCs w:val="24"/>
                      <w:lang w:eastAsia="nl-NL"/>
                    </w:rPr>
                    <w:t>.</w:t>
                  </w:r>
                </w:p>
              </w:tc>
            </w:tr>
          </w:tbl>
          <w:p w:rsidR="002775F4" w:rsidRPr="00563576" w:rsidRDefault="002775F4" w:rsidP="00D70143">
            <w:pPr>
              <w:ind w:left="792"/>
              <w:contextualSpacing/>
              <w:rPr>
                <w:rFonts w:ascii="Arial" w:hAnsi="Arial" w:cs="Arial"/>
              </w:rPr>
            </w:pPr>
          </w:p>
        </w:tc>
      </w:tr>
    </w:tbl>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91360" behindDoc="0" locked="0" layoutInCell="1" allowOverlap="1" wp14:anchorId="0F1CAD5F" wp14:editId="5A33D546">
                <wp:simplePos x="0" y="0"/>
                <wp:positionH relativeFrom="column">
                  <wp:posOffset>-52705</wp:posOffset>
                </wp:positionH>
                <wp:positionV relativeFrom="paragraph">
                  <wp:posOffset>156210</wp:posOffset>
                </wp:positionV>
                <wp:extent cx="1476375" cy="276225"/>
                <wp:effectExtent l="13970" t="13335" r="14605" b="34290"/>
                <wp:wrapNone/>
                <wp:docPr id="222"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7622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1CAD5F" id="AutoShape 123" o:spid="_x0000_s1085" style="position:absolute;margin-left:-4.15pt;margin-top:12.3pt;width:116.25pt;height:21.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lEG0wIAAN0FAAAOAAAAZHJzL2Uyb0RvYy54bWysVEtv2zAMvg/YfxB0X/1I4jxQp+iSdhjQ&#10;bsW6YWdFkm1tsqRJSpzu14+SnTRZexrmgyGK4sfHR/Lyat9KtOPWCa1KnF2kGHFFNROqLvG3r7fv&#10;Zhg5TxQjUite4ifu8NXy7ZvLzix4rhstGbcIQJRbdKbEjfdmkSSONrwl7kIbrkBZadsSD6KtE2ZJ&#10;B+itTPI0LZJOW2asptw5uF33SryM+FXFqf9cVY57JEsMsfn4t/G/Cf9keUkWtSWmEXQIg/xDFC0R&#10;CpweodbEE7S14gVUK6jVTlf+guo20VUlKI85QDZZ+lc2jw0xPOYCxXHmWCb3/2Dpp92DRYKVOM9z&#10;jBRpgaTrrdfRN8ryUShRZ9wCXj6aBxuSdOZO058OKb1qiKr5tbW6azhhEFgW3idnBkFwYIo23b1m&#10;gE8AP1ZrX9k2AEId0D6S8nQkhe89onCZjafFaDrBiIIunxZ5PokuyOJgbazzH7huUTiU2OqtYl+A&#10;+eiC7O6cj8ywITvCfmBUtRJ43hGJsqIopgPi8DghiwPmwCm7FVIiq/134ZtYmhBnVLoDvkNGQwH6&#10;a2frzUpaBB5KvMrXxfz94KN2vVn/epLCF4HOLG6ub7P1+lWLLFi8YvLCCWRRH4KTQiFgCqo5m/f2&#10;yFEiOfDeExY7N2YZopMKdaDJpwdHWoqj8izQM6/u9FmkIY5X6IwbxeLZEyH7M4QnVXDG45gOVdRb&#10;z+1jwzrERCAzn43msEKYgJkdzdIinU8xIrKGZUO9xa9Schbg+KbI8lnfCtI0pGekL3voVOjmnqp4&#10;PrqP0klksaNDE/fD4PebfZyayTyQFDp8o9kT9Dj0SOiBsBPh0Gj7G6MO9kuJ3a8tsRwj+VFBm8yz&#10;8TgspCiMJ9McBHuq2ZxqiKIAVWIPycfjyvdLbGusqBvwlMUUlQ6zWwkfUnuOahBgh8S8hn0XltSp&#10;HF89b+XlHwAAAP//AwBQSwMEFAAGAAgAAAAhAOU8G13aAAAACAEAAA8AAABkcnMvZG93bnJldi54&#10;bWxMj8FOwzAQRO9I/IO1SNxap24VRSFOVVUgzhQ+YBtv7Yh4HWKnDX+POcFxNKOZN81+8YO40hT7&#10;wBo26wIEcRdMz1bDx/vLqgIRE7LBITBp+KYI+/b+rsHahBu/0fWUrMglHGvU4FIaaylj58hjXIeR&#10;OHuXMHlMWU5WmglvudwPUhVFKT32nBccjnR01H2eZq/hue9mLheL9uCOX9tAPJrwqvXjw3J4ApFo&#10;SX9h+MXP6NBmpnOY2UQxaFhV25zUoHYliOwrtVMgzhrKagOybeT/A+0PAAAA//8DAFBLAQItABQA&#10;BgAIAAAAIQC2gziS/gAAAOEBAAATAAAAAAAAAAAAAAAAAAAAAABbQ29udGVudF9UeXBlc10ueG1s&#10;UEsBAi0AFAAGAAgAAAAhADj9If/WAAAAlAEAAAsAAAAAAAAAAAAAAAAALwEAAF9yZWxzLy5yZWxz&#10;UEsBAi0AFAAGAAgAAAAhAMX2UQbTAgAA3QUAAA4AAAAAAAAAAAAAAAAALgIAAGRycy9lMm9Eb2Mu&#10;eG1sUEsBAi0AFAAGAAgAAAAhAOU8G13aAAAACAEAAA8AAAAAAAAAAAAAAAAALQUAAGRycy9kb3du&#10;cmV2LnhtbFBLBQYAAAAABAAEAPMAAAA0BgAAAAA=&#10;" fillcolor="#c2d69b" strokecolor="#c2d69b" strokeweight="1pt">
                <v:fill color2="#eaf1dd" angle="135" focus="50%" type="gradient"/>
                <v:shadow on="t" color="#4e6128" opacity=".5" offset="1pt"/>
                <v:textbo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rsidR="002775F4" w:rsidRDefault="002775F4" w:rsidP="002775F4">
      <w:pPr>
        <w:rPr>
          <w:rFonts w:ascii="Arial" w:hAnsi="Arial" w:cs="Arial"/>
        </w:rPr>
      </w:pPr>
    </w:p>
    <w:p w:rsidR="002775F4" w:rsidRPr="00FD44C2" w:rsidRDefault="002775F4" w:rsidP="002775F4">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De taakbrief is het middel om de leerdoelen te halen. De taken die de ll. moeten maken passen bij hun ontwikkeling. Ook krijgen de ll. de ruimte voor eigen inbreng van leerdoelen. Wij gebruiken hiervoor een kindplanformulier. De ll. houden via een portfolio hun vorderingen bij.</w:t>
            </w: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92384" behindDoc="0" locked="0" layoutInCell="1" allowOverlap="1" wp14:anchorId="1189CE60" wp14:editId="6EBEFA96">
                <wp:simplePos x="0" y="0"/>
                <wp:positionH relativeFrom="column">
                  <wp:posOffset>-52705</wp:posOffset>
                </wp:positionH>
                <wp:positionV relativeFrom="paragraph">
                  <wp:posOffset>22860</wp:posOffset>
                </wp:positionV>
                <wp:extent cx="2225040" cy="276225"/>
                <wp:effectExtent l="13970" t="13335" r="18415" b="34290"/>
                <wp:wrapNone/>
                <wp:docPr id="221"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2762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89CE60" id="AutoShape 124" o:spid="_x0000_s1086" style="position:absolute;margin-left:-4.15pt;margin-top:1.8pt;width:175.2pt;height:21.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eAN0AIAAN0FAAAOAAAAZHJzL2Uyb0RvYy54bWysVEtv2zAMvg/YfxB0X/3I26hTtE0zDOi2&#10;Yt2wsyLJtjZZ0iQlTvfrR8lOmqw9DfPBEEXx4+MjeXm1byXaceuEViXOLlKMuKKaCVWX+NvX9bs5&#10;Rs4TxYjUipf4iTt8tXz75rIzBc91oyXjFgGIckVnStx4b4okcbThLXEX2nAFykrblngQbZ0wSzpA&#10;b2WSp+k06bRlxmrKnYPbVa/Ey4hfVZz6z1XluEeyxBCbj38b/5vwT5aXpKgtMY2gQxjkH6JoiVDg&#10;9Ai1Ip6grRUvoFpBrXa68hdUt4muKkF5zAGyydK/snlsiOExFyiOM8cyuf8HSz/tHiwSrMR5nmGk&#10;SAskXW+9jr5Rlo9DiTrjCnj5aB5sSNKZe01/OqT0bUNUza+t1V3DCYPAsvA+OTMIggNTtOk+agb4&#10;BPBjtfaVbQMg1AHtIylPR1L43iMKl3meT9IxcEdBl8+mIEYXpDhYG+v8e65bFA4ltnqr2BdgProg&#10;u3vnIzNsyI6wHxhVrQSed0SibDqdzgbE4XFCigPmwClbCymR1f678E0sTYgzKt0B3yGjoQD9tbP1&#10;5lZaBB5KvJjcjFYHH7XrzfrXkxS+CHRmsbq5m6z7UkJPnVlkweIVkxdOIIv6EJwUCgFTQM980dsj&#10;R4nkwPvRiyUxyxCdVKgDTT47ONJSHJVngZ55dafPIg1xvEJn3CkWz54I2Z8hPKmCMx7HdKii3npu&#10;HxvWISYCmfl8tIAVwgTM7GieTtPFDCMia1g21Fv8KiVnAebj0Xral4tI05Cekb7soVOhm3uq4vno&#10;PkonkcWODk3cD4Pfb/ZxagAaUEKHbzR7gh6HHgk9EHYiHBptf2PUwX4psfu1JZZjJD8oaJNFNg5N&#10;7aMwnsxyEOypZnOqIYoCVIk9JB+Pt75fYltjRd2Apyw2kdJhdivhQ2rPUQ0C7JCY17DvwpI6leOr&#10;5628/AMAAP//AwBQSwMEFAAGAAgAAAAhAC8A4ercAAAABwEAAA8AAABkcnMvZG93bnJldi54bWxM&#10;jsFOwzAQRO9I/QdrK3FBrZOmKiFkU1VIIHFCpIizGy9JVHudxm4b/h5zguNoRm9euZ2sERcafe8Y&#10;IV0mIIgbp3tuET72z4schA+KtTKOCeGbPGyr2U2pCu2u/E6XOrQiQtgXCqELYSik9E1HVvmlG4hj&#10;9+VGq0KMYyv1qK4Rbo1cJclGWtVzfOjUQE8dNcf6bBHYmJecd/vXN66HO/pMH5KTCYi382n3CCLQ&#10;FP7G8Ksf1aGKTgd3Zu2FQVjkWVwiZBsQsc7WqxTEAWF9n4KsSvnfv/oBAAD//wMAUEsBAi0AFAAG&#10;AAgAAAAhALaDOJL+AAAA4QEAABMAAAAAAAAAAAAAAAAAAAAAAFtDb250ZW50X1R5cGVzXS54bWxQ&#10;SwECLQAUAAYACAAAACEAOP0h/9YAAACUAQAACwAAAAAAAAAAAAAAAAAvAQAAX3JlbHMvLnJlbHNQ&#10;SwECLQAUAAYACAAAACEAmRHgDdACAADdBQAADgAAAAAAAAAAAAAAAAAuAgAAZHJzL2Uyb0RvYy54&#10;bWxQSwECLQAUAAYACAAAACEALwDh6twAAAAHAQAADwAAAAAAAAAAAAAAAAAqBQAAZHJzL2Rvd25y&#10;ZXYueG1sUEsFBgAAAAAEAAQA8wAAADMGAAAAAA==&#10;" fillcolor="#95b3d7" strokecolor="#95b3d7" strokeweight="1pt">
                <v:fill color2="#dbe5f1" angle="135" focus="50%" type="gradient"/>
                <v:shadow on="t" color="#243f60" opacity=".5" offset="1pt"/>
                <v:textbo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v:textbox>
              </v:roundrect>
            </w:pict>
          </mc:Fallback>
        </mc:AlternateContent>
      </w:r>
    </w:p>
    <w:p w:rsidR="002775F4" w:rsidRDefault="002775F4" w:rsidP="002775F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Helemaal mee eens. Jullie plannen om ict ter ondersteuning en inzicht over de ontwikkeling van de kinderen te kunnen volgen zou geweldig zijn.</w:t>
            </w: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93408" behindDoc="0" locked="0" layoutInCell="1" allowOverlap="1" wp14:anchorId="2FA031CC" wp14:editId="2FA328C4">
                <wp:simplePos x="0" y="0"/>
                <wp:positionH relativeFrom="column">
                  <wp:posOffset>-1905</wp:posOffset>
                </wp:positionH>
                <wp:positionV relativeFrom="paragraph">
                  <wp:posOffset>168910</wp:posOffset>
                </wp:positionV>
                <wp:extent cx="2667000" cy="295275"/>
                <wp:effectExtent l="7620" t="6985" r="11430" b="12065"/>
                <wp:wrapNone/>
                <wp:docPr id="220"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95275"/>
                        </a:xfrm>
                        <a:prstGeom prst="roundRect">
                          <a:avLst>
                            <a:gd name="adj" fmla="val 16667"/>
                          </a:avLst>
                        </a:prstGeom>
                        <a:solidFill>
                          <a:srgbClr val="A5A5A5"/>
                        </a:solidFill>
                        <a:ln w="12700">
                          <a:solidFill>
                            <a:srgbClr val="0D0D0D"/>
                          </a:solidFill>
                          <a:round/>
                          <a:headEnd/>
                          <a:tailEnd/>
                        </a:ln>
                      </wps:spPr>
                      <wps:txbx>
                        <w:txbxContent>
                          <w:p w:rsidR="002775F4" w:rsidRPr="002470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leraar</w:t>
                            </w:r>
                            <w:r w:rsidRPr="002470EC">
                              <w:rPr>
                                <w:rFonts w:ascii="Arial" w:hAnsi="Arial" w:cs="Arial"/>
                                <w:b/>
                              </w:rPr>
                              <w:t>niveau</w:t>
                            </w:r>
                          </w:p>
                          <w:p w:rsidR="002775F4" w:rsidRPr="0078506E" w:rsidRDefault="002775F4" w:rsidP="002775F4">
                            <w:pPr>
                              <w:rPr>
                                <w:rFonts w:ascii="Arial" w:hAnsi="Arial" w:cs="Arial"/>
                              </w:rPr>
                            </w:pPr>
                            <w:r w:rsidRPr="00170CA9">
                              <w:rPr>
                                <w:rFonts w:ascii="Arial" w:hAnsi="Arial" w:cs="Arial"/>
                                <w:b/>
                              </w:rPr>
                              <w:t>chrijving</w:t>
                            </w:r>
                            <w:r>
                              <w:rPr>
                                <w:rFonts w:ascii="Arial" w:hAnsi="Arial" w:cs="Arial"/>
                                <w:b/>
                              </w:rPr>
                              <w:t xml:space="preserve">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A031CC" id="AutoShape 130" o:spid="_x0000_s1087" style="position:absolute;margin-left:-.15pt;margin-top:13.3pt;width:210pt;height:23.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A9OwIAAHgEAAAOAAAAZHJzL2Uyb0RvYy54bWysVNtuEzEQfUfiHyy/072QpHTVTVWlFCEV&#10;qCh8gGN7swavx4ydbNqvZ+xsSwo8IbSSNeOxz5w5M97zi/1g2U5jMOBaXp2UnGknQRm3afnXL9ev&#10;3nAWonBKWHC65fc68Ivlyxfno290DT1YpZERiAvN6Fvex+ibogiy14MIJ+C1o2AHOIhILm4KhWIk&#10;9MEWdVkuihFQeQSpQ6Ddq0OQLzN+12kZP3Vd0JHZlhO3mFfM6zqtxfJcNBsUvjdyoiH+gcUgjKOk&#10;T1BXIgq2RfMH1GAkQoAunkgYCug6I3Wugaqpyt+queuF17kWEif4J5nC/4OVH3e3yIxqeV2TPk4M&#10;1KTLbYScm1Wvs0SjDw2dvPO3mIoM/gbk98AcrHrhNvoSEcZeC0XEqiRp8exCcgJdZevxAyjCF4Sf&#10;1dp3OCRA0oHtc1Pun5qi95FJ2qwXi9OyJG6SYvXZvD6d5xSiebztMcR3GgaWjJYjbJ36TJ3PKcTu&#10;JsTcGTVVJ9Q3zrrBUp93wrJqQQkmxOlwIZpHzFwuWKOujbXZwc16ZZHRVRJqnr7pcjg+Zh0bSYya&#10;qGcaz4LhGKO8St/fMHIheUCTtm+dynYUxh5somndJHbSNw19aOJ+vc8NXeRWpK01qHuSH+Ew/vRc&#10;yegBHzgbafRbHn5sBWrO7HtHLTyrZrP0VrIzm5+mwcDjyPo4IpwkqJZHzg7mKh7e19aj2fSUqcoK&#10;OEhj1Zn4OB8HVhN/Gm+ynr2fYz+f+vXDWP4EAAD//wMAUEsDBBQABgAIAAAAIQAcAqnb3AAAAAcB&#10;AAAPAAAAZHJzL2Rvd25yZXYueG1sTI7BTsMwEETvSPyDtZW4tU5alJSQTYVa+ICGXrg58TaOGtvB&#10;dpv07zEnOI5m9OaVu1kP7EbO99YgpKsEGJnWyt50CKfPj+UWmA/CSDFYQwh38rCrHh9KUUg7mSPd&#10;6tCxCDG+EAgqhLHg3LeKtPArO5KJ3dk6LUKMruPSiSnC9cDXSZJxLXoTH5QYaa+ovdRXjXBQX8n3&#10;XqTHOj83dzcd+vfTtkZ8Wsxvr8ACzeFvDL/6UR2q6NTYq5GeDQjLTRwirLMMWKyf05ccWIOQb1Lg&#10;Vcn/+1c/AAAA//8DAFBLAQItABQABgAIAAAAIQC2gziS/gAAAOEBAAATAAAAAAAAAAAAAAAAAAAA&#10;AABbQ29udGVudF9UeXBlc10ueG1sUEsBAi0AFAAGAAgAAAAhADj9If/WAAAAlAEAAAsAAAAAAAAA&#10;AAAAAAAALwEAAF9yZWxzLy5yZWxzUEsBAi0AFAAGAAgAAAAhAAWCoD07AgAAeAQAAA4AAAAAAAAA&#10;AAAAAAAALgIAAGRycy9lMm9Eb2MueG1sUEsBAi0AFAAGAAgAAAAhABwCqdvcAAAABwEAAA8AAAAA&#10;AAAAAAAAAAAAlQQAAGRycy9kb3ducmV2LnhtbFBLBQYAAAAABAAEAPMAAACeBQAAAAA=&#10;" fillcolor="#a5a5a5" strokecolor="#0d0d0d" strokeweight="1pt">
                <v:textbox>
                  <w:txbxContent>
                    <w:p w:rsidR="002775F4" w:rsidRPr="002470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leraar</w:t>
                      </w:r>
                      <w:r w:rsidRPr="002470EC">
                        <w:rPr>
                          <w:rFonts w:ascii="Arial" w:hAnsi="Arial" w:cs="Arial"/>
                          <w:b/>
                        </w:rPr>
                        <w:t>niveau</w:t>
                      </w:r>
                    </w:p>
                    <w:p w:rsidR="002775F4" w:rsidRPr="0078506E" w:rsidRDefault="002775F4" w:rsidP="002775F4">
                      <w:pPr>
                        <w:rPr>
                          <w:rFonts w:ascii="Arial" w:hAnsi="Arial" w:cs="Arial"/>
                        </w:rPr>
                      </w:pPr>
                      <w:r w:rsidRPr="00170CA9">
                        <w:rPr>
                          <w:rFonts w:ascii="Arial" w:hAnsi="Arial" w:cs="Arial"/>
                          <w:b/>
                        </w:rPr>
                        <w:t>chrijving</w:t>
                      </w:r>
                      <w:r>
                        <w:rPr>
                          <w:rFonts w:ascii="Arial" w:hAnsi="Arial" w:cs="Arial"/>
                          <w:b/>
                        </w:rPr>
                        <w:t xml:space="preserve"> 1.</w:t>
                      </w:r>
                      <w:r w:rsidRPr="00170CA9">
                        <w:rPr>
                          <w:rFonts w:ascii="Arial" w:hAnsi="Arial" w:cs="Arial"/>
                          <w:b/>
                        </w:rPr>
                        <w:t xml:space="preserve"> 1</w:t>
                      </w:r>
                      <w:r>
                        <w:rPr>
                          <w:rFonts w:ascii="Arial" w:hAnsi="Arial" w:cs="Arial"/>
                        </w:rPr>
                        <w:t>.</w:t>
                      </w:r>
                    </w:p>
                  </w:txbxContent>
                </v:textbox>
              </v:roundrect>
            </w:pict>
          </mc:Fallback>
        </mc:AlternateContent>
      </w:r>
    </w:p>
    <w:p w:rsidR="002775F4" w:rsidRDefault="002775F4" w:rsidP="002775F4">
      <w:pPr>
        <w:rPr>
          <w:rFonts w:ascii="Arial" w:hAnsi="Arial" w:cs="Arial"/>
        </w:rPr>
      </w:pPr>
    </w:p>
    <w:p w:rsidR="002775F4" w:rsidRDefault="002775F4" w:rsidP="002775F4">
      <w:pPr>
        <w:rPr>
          <w:rFonts w:ascii="Arial" w:hAnsi="Arial" w:cs="Arial"/>
        </w:rPr>
      </w:pPr>
    </w:p>
    <w:tbl>
      <w:tblPr>
        <w:tblW w:w="0" w:type="auto"/>
        <w:tblLook w:val="04A0" w:firstRow="1" w:lastRow="0" w:firstColumn="1" w:lastColumn="0" w:noHBand="0" w:noVBand="1"/>
      </w:tblPr>
      <w:tblGrid>
        <w:gridCol w:w="9072"/>
      </w:tblGrid>
      <w:tr w:rsidR="002775F4" w:rsidRPr="006665E0" w:rsidTr="00D70143">
        <w:tc>
          <w:tcPr>
            <w:tcW w:w="9286"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2775F4" w:rsidRPr="006665E0" w:rsidTr="00D70143">
              <w:tc>
                <w:tcPr>
                  <w:tcW w:w="763" w:type="dxa"/>
                </w:tcPr>
                <w:p w:rsidR="002775F4" w:rsidRPr="006665E0" w:rsidRDefault="002775F4" w:rsidP="00D70143">
                  <w:pPr>
                    <w:pStyle w:val="Geenafstand1"/>
                    <w:rPr>
                      <w:rFonts w:ascii="Arial" w:hAnsi="Arial" w:cs="Arial"/>
                      <w:sz w:val="24"/>
                      <w:szCs w:val="24"/>
                    </w:rPr>
                  </w:pPr>
                  <w:r w:rsidRPr="006665E0">
                    <w:rPr>
                      <w:rFonts w:ascii="Arial" w:hAnsi="Arial" w:cs="Arial"/>
                      <w:sz w:val="24"/>
                      <w:szCs w:val="24"/>
                    </w:rPr>
                    <w:t>5.4</w:t>
                  </w:r>
                </w:p>
              </w:tc>
              <w:tc>
                <w:tcPr>
                  <w:tcW w:w="8304" w:type="dxa"/>
                </w:tcPr>
                <w:p w:rsidR="002775F4" w:rsidRPr="006665E0" w:rsidRDefault="002775F4" w:rsidP="00D70143">
                  <w:pPr>
                    <w:pStyle w:val="Geenafstand1"/>
                    <w:rPr>
                      <w:rFonts w:ascii="Arial" w:hAnsi="Arial" w:cs="Arial"/>
                      <w:sz w:val="24"/>
                      <w:szCs w:val="24"/>
                    </w:rPr>
                  </w:pPr>
                  <w:r w:rsidRPr="006665E0">
                    <w:rPr>
                      <w:rFonts w:ascii="Arial" w:hAnsi="Arial" w:cs="Arial"/>
                      <w:sz w:val="24"/>
                      <w:szCs w:val="24"/>
                    </w:rPr>
                    <w:t>De leraar behaalt zijn leerdoelen.</w:t>
                  </w:r>
                </w:p>
              </w:tc>
            </w:tr>
            <w:tr w:rsidR="002775F4" w:rsidRPr="006665E0" w:rsidTr="00D70143">
              <w:tc>
                <w:tcPr>
                  <w:tcW w:w="763" w:type="dxa"/>
                </w:tcPr>
                <w:p w:rsidR="002775F4" w:rsidRPr="006665E0" w:rsidRDefault="002775F4" w:rsidP="00D70143">
                  <w:pPr>
                    <w:pStyle w:val="Geenafstand1"/>
                    <w:rPr>
                      <w:rFonts w:ascii="Arial" w:hAnsi="Arial" w:cs="Arial"/>
                      <w:sz w:val="24"/>
                      <w:szCs w:val="24"/>
                    </w:rPr>
                  </w:pPr>
                  <w:r w:rsidRPr="006665E0">
                    <w:rPr>
                      <w:rFonts w:ascii="Arial" w:hAnsi="Arial" w:cs="Arial"/>
                      <w:sz w:val="24"/>
                      <w:szCs w:val="24"/>
                    </w:rPr>
                    <w:t>5.5</w:t>
                  </w:r>
                </w:p>
              </w:tc>
              <w:tc>
                <w:tcPr>
                  <w:tcW w:w="8304" w:type="dxa"/>
                </w:tcPr>
                <w:p w:rsidR="002775F4" w:rsidRPr="006665E0" w:rsidRDefault="002775F4" w:rsidP="00D70143">
                  <w:pPr>
                    <w:pStyle w:val="Geenafstand1"/>
                    <w:rPr>
                      <w:rFonts w:ascii="Arial" w:hAnsi="Arial" w:cs="Arial"/>
                      <w:sz w:val="24"/>
                      <w:szCs w:val="24"/>
                    </w:rPr>
                  </w:pPr>
                  <w:r w:rsidRPr="006665E0">
                    <w:rPr>
                      <w:rFonts w:ascii="Arial" w:hAnsi="Arial" w:cs="Arial"/>
                      <w:noProof/>
                      <w:sz w:val="24"/>
                      <w:szCs w:val="24"/>
                      <w:lang w:eastAsia="nl-NL"/>
                    </w:rPr>
                    <w:t>De leraar gaat op een efficiënte en verantwoorde wijze om met zijn lestijd.</w:t>
                  </w:r>
                </w:p>
              </w:tc>
            </w:tr>
            <w:tr w:rsidR="002775F4" w:rsidRPr="006665E0" w:rsidTr="00D70143">
              <w:tc>
                <w:tcPr>
                  <w:tcW w:w="763" w:type="dxa"/>
                </w:tcPr>
                <w:p w:rsidR="002775F4" w:rsidRPr="006665E0" w:rsidRDefault="002775F4" w:rsidP="00D70143">
                  <w:pPr>
                    <w:pStyle w:val="Geenafstand1"/>
                    <w:rPr>
                      <w:rFonts w:ascii="Arial" w:hAnsi="Arial" w:cs="Arial"/>
                      <w:sz w:val="24"/>
                      <w:szCs w:val="24"/>
                    </w:rPr>
                  </w:pPr>
                  <w:r>
                    <w:rPr>
                      <w:rFonts w:ascii="Arial" w:hAnsi="Arial" w:cs="Arial"/>
                      <w:sz w:val="24"/>
                      <w:szCs w:val="24"/>
                    </w:rPr>
                    <w:t>5.6</w:t>
                  </w:r>
                </w:p>
              </w:tc>
              <w:tc>
                <w:tcPr>
                  <w:tcW w:w="8304" w:type="dxa"/>
                </w:tcPr>
                <w:p w:rsidR="002775F4" w:rsidRPr="006665E0" w:rsidRDefault="002775F4" w:rsidP="00D70143">
                  <w:pPr>
                    <w:pStyle w:val="Geenafstand1"/>
                    <w:rPr>
                      <w:rFonts w:ascii="Arial" w:hAnsi="Arial" w:cs="Arial"/>
                      <w:noProof/>
                      <w:sz w:val="24"/>
                      <w:szCs w:val="24"/>
                      <w:lang w:eastAsia="nl-NL"/>
                    </w:rPr>
                  </w:pPr>
                  <w:r w:rsidRPr="006665E0">
                    <w:rPr>
                      <w:rFonts w:ascii="Arial" w:hAnsi="Arial" w:cs="Arial"/>
                      <w:noProof/>
                      <w:sz w:val="24"/>
                      <w:szCs w:val="24"/>
                      <w:lang w:eastAsia="nl-NL"/>
                    </w:rPr>
                    <w:t>De leraar zorgt voor afwisseling van leeractiviteiten tijdens de les.</w:t>
                  </w:r>
                </w:p>
              </w:tc>
            </w:tr>
            <w:tr w:rsidR="002775F4" w:rsidRPr="006665E0" w:rsidTr="00D70143">
              <w:tc>
                <w:tcPr>
                  <w:tcW w:w="763" w:type="dxa"/>
                </w:tcPr>
                <w:p w:rsidR="002775F4" w:rsidRPr="006665E0" w:rsidRDefault="002775F4" w:rsidP="00D70143">
                  <w:pPr>
                    <w:contextualSpacing/>
                    <w:rPr>
                      <w:rFonts w:ascii="Arial" w:hAnsi="Arial" w:cs="Arial"/>
                    </w:rPr>
                  </w:pPr>
                  <w:r w:rsidRPr="006665E0">
                    <w:rPr>
                      <w:rFonts w:ascii="Arial" w:hAnsi="Arial" w:cs="Arial"/>
                      <w:noProof/>
                    </w:rPr>
                    <w:t>5.</w:t>
                  </w:r>
                  <w:r>
                    <w:rPr>
                      <w:rFonts w:ascii="Arial" w:hAnsi="Arial" w:cs="Arial"/>
                      <w:noProof/>
                    </w:rPr>
                    <w:t>7</w:t>
                  </w:r>
                </w:p>
              </w:tc>
              <w:tc>
                <w:tcPr>
                  <w:tcW w:w="8304" w:type="dxa"/>
                </w:tcPr>
                <w:p w:rsidR="002775F4" w:rsidRPr="006665E0" w:rsidRDefault="002775F4" w:rsidP="00D70143">
                  <w:pPr>
                    <w:pStyle w:val="Geenafstand1"/>
                    <w:rPr>
                      <w:rFonts w:ascii="Arial" w:hAnsi="Arial" w:cs="Arial"/>
                    </w:rPr>
                  </w:pPr>
                  <w:r w:rsidRPr="006665E0">
                    <w:rPr>
                      <w:rFonts w:ascii="Arial" w:hAnsi="Arial" w:cs="Arial"/>
                      <w:noProof/>
                      <w:sz w:val="24"/>
                      <w:szCs w:val="24"/>
                      <w:lang w:eastAsia="nl-NL"/>
                    </w:rPr>
                    <w:t>De leraar stemt de instructie en het leerstofaanbod af op de leerbehoeften en leermogelijkheden van zijn leerlingen.</w:t>
                  </w:r>
                </w:p>
              </w:tc>
            </w:tr>
            <w:tr w:rsidR="002775F4" w:rsidRPr="006665E0" w:rsidTr="00D70143">
              <w:tc>
                <w:tcPr>
                  <w:tcW w:w="763" w:type="dxa"/>
                </w:tcPr>
                <w:p w:rsidR="002775F4" w:rsidRPr="006665E0" w:rsidRDefault="002775F4" w:rsidP="00D70143">
                  <w:pPr>
                    <w:contextualSpacing/>
                    <w:rPr>
                      <w:rFonts w:ascii="Arial" w:hAnsi="Arial" w:cs="Arial"/>
                    </w:rPr>
                  </w:pPr>
                  <w:r w:rsidRPr="006665E0">
                    <w:rPr>
                      <w:rFonts w:ascii="Arial" w:hAnsi="Arial" w:cs="Arial"/>
                      <w:noProof/>
                    </w:rPr>
                    <w:t>5.</w:t>
                  </w:r>
                  <w:r>
                    <w:rPr>
                      <w:rFonts w:ascii="Arial" w:hAnsi="Arial" w:cs="Arial"/>
                      <w:noProof/>
                    </w:rPr>
                    <w:t>8</w:t>
                  </w:r>
                </w:p>
              </w:tc>
              <w:tc>
                <w:tcPr>
                  <w:tcW w:w="8304" w:type="dxa"/>
                </w:tcPr>
                <w:p w:rsidR="002775F4" w:rsidRPr="006665E0" w:rsidRDefault="002775F4" w:rsidP="00D70143">
                  <w:pPr>
                    <w:rPr>
                      <w:rFonts w:ascii="Arial" w:hAnsi="Arial" w:cs="Arial"/>
                      <w:noProof/>
                      <w:color w:val="00B050"/>
                    </w:rPr>
                  </w:pPr>
                  <w:r w:rsidRPr="006665E0">
                    <w:rPr>
                      <w:rFonts w:ascii="Arial" w:hAnsi="Arial" w:cs="Arial"/>
                      <w:noProof/>
                    </w:rPr>
                    <w:t>De leraar daagt leerlingen uit het beste uit zichzelf te halen.</w:t>
                  </w:r>
                  <w:r w:rsidRPr="006665E0">
                    <w:rPr>
                      <w:rFonts w:ascii="Arial" w:hAnsi="Arial" w:cs="Arial"/>
                      <w:noProof/>
                      <w:color w:val="00B050"/>
                    </w:rPr>
                    <w:t xml:space="preserve"> </w:t>
                  </w:r>
                </w:p>
              </w:tc>
            </w:tr>
            <w:tr w:rsidR="002775F4" w:rsidRPr="006665E0" w:rsidTr="00D70143">
              <w:tc>
                <w:tcPr>
                  <w:tcW w:w="763" w:type="dxa"/>
                </w:tcPr>
                <w:p w:rsidR="002775F4" w:rsidRPr="006A7B97" w:rsidRDefault="002775F4" w:rsidP="00D70143">
                  <w:pPr>
                    <w:contextualSpacing/>
                    <w:rPr>
                      <w:rFonts w:ascii="Arial" w:hAnsi="Arial" w:cs="Arial"/>
                      <w:noProof/>
                    </w:rPr>
                  </w:pPr>
                  <w:r w:rsidRPr="006A7B97">
                    <w:rPr>
                      <w:rFonts w:ascii="Arial" w:hAnsi="Arial" w:cs="Arial"/>
                      <w:noProof/>
                    </w:rPr>
                    <w:t>5.</w:t>
                  </w:r>
                  <w:r>
                    <w:rPr>
                      <w:rFonts w:ascii="Arial" w:hAnsi="Arial" w:cs="Arial"/>
                      <w:noProof/>
                    </w:rPr>
                    <w:t>9</w:t>
                  </w:r>
                </w:p>
              </w:tc>
              <w:tc>
                <w:tcPr>
                  <w:tcW w:w="8304" w:type="dxa"/>
                </w:tcPr>
                <w:p w:rsidR="002775F4" w:rsidRPr="006A7B97" w:rsidRDefault="002775F4" w:rsidP="00D70143">
                  <w:pPr>
                    <w:rPr>
                      <w:rFonts w:ascii="Arial" w:hAnsi="Arial" w:cs="Arial"/>
                      <w:noProof/>
                    </w:rPr>
                  </w:pPr>
                  <w:r w:rsidRPr="006A7B97">
                    <w:rPr>
                      <w:rFonts w:ascii="Arial" w:hAnsi="Arial" w:cs="Arial"/>
                      <w:noProof/>
                    </w:rPr>
                    <w:t xml:space="preserve">De leraar geeft leerlingen </w:t>
                  </w:r>
                  <w:r>
                    <w:rPr>
                      <w:rFonts w:ascii="Arial" w:hAnsi="Arial" w:cs="Arial"/>
                      <w:noProof/>
                    </w:rPr>
                    <w:t>een uitdagende motiverende</w:t>
                  </w:r>
                  <w:r w:rsidRPr="006A7B97">
                    <w:rPr>
                      <w:rFonts w:ascii="Arial" w:hAnsi="Arial" w:cs="Arial"/>
                      <w:noProof/>
                    </w:rPr>
                    <w:t xml:space="preserve"> taak die past bij het niveau, de interesse en het (werk)tempo van de individuele leerling.</w:t>
                  </w:r>
                </w:p>
              </w:tc>
            </w:tr>
            <w:tr w:rsidR="002775F4" w:rsidRPr="006665E0" w:rsidTr="00D70143">
              <w:tc>
                <w:tcPr>
                  <w:tcW w:w="763" w:type="dxa"/>
                </w:tcPr>
                <w:p w:rsidR="002775F4" w:rsidRPr="006A7B97" w:rsidRDefault="002775F4" w:rsidP="00D70143">
                  <w:pPr>
                    <w:contextualSpacing/>
                    <w:rPr>
                      <w:rFonts w:ascii="Arial" w:hAnsi="Arial" w:cs="Arial"/>
                      <w:noProof/>
                    </w:rPr>
                  </w:pPr>
                  <w:r w:rsidRPr="006A7B97">
                    <w:rPr>
                      <w:rFonts w:ascii="Arial" w:hAnsi="Arial" w:cs="Arial"/>
                      <w:noProof/>
                    </w:rPr>
                    <w:t>5.1</w:t>
                  </w:r>
                  <w:r>
                    <w:rPr>
                      <w:rFonts w:ascii="Arial" w:hAnsi="Arial" w:cs="Arial"/>
                      <w:noProof/>
                    </w:rPr>
                    <w:t>0</w:t>
                  </w:r>
                </w:p>
              </w:tc>
              <w:tc>
                <w:tcPr>
                  <w:tcW w:w="8304" w:type="dxa"/>
                </w:tcPr>
                <w:p w:rsidR="002775F4" w:rsidRPr="006A7B97" w:rsidRDefault="002775F4" w:rsidP="00D70143">
                  <w:pPr>
                    <w:rPr>
                      <w:rFonts w:ascii="Arial" w:hAnsi="Arial" w:cs="Arial"/>
                      <w:noProof/>
                    </w:rPr>
                  </w:pPr>
                  <w:r w:rsidRPr="006A7B97">
                    <w:rPr>
                      <w:rFonts w:ascii="Arial" w:hAnsi="Arial" w:cs="Arial"/>
                      <w:noProof/>
                    </w:rPr>
                    <w:t>De leraar analyseert de leerproblemen van leerlingen die de leerdoelen niet halen.</w:t>
                  </w:r>
                </w:p>
              </w:tc>
            </w:tr>
          </w:tbl>
          <w:p w:rsidR="002775F4" w:rsidRPr="006665E0" w:rsidRDefault="002775F4" w:rsidP="00D70143">
            <w:pPr>
              <w:ind w:left="792"/>
              <w:contextualSpacing/>
              <w:rPr>
                <w:rFonts w:ascii="Arial" w:hAnsi="Arial" w:cs="Arial"/>
              </w:rPr>
            </w:pPr>
          </w:p>
        </w:tc>
      </w:tr>
    </w:tbl>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94432" behindDoc="0" locked="0" layoutInCell="1" allowOverlap="1" wp14:anchorId="215FAFE3" wp14:editId="6EEB5248">
                <wp:simplePos x="0" y="0"/>
                <wp:positionH relativeFrom="column">
                  <wp:posOffset>-52705</wp:posOffset>
                </wp:positionH>
                <wp:positionV relativeFrom="paragraph">
                  <wp:posOffset>156210</wp:posOffset>
                </wp:positionV>
                <wp:extent cx="1476375" cy="276225"/>
                <wp:effectExtent l="13970" t="13335" r="14605" b="34290"/>
                <wp:wrapNone/>
                <wp:docPr id="219"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7622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5FAFE3" id="AutoShape 131" o:spid="_x0000_s1088" style="position:absolute;margin-left:-4.15pt;margin-top:12.3pt;width:116.25pt;height:21.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wx0AIAAN0FAAAOAAAAZHJzL2Uyb0RvYy54bWysVEtv2zAMvg/YfxB0X/1I4jxQp+iSdhjQ&#10;bsW6YWdFkm1tsqRJSpzu14+SnTRZexrmgyGK5MfHR/Hyat9KtOPWCa1KnF2kGHFFNROqLvG3r7fv&#10;Zhg5TxQjUite4ifu8NXy7ZvLzix4rhstGbcIQJRbdKbEjfdmkSSONrwl7kIbrkBZadsSD6KtE2ZJ&#10;B+itTPI0LZJOW2asptw5uF33SryM+FXFqf9cVY57JEsMufn4t/G/Cf9keUkWtSWmEXRIg/xDFi0R&#10;CoIeodbEE7S14gVUK6jVTlf+guo20VUlKI81QDVZ+lc1jw0xPNYCzXHm2Cb3/2Dpp92DRYKVOM/m&#10;GCnSAknXW69jbJSNstCizrgFWD6aBxuKdOZO058OKb1qiKr5tbW6azhhkFi0T84cguDAFW26e80A&#10;nwB+7Na+sm0AhD6gfSTl6UgK33tE4TIbT4vRdIIRBV0+LfJ8ElJKyOLgbazzH7huUTiU2OqtYl+A&#10;+RiC7O6cj8ywoTrCfmBUtRJ43hGJsqIopgPiYAzYB8yBU3YrpERW++/CN7E1Ic+odAd8h4yGBvTX&#10;ztablbQIIpR4la+L+fshRu16t956ksIXgc48bq5vs/X6VY8seLzi8iIIVFEfkpNCIWAKujmb9/7I&#10;USI58N4TFic3Vhmykwp1oMmnh0BaiqPyLNGzqO7ULNIQn1eYjBvF4tkTIfszpCdVCMbjMx26qLee&#10;28eGdYiJQGY+G81hhTABb3Y0S4t0PsWIyBqWDfUWv0rJWYLjmyLLZ/0oSNOQnpG+7f0YDeZxpI7h&#10;o3SSWZzoMMT9Y/D7zT6+miIPJIUJ32j2BDMOMxJmIOxEODTa/saog/1SYvdrSyzHSH5UMCbzbDwO&#10;CykK48k0B8GeajanGqIoQJXYQ/HxuPL9EtsaK+oGImWxRKXD262ED6U9ZzUIsENiXcO+C0vqVI5W&#10;z1t5+QcAAP//AwBQSwMEFAAGAAgAAAAhAOU8G13aAAAACAEAAA8AAABkcnMvZG93bnJldi54bWxM&#10;j8FOwzAQRO9I/IO1SNxap24VRSFOVVUgzhQ+YBtv7Yh4HWKnDX+POcFxNKOZN81+8YO40hT7wBo2&#10;6wIEcRdMz1bDx/vLqgIRE7LBITBp+KYI+/b+rsHahBu/0fWUrMglHGvU4FIaaylj58hjXIeROHuX&#10;MHlMWU5WmglvudwPUhVFKT32nBccjnR01H2eZq/hue9mLheL9uCOX9tAPJrwqvXjw3J4ApFoSX9h&#10;+MXP6NBmpnOY2UQxaFhV25zUoHYliOwrtVMgzhrKagOybeT/A+0PAAAA//8DAFBLAQItABQABgAI&#10;AAAAIQC2gziS/gAAAOEBAAATAAAAAAAAAAAAAAAAAAAAAABbQ29udGVudF9UeXBlc10ueG1sUEsB&#10;Ai0AFAAGAAgAAAAhADj9If/WAAAAlAEAAAsAAAAAAAAAAAAAAAAALwEAAF9yZWxzLy5yZWxzUEsB&#10;Ai0AFAAGAAgAAAAhAOKY7DHQAgAA3QUAAA4AAAAAAAAAAAAAAAAALgIAAGRycy9lMm9Eb2MueG1s&#10;UEsBAi0AFAAGAAgAAAAhAOU8G13aAAAACAEAAA8AAAAAAAAAAAAAAAAAKgUAAGRycy9kb3ducmV2&#10;LnhtbFBLBQYAAAAABAAEAPMAAAAxBgAAAAA=&#10;" fillcolor="#c2d69b" strokecolor="#c2d69b" strokeweight="1pt">
                <v:fill color2="#eaf1dd" angle="135" focus="50%" type="gradient"/>
                <v:shadow on="t" color="#4e6128" opacity=".5" offset="1pt"/>
                <v:textbo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rsidR="002775F4" w:rsidRDefault="002775F4" w:rsidP="002775F4">
      <w:pPr>
        <w:rPr>
          <w:rFonts w:ascii="Arial" w:hAnsi="Arial" w:cs="Arial"/>
        </w:rPr>
      </w:pPr>
    </w:p>
    <w:p w:rsidR="002775F4" w:rsidRPr="00FD44C2" w:rsidRDefault="002775F4" w:rsidP="002775F4">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Lk. besteden aandacht bij het samenstellen van de taak met het niveau van de ll. In het groepsplan wordt nadrukkelijk aangegeven welke ll. specifieke leerbehoeften hebben. Instructie wordt  gegeven aan de groep en waar nodig verlengde instructie aan een klein groepje of een individuele ll. In de map wordt een dagplanning en een zorgzuil bijgehouden.</w:t>
            </w: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95456" behindDoc="0" locked="0" layoutInCell="1" allowOverlap="1" wp14:anchorId="54C0848C" wp14:editId="78A9DA61">
                <wp:simplePos x="0" y="0"/>
                <wp:positionH relativeFrom="column">
                  <wp:posOffset>-52705</wp:posOffset>
                </wp:positionH>
                <wp:positionV relativeFrom="paragraph">
                  <wp:posOffset>15875</wp:posOffset>
                </wp:positionV>
                <wp:extent cx="2225040" cy="276225"/>
                <wp:effectExtent l="13970" t="15875" r="18415" b="31750"/>
                <wp:wrapNone/>
                <wp:docPr id="218"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2762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C0848C" id="AutoShape 132" o:spid="_x0000_s1089" style="position:absolute;margin-left:-4.15pt;margin-top:1.25pt;width:175.2pt;height:21.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mhg0QIAAN0FAAAOAAAAZHJzL2Uyb0RvYy54bWysVEtz0zAQvjPDf9DoTv1I4jymTqdtGoaZ&#10;Ah0Kw1mRZFsgS0JS6pRfz0q2Q0I5Mfjg0Wq13z6+3b28OrQSPXHrhFYlzi5SjLiimglVl/jL5+2b&#10;BUbOE8WI1IqX+Jk7fLV+/eqyMyue60ZLxi0CEOVWnSlx471ZJYmjDW+Ju9CGK1BW2rbEg2jrhFnS&#10;AXorkzxNi6TTlhmrKXcObje9Eq8jflVx6j9WleMeyRJDbD7+bfzvwj9ZX5JVbYlpBB3CIP8QRUuE&#10;AqdHqA3xBO2teAHVCmq105W/oLpNdFUJymMOkE2W/pHNY0MMj7lAcZw5lsn9P1j64enBIsFKnGdA&#10;lSItkHS99zr6RtkkDyXqjFvBy0fzYEOSztxr+t0hpW8bomp+ba3uGk4YBJaF98mZQRAcmKJd914z&#10;wCeAH6t1qGwbAKEO6BBJeT6Swg8eUbjM83yWToE7Crp8XoAYXZDVaG2s82+5blE4lNjqvWKfgPno&#10;gjzdOx+ZYUN2hH3DqGol8PxEJMqKopgPiMPjhKxGzIFTthVSIqv9V+GbWJoQZ1S6Ed8ho6EA/bWz&#10;9e5WWgQeSryc3Uw2o4/a9Wb961kKXwQ6s9jc3M22fSmhp84ssmDxF5MXTiCLegxOCoWAKaBnsezt&#10;kaNEcuD96MWSmGWITirUgSafj460FEflWaBnXt3ps0hDHK/QGXeKxbMnQvZnCE+q4IzHMR2qqPee&#10;28eGdYiJQGa+mCyhL5mAmZ0s0iJdzjEisoZlQ73Ff6XkLMB8OtkWfbmINA3pGenLHjoVurmnKp6P&#10;7qN0Elns6NDE/TD4w+4Qp6aYjPOx0+wZehx6JPRA2IlwaLT9iVEH+6XE7seeWI6RfKegTZbZNDS1&#10;j8J0Ns9BsKea3amGKApQJfaQfDze+n6J7Y0VdQOesthESofZrYQfh7CPaphI2CExr2HfhSV1KsdX&#10;v7fy+hcAAAD//wMAUEsDBBQABgAIAAAAIQDQ13S83AAAAAcBAAAPAAAAZHJzL2Rvd25yZXYueG1s&#10;TI7BTsMwEETvSPyDtUhcUGsnLVUI2VQVEkicECni7MZLEmGvQ+y24e8xJziOZvTmVdvZWXGiKQye&#10;EbKlAkHcejNwh/C2f1wUIELUbLT1TAjfFGBbX15UujT+zK90amInEoRDqRH6GMdSytD25HRY+pE4&#10;dR9+cjqmOHXSTPqc4M7KXKmNdHrg9NDrkR56aj+bo0Nga58K3u2fX7gZb+g9u1NfNiJeX827exCR&#10;5vg3hl/9pA51cjr4I5sgLMKiWKUlQn4LItWrdZ6BOCCsNwpkXcn//vUPAAAA//8DAFBLAQItABQA&#10;BgAIAAAAIQC2gziS/gAAAOEBAAATAAAAAAAAAAAAAAAAAAAAAABbQ29udGVudF9UeXBlc10ueG1s&#10;UEsBAi0AFAAGAAgAAAAhADj9If/WAAAAlAEAAAsAAAAAAAAAAAAAAAAALwEAAF9yZWxzLy5yZWxz&#10;UEsBAi0AFAAGAAgAAAAhAJLSaGDRAgAA3QUAAA4AAAAAAAAAAAAAAAAALgIAAGRycy9lMm9Eb2Mu&#10;eG1sUEsBAi0AFAAGAAgAAAAhANDXdLzcAAAABwEAAA8AAAAAAAAAAAAAAAAAKwUAAGRycy9kb3du&#10;cmV2LnhtbFBLBQYAAAAABAAEAPMAAAA0BgAAAAA=&#10;" fillcolor="#95b3d7" strokecolor="#95b3d7" strokeweight="1pt">
                <v:fill color2="#dbe5f1" angle="135" focus="50%" type="gradient"/>
                <v:shadow on="t" color="#243f60" opacity=".5" offset="1pt"/>
                <v:textbo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v:textbox>
              </v:roundrect>
            </w:pict>
          </mc:Fallback>
        </mc:AlternateContent>
      </w:r>
    </w:p>
    <w:p w:rsidR="002775F4" w:rsidRDefault="002775F4" w:rsidP="002775F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Het is jullie bedoeling voor elk kind een taak op maat te maken op grond van allerlei analyses. Vergeet daarbij ook niet de belangstelling van het kind.</w:t>
            </w: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97504" behindDoc="0" locked="0" layoutInCell="1" allowOverlap="1" wp14:anchorId="272BAE2E" wp14:editId="51C5E6C3">
                <wp:simplePos x="0" y="0"/>
                <wp:positionH relativeFrom="column">
                  <wp:posOffset>-52705</wp:posOffset>
                </wp:positionH>
                <wp:positionV relativeFrom="paragraph">
                  <wp:posOffset>23495</wp:posOffset>
                </wp:positionV>
                <wp:extent cx="2667000" cy="295275"/>
                <wp:effectExtent l="13970" t="13970" r="14605" b="14605"/>
                <wp:wrapNone/>
                <wp:docPr id="217"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95275"/>
                        </a:xfrm>
                        <a:prstGeom prst="roundRect">
                          <a:avLst>
                            <a:gd name="adj" fmla="val 16667"/>
                          </a:avLst>
                        </a:prstGeom>
                        <a:solidFill>
                          <a:srgbClr val="A5A5A5"/>
                        </a:solidFill>
                        <a:ln w="12700">
                          <a:solidFill>
                            <a:srgbClr val="0D0D0D"/>
                          </a:solidFill>
                          <a:round/>
                          <a:headEnd/>
                          <a:tailEnd/>
                        </a:ln>
                      </wps:spPr>
                      <wps:txbx>
                        <w:txbxContent>
                          <w:p w:rsidR="002775F4" w:rsidRPr="002470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school</w:t>
                            </w:r>
                            <w:r w:rsidRPr="002470EC">
                              <w:rPr>
                                <w:rFonts w:ascii="Arial" w:hAnsi="Arial" w:cs="Arial"/>
                                <w:b/>
                              </w:rPr>
                              <w:t>niveau</w:t>
                            </w:r>
                          </w:p>
                          <w:p w:rsidR="002775F4" w:rsidRPr="0078506E" w:rsidRDefault="002775F4" w:rsidP="002775F4">
                            <w:pPr>
                              <w:rPr>
                                <w:rFonts w:ascii="Arial" w:hAnsi="Arial" w:cs="Arial"/>
                              </w:rPr>
                            </w:pPr>
                            <w:r w:rsidRPr="00170CA9">
                              <w:rPr>
                                <w:rFonts w:ascii="Arial" w:hAnsi="Arial" w:cs="Arial"/>
                                <w:b/>
                              </w:rPr>
                              <w:t>chrijving</w:t>
                            </w:r>
                            <w:r>
                              <w:rPr>
                                <w:rFonts w:ascii="Arial" w:hAnsi="Arial" w:cs="Arial"/>
                                <w:b/>
                              </w:rPr>
                              <w:t xml:space="preserve">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2BAE2E" id="AutoShape 134" o:spid="_x0000_s1090" style="position:absolute;margin-left:-4.15pt;margin-top:1.85pt;width:210pt;height:23.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RqOQIAAHgEAAAOAAAAZHJzL2Uyb0RvYy54bWysVNtu1DAQfUfiHyy/s7mwFxo1W1UtRUgF&#10;Kgof4LWdjcHxGNu7yfbrGTvZZQs8IRTJmvHYZ2bOGefyaug02UvnFZiaFrOcEmk4CGW2Nf365e7V&#10;G0p8YEYwDUbW9CA9vVq/fHHZ20qW0IIW0hEEMb7qbU3bEGyVZZ63smN+BlYaDDbgOhbQddtMONYj&#10;eqezMs+XWQ9OWAdceo+7t2OQrhN+00gePjWNl4HommJtIa0urZu4ZutLVm0ds63iUxnsH6romDKY&#10;9AR1ywIjO6f+gOoUd+ChCTMOXQZNo7hMPWA3Rf5bN48tszL1guR4e6LJ/z9Y/nH/4IgSNS2LFSWG&#10;dSjS9S5Ayk2K1/NIUW99hScf7YOLTXp7D/y7JwZuWma28to56FvJBBZWxPPZswvR8XiVbPoPIBCf&#10;IX5ia2hcFwGRBzIkUQ4nUeQQCMfNcrlc5TlqxzFWXizK1SKlYNXxtnU+vJPQkWjU1MHOiM+ofErB&#10;9vc+JGXE1B0T3yhpOo0675kmxRITTIjT4YxVR8zULmgl7pTWyXHbzY12BK8iUYv4TZf9+TFtSI9k&#10;lFh6KuNZ0J9j5Lfx+xtGaiQNaOT2rRHJDkzp0cYytZnIjvyOOoVhMyRBlyfpNiAOSL+DcfzxuaLR&#10;gnuipMfRr6n/sWNOUqLfG5TwopjP41tJznyxKtFx55HNeYQZjlA1DZSM5k0Y39fOOrVtMVORGDAQ&#10;x6pR4TgfY1VT/TjeaD17P+d+OvXrh7H+CQAA//8DAFBLAwQUAAYACAAAACEAawQOJNsAAAAHAQAA&#10;DwAAAGRycy9kb3ducmV2LnhtbEyOwU7DMBBE70j8g7VI3Fo7LdAoZFOhFj6gaS/cnHgbR8R2sN0m&#10;/XvMCW4zmtHMK7ezGdiVfOidRciWAhjZ1qnedgin48ciBxaitEoOzhLCjQJsq/u7UhbKTfZA1zp2&#10;LI3YUEgEHeNYcB5aTUaGpRvJpuzsvJExWd9x5eWUxs3AV0K8cCN7mx60HGmnqf2qLwZhrz/F905m&#10;h3pzbm5+2vfvp7xGfHyY316BRZrjXxl+8RM6VImpcRerAhsQFvk6NRHWG2ApfsqyJBqEZ7ECXpX8&#10;P3/1AwAA//8DAFBLAQItABQABgAIAAAAIQC2gziS/gAAAOEBAAATAAAAAAAAAAAAAAAAAAAAAABb&#10;Q29udGVudF9UeXBlc10ueG1sUEsBAi0AFAAGAAgAAAAhADj9If/WAAAAlAEAAAsAAAAAAAAAAAAA&#10;AAAALwEAAF9yZWxzLy5yZWxzUEsBAi0AFAAGAAgAAAAhAIu8BGo5AgAAeAQAAA4AAAAAAAAAAAAA&#10;AAAALgIAAGRycy9lMm9Eb2MueG1sUEsBAi0AFAAGAAgAAAAhAGsEDiTbAAAABwEAAA8AAAAAAAAA&#10;AAAAAAAAkwQAAGRycy9kb3ducmV2LnhtbFBLBQYAAAAABAAEAPMAAACbBQAAAAA=&#10;" fillcolor="#a5a5a5" strokecolor="#0d0d0d" strokeweight="1pt">
                <v:textbox>
                  <w:txbxContent>
                    <w:p w:rsidR="002775F4" w:rsidRPr="002470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school</w:t>
                      </w:r>
                      <w:r w:rsidRPr="002470EC">
                        <w:rPr>
                          <w:rFonts w:ascii="Arial" w:hAnsi="Arial" w:cs="Arial"/>
                          <w:b/>
                        </w:rPr>
                        <w:t>niveau</w:t>
                      </w:r>
                    </w:p>
                    <w:p w:rsidR="002775F4" w:rsidRPr="0078506E" w:rsidRDefault="002775F4" w:rsidP="002775F4">
                      <w:pPr>
                        <w:rPr>
                          <w:rFonts w:ascii="Arial" w:hAnsi="Arial" w:cs="Arial"/>
                        </w:rPr>
                      </w:pPr>
                      <w:r w:rsidRPr="00170CA9">
                        <w:rPr>
                          <w:rFonts w:ascii="Arial" w:hAnsi="Arial" w:cs="Arial"/>
                          <w:b/>
                        </w:rPr>
                        <w:t>chrijving</w:t>
                      </w:r>
                      <w:r>
                        <w:rPr>
                          <w:rFonts w:ascii="Arial" w:hAnsi="Arial" w:cs="Arial"/>
                          <w:b/>
                        </w:rPr>
                        <w:t xml:space="preserve"> 1.</w:t>
                      </w:r>
                      <w:r w:rsidRPr="00170CA9">
                        <w:rPr>
                          <w:rFonts w:ascii="Arial" w:hAnsi="Arial" w:cs="Arial"/>
                          <w:b/>
                        </w:rPr>
                        <w:t xml:space="preserve"> 1</w:t>
                      </w:r>
                      <w:r>
                        <w:rPr>
                          <w:rFonts w:ascii="Arial" w:hAnsi="Arial" w:cs="Arial"/>
                        </w:rPr>
                        <w:t>.</w:t>
                      </w:r>
                    </w:p>
                  </w:txbxContent>
                </v:textbox>
              </v:roundrect>
            </w:pict>
          </mc:Fallback>
        </mc:AlternateContent>
      </w:r>
    </w:p>
    <w:p w:rsidR="002775F4" w:rsidRDefault="002775F4" w:rsidP="002775F4">
      <w:pPr>
        <w:rPr>
          <w:rFonts w:ascii="Arial" w:hAnsi="Arial" w:cs="Arial"/>
        </w:rPr>
      </w:pPr>
    </w:p>
    <w:tbl>
      <w:tblPr>
        <w:tblW w:w="0" w:type="auto"/>
        <w:tblLook w:val="04A0" w:firstRow="1" w:lastRow="0" w:firstColumn="1" w:lastColumn="0" w:noHBand="0" w:noVBand="1"/>
      </w:tblPr>
      <w:tblGrid>
        <w:gridCol w:w="9072"/>
      </w:tblGrid>
      <w:tr w:rsidR="002775F4" w:rsidTr="00D70143">
        <w:tc>
          <w:tcPr>
            <w:tcW w:w="9210"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2775F4" w:rsidTr="00D70143">
              <w:tc>
                <w:tcPr>
                  <w:tcW w:w="763" w:type="dxa"/>
                </w:tcPr>
                <w:p w:rsidR="002775F4" w:rsidRPr="00563576" w:rsidRDefault="002775F4" w:rsidP="00D70143">
                  <w:pPr>
                    <w:pStyle w:val="Geenafstand1"/>
                    <w:rPr>
                      <w:rFonts w:ascii="Arial" w:hAnsi="Arial" w:cs="Arial"/>
                      <w:sz w:val="24"/>
                      <w:szCs w:val="24"/>
                    </w:rPr>
                  </w:pPr>
                  <w:r w:rsidRPr="00563576">
                    <w:rPr>
                      <w:rFonts w:ascii="Arial" w:hAnsi="Arial" w:cs="Arial"/>
                      <w:noProof/>
                      <w:sz w:val="24"/>
                      <w:szCs w:val="24"/>
                    </w:rPr>
                    <w:t>5.1</w:t>
                  </w:r>
                  <w:r>
                    <w:rPr>
                      <w:rFonts w:ascii="Arial" w:hAnsi="Arial" w:cs="Arial"/>
                      <w:sz w:val="24"/>
                      <w:szCs w:val="24"/>
                    </w:rPr>
                    <w:t>1</w:t>
                  </w:r>
                </w:p>
              </w:tc>
              <w:tc>
                <w:tcPr>
                  <w:tcW w:w="8304" w:type="dxa"/>
                </w:tcPr>
                <w:p w:rsidR="002775F4" w:rsidRPr="00563576" w:rsidRDefault="002775F4" w:rsidP="00D70143">
                  <w:pPr>
                    <w:pStyle w:val="Geenafstand1"/>
                    <w:rPr>
                      <w:rFonts w:ascii="Arial" w:hAnsi="Arial" w:cs="Arial"/>
                      <w:sz w:val="24"/>
                      <w:szCs w:val="24"/>
                    </w:rPr>
                  </w:pPr>
                  <w:r w:rsidRPr="00563576">
                    <w:rPr>
                      <w:rFonts w:ascii="Arial" w:hAnsi="Arial" w:cs="Arial"/>
                      <w:noProof/>
                      <w:sz w:val="24"/>
                      <w:szCs w:val="24"/>
                      <w:lang w:eastAsia="nl-NL"/>
                    </w:rPr>
                    <w:t xml:space="preserve">Het onderwijs is door een efficiënte inrichting van tijd, ruimte en middelen doelmatig en gericht op </w:t>
                  </w:r>
                  <w:r>
                    <w:rPr>
                      <w:rFonts w:ascii="Arial" w:hAnsi="Arial" w:cs="Arial"/>
                      <w:noProof/>
                      <w:sz w:val="24"/>
                      <w:szCs w:val="24"/>
                      <w:lang w:eastAsia="nl-NL"/>
                    </w:rPr>
                    <w:t xml:space="preserve">het behalen van de noodzakelijke </w:t>
                  </w:r>
                  <w:r w:rsidRPr="00563576">
                    <w:rPr>
                      <w:rFonts w:ascii="Arial" w:hAnsi="Arial" w:cs="Arial"/>
                      <w:noProof/>
                      <w:sz w:val="24"/>
                      <w:szCs w:val="24"/>
                      <w:lang w:eastAsia="nl-NL"/>
                    </w:rPr>
                    <w:t>opbrengsten.</w:t>
                  </w:r>
                </w:p>
              </w:tc>
            </w:tr>
            <w:tr w:rsidR="002775F4" w:rsidTr="00D70143">
              <w:tc>
                <w:tcPr>
                  <w:tcW w:w="763" w:type="dxa"/>
                </w:tcPr>
                <w:p w:rsidR="002775F4" w:rsidRPr="00563576" w:rsidRDefault="002775F4" w:rsidP="00D70143">
                  <w:pPr>
                    <w:pStyle w:val="Geenafstand1"/>
                    <w:rPr>
                      <w:rFonts w:ascii="Arial" w:hAnsi="Arial" w:cs="Arial"/>
                      <w:sz w:val="24"/>
                      <w:szCs w:val="24"/>
                    </w:rPr>
                  </w:pPr>
                  <w:r w:rsidRPr="00563576">
                    <w:rPr>
                      <w:rFonts w:ascii="Arial" w:hAnsi="Arial" w:cs="Arial"/>
                      <w:noProof/>
                      <w:sz w:val="24"/>
                      <w:szCs w:val="24"/>
                    </w:rPr>
                    <w:t>5.1</w:t>
                  </w:r>
                  <w:r>
                    <w:rPr>
                      <w:rFonts w:ascii="Arial" w:hAnsi="Arial" w:cs="Arial"/>
                      <w:noProof/>
                      <w:sz w:val="24"/>
                      <w:szCs w:val="24"/>
                    </w:rPr>
                    <w:t>2</w:t>
                  </w:r>
                </w:p>
              </w:tc>
              <w:tc>
                <w:tcPr>
                  <w:tcW w:w="8304" w:type="dxa"/>
                </w:tcPr>
                <w:p w:rsidR="002775F4" w:rsidRPr="00563576" w:rsidRDefault="002775F4" w:rsidP="00D70143">
                  <w:pPr>
                    <w:pStyle w:val="Geenafstand1"/>
                    <w:rPr>
                      <w:rFonts w:ascii="Arial" w:hAnsi="Arial" w:cs="Arial"/>
                      <w:sz w:val="24"/>
                      <w:szCs w:val="24"/>
                    </w:rPr>
                  </w:pPr>
                  <w:r w:rsidRPr="00563576">
                    <w:rPr>
                      <w:rFonts w:ascii="Arial" w:hAnsi="Arial" w:cs="Arial"/>
                      <w:noProof/>
                      <w:sz w:val="24"/>
                      <w:szCs w:val="24"/>
                    </w:rPr>
                    <w:t xml:space="preserve">De school </w:t>
                  </w:r>
                  <w:r w:rsidRPr="006A7B97">
                    <w:rPr>
                      <w:rFonts w:ascii="Arial" w:hAnsi="Arial" w:cs="Arial"/>
                      <w:noProof/>
                      <w:sz w:val="24"/>
                      <w:szCs w:val="24"/>
                    </w:rPr>
                    <w:t>hanteert een</w:t>
                  </w:r>
                  <w:r w:rsidRPr="00563576">
                    <w:rPr>
                      <w:rFonts w:ascii="Arial" w:hAnsi="Arial" w:cs="Arial"/>
                      <w:noProof/>
                      <w:color w:val="FF0000"/>
                      <w:sz w:val="24"/>
                      <w:szCs w:val="24"/>
                    </w:rPr>
                    <w:t xml:space="preserve"> </w:t>
                  </w:r>
                  <w:r w:rsidRPr="00563576">
                    <w:rPr>
                      <w:rFonts w:ascii="Arial" w:hAnsi="Arial" w:cs="Arial"/>
                      <w:noProof/>
                      <w:sz w:val="24"/>
                      <w:szCs w:val="24"/>
                    </w:rPr>
                    <w:t>doorgaande lijn van de daltoncompetenties van leerlingen en personeel.</w:t>
                  </w:r>
                </w:p>
              </w:tc>
            </w:tr>
            <w:tr w:rsidR="002775F4" w:rsidTr="00D70143">
              <w:tc>
                <w:tcPr>
                  <w:tcW w:w="763" w:type="dxa"/>
                </w:tcPr>
                <w:p w:rsidR="002775F4" w:rsidRPr="00563576" w:rsidRDefault="002775F4" w:rsidP="00D70143">
                  <w:pPr>
                    <w:pStyle w:val="Geenafstand1"/>
                    <w:rPr>
                      <w:rFonts w:ascii="Arial" w:hAnsi="Arial" w:cs="Arial"/>
                      <w:noProof/>
                      <w:sz w:val="24"/>
                      <w:szCs w:val="24"/>
                    </w:rPr>
                  </w:pPr>
                  <w:r>
                    <w:rPr>
                      <w:rFonts w:ascii="Arial" w:hAnsi="Arial" w:cs="Arial"/>
                      <w:noProof/>
                      <w:sz w:val="24"/>
                      <w:szCs w:val="24"/>
                    </w:rPr>
                    <w:t>5.13</w:t>
                  </w:r>
                </w:p>
              </w:tc>
              <w:tc>
                <w:tcPr>
                  <w:tcW w:w="8304" w:type="dxa"/>
                </w:tcPr>
                <w:p w:rsidR="002775F4" w:rsidRPr="006A7B97" w:rsidRDefault="002775F4" w:rsidP="00D70143">
                  <w:pPr>
                    <w:pStyle w:val="Geenafstand1"/>
                    <w:rPr>
                      <w:rFonts w:ascii="Arial" w:hAnsi="Arial" w:cs="Arial"/>
                      <w:noProof/>
                      <w:sz w:val="24"/>
                      <w:szCs w:val="24"/>
                    </w:rPr>
                  </w:pPr>
                  <w:r w:rsidRPr="006A7B97">
                    <w:rPr>
                      <w:rFonts w:ascii="Arial" w:hAnsi="Arial" w:cs="Arial"/>
                      <w:noProof/>
                      <w:sz w:val="24"/>
                      <w:szCs w:val="24"/>
                    </w:rPr>
                    <w:t xml:space="preserve">De school biedt leerlingen ondersteuning en/of passende zorg als zij de leerdoelen niet halen. </w:t>
                  </w:r>
                </w:p>
              </w:tc>
            </w:tr>
          </w:tbl>
          <w:p w:rsidR="002775F4" w:rsidRPr="00563576" w:rsidRDefault="002775F4" w:rsidP="00D70143">
            <w:pPr>
              <w:ind w:left="792"/>
              <w:contextualSpacing/>
              <w:rPr>
                <w:rFonts w:ascii="Arial" w:hAnsi="Arial" w:cs="Arial"/>
              </w:rPr>
            </w:pPr>
          </w:p>
        </w:tc>
      </w:tr>
    </w:tbl>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98528" behindDoc="0" locked="0" layoutInCell="1" allowOverlap="1" wp14:anchorId="3032AEB1" wp14:editId="23648CB3">
                <wp:simplePos x="0" y="0"/>
                <wp:positionH relativeFrom="column">
                  <wp:posOffset>-52705</wp:posOffset>
                </wp:positionH>
                <wp:positionV relativeFrom="paragraph">
                  <wp:posOffset>156210</wp:posOffset>
                </wp:positionV>
                <wp:extent cx="1476375" cy="276225"/>
                <wp:effectExtent l="13970" t="13335" r="14605" b="34290"/>
                <wp:wrapNone/>
                <wp:docPr id="216"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7622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32AEB1" id="AutoShape 135" o:spid="_x0000_s1091" style="position:absolute;margin-left:-4.15pt;margin-top:12.3pt;width:116.25pt;height:21.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T010gIAAN0FAAAOAAAAZHJzL2Uyb0RvYy54bWysVN9v0zAQfkfif7D8ztKkbfpDS6fRbghp&#10;wMRAPLu2kxgcO9ju0vHXc76kpWV7QvShsnO+77677+4ur/aNJo/SeWVNQdOLESXScCuUqQr69cvt&#10;mzklPjAjmLZGFvRJenq1ev3qsmuXMrO11UI6AiDGL7u2oHUI7TJJPK9lw/yFbaUBY2ldwwJcXZUI&#10;xzpAb3SSjUZ50lknWme59B6+bnojXSF+WUoePpWll4HoggK3gP8O/7fxP1ldsmXlWFsrPtBg/8Ci&#10;YcpA0CPUhgVGdk49g2oUd9bbMlxw2yS2LBWXmANkk47+yuahZq3EXKA4vj2Wyf8/WP7x8d4RJQqa&#10;pTklhjUg0vUuWIxN0vE0lqhr/RJePrT3Libp2zvLf3hi7LpmppLXztmulkwAsTS+T84c4sWDK9l2&#10;H6wAfAb4WK196ZoICHUgexTl6SiK3AfC4WM6meXj2ZQSDrZslmcZUkrY8uDdOh/eSduQeCioszsj&#10;PoPyGII93vmAyoghOya+U1I2GnR+ZJqkeZ7PkDRbDo8B+4A5aCpuldbE2fBNhRpLE3mi0R/wPWkt&#10;FKD/7F21XWtHIEJB19kmX7wdYlS+d+tfT0fwQ6Azj5vr23SzedEjjR4vuDwLAllUB3JaGQJKQTXn&#10;i96feM60BN17wbBzMcvIThvSgSWbHQJZrY7GM6JnUf3pM5QBxyt2xo0ReA5M6f4M9LSJwSSO6VBF&#10;uwvSPdSiI0JFMbP5eAErRCiY2fF8lI8WM0qYrmDZ8ODoi5KcEZzc5Gk271tBtzXrFenLHjsVurmX&#10;Cs/H8Hg7YYYdHZu4H4aw3+5xavLjfGyteIIehx6JPRB3Ihxq635R0sF+Kaj/uWNOUqLfG2iTRTqZ&#10;xIWEl8l0lsHFnVq2pxZmOEAVNEDyeFyHfontWqeqGiKlmKKxcXZLFQ5D2LMaJhJ2COY17Lu4pE7v&#10;+OrPVl79BgAA//8DAFBLAwQUAAYACAAAACEA5TwbXdoAAAAIAQAADwAAAGRycy9kb3ducmV2Lnht&#10;bEyPwU7DMBBE70j8g7VI3FqnbhVFIU5VVSDOFD5gG2/tiHgdYqcNf485wXE0o5k3zX7xg7jSFPvA&#10;GjbrAgRxF0zPVsPH+8uqAhETssEhMGn4pgj79v6uwdqEG7/R9ZSsyCUca9TgUhprKWPnyGNch5E4&#10;e5cweUxZTlaaCW+53A9SFUUpPfacFxyOdHTUfZ5mr+G572YuF4v24I5f20A8mvCq9ePDcngCkWhJ&#10;f2H4xc/o0Gamc5jZRDFoWFXbnNSgdiWI7Cu1UyDOGspqA7Jt5P8D7Q8AAAD//wMAUEsBAi0AFAAG&#10;AAgAAAAhALaDOJL+AAAA4QEAABMAAAAAAAAAAAAAAAAAAAAAAFtDb250ZW50X1R5cGVzXS54bWxQ&#10;SwECLQAUAAYACAAAACEAOP0h/9YAAACUAQAACwAAAAAAAAAAAAAAAAAvAQAAX3JlbHMvLnJlbHNQ&#10;SwECLQAUAAYACAAAACEAdXk9NdICAADdBQAADgAAAAAAAAAAAAAAAAAuAgAAZHJzL2Uyb0RvYy54&#10;bWxQSwECLQAUAAYACAAAACEA5TwbXdoAAAAIAQAADwAAAAAAAAAAAAAAAAAsBQAAZHJzL2Rvd25y&#10;ZXYueG1sUEsFBgAAAAAEAAQA8wAAADMGAAAAAA==&#10;" fillcolor="#c2d69b" strokecolor="#c2d69b" strokeweight="1pt">
                <v:fill color2="#eaf1dd" angle="135" focus="50%" type="gradient"/>
                <v:shadow on="t" color="#4e6128" opacity=".5" offset="1pt"/>
                <v:textbo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rsidR="002775F4" w:rsidRDefault="002775F4" w:rsidP="002775F4">
      <w:pPr>
        <w:rPr>
          <w:rFonts w:ascii="Arial" w:hAnsi="Arial" w:cs="Arial"/>
        </w:rPr>
      </w:pPr>
    </w:p>
    <w:p w:rsidR="002775F4" w:rsidRPr="00FD44C2" w:rsidRDefault="002775F4" w:rsidP="002775F4">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r>
              <w:rPr>
                <w:rFonts w:ascii="Arial" w:hAnsi="Arial" w:cs="Arial"/>
              </w:rPr>
              <w:t>De daltoncompetenties moeten steeds duidelijker zichtbaar worden in de school. Van geleide vrijheid naar steeds meer eigenaarschap van het eigen leerproces. Samenwerking en reflectie zijn ingebakken eigenschappen. Het lvs helpt ons de ll. goed te volgen en waar nodig passende maatregelen te nemen.</w:t>
            </w: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799552" behindDoc="0" locked="0" layoutInCell="1" allowOverlap="1" wp14:anchorId="6376850B" wp14:editId="54DAE4EA">
                <wp:simplePos x="0" y="0"/>
                <wp:positionH relativeFrom="column">
                  <wp:posOffset>-52705</wp:posOffset>
                </wp:positionH>
                <wp:positionV relativeFrom="paragraph">
                  <wp:posOffset>22860</wp:posOffset>
                </wp:positionV>
                <wp:extent cx="2225040" cy="276225"/>
                <wp:effectExtent l="13970" t="13335" r="18415" b="34290"/>
                <wp:wrapNone/>
                <wp:docPr id="215"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2762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76850B" id="AutoShape 136" o:spid="_x0000_s1092" style="position:absolute;margin-left:-4.15pt;margin-top:1.8pt;width:175.2pt;height:21.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pOb0QIAAN0FAAAOAAAAZHJzL2Uyb0RvYy54bWysVEtv2zAMvg/YfxB0X/1I4jxQp2ibZhjQ&#10;bsW6YWdFkm1tsqRJSpzu14+SnSxZexrmgyGK4sfHR/Lyat9KtOPWCa1KnF2kGHFFNROqLvHXL+t3&#10;M4ycJ4oRqRUv8TN3+Gr59s1lZxY8142WjFsEIMotOlPixnuzSBJHG94Sd6ENV6CstG2JB9HWCbOk&#10;A/RWJnmaFkmnLTNWU+4c3K56JV5G/Kri1H+qKsc9kiWG2Hz82/jfhH+yvCSL2hLTCDqEQf4hipYI&#10;BU6PUCviCdpa8QKqFdRqpyt/QXWb6KoSlMccIJss/Subp4YYHnOB4jhzLJP7f7D04+7RIsFKnGcT&#10;jBRpgaTrrdfRN8pGRShRZ9wCXj6ZRxuSdOZe0x8OKX3bEFXza2t113DCILAsvE/ODILgwBRtugfN&#10;AJ8AfqzWvrJtAIQ6oH0k5flICt97ROEyz/NJOgbuKOjyaQFidEEWB2tjnX/PdYvCocRWbxX7DMxH&#10;F2R373xkhg3ZEfYdo6qVwPOOSJQVRTEdEIfHCVkcMAdO2VpIiaz234RvYmlCnFHpDvgOGQ0F6K+d&#10;rTe30iLwUOL55Ga0OvioXW/Wv56k8EWgM4vVzd1k3ZcSeurMIgsWr5i8cAJZ1IfgpFAImAJ6ZvPe&#10;HjlKJAfej14siVmG6KRCHWjy6cGRluKoPAv0zKs7fRZpiOMVOuNOsXj2RMj+DOFJFZzxOKZDFfXW&#10;c/vUsA4xEcjMZ6M5rBAmYGZHs7RI51OMiKxh2VBv8auUnAWYj0froi8XkaYhPSN92UOnQjf3VMXz&#10;0X2UTiKLHR2auB8Gv9/s49QUx/nYaPYMPQ49Enog7EQ4NNr+wqiD/VJi93NLLMdIflDQJvNsHJra&#10;R2E8meYg2FPN5lRDFAWoEntIPh5vfb/EtsaKugFPWWwipcPsVsIfhrCPaphI2CExr2HfhSV1KsdX&#10;f7by8jcAAAD//wMAUEsDBBQABgAIAAAAIQAvAOHq3AAAAAcBAAAPAAAAZHJzL2Rvd25yZXYueG1s&#10;TI7BTsMwEETvSP0HaytxQa2TpiohZFNVSCBxQqSIsxsvSVR7ncZuG/4ec4LjaEZvXrmdrBEXGn3v&#10;GCFdJiCIG6d7bhE+9s+LHIQPirUyjgnhmzxsq9lNqQrtrvxOlzq0IkLYFwqhC2EopPRNR1b5pRuI&#10;Y/flRqtCjGMr9aiuEW6NXCXJRlrVc3zo1EBPHTXH+mwR2JiXnHf71zeuhzv6TB+SkwmIt/Np9wgi&#10;0BT+xvCrH9Whik4Hd2bthUFY5FlcImQbELHO1qsUxAFhfZ+CrEr537/6AQAA//8DAFBLAQItABQA&#10;BgAIAAAAIQC2gziS/gAAAOEBAAATAAAAAAAAAAAAAAAAAAAAAABbQ29udGVudF9UeXBlc10ueG1s&#10;UEsBAi0AFAAGAAgAAAAhADj9If/WAAAAlAEAAAsAAAAAAAAAAAAAAAAALwEAAF9yZWxzLy5yZWxz&#10;UEsBAi0AFAAGAAgAAAAhAIzuk5vRAgAA3QUAAA4AAAAAAAAAAAAAAAAALgIAAGRycy9lMm9Eb2Mu&#10;eG1sUEsBAi0AFAAGAAgAAAAhAC8A4ercAAAABwEAAA8AAAAAAAAAAAAAAAAAKwUAAGRycy9kb3du&#10;cmV2LnhtbFBLBQYAAAAABAAEAPMAAAA0BgAAAAA=&#10;" fillcolor="#95b3d7" strokecolor="#95b3d7" strokeweight="1pt">
                <v:fill color2="#dbe5f1" angle="135" focus="50%" type="gradient"/>
                <v:shadow on="t" color="#243f60" opacity=".5" offset="1pt"/>
                <v:textbo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v:textbox>
              </v:roundrect>
            </w:pict>
          </mc:Fallback>
        </mc:AlternateContent>
      </w:r>
    </w:p>
    <w:p w:rsidR="002775F4" w:rsidRDefault="002775F4" w:rsidP="002775F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Tr="00D70143">
        <w:tc>
          <w:tcPr>
            <w:tcW w:w="9210" w:type="dxa"/>
          </w:tcPr>
          <w:p w:rsidR="002775F4" w:rsidRPr="00563576" w:rsidRDefault="002775F4" w:rsidP="00D70143">
            <w:pPr>
              <w:rPr>
                <w:rFonts w:ascii="Arial" w:hAnsi="Arial" w:cs="Arial"/>
              </w:rPr>
            </w:pPr>
          </w:p>
          <w:p w:rsidR="002775F4" w:rsidRPr="00563576" w:rsidRDefault="002775F4" w:rsidP="00D70143">
            <w:pPr>
              <w:rPr>
                <w:rFonts w:ascii="Arial" w:hAnsi="Arial" w:cs="Arial"/>
              </w:rPr>
            </w:pPr>
            <w:r>
              <w:rPr>
                <w:rFonts w:ascii="Arial" w:hAnsi="Arial" w:cs="Arial"/>
              </w:rPr>
              <w:t>Een mooie zin: Van geleide vrijheid naar steeds meer eigenaarschap van het eigen leerproces. Een mooie uitdaging om dat voor ieder kind te realiseren. Een school met een hoge ambitie! Dit is het gesprek van de dag met elk kind! Succes.</w:t>
            </w: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Default="002775F4" w:rsidP="002775F4">
      <w:pPr>
        <w:rPr>
          <w:rFonts w:ascii="Arial" w:hAnsi="Arial" w:cs="Arial"/>
        </w:rPr>
      </w:pPr>
    </w:p>
    <w:p w:rsidR="002775F4" w:rsidRDefault="002775F4" w:rsidP="002775F4">
      <w:r>
        <w:rPr>
          <w:noProof/>
        </w:rPr>
        <w:drawing>
          <wp:inline distT="0" distB="0" distL="0" distR="0" wp14:anchorId="6C8CD0C1" wp14:editId="71315D98">
            <wp:extent cx="355600" cy="127000"/>
            <wp:effectExtent l="19050" t="0" r="6350" b="0"/>
            <wp:docPr id="137"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0DE07633" wp14:editId="77233E3E">
            <wp:extent cx="355600" cy="127000"/>
            <wp:effectExtent l="19050" t="0" r="6350" b="0"/>
            <wp:docPr id="138"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1E17C7D0" wp14:editId="115930A3">
            <wp:extent cx="355600" cy="127000"/>
            <wp:effectExtent l="19050" t="0" r="6350" b="0"/>
            <wp:docPr id="139"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25AB87ED" wp14:editId="408A571B">
            <wp:extent cx="355600" cy="127000"/>
            <wp:effectExtent l="19050" t="0" r="6350" b="0"/>
            <wp:docPr id="140"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163C6FA4" wp14:editId="2793AF56">
            <wp:extent cx="355600" cy="127000"/>
            <wp:effectExtent l="19050" t="0" r="6350" b="0"/>
            <wp:docPr id="141"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67BA3807" wp14:editId="6E0450D0">
            <wp:extent cx="355600" cy="127000"/>
            <wp:effectExtent l="19050" t="0" r="6350" b="0"/>
            <wp:docPr id="142"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369D2776" wp14:editId="45FFA2EC">
            <wp:extent cx="355600" cy="127000"/>
            <wp:effectExtent l="19050" t="0" r="6350" b="0"/>
            <wp:docPr id="143"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7B1A1564" wp14:editId="32B39F7B">
            <wp:extent cx="355600" cy="127000"/>
            <wp:effectExtent l="19050" t="0" r="6350" b="0"/>
            <wp:docPr id="144"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2FF9F8CB" wp14:editId="23CA45AF">
            <wp:extent cx="355600" cy="127000"/>
            <wp:effectExtent l="19050" t="0" r="6350" b="0"/>
            <wp:docPr id="145"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21E01E6C" wp14:editId="2DFBD287">
            <wp:extent cx="355600" cy="127000"/>
            <wp:effectExtent l="19050" t="0" r="6350" b="0"/>
            <wp:docPr id="146"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30C84ED9" wp14:editId="0F85B174">
            <wp:extent cx="355600" cy="127000"/>
            <wp:effectExtent l="19050" t="0" r="6350" b="0"/>
            <wp:docPr id="147"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16F561B8" wp14:editId="5EB29A9F">
            <wp:extent cx="355600" cy="127000"/>
            <wp:effectExtent l="19050" t="0" r="6350" b="0"/>
            <wp:docPr id="148"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04E2AA3F" wp14:editId="06A9D642">
            <wp:extent cx="355600" cy="127000"/>
            <wp:effectExtent l="19050" t="0" r="6350" b="0"/>
            <wp:docPr id="149"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3C8D4B43" wp14:editId="138D2667">
            <wp:extent cx="355600" cy="127000"/>
            <wp:effectExtent l="19050" t="0" r="6350" b="0"/>
            <wp:docPr id="150"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290707D3" wp14:editId="0DC3EB4B">
            <wp:extent cx="355600" cy="127000"/>
            <wp:effectExtent l="19050" t="0" r="6350" b="0"/>
            <wp:docPr id="151"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p>
    <w:p w:rsidR="002775F4" w:rsidRPr="00D6436C" w:rsidRDefault="002775F4" w:rsidP="002775F4">
      <w:pPr>
        <w:rPr>
          <w:rFonts w:ascii="Arial" w:hAnsi="Arial" w:cs="Arial"/>
        </w:rPr>
      </w:pPr>
    </w:p>
    <w:p w:rsidR="002775F4" w:rsidRPr="00D6436C"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800576" behindDoc="0" locked="0" layoutInCell="1" allowOverlap="1" wp14:anchorId="30265438" wp14:editId="4979B61E">
                <wp:simplePos x="0" y="0"/>
                <wp:positionH relativeFrom="column">
                  <wp:posOffset>-220345</wp:posOffset>
                </wp:positionH>
                <wp:positionV relativeFrom="paragraph">
                  <wp:posOffset>66040</wp:posOffset>
                </wp:positionV>
                <wp:extent cx="3139440" cy="441325"/>
                <wp:effectExtent l="27305" t="27940" r="33655" b="45085"/>
                <wp:wrapNone/>
                <wp:docPr id="214"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9440" cy="441325"/>
                        </a:xfrm>
                        <a:prstGeom prst="roundRect">
                          <a:avLst>
                            <a:gd name="adj" fmla="val 16667"/>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txbx>
                        <w:txbxContent>
                          <w:p w:rsidR="002775F4" w:rsidRPr="00A97D18" w:rsidRDefault="002775F4" w:rsidP="002775F4">
                            <w:pPr>
                              <w:pStyle w:val="Geenafstand1"/>
                              <w:rPr>
                                <w:rFonts w:ascii="Arial" w:hAnsi="Arial" w:cs="Arial"/>
                                <w:b/>
                                <w:sz w:val="28"/>
                                <w:szCs w:val="32"/>
                                <w:lang w:val="en-GB"/>
                              </w:rPr>
                            </w:pPr>
                            <w:r>
                              <w:rPr>
                                <w:rFonts w:ascii="Arial" w:hAnsi="Arial" w:cs="Arial"/>
                                <w:b/>
                                <w:sz w:val="28"/>
                                <w:szCs w:val="28"/>
                              </w:rPr>
                              <w:t>6</w:t>
                            </w:r>
                            <w:r w:rsidRPr="00170CA9">
                              <w:rPr>
                                <w:rFonts w:ascii="Arial" w:hAnsi="Arial" w:cs="Arial"/>
                                <w:b/>
                                <w:sz w:val="28"/>
                                <w:szCs w:val="28"/>
                              </w:rPr>
                              <w:t>.</w:t>
                            </w:r>
                            <w:r w:rsidRPr="00170CA9">
                              <w:rPr>
                                <w:rFonts w:ascii="Arial" w:hAnsi="Arial" w:cs="Arial"/>
                                <w:b/>
                                <w:sz w:val="28"/>
                                <w:szCs w:val="28"/>
                              </w:rPr>
                              <w:tab/>
                            </w:r>
                            <w:r>
                              <w:rPr>
                                <w:rFonts w:ascii="Arial" w:hAnsi="Arial" w:cs="Arial"/>
                                <w:b/>
                                <w:sz w:val="28"/>
                                <w:szCs w:val="28"/>
                              </w:rPr>
                              <w:t>Borging</w:t>
                            </w:r>
                            <w:r w:rsidRPr="00A97D18">
                              <w:rPr>
                                <w:rFonts w:ascii="Arial" w:hAnsi="Arial" w:cs="Arial"/>
                                <w:b/>
                                <w:sz w:val="28"/>
                                <w:szCs w:val="32"/>
                                <w:lang w:val="en-GB"/>
                              </w:rPr>
                              <w:t xml:space="preserve"> </w:t>
                            </w:r>
                          </w:p>
                          <w:p w:rsidR="002775F4" w:rsidRPr="00170CA9" w:rsidRDefault="002775F4" w:rsidP="002775F4">
                            <w:pPr>
                              <w:pStyle w:val="Geenafstand1"/>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65438" id="AutoShape 137" o:spid="_x0000_s1093" style="position:absolute;margin-left:-17.35pt;margin-top:5.2pt;width:247.2pt;height:34.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aqjQIAAB8FAAAOAAAAZHJzL2Uyb0RvYy54bWysVF1v0zAUfUfiP1h+Z/lo149o6TRtFCEN&#10;mBiIZ9d2GoNjG9ttuv16rm/S0TGeEIkUXefax+fce+yLy0OnyV76oKypaXGWUyINt0KZbU2/flm/&#10;WVASIjOCaWtkTR9koJer168uelfJ0rZWC+kJgJhQ9a6mbYyuyrLAW9mxcGadNJBsrO9YhKHfZsKz&#10;HtA7nZV5Pst664XzlssQ4O/NkKQrxG8ayeOnpgkyEl1T4Bbx6/G7Sd9sdcGqrWeuVXykwf6BRceU&#10;gU2foG5YZGTn1QuoTnFvg23iGbddZptGcYkaQE2R/6HmvmVOohYoTnBPZQr/D5Z/3N95okRNy2JK&#10;iWEdNOlqFy3uTYrJPJWod6GCmffuzieRwd1a/iMQY69bZrbyynvbt5IJIFak+dmzBWkQYCnZ9B+s&#10;AHwG+FitQ+O7BAh1IAdsysNTU+QhEg4/J8VkOZ1C7zjkptNiUp7jFqw6rnY+xHfSdiQFNfV2Z8Rn&#10;6Dxuwfa3IWJnxKiOie+UNJ2GPu+ZJsVsNkORGavGyRAdMVGu1UqsldY48NvNtfYElgJVfEY64XSa&#10;NqQH7osiz5HGs2Q4xViX6f0bBgpBg6bavjUC48iUHmKgqU3iJNHoo067i9Lft6InQqVylIvJEg6h&#10;UOD6ySKf5cs5JUxv4bjy6CnxNn5TscV+p+K/EDlfp3copnYtG6SfJ+lH1oMe6Du08rg9jk6YoSeS&#10;DQY7xcPmgL4bip88srHiAVwChBKPdKtA0Fr/SEkPJ7Sm4eeOeUmJfm/AacsCbRFxMD2fl7DGn2Y2&#10;pxlmOEDVNIJ4DK/jcA3snFfbFnYqUKKxyf2NikcbD6xGT8MpRF3jjZGO+ekYZ/2+11a/AAAA//8D&#10;AFBLAwQUAAYACAAAACEABCygO90AAAAJAQAADwAAAGRycy9kb3ducmV2LnhtbEyPTU/DMAyG70j8&#10;h8hI3LYUKIyWphNfmzjCgLvXhLYicUqSrR2/HnOCo/0+ev24Wk7Oir0Jsfek4GyegTDUeN1Tq+Dt&#10;dTW7BhETkkbrySg4mAjL+viowlL7kV7MfpNawSUUS1TQpTSUUsamMw7j3A+GOPvwwWHiMbRSBxy5&#10;3Fl5nmVX0mFPfKHDwdx3pvnc7JwCfQjv0/fXQ/O0lnePzyNa53Cl1OnJdHsDIpkp/cHwq8/qULPT&#10;1u9IR2EVzC7yBaMcZDkIBvLLghdbBYuiAFlX8v8H9Q8AAAD//wMAUEsBAi0AFAAGAAgAAAAhALaD&#10;OJL+AAAA4QEAABMAAAAAAAAAAAAAAAAAAAAAAFtDb250ZW50X1R5cGVzXS54bWxQSwECLQAUAAYA&#10;CAAAACEAOP0h/9YAAACUAQAACwAAAAAAAAAAAAAAAAAvAQAAX3JlbHMvLnJlbHNQSwECLQAUAAYA&#10;CAAAACEA38EWqo0CAAAfBQAADgAAAAAAAAAAAAAAAAAuAgAAZHJzL2Uyb0RvYy54bWxQSwECLQAU&#10;AAYACAAAACEABCygO90AAAAJAQAADwAAAAAAAAAAAAAAAADnBAAAZHJzL2Rvd25yZXYueG1sUEsF&#10;BgAAAAAEAAQA8wAAAPEFAAAAAA==&#10;" fillcolor="black" strokecolor="#f2f2f2" strokeweight="3pt">
                <v:shadow on="t" color="#7f7f7f" opacity=".5" offset="1pt"/>
                <v:textbox>
                  <w:txbxContent>
                    <w:p w:rsidR="002775F4" w:rsidRPr="00A97D18" w:rsidRDefault="002775F4" w:rsidP="002775F4">
                      <w:pPr>
                        <w:pStyle w:val="Geenafstand1"/>
                        <w:rPr>
                          <w:rFonts w:ascii="Arial" w:hAnsi="Arial" w:cs="Arial"/>
                          <w:b/>
                          <w:sz w:val="28"/>
                          <w:szCs w:val="32"/>
                          <w:lang w:val="en-GB"/>
                        </w:rPr>
                      </w:pPr>
                      <w:r>
                        <w:rPr>
                          <w:rFonts w:ascii="Arial" w:hAnsi="Arial" w:cs="Arial"/>
                          <w:b/>
                          <w:sz w:val="28"/>
                          <w:szCs w:val="28"/>
                        </w:rPr>
                        <w:t>6</w:t>
                      </w:r>
                      <w:r w:rsidRPr="00170CA9">
                        <w:rPr>
                          <w:rFonts w:ascii="Arial" w:hAnsi="Arial" w:cs="Arial"/>
                          <w:b/>
                          <w:sz w:val="28"/>
                          <w:szCs w:val="28"/>
                        </w:rPr>
                        <w:t>.</w:t>
                      </w:r>
                      <w:r w:rsidRPr="00170CA9">
                        <w:rPr>
                          <w:rFonts w:ascii="Arial" w:hAnsi="Arial" w:cs="Arial"/>
                          <w:b/>
                          <w:sz w:val="28"/>
                          <w:szCs w:val="28"/>
                        </w:rPr>
                        <w:tab/>
                      </w:r>
                      <w:r>
                        <w:rPr>
                          <w:rFonts w:ascii="Arial" w:hAnsi="Arial" w:cs="Arial"/>
                          <w:b/>
                          <w:sz w:val="28"/>
                          <w:szCs w:val="28"/>
                        </w:rPr>
                        <w:t>Borging</w:t>
                      </w:r>
                      <w:r w:rsidRPr="00A97D18">
                        <w:rPr>
                          <w:rFonts w:ascii="Arial" w:hAnsi="Arial" w:cs="Arial"/>
                          <w:b/>
                          <w:sz w:val="28"/>
                          <w:szCs w:val="32"/>
                          <w:lang w:val="en-GB"/>
                        </w:rPr>
                        <w:t xml:space="preserve"> </w:t>
                      </w:r>
                    </w:p>
                    <w:p w:rsidR="002775F4" w:rsidRPr="00170CA9" w:rsidRDefault="002775F4" w:rsidP="002775F4">
                      <w:pPr>
                        <w:pStyle w:val="Geenafstand1"/>
                        <w:rPr>
                          <w:rFonts w:ascii="Arial" w:hAnsi="Arial" w:cs="Arial"/>
                          <w:b/>
                          <w:sz w:val="28"/>
                          <w:szCs w:val="28"/>
                        </w:rPr>
                      </w:pPr>
                    </w:p>
                  </w:txbxContent>
                </v:textbox>
              </v:roundrect>
            </w:pict>
          </mc:Fallback>
        </mc:AlternateContent>
      </w:r>
    </w:p>
    <w:p w:rsidR="002775F4" w:rsidRPr="00D6436C" w:rsidRDefault="002775F4" w:rsidP="002775F4">
      <w:pPr>
        <w:rPr>
          <w:rFonts w:ascii="Arial" w:hAnsi="Arial" w:cs="Arial"/>
        </w:rPr>
      </w:pPr>
    </w:p>
    <w:p w:rsidR="002775F4" w:rsidRPr="00D6436C" w:rsidRDefault="002775F4" w:rsidP="002775F4">
      <w:pPr>
        <w:rPr>
          <w:rFonts w:ascii="Arial" w:hAnsi="Arial" w:cs="Arial"/>
        </w:rPr>
      </w:pPr>
    </w:p>
    <w:p w:rsidR="002775F4" w:rsidRDefault="002775F4" w:rsidP="002775F4">
      <w:pPr>
        <w:rPr>
          <w:rFonts w:ascii="Arial" w:hAnsi="Arial" w:cs="Arial"/>
        </w:rPr>
      </w:pPr>
    </w:p>
    <w:p w:rsidR="002775F4" w:rsidRPr="00D6436C" w:rsidRDefault="002775F4" w:rsidP="002775F4">
      <w:pPr>
        <w:rPr>
          <w:rFonts w:ascii="Arial" w:hAnsi="Arial" w:cs="Arial"/>
        </w:rPr>
      </w:pPr>
    </w:p>
    <w:p w:rsidR="002775F4" w:rsidRPr="00D6436C"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803648" behindDoc="0" locked="0" layoutInCell="1" allowOverlap="1" wp14:anchorId="5D4C8B91" wp14:editId="5C931E61">
                <wp:simplePos x="0" y="0"/>
                <wp:positionH relativeFrom="column">
                  <wp:posOffset>-52705</wp:posOffset>
                </wp:positionH>
                <wp:positionV relativeFrom="paragraph">
                  <wp:posOffset>57150</wp:posOffset>
                </wp:positionV>
                <wp:extent cx="2667000" cy="409575"/>
                <wp:effectExtent l="13970" t="9525" r="14605" b="9525"/>
                <wp:wrapNone/>
                <wp:docPr id="213"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09575"/>
                        </a:xfrm>
                        <a:prstGeom prst="roundRect">
                          <a:avLst>
                            <a:gd name="adj" fmla="val 16667"/>
                          </a:avLst>
                        </a:prstGeom>
                        <a:solidFill>
                          <a:srgbClr val="A5A5A5"/>
                        </a:solidFill>
                        <a:ln w="12700">
                          <a:solidFill>
                            <a:srgbClr val="0D0D0D"/>
                          </a:solidFill>
                          <a:round/>
                          <a:headEnd/>
                          <a:tailEnd/>
                        </a:ln>
                      </wps:spPr>
                      <wps:txbx>
                        <w:txbxContent>
                          <w:p w:rsidR="002775F4" w:rsidRPr="000718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school</w:t>
                            </w:r>
                            <w:r w:rsidRPr="002470EC">
                              <w:rPr>
                                <w:rFonts w:ascii="Arial" w:hAnsi="Arial" w:cs="Arial"/>
                                <w:b/>
                              </w:rPr>
                              <w:t>niveau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4C8B91" id="AutoShape 144" o:spid="_x0000_s1094" style="position:absolute;margin-left:-4.15pt;margin-top:4.5pt;width:210pt;height:32.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7BVOwIAAHgEAAAOAAAAZHJzL2Uyb0RvYy54bWysVFFv0zAQfkfiP1h+Z0lK223R0mnaGEIa&#10;MDH4Aa7tNAbHZ85u0/HrOTtZ6YAnhCJZdz77u7vvO+fict9bttMYDLiGVyclZ9pJUMZtGv7l8+2r&#10;M85CFE4JC043/FEHfrl6+eJi8LWeQQdWaWQE4kI9+IZ3Mfq6KILsdC/CCXjtKNgC9iKSi5tCoRgI&#10;vbfFrCyXxQCoPILUIdDuzRjkq4zftlrGj20bdGS24VRbzCvmdZ3WYnUh6g0K3xk5lSH+oYpeGEdJ&#10;D1A3Igq2RfMHVG8kQoA2nkjoC2hbI3Xugbqpyt+6eeiE17kXIif4A03h/8HKD7t7ZEY1fFa95syJ&#10;nkS62kbIuVk1nyeKBh9qOvng7zE1GfwdyG+BObjuhNvoK0QYOi0UFVal88WzC8kJdJWth/egCF8Q&#10;fmZr32KfAIkHts+iPB5E0fvIJG3OlsvTsiTtJMXm5fnidJFTiPrptscQ32roWTIajrB16hMpn1OI&#10;3V2IWRk1dSfUV87a3pLOO2FZtaQEE+J0uBD1E2ZuF6xRt8ba7OBmfW2R0VUiapG+6XI4PmYdG4iM&#10;GZWey3gWDMcY5U36/oaRG8kDmrh941S2ozB2tKlM6yayE7+jTnG/3mdBl2cJNJG/BvVI9COM40/P&#10;lYwO8AdnA41+w8P3rUDNmX3nSMJzUj29lezMF6czcvA4sj6OCCcJquGRs9G8juP72no0m44yVZkB&#10;B2msWhOf5mOsaqqfxpusZ+/n2M+nfv0wVj8BAAD//wMAUEsDBBQABgAIAAAAIQD/Zdp/3AAAAAcB&#10;AAAPAAAAZHJzL2Rvd25yZXYueG1sTI/BTsMwEETvSPyDtUjcWicUSEjjVKiFD2johZsTu3HUeB1s&#10;t0n/nuVEj6MZzbwpN7Md2EX70DsUkC4TYBpbp3rsBBy+Phc5sBAlKjk41AKuOsCmur8rZaHchHt9&#10;qWPHqARDIQWYGMeC89AabWVYulEjeUfnrYwkfceVlxOV24E/Jckrt7JHWjBy1Fuj21N9tgJ25jv5&#10;2cp0X2fH5uqnXf9xyGshHh/m9zWwqOf4H4Y/fEKHipgad0YV2CBgka8oKeCNHpH9nKYZsEZAtnoB&#10;XpX8lr/6BQAA//8DAFBLAQItABQABgAIAAAAIQC2gziS/gAAAOEBAAATAAAAAAAAAAAAAAAAAAAA&#10;AABbQ29udGVudF9UeXBlc10ueG1sUEsBAi0AFAAGAAgAAAAhADj9If/WAAAAlAEAAAsAAAAAAAAA&#10;AAAAAAAALwEAAF9yZWxzLy5yZWxzUEsBAi0AFAAGAAgAAAAhAMXTsFU7AgAAeAQAAA4AAAAAAAAA&#10;AAAAAAAALgIAAGRycy9lMm9Eb2MueG1sUEsBAi0AFAAGAAgAAAAhAP9l2n/cAAAABwEAAA8AAAAA&#10;AAAAAAAAAAAAlQQAAGRycy9kb3ducmV2LnhtbFBLBQYAAAAABAAEAPMAAACeBQAAAAA=&#10;" fillcolor="#a5a5a5" strokecolor="#0d0d0d" strokeweight="1pt">
                <v:textbox>
                  <w:txbxContent>
                    <w:p w:rsidR="002775F4" w:rsidRPr="000718EC" w:rsidRDefault="002775F4" w:rsidP="002775F4">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school</w:t>
                      </w:r>
                      <w:r w:rsidRPr="002470EC">
                        <w:rPr>
                          <w:rFonts w:ascii="Arial" w:hAnsi="Arial" w:cs="Arial"/>
                          <w:b/>
                        </w:rPr>
                        <w:t>niveau</w:t>
                      </w:r>
                    </w:p>
                  </w:txbxContent>
                </v:textbox>
              </v:roundrect>
            </w:pict>
          </mc:Fallback>
        </mc:AlternateContent>
      </w:r>
    </w:p>
    <w:p w:rsidR="002775F4" w:rsidRDefault="002775F4" w:rsidP="002775F4">
      <w:pPr>
        <w:rPr>
          <w:rFonts w:ascii="Arial" w:hAnsi="Arial" w:cs="Arial"/>
        </w:rPr>
      </w:pPr>
    </w:p>
    <w:p w:rsidR="002775F4" w:rsidRDefault="002775F4" w:rsidP="002775F4">
      <w:pPr>
        <w:rPr>
          <w:rFonts w:ascii="Arial" w:hAnsi="Arial" w:cs="Arial"/>
        </w:rPr>
      </w:pPr>
    </w:p>
    <w:tbl>
      <w:tblPr>
        <w:tblW w:w="0" w:type="auto"/>
        <w:tblLook w:val="04A0" w:firstRow="1" w:lastRow="0" w:firstColumn="1" w:lastColumn="0" w:noHBand="0" w:noVBand="1"/>
      </w:tblPr>
      <w:tblGrid>
        <w:gridCol w:w="9072"/>
      </w:tblGrid>
      <w:tr w:rsidR="002775F4" w:rsidTr="00D70143">
        <w:tc>
          <w:tcPr>
            <w:tcW w:w="9210"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6.1</w:t>
                  </w:r>
                </w:p>
              </w:tc>
              <w:tc>
                <w:tcPr>
                  <w:tcW w:w="8304" w:type="dxa"/>
                </w:tcPr>
                <w:p w:rsidR="002775F4" w:rsidRPr="00563576" w:rsidRDefault="002775F4" w:rsidP="00D70143">
                  <w:pPr>
                    <w:rPr>
                      <w:rFonts w:ascii="Arial" w:hAnsi="Arial" w:cs="Arial"/>
                    </w:rPr>
                  </w:pPr>
                  <w:r w:rsidRPr="00563576">
                    <w:rPr>
                      <w:rFonts w:ascii="Arial" w:hAnsi="Arial" w:cs="Arial"/>
                    </w:rPr>
                    <w:t>De school werkt planmatig aan de daltonontwikkeling en beschrijft dit in een daltonbeleidsplan.</w:t>
                  </w:r>
                </w:p>
              </w:tc>
            </w:tr>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6.2</w:t>
                  </w:r>
                </w:p>
              </w:tc>
              <w:tc>
                <w:tcPr>
                  <w:tcW w:w="8304" w:type="dxa"/>
                </w:tcPr>
                <w:p w:rsidR="002775F4" w:rsidRPr="00563576" w:rsidRDefault="002775F4" w:rsidP="00D70143">
                  <w:pPr>
                    <w:rPr>
                      <w:rFonts w:ascii="Arial" w:hAnsi="Arial" w:cs="Arial"/>
                    </w:rPr>
                  </w:pPr>
                  <w:r w:rsidRPr="00563576">
                    <w:rPr>
                      <w:rFonts w:ascii="Arial" w:hAnsi="Arial" w:cs="Arial"/>
                    </w:rPr>
                    <w:t>De school geeft aan hoe de daltonontwikkeling wordt aangestuurd, bv. door een daltoncoördinator.</w:t>
                  </w:r>
                </w:p>
              </w:tc>
            </w:tr>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6.</w:t>
                  </w:r>
                  <w:r>
                    <w:rPr>
                      <w:rFonts w:ascii="Arial" w:hAnsi="Arial" w:cs="Arial"/>
                    </w:rPr>
                    <w:t>3</w:t>
                  </w:r>
                </w:p>
              </w:tc>
              <w:tc>
                <w:tcPr>
                  <w:tcW w:w="8304" w:type="dxa"/>
                </w:tcPr>
                <w:p w:rsidR="002775F4" w:rsidRPr="00563576" w:rsidRDefault="002775F4" w:rsidP="00D70143">
                  <w:pPr>
                    <w:rPr>
                      <w:rFonts w:ascii="Arial" w:hAnsi="Arial" w:cs="Arial"/>
                    </w:rPr>
                  </w:pPr>
                  <w:r w:rsidRPr="00563576">
                    <w:rPr>
                      <w:rFonts w:ascii="Arial" w:hAnsi="Arial" w:cs="Arial"/>
                    </w:rPr>
                    <w:t>De school draagt haar daltonidentiteit uit. (schoolgids, website, folders etc).</w:t>
                  </w:r>
                </w:p>
              </w:tc>
            </w:tr>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6.</w:t>
                  </w:r>
                  <w:r>
                    <w:rPr>
                      <w:rFonts w:ascii="Arial" w:hAnsi="Arial" w:cs="Arial"/>
                    </w:rPr>
                    <w:t>4</w:t>
                  </w:r>
                </w:p>
              </w:tc>
              <w:tc>
                <w:tcPr>
                  <w:tcW w:w="8304" w:type="dxa"/>
                </w:tcPr>
                <w:p w:rsidR="002775F4" w:rsidRPr="00563576" w:rsidRDefault="002775F4" w:rsidP="00D70143">
                  <w:pPr>
                    <w:rPr>
                      <w:rFonts w:ascii="Arial" w:hAnsi="Arial" w:cs="Arial"/>
                    </w:rPr>
                  </w:pPr>
                  <w:r w:rsidRPr="00563576">
                    <w:rPr>
                      <w:rFonts w:ascii="Arial" w:hAnsi="Arial" w:cs="Arial"/>
                    </w:rPr>
                    <w:t>De school heeft daltonscholing in het scholingsplan opgenomen.</w:t>
                  </w:r>
                </w:p>
              </w:tc>
            </w:tr>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6.</w:t>
                  </w:r>
                  <w:r>
                    <w:rPr>
                      <w:rFonts w:ascii="Arial" w:hAnsi="Arial" w:cs="Arial"/>
                    </w:rPr>
                    <w:t>5</w:t>
                  </w:r>
                </w:p>
              </w:tc>
              <w:tc>
                <w:tcPr>
                  <w:tcW w:w="8304" w:type="dxa"/>
                </w:tcPr>
                <w:p w:rsidR="002775F4" w:rsidRPr="00563576" w:rsidRDefault="002775F4" w:rsidP="00D70143">
                  <w:pPr>
                    <w:rPr>
                      <w:rFonts w:ascii="Arial" w:hAnsi="Arial" w:cs="Arial"/>
                    </w:rPr>
                  </w:pPr>
                  <w:r w:rsidRPr="00563576">
                    <w:rPr>
                      <w:rFonts w:ascii="Arial" w:hAnsi="Arial" w:cs="Arial"/>
                    </w:rPr>
                    <w:t xml:space="preserve">De school benut de daltonmogelijkheden van het gebouw. </w:t>
                  </w:r>
                </w:p>
              </w:tc>
            </w:tr>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6.</w:t>
                  </w:r>
                  <w:r>
                    <w:rPr>
                      <w:rFonts w:ascii="Arial" w:hAnsi="Arial" w:cs="Arial"/>
                    </w:rPr>
                    <w:t>6</w:t>
                  </w:r>
                </w:p>
              </w:tc>
              <w:tc>
                <w:tcPr>
                  <w:tcW w:w="8304" w:type="dxa"/>
                </w:tcPr>
                <w:p w:rsidR="002775F4" w:rsidRPr="00563576" w:rsidRDefault="002775F4" w:rsidP="00D70143">
                  <w:pPr>
                    <w:rPr>
                      <w:rFonts w:ascii="Arial" w:hAnsi="Arial" w:cs="Arial"/>
                    </w:rPr>
                  </w:pPr>
                  <w:r w:rsidRPr="00563576">
                    <w:rPr>
                      <w:rFonts w:ascii="Arial" w:hAnsi="Arial" w:cs="Arial"/>
                    </w:rPr>
                    <w:t>De school enquêteert regelmatig de leraren, de ouders en de leerlingen over de daltonontwikkeling en de kwaliteit van het daltononderwijs.</w:t>
                  </w:r>
                </w:p>
              </w:tc>
            </w:tr>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6.</w:t>
                  </w:r>
                  <w:r>
                    <w:rPr>
                      <w:rFonts w:ascii="Arial" w:hAnsi="Arial" w:cs="Arial"/>
                    </w:rPr>
                    <w:t>7</w:t>
                  </w:r>
                </w:p>
              </w:tc>
              <w:tc>
                <w:tcPr>
                  <w:tcW w:w="8304" w:type="dxa"/>
                </w:tcPr>
                <w:p w:rsidR="002775F4" w:rsidRPr="00563576" w:rsidRDefault="002775F4" w:rsidP="00D70143">
                  <w:pPr>
                    <w:rPr>
                      <w:rFonts w:ascii="Arial" w:hAnsi="Arial" w:cs="Arial"/>
                    </w:rPr>
                  </w:pPr>
                  <w:r w:rsidRPr="00563576">
                    <w:rPr>
                      <w:rFonts w:ascii="Arial" w:hAnsi="Arial" w:cs="Arial"/>
                    </w:rPr>
                    <w:t>De school is actief betrokken bij dalton-regioactiviteiten, waarbinnen zij vertegenwoordigd is.</w:t>
                  </w:r>
                </w:p>
              </w:tc>
            </w:tr>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6.</w:t>
                  </w:r>
                  <w:r>
                    <w:rPr>
                      <w:rFonts w:ascii="Arial" w:hAnsi="Arial" w:cs="Arial"/>
                    </w:rPr>
                    <w:t>8</w:t>
                  </w:r>
                </w:p>
              </w:tc>
              <w:tc>
                <w:tcPr>
                  <w:tcW w:w="8304" w:type="dxa"/>
                </w:tcPr>
                <w:p w:rsidR="002775F4" w:rsidRPr="00563576" w:rsidRDefault="002775F4" w:rsidP="00D70143">
                  <w:pPr>
                    <w:rPr>
                      <w:rFonts w:ascii="Arial" w:hAnsi="Arial" w:cs="Arial"/>
                    </w:rPr>
                  </w:pPr>
                  <w:r w:rsidRPr="00563576">
                    <w:rPr>
                      <w:rFonts w:ascii="Arial" w:hAnsi="Arial" w:cs="Arial"/>
                    </w:rPr>
                    <w:t>De leerlingen worden betrokken bij de daltonontwikkeling van de school.</w:t>
                  </w:r>
                </w:p>
              </w:tc>
            </w:tr>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6.</w:t>
                  </w:r>
                  <w:r>
                    <w:rPr>
                      <w:rFonts w:ascii="Arial" w:hAnsi="Arial" w:cs="Arial"/>
                    </w:rPr>
                    <w:t>9</w:t>
                  </w:r>
                </w:p>
              </w:tc>
              <w:tc>
                <w:tcPr>
                  <w:tcW w:w="8304" w:type="dxa"/>
                </w:tcPr>
                <w:p w:rsidR="002775F4" w:rsidRPr="00563576" w:rsidRDefault="002775F4" w:rsidP="00D70143">
                  <w:pPr>
                    <w:rPr>
                      <w:rFonts w:ascii="Arial" w:hAnsi="Arial" w:cs="Arial"/>
                    </w:rPr>
                  </w:pPr>
                  <w:r w:rsidRPr="00563576">
                    <w:rPr>
                      <w:rFonts w:ascii="Arial" w:hAnsi="Arial" w:cs="Arial"/>
                    </w:rPr>
                    <w:t>De ouders worden betrokken bij het ondersteunen van de dalton-ontwikkeling van de school.</w:t>
                  </w:r>
                </w:p>
              </w:tc>
            </w:tr>
            <w:tr w:rsidR="002775F4" w:rsidTr="00D70143">
              <w:tc>
                <w:tcPr>
                  <w:tcW w:w="763" w:type="dxa"/>
                </w:tcPr>
                <w:p w:rsidR="002775F4" w:rsidRPr="00563576" w:rsidRDefault="002775F4" w:rsidP="00D70143">
                  <w:pPr>
                    <w:contextualSpacing/>
                    <w:rPr>
                      <w:rFonts w:ascii="Arial" w:hAnsi="Arial" w:cs="Arial"/>
                    </w:rPr>
                  </w:pPr>
                  <w:r w:rsidRPr="00563576">
                    <w:rPr>
                      <w:rFonts w:ascii="Arial" w:hAnsi="Arial" w:cs="Arial"/>
                    </w:rPr>
                    <w:t>6.1</w:t>
                  </w:r>
                  <w:r>
                    <w:rPr>
                      <w:rFonts w:ascii="Arial" w:hAnsi="Arial" w:cs="Arial"/>
                    </w:rPr>
                    <w:t>0</w:t>
                  </w:r>
                </w:p>
              </w:tc>
              <w:tc>
                <w:tcPr>
                  <w:tcW w:w="8304" w:type="dxa"/>
                </w:tcPr>
                <w:p w:rsidR="002775F4" w:rsidRPr="00563576" w:rsidRDefault="002775F4" w:rsidP="00D70143">
                  <w:pPr>
                    <w:rPr>
                      <w:rFonts w:ascii="Arial" w:hAnsi="Arial" w:cs="Arial"/>
                    </w:rPr>
                  </w:pPr>
                  <w:r w:rsidRPr="00563576">
                    <w:rPr>
                      <w:rFonts w:ascii="Arial" w:hAnsi="Arial" w:cs="Arial"/>
                    </w:rPr>
                    <w:t>Het schoolbestuur ondersteunt de school in haar daltonontwikkeling.</w:t>
                  </w:r>
                </w:p>
              </w:tc>
            </w:tr>
          </w:tbl>
          <w:p w:rsidR="002775F4" w:rsidRPr="00563576" w:rsidRDefault="002775F4" w:rsidP="00D70143">
            <w:pPr>
              <w:ind w:left="792"/>
              <w:contextualSpacing/>
              <w:rPr>
                <w:rFonts w:ascii="Arial" w:hAnsi="Arial" w:cs="Arial"/>
              </w:rPr>
            </w:pPr>
          </w:p>
        </w:tc>
      </w:tr>
    </w:tbl>
    <w:p w:rsidR="002775F4" w:rsidRPr="00D6436C"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801600" behindDoc="0" locked="0" layoutInCell="1" allowOverlap="1" wp14:anchorId="13014DE0" wp14:editId="34154DA9">
                <wp:simplePos x="0" y="0"/>
                <wp:positionH relativeFrom="column">
                  <wp:posOffset>-52705</wp:posOffset>
                </wp:positionH>
                <wp:positionV relativeFrom="paragraph">
                  <wp:posOffset>156210</wp:posOffset>
                </wp:positionV>
                <wp:extent cx="1476375" cy="276225"/>
                <wp:effectExtent l="13970" t="13335" r="14605" b="34290"/>
                <wp:wrapNone/>
                <wp:docPr id="212"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7622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014DE0" id="AutoShape 138" o:spid="_x0000_s1095" style="position:absolute;margin-left:-4.15pt;margin-top:12.3pt;width:116.25pt;height:21.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mX0wIAAN0FAAAOAAAAZHJzL2Uyb0RvYy54bWysVEtv2zAMvg/YfxB0X/1I4jxQp+iSdhjQ&#10;bsW6YWdFkm1tsqRJSpzu14+SnTRZexrmgyGK4sfHR/Lyat9KtOPWCa1KnF2kGHFFNROqLvG3r7fv&#10;Zhg5TxQjUite4ifu8NXy7ZvLzix4rhstGbcIQJRbdKbEjfdmkSSONrwl7kIbrkBZadsSD6KtE2ZJ&#10;B+itTPI0LZJOW2asptw5uF33SryM+FXFqf9cVY57JEsMsfn4t/G/Cf9keUkWtSWmEXQIg/xDFC0R&#10;CpweodbEE7S14gVUK6jVTlf+guo20VUlKI85QDZZ+lc2jw0xPOYCxXHmWCb3/2Dpp92DRYKVOM9y&#10;jBRpgaTrrdfRN8pGs1CizrgFvHw0DzYk6cydpj8dUnrVEFXza2t113DCILAsvE/ODILgwBRtunvN&#10;AJ8AfqzWvrJtAIQ6oH0k5elICt97ROEyG0+L0XSCEQVdPi3yfBJdkMXB2ljnP3DdonAosdVbxb4A&#10;89EF2d05H5lhQ3aE/cCoaiXwvCMSZUVRTAfE4XFCFgfMgVN2K6REVvvvwjexNCHOqHQHfIeMhgL0&#10;187Wm5W0CDyUeJWvi/n7wUfterP+9SSFLwKdWdxc32br9asWWbB4xeSFE8iiPgQnhULAFFRzNu/t&#10;kaNEcuC9Jyx2bswyRCcV6kCTTw+OtBRH5VmgZ17d6bNIQxyv0Bk3isWzJ0L2ZwhPquCMxzEdqqi3&#10;ntvHhnWIiUBmPhvNYYUwATM7mqVFOp9iRGQNy4Z6i1+l5CzA8U2R5bO+FaRpSM9IX/bQqdDNPVXx&#10;fHQfpZPIYkeHJu6Hwe83+zg1xTyQFDp8o9kT9Dj0SOiBsBPh0Gj7G6MO9kuJ3a8tsRwj+VFBm8yz&#10;8TgspCiMJ9McBHuq2ZxqiKIAVWIPycfjyvdLbGusqBvwlMUUlQ6zWwkfUnuOahBgh8S8hn0XltSp&#10;HF89b+XlHwAAAP//AwBQSwMEFAAGAAgAAAAhAOU8G13aAAAACAEAAA8AAABkcnMvZG93bnJldi54&#10;bWxMj8FOwzAQRO9I/IO1SNxap24VRSFOVVUgzhQ+YBtv7Yh4HWKnDX+POcFxNKOZN81+8YO40hT7&#10;wBo26wIEcRdMz1bDx/vLqgIRE7LBITBp+KYI+/b+rsHahBu/0fWUrMglHGvU4FIaaylj58hjXIeR&#10;OHuXMHlMWU5WmglvudwPUhVFKT32nBccjnR01H2eZq/hue9mLheL9uCOX9tAPJrwqvXjw3J4ApFo&#10;SX9h+MXP6NBmpnOY2UQxaFhV25zUoHYliOwrtVMgzhrKagOybeT/A+0PAAAA//8DAFBLAQItABQA&#10;BgAIAAAAIQC2gziS/gAAAOEBAAATAAAAAAAAAAAAAAAAAAAAAABbQ29udGVudF9UeXBlc10ueG1s&#10;UEsBAi0AFAAGAAgAAAAhADj9If/WAAAAlAEAAAsAAAAAAAAAAAAAAAAALwEAAF9yZWxzLy5yZWxz&#10;UEsBAi0AFAAGAAgAAAAhAA26WZfTAgAA3QUAAA4AAAAAAAAAAAAAAAAALgIAAGRycy9lMm9Eb2Mu&#10;eG1sUEsBAi0AFAAGAAgAAAAhAOU8G13aAAAACAEAAA8AAAAAAAAAAAAAAAAALQUAAGRycy9kb3du&#10;cmV2LnhtbFBLBQYAAAAABAAEAPMAAAA0BgAAAAA=&#10;" fillcolor="#c2d69b" strokecolor="#c2d69b" strokeweight="1pt">
                <v:fill color2="#eaf1dd" angle="135" focus="50%" type="gradient"/>
                <v:shadow on="t" color="#4e6128" opacity=".5" offset="1pt"/>
                <v:textbox>
                  <w:txbxContent>
                    <w:p w:rsidR="002775F4" w:rsidRPr="00170CA9" w:rsidRDefault="002775F4" w:rsidP="002775F4">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rsidR="002775F4" w:rsidRPr="00D6436C" w:rsidRDefault="002775F4" w:rsidP="002775F4">
      <w:pPr>
        <w:rPr>
          <w:rFonts w:ascii="Arial" w:hAnsi="Arial" w:cs="Arial"/>
        </w:rPr>
      </w:pPr>
    </w:p>
    <w:p w:rsidR="002775F4" w:rsidRPr="00D6436C" w:rsidRDefault="002775F4" w:rsidP="002775F4">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RPr="00D6436C" w:rsidTr="00D70143">
        <w:tc>
          <w:tcPr>
            <w:tcW w:w="9210" w:type="dxa"/>
          </w:tcPr>
          <w:p w:rsidR="002775F4" w:rsidRPr="00563576" w:rsidRDefault="002775F4" w:rsidP="00D70143">
            <w:pPr>
              <w:rPr>
                <w:rFonts w:ascii="Arial" w:hAnsi="Arial" w:cs="Arial"/>
              </w:rPr>
            </w:pPr>
            <w:r>
              <w:rPr>
                <w:rFonts w:ascii="Arial" w:hAnsi="Arial" w:cs="Arial"/>
              </w:rPr>
              <w:t xml:space="preserve">Er is in september 2015 een notitie opgemaakt hoe we het onderwijs de komende jaren willen gaan uitwerken. Deze notitie is tot stand gekomen met medewerking van alle </w:t>
            </w:r>
            <w:r>
              <w:rPr>
                <w:rFonts w:ascii="Arial" w:hAnsi="Arial" w:cs="Arial"/>
              </w:rPr>
              <w:lastRenderedPageBreak/>
              <w:t>geledingen van cbs ’t Jok en cbs Vossersschool. De notitie wordt de komende maanden ook in taal voor ouders neergezet en op een ouderavond met de ouders besproken. De notitie wordt met alle papieren meegestuurd. De notitie wordt vertaald in een stappenplan voor de komende jaren. Ouderbetrokkenheid, digitale ondersteuning, versterking van de daltonprincipes zijn de leidende onderwerpen voor de komende tijd. In de daltonvergaderingen gaan we principes verder uitwerken. Er wordt onderzocht hoe we de scholing van niet gecertificeerde lk. gestalte kunnen geven. We denken aan het aanbieden van bepaalde modules op de werkplek. Scholing op maat is het doel. Van heel veel vakken is een kwaliteitskaart gemaakt. De afspraken op leer- en gedragsdomein zijn vastgelegd in kwaliteitskaarten. Deze kwaliteitskaarten worden regelmatig geëvalueerd.</w:t>
            </w: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Default="002775F4" w:rsidP="00D70143">
            <w:pPr>
              <w:rPr>
                <w:rFonts w:ascii="Arial" w:hAnsi="Arial" w:cs="Arial"/>
              </w:rPr>
            </w:pPr>
          </w:p>
          <w:p w:rsidR="002775F4" w:rsidRDefault="002775F4" w:rsidP="00D70143">
            <w:pPr>
              <w:rPr>
                <w:rFonts w:ascii="Arial" w:hAnsi="Arial" w:cs="Arial"/>
              </w:rPr>
            </w:pPr>
          </w:p>
          <w:p w:rsidR="002775F4" w:rsidRDefault="002775F4" w:rsidP="00D70143">
            <w:pPr>
              <w:rPr>
                <w:rFonts w:ascii="Arial" w:hAnsi="Arial" w:cs="Arial"/>
              </w:rPr>
            </w:pPr>
          </w:p>
          <w:p w:rsidR="002775F4" w:rsidRPr="00563576" w:rsidRDefault="002775F4" w:rsidP="00D70143">
            <w:pPr>
              <w:rPr>
                <w:rFonts w:ascii="Arial" w:hAnsi="Arial" w:cs="Arial"/>
              </w:rPr>
            </w:pPr>
          </w:p>
        </w:tc>
      </w:tr>
    </w:tbl>
    <w:p w:rsidR="002775F4" w:rsidRPr="00D6436C" w:rsidRDefault="002775F4" w:rsidP="002775F4">
      <w:pPr>
        <w:rPr>
          <w:rFonts w:ascii="Arial" w:hAnsi="Arial" w:cs="Arial"/>
        </w:rPr>
      </w:pPr>
    </w:p>
    <w:p w:rsidR="002775F4" w:rsidRPr="00D6436C"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802624" behindDoc="0" locked="0" layoutInCell="1" allowOverlap="1" wp14:anchorId="30512A95" wp14:editId="34DB55F8">
                <wp:simplePos x="0" y="0"/>
                <wp:positionH relativeFrom="column">
                  <wp:posOffset>-52705</wp:posOffset>
                </wp:positionH>
                <wp:positionV relativeFrom="paragraph">
                  <wp:posOffset>22860</wp:posOffset>
                </wp:positionV>
                <wp:extent cx="2225040" cy="276225"/>
                <wp:effectExtent l="13970" t="13335" r="18415" b="34290"/>
                <wp:wrapNone/>
                <wp:docPr id="211"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2762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512A95" id="AutoShape 139" o:spid="_x0000_s1096" style="position:absolute;margin-left:-4.15pt;margin-top:1.8pt;width:175.2pt;height:21.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oM0gIAAN0FAAAOAAAAZHJzL2Uyb0RvYy54bWysVEtv2zAMvg/YfxB0X/3I26hTtE0zDGi3&#10;Yt2wsyLJtjZZ0iQlTvfrR8lOlqw9DfPBEEXx4+MjeXm1byXaceuEViXOLlKMuKKaCVWX+OuX9bs5&#10;Rs4TxYjUipf4mTt8tXz75rIzBc91oyXjFgGIckVnStx4b4okcbThLXEX2nAFykrblngQbZ0wSzpA&#10;b2WSp+k06bRlxmrKnYPbVa/Ey4hfVZz6T1XluEeyxBCbj38b/5vwT5aXpKgtMY2gQxjkH6JoiVDg&#10;9Ai1Ip6grRUvoFpBrXa68hdUt4muKkF5zAGyydK/snlqiOExFyiOM8cyuf8HSz/uHi0SrMR5lmGk&#10;SAskXW+9jr5RNlqEEnXGFfDyyTzakKQz95r+cEjp24aoml9bq7uGEwaBZeF9cmYQBAemaNM9aAb4&#10;BPBjtfaVbQMg1AHtIynPR1L43iMKl3meT9IxcEdBl8+mIEYXpDhYG+v8e65bFA4ltnqr2GdgProg&#10;u3vnIzNsyI6w7xhVrQSed0SibDqdzgbE4XFCigPmwClbCymR1f6b8E0sTYgzKt0B3yGjoQD9tbP1&#10;5lZaBB5KvJjcjFYHH7XrzfrXkxS+CHRmsbq5m6z7UkJPnVlkweIVkxdOIIv6EJwUCgFTQM980dsj&#10;R4nkwPvRiyUxyxCdVKgDTT47ONJSHJVngZ55dafPIg1xvEJn3CkWz54I2Z8hPKmCMx7HdKii3npu&#10;nxrWISYCmfl8tIAVwgTM7GieTtPFDCMia1g21Fv8KiVnAebj0Xral4tI05Cekb7soVOhm3uq4vno&#10;PkonkcWODk3cD4Pfb/ZxamZxhYQO32j2DD0OPRJ6IOxEODTa/sKog/1SYvdzSyzHSH5Q0CaLbBya&#10;2kdhPJnlINhTzeZUQxQFqBJ7SD4eb32/xLbGiroBT1lsIqXD7FbCH4awj2qYSNghMa9h34UldSrH&#10;V3+28vI3AAAA//8DAFBLAwQUAAYACAAAACEALwDh6twAAAAHAQAADwAAAGRycy9kb3ducmV2Lnht&#10;bEyOwU7DMBBE70j9B2srcUGtk6YqIWRTVUggcUKkiLMbL0lUe53Gbhv+HnOC42hGb165nawRFxp9&#10;7xghXSYgiBune24RPvbPixyED4q1Mo4J4Zs8bKvZTakK7a78Tpc6tCJC2BcKoQthKKT0TUdW+aUb&#10;iGP35UarQoxjK/WorhFujVwlyUZa1XN86NRATx01x/psEdiYl5x3+9c3roc7+kwfkpMJiLfzafcI&#10;ItAU/sbwqx/VoYpOB3dm7YVBWORZXCJkGxCxztarFMQBYX2fgqxK+d+/+gEAAP//AwBQSwECLQAU&#10;AAYACAAAACEAtoM4kv4AAADhAQAAEwAAAAAAAAAAAAAAAAAAAAAAW0NvbnRlbnRfVHlwZXNdLnht&#10;bFBLAQItABQABgAIAAAAIQA4/SH/1gAAAJQBAAALAAAAAAAAAAAAAAAAAC8BAABfcmVscy8ucmVs&#10;c1BLAQItABQABgAIAAAAIQBysuoM0gIAAN0FAAAOAAAAAAAAAAAAAAAAAC4CAABkcnMvZTJvRG9j&#10;LnhtbFBLAQItABQABgAIAAAAIQAvAOHq3AAAAAcBAAAPAAAAAAAAAAAAAAAAACwFAABkcnMvZG93&#10;bnJldi54bWxQSwUGAAAAAAQABADzAAAANQYAAAAA&#10;" fillcolor="#95b3d7" strokecolor="#95b3d7" strokeweight="1pt">
                <v:fill color2="#dbe5f1" angle="135" focus="50%" type="gradient"/>
                <v:shadow on="t" color="#243f60" opacity=".5" offset="1pt"/>
                <v:textbox>
                  <w:txbxContent>
                    <w:p w:rsidR="002775F4" w:rsidRPr="00170CA9" w:rsidRDefault="002775F4" w:rsidP="002775F4">
                      <w:pPr>
                        <w:rPr>
                          <w:rFonts w:ascii="Arial" w:hAnsi="Arial" w:cs="Arial"/>
                          <w:b/>
                        </w:rPr>
                      </w:pPr>
                      <w:r>
                        <w:rPr>
                          <w:rFonts w:ascii="Arial" w:hAnsi="Arial" w:cs="Arial"/>
                          <w:b/>
                        </w:rPr>
                        <w:t>bevindingen</w:t>
                      </w:r>
                      <w:r w:rsidRPr="00170CA9">
                        <w:rPr>
                          <w:rFonts w:ascii="Arial" w:hAnsi="Arial" w:cs="Arial"/>
                          <w:b/>
                        </w:rPr>
                        <w:t xml:space="preserve"> visitatieteam</w:t>
                      </w:r>
                    </w:p>
                  </w:txbxContent>
                </v:textbox>
              </v:roundrect>
            </w:pict>
          </mc:Fallback>
        </mc:AlternateContent>
      </w:r>
    </w:p>
    <w:p w:rsidR="002775F4" w:rsidRPr="00D6436C" w:rsidRDefault="002775F4" w:rsidP="002775F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5F4" w:rsidRPr="00D6436C" w:rsidTr="00D70143">
        <w:tc>
          <w:tcPr>
            <w:tcW w:w="9210" w:type="dxa"/>
          </w:tcPr>
          <w:p w:rsidR="002775F4" w:rsidRPr="00563576" w:rsidRDefault="002775F4" w:rsidP="00D70143">
            <w:pPr>
              <w:rPr>
                <w:rFonts w:ascii="Arial" w:hAnsi="Arial" w:cs="Arial"/>
              </w:rPr>
            </w:pPr>
          </w:p>
          <w:p w:rsidR="002775F4" w:rsidRDefault="002775F4" w:rsidP="00D70143">
            <w:pPr>
              <w:rPr>
                <w:rFonts w:ascii="Arial" w:hAnsi="Arial" w:cs="Arial"/>
              </w:rPr>
            </w:pPr>
            <w:r>
              <w:rPr>
                <w:rFonts w:ascii="Arial" w:hAnsi="Arial" w:cs="Arial"/>
              </w:rPr>
              <w:t>We bevelen aan om het daltonboek te actualiseren volgens de richtlijnen van de NDV. De uitgangspunten van de Golden Circle helpen daarbij: Why, How, What.</w:t>
            </w:r>
          </w:p>
          <w:p w:rsidR="002775F4" w:rsidRDefault="002775F4" w:rsidP="00D70143">
            <w:pPr>
              <w:rPr>
                <w:rFonts w:ascii="Arial" w:hAnsi="Arial" w:cs="Arial"/>
              </w:rPr>
            </w:pPr>
            <w:r>
              <w:rPr>
                <w:rFonts w:ascii="Arial" w:hAnsi="Arial" w:cs="Arial"/>
              </w:rPr>
              <w:t>Er zijn  goede voorbeelden te vinden op de site van de NDV of van SaxionDeventer. Het daltonboek van OBS Aldoende te Amsterdam kan ook “geplukt” worden.</w:t>
            </w: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p w:rsidR="002775F4" w:rsidRPr="00563576" w:rsidRDefault="002775F4" w:rsidP="00D70143">
            <w:pPr>
              <w:rPr>
                <w:rFonts w:ascii="Arial" w:hAnsi="Arial" w:cs="Arial"/>
              </w:rPr>
            </w:pPr>
          </w:p>
        </w:tc>
      </w:tr>
    </w:tbl>
    <w:p w:rsidR="002775F4" w:rsidRPr="00D6436C" w:rsidRDefault="002775F4" w:rsidP="002775F4">
      <w:pPr>
        <w:rPr>
          <w:rFonts w:ascii="Arial" w:hAnsi="Arial" w:cs="Arial"/>
        </w:rPr>
      </w:pPr>
    </w:p>
    <w:p w:rsidR="002775F4" w:rsidRDefault="002775F4" w:rsidP="002775F4">
      <w:pPr>
        <w:jc w:val="center"/>
      </w:pPr>
      <w:r>
        <w:rPr>
          <w:noProof/>
        </w:rPr>
        <w:lastRenderedPageBreak/>
        <w:drawing>
          <wp:inline distT="0" distB="0" distL="0" distR="0" wp14:anchorId="5D7DDBA4" wp14:editId="40600688">
            <wp:extent cx="355600" cy="127000"/>
            <wp:effectExtent l="19050" t="0" r="6350" b="0"/>
            <wp:docPr id="152"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3EE77516" wp14:editId="50839320">
            <wp:extent cx="355600" cy="127000"/>
            <wp:effectExtent l="19050" t="0" r="6350" b="0"/>
            <wp:docPr id="153"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62B00D10" wp14:editId="16F201DF">
            <wp:extent cx="355600" cy="127000"/>
            <wp:effectExtent l="19050" t="0" r="6350" b="0"/>
            <wp:docPr id="154"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5D3E806E" wp14:editId="41D1F38C">
            <wp:extent cx="355600" cy="127000"/>
            <wp:effectExtent l="19050" t="0" r="6350" b="0"/>
            <wp:docPr id="155"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2E7917CE" wp14:editId="7692FA6C">
            <wp:extent cx="355600" cy="127000"/>
            <wp:effectExtent l="19050" t="0" r="6350" b="0"/>
            <wp:docPr id="156"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7F9DF119" wp14:editId="693753A0">
            <wp:extent cx="355600" cy="127000"/>
            <wp:effectExtent l="19050" t="0" r="6350" b="0"/>
            <wp:docPr id="157"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0A901199" wp14:editId="53FFC058">
            <wp:extent cx="355600" cy="127000"/>
            <wp:effectExtent l="19050" t="0" r="6350" b="0"/>
            <wp:docPr id="158"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1582DECA" wp14:editId="58A9B7A9">
            <wp:extent cx="355600" cy="127000"/>
            <wp:effectExtent l="19050" t="0" r="6350" b="0"/>
            <wp:docPr id="159"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01F7A4CA" wp14:editId="14799D6C">
            <wp:extent cx="355600" cy="127000"/>
            <wp:effectExtent l="19050" t="0" r="6350" b="0"/>
            <wp:docPr id="160"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1898E905" wp14:editId="3D301273">
            <wp:extent cx="355600" cy="127000"/>
            <wp:effectExtent l="19050" t="0" r="6350" b="0"/>
            <wp:docPr id="161"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78409101" wp14:editId="6007BB4A">
            <wp:extent cx="355600" cy="127000"/>
            <wp:effectExtent l="19050" t="0" r="6350" b="0"/>
            <wp:docPr id="162"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23A8DD54" wp14:editId="203F9205">
            <wp:extent cx="355600" cy="127000"/>
            <wp:effectExtent l="19050" t="0" r="6350" b="0"/>
            <wp:docPr id="163"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41D18DA0" wp14:editId="1F331BBA">
            <wp:extent cx="355600" cy="127000"/>
            <wp:effectExtent l="19050" t="0" r="6350" b="0"/>
            <wp:docPr id="164"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06BB77EE" wp14:editId="60F49244">
            <wp:extent cx="355600" cy="127000"/>
            <wp:effectExtent l="19050" t="0" r="6350" b="0"/>
            <wp:docPr id="165"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219C2C5F" wp14:editId="7F5F010A">
            <wp:extent cx="355600" cy="127000"/>
            <wp:effectExtent l="19050" t="0" r="6350" b="0"/>
            <wp:docPr id="166"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812864" behindDoc="0" locked="0" layoutInCell="1" allowOverlap="1" wp14:anchorId="7AB7D63D" wp14:editId="79A2DADE">
                <wp:simplePos x="0" y="0"/>
                <wp:positionH relativeFrom="column">
                  <wp:posOffset>-67945</wp:posOffset>
                </wp:positionH>
                <wp:positionV relativeFrom="paragraph">
                  <wp:posOffset>65405</wp:posOffset>
                </wp:positionV>
                <wp:extent cx="3139440" cy="491490"/>
                <wp:effectExtent l="8255" t="8255" r="14605" b="33655"/>
                <wp:wrapNone/>
                <wp:docPr id="210"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9440" cy="491490"/>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2775F4" w:rsidRDefault="002775F4" w:rsidP="002775F4">
                            <w:pPr>
                              <w:pStyle w:val="Geenafstand1"/>
                              <w:rPr>
                                <w:rFonts w:ascii="Arial" w:hAnsi="Arial" w:cs="Arial"/>
                                <w:b/>
                                <w:sz w:val="28"/>
                                <w:szCs w:val="32"/>
                              </w:rPr>
                            </w:pPr>
                            <w:r>
                              <w:rPr>
                                <w:rFonts w:ascii="Arial" w:hAnsi="Arial" w:cs="Arial"/>
                                <w:b/>
                                <w:sz w:val="28"/>
                                <w:szCs w:val="32"/>
                              </w:rPr>
                              <w:t>Overige opmerkingen school</w:t>
                            </w:r>
                          </w:p>
                          <w:p w:rsidR="002775F4" w:rsidRPr="004F1A47" w:rsidRDefault="002775F4" w:rsidP="002775F4">
                            <w:pPr>
                              <w:pStyle w:val="Geenafstand1"/>
                              <w:rPr>
                                <w:rFonts w:ascii="Arial" w:hAnsi="Arial" w:cs="Arial"/>
                                <w:b/>
                                <w:sz w:val="16"/>
                                <w:szCs w:val="16"/>
                              </w:rPr>
                            </w:pPr>
                            <w:r w:rsidRPr="00D6436C">
                              <w:rPr>
                                <w:rFonts w:ascii="Arial" w:hAnsi="Arial" w:cs="Arial"/>
                                <w:b/>
                                <w:sz w:val="28"/>
                                <w:szCs w:val="32"/>
                              </w:rPr>
                              <w:t xml:space="preserve"> </w:t>
                            </w:r>
                            <w:r>
                              <w:rPr>
                                <w:rFonts w:ascii="Arial" w:hAnsi="Arial" w:cs="Arial"/>
                                <w:b/>
                                <w:sz w:val="16"/>
                                <w:szCs w:val="16"/>
                              </w:rPr>
                              <w:t>(</w:t>
                            </w:r>
                            <w:r w:rsidRPr="004F1A47">
                              <w:rPr>
                                <w:rFonts w:ascii="Arial" w:hAnsi="Arial" w:cs="Arial"/>
                                <w:b/>
                                <w:sz w:val="16"/>
                                <w:szCs w:val="16"/>
                              </w:rPr>
                              <w:t xml:space="preserve">nog </w:t>
                            </w:r>
                            <w:r>
                              <w:rPr>
                                <w:rFonts w:ascii="Arial" w:hAnsi="Arial" w:cs="Arial"/>
                                <w:b/>
                                <w:sz w:val="16"/>
                                <w:szCs w:val="16"/>
                              </w:rPr>
                              <w:t>niet in zelfevaluatie opgenomen, maar wel relevant)</w:t>
                            </w:r>
                          </w:p>
                          <w:p w:rsidR="002775F4" w:rsidRPr="00170CA9" w:rsidRDefault="002775F4" w:rsidP="002775F4">
                            <w:pPr>
                              <w:pStyle w:val="Geenafstand1"/>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B7D63D" id="AutoShape 164" o:spid="_x0000_s1097" style="position:absolute;margin-left:-5.35pt;margin-top:5.15pt;width:247.2pt;height:38.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9p0gIAAN0FAAAOAAAAZHJzL2Uyb0RvYy54bWysVFFv0zAQfkfiP1h+Z2nSrm2qpdNoN4Q0&#10;YGIgnl3bSQyOHWy36fj1nC9padmeEH2o7Jzvu+/uu7ur632jyU46r6wpaHoxokQaboUyVUG/frl7&#10;M6fEB2YE09bIgj5JT6+Xr19dde1CZra2WkhHAMT4RdcWtA6hXSSJ57VsmL+wrTRgLK1rWICrqxLh&#10;WAfojU6y0WiadNaJ1lkuvYev695Il4hflpKHT2XpZSC6oMAt4L/D/038T5ZXbFE51taKDzTYP7Bo&#10;mDIQ9Ai1ZoGRrVPPoBrFnfW2DBfcNoktS8Ul5gDZpKO/snmsWSsxFyiOb49l8v8Pln/cPTiiREGz&#10;FOpjWAMi3WyDxdgknU5iibrWL+DlY/vgYpK+vbf8hyfGrmpmKnnjnO1qyQQQS+P75MwhXjy4kk33&#10;wQrAZ4CP1dqXromAUAeyR1GejqLIfSAcPo7TcT6ZADcOtkmeTnJULWGLg3frfHgnbUPioaDObo34&#10;DMpjCLa79wGVEUN2THynpGw06LxjGlKcTmdImi2Gx4B9wBw0FXdKa+Js+KZCjaWJPNHoD/ietBYK&#10;0H/2rtqstCMQoaCrbD3N3w4xKt+79a8vR/BDoDOP25u7dL1+0SONHi+4PAsCWVQHcloZAkqBPPO8&#10;9yeeMy1B914w7FzMMrLThnRgyWaHQFaro/GM6FlUf/oMZcDxip1xawSeA1O6PwM9bWIwiWM6VNFu&#10;g3SPteiIUFHMbD7OYYUIBTM7no+mo3xGCdMVLBseHH1RkjOCk9tpms37VtBtzXpF+rLHToVu7qXC&#10;8zE83k6YYUfHJu6HIew3e5yaGZYvdvjGiifoceiR2ANxJ8Khtu4XJR3sl4L6n1vmJCX6vYE2gUaO&#10;TR3wMrmcZXBxp5bNqYUZDlAFDZA8HlehX2Lb1qmqhkgppmhsnN1ShcMQ9qyGiYQdgnkN+y4uqdM7&#10;vvqzlZe/AQAA//8DAFBLAwQUAAYACAAAACEAFTr0UtkAAAAJAQAADwAAAGRycy9kb3ducmV2Lnht&#10;bEyPwU7DMAyG70i8Q2QkblsyitaqNJ2mCcSZsQfIGpNUNE5p0q28PeYER/v/9Ptzs1vCIC44pT6S&#10;hs1agUDqou3JaTi9v6wqECkbsmaIhBq+McGuvb1pTG3jld7wcsxOcAml2mjwOY+1lKnzGExaxxGJ&#10;s484BZN5nJy0k7lyeRjkg1JbGUxPfMGbEQ8eu8/jHDQ8991M28UZt/eHryIijTa+an1/t+yfQGRc&#10;8h8Mv/qsDi07neNMNolBw2qjSkY5UAUIBh6rghdnDVVZgmwb+f+D9gcAAP//AwBQSwECLQAUAAYA&#10;CAAAACEAtoM4kv4AAADhAQAAEwAAAAAAAAAAAAAAAAAAAAAAW0NvbnRlbnRfVHlwZXNdLnhtbFBL&#10;AQItABQABgAIAAAAIQA4/SH/1gAAAJQBAAALAAAAAAAAAAAAAAAAAC8BAABfcmVscy8ucmVsc1BL&#10;AQItABQABgAIAAAAIQCndJ9p0gIAAN0FAAAOAAAAAAAAAAAAAAAAAC4CAABkcnMvZTJvRG9jLnht&#10;bFBLAQItABQABgAIAAAAIQAVOvRS2QAAAAkBAAAPAAAAAAAAAAAAAAAAACwFAABkcnMvZG93bnJl&#10;di54bWxQSwUGAAAAAAQABADzAAAAMgYAAAAA&#10;" fillcolor="#c2d69b" strokecolor="#c2d69b" strokeweight="1pt">
                <v:fill color2="#eaf1dd" angle="135" focus="50%" type="gradient"/>
                <v:shadow on="t" color="#4e6128" opacity=".5" offset="1pt"/>
                <v:textbox>
                  <w:txbxContent>
                    <w:p w:rsidR="002775F4" w:rsidRDefault="002775F4" w:rsidP="002775F4">
                      <w:pPr>
                        <w:pStyle w:val="Geenafstand1"/>
                        <w:rPr>
                          <w:rFonts w:ascii="Arial" w:hAnsi="Arial" w:cs="Arial"/>
                          <w:b/>
                          <w:sz w:val="28"/>
                          <w:szCs w:val="32"/>
                        </w:rPr>
                      </w:pPr>
                      <w:r>
                        <w:rPr>
                          <w:rFonts w:ascii="Arial" w:hAnsi="Arial" w:cs="Arial"/>
                          <w:b/>
                          <w:sz w:val="28"/>
                          <w:szCs w:val="32"/>
                        </w:rPr>
                        <w:t>Overige opmerkingen school</w:t>
                      </w:r>
                    </w:p>
                    <w:p w:rsidR="002775F4" w:rsidRPr="004F1A47" w:rsidRDefault="002775F4" w:rsidP="002775F4">
                      <w:pPr>
                        <w:pStyle w:val="Geenafstand1"/>
                        <w:rPr>
                          <w:rFonts w:ascii="Arial" w:hAnsi="Arial" w:cs="Arial"/>
                          <w:b/>
                          <w:sz w:val="16"/>
                          <w:szCs w:val="16"/>
                        </w:rPr>
                      </w:pPr>
                      <w:r w:rsidRPr="00D6436C">
                        <w:rPr>
                          <w:rFonts w:ascii="Arial" w:hAnsi="Arial" w:cs="Arial"/>
                          <w:b/>
                          <w:sz w:val="28"/>
                          <w:szCs w:val="32"/>
                        </w:rPr>
                        <w:t xml:space="preserve"> </w:t>
                      </w:r>
                      <w:r>
                        <w:rPr>
                          <w:rFonts w:ascii="Arial" w:hAnsi="Arial" w:cs="Arial"/>
                          <w:b/>
                          <w:sz w:val="16"/>
                          <w:szCs w:val="16"/>
                        </w:rPr>
                        <w:t>(</w:t>
                      </w:r>
                      <w:r w:rsidRPr="004F1A47">
                        <w:rPr>
                          <w:rFonts w:ascii="Arial" w:hAnsi="Arial" w:cs="Arial"/>
                          <w:b/>
                          <w:sz w:val="16"/>
                          <w:szCs w:val="16"/>
                        </w:rPr>
                        <w:t xml:space="preserve">nog </w:t>
                      </w:r>
                      <w:r>
                        <w:rPr>
                          <w:rFonts w:ascii="Arial" w:hAnsi="Arial" w:cs="Arial"/>
                          <w:b/>
                          <w:sz w:val="16"/>
                          <w:szCs w:val="16"/>
                        </w:rPr>
                        <w:t>niet in zelfevaluatie opgenomen, maar wel relevant)</w:t>
                      </w:r>
                    </w:p>
                    <w:p w:rsidR="002775F4" w:rsidRPr="00170CA9" w:rsidRDefault="002775F4" w:rsidP="002775F4">
                      <w:pPr>
                        <w:pStyle w:val="Geenafstand1"/>
                        <w:rPr>
                          <w:rFonts w:ascii="Arial" w:hAnsi="Arial" w:cs="Arial"/>
                          <w:b/>
                          <w:sz w:val="28"/>
                          <w:szCs w:val="28"/>
                        </w:rPr>
                      </w:pPr>
                    </w:p>
                  </w:txbxContent>
                </v:textbox>
              </v:roundrect>
            </w:pict>
          </mc:Fallback>
        </mc:AlternateContent>
      </w:r>
    </w:p>
    <w:p w:rsidR="002775F4" w:rsidRDefault="002775F4" w:rsidP="002775F4">
      <w:pPr>
        <w:rPr>
          <w:rFonts w:ascii="Arial" w:hAnsi="Arial" w:cs="Arial"/>
        </w:rPr>
      </w:pPr>
    </w:p>
    <w:p w:rsidR="002775F4" w:rsidRDefault="002775F4" w:rsidP="002775F4">
      <w:pPr>
        <w:rPr>
          <w:rFonts w:ascii="Arial" w:hAnsi="Arial" w:cs="Arial"/>
        </w:rPr>
      </w:pPr>
    </w:p>
    <w:p w:rsidR="002775F4" w:rsidRPr="00D6436C" w:rsidRDefault="002775F4" w:rsidP="002775F4">
      <w:pPr>
        <w:rPr>
          <w:rFonts w:ascii="Arial" w:hAnsi="Arial" w:cs="Arial"/>
        </w:rPr>
      </w:pPr>
    </w:p>
    <w:tbl>
      <w:tblPr>
        <w:tblW w:w="9800" w:type="dxa"/>
        <w:tblLayout w:type="fixed"/>
        <w:tblLook w:val="0000" w:firstRow="0" w:lastRow="0" w:firstColumn="0" w:lastColumn="0" w:noHBand="0" w:noVBand="0"/>
      </w:tblPr>
      <w:tblGrid>
        <w:gridCol w:w="9800"/>
      </w:tblGrid>
      <w:tr w:rsidR="002775F4" w:rsidTr="00D70143">
        <w:tc>
          <w:tcPr>
            <w:tcW w:w="9800" w:type="dxa"/>
            <w:tcBorders>
              <w:top w:val="single" w:sz="4" w:space="0" w:color="auto"/>
              <w:left w:val="single" w:sz="4" w:space="0" w:color="auto"/>
              <w:bottom w:val="single" w:sz="4" w:space="0" w:color="auto"/>
              <w:right w:val="single" w:sz="4" w:space="0" w:color="auto"/>
            </w:tcBorders>
            <w:shd w:val="clear" w:color="auto" w:fill="C0C0C0"/>
          </w:tcPr>
          <w:p w:rsidR="002775F4" w:rsidRPr="00563576" w:rsidRDefault="002775F4" w:rsidP="00D70143">
            <w:pPr>
              <w:pStyle w:val="Koptekst"/>
              <w:tabs>
                <w:tab w:val="clear" w:pos="4536"/>
                <w:tab w:val="clear" w:pos="9072"/>
              </w:tabs>
              <w:snapToGrid w:val="0"/>
              <w:rPr>
                <w:rFonts w:ascii="Arial" w:hAnsi="Arial" w:cs="Arial"/>
                <w:b/>
                <w:color w:val="000000"/>
              </w:rPr>
            </w:pPr>
          </w:p>
          <w:p w:rsidR="002775F4" w:rsidRPr="00563576" w:rsidRDefault="002775F4" w:rsidP="00D70143">
            <w:pPr>
              <w:pStyle w:val="Koptekst"/>
              <w:tabs>
                <w:tab w:val="clear" w:pos="4536"/>
                <w:tab w:val="clear" w:pos="9072"/>
              </w:tabs>
              <w:rPr>
                <w:rFonts w:ascii="Arial" w:hAnsi="Arial" w:cs="Arial"/>
                <w:b/>
                <w:color w:val="000000"/>
              </w:rPr>
            </w:pPr>
          </w:p>
          <w:p w:rsidR="002775F4" w:rsidRPr="00563576" w:rsidRDefault="002775F4" w:rsidP="00D70143">
            <w:pPr>
              <w:pStyle w:val="Koptekst"/>
              <w:tabs>
                <w:tab w:val="clear" w:pos="4536"/>
                <w:tab w:val="clear" w:pos="9072"/>
              </w:tabs>
              <w:rPr>
                <w:rFonts w:ascii="Arial" w:hAnsi="Arial" w:cs="Arial"/>
                <w:b/>
                <w:color w:val="000000"/>
              </w:rPr>
            </w:pPr>
          </w:p>
          <w:p w:rsidR="002775F4" w:rsidRPr="00563576" w:rsidRDefault="002775F4" w:rsidP="00D70143">
            <w:pPr>
              <w:pStyle w:val="Koptekst"/>
              <w:tabs>
                <w:tab w:val="clear" w:pos="4536"/>
                <w:tab w:val="clear" w:pos="9072"/>
              </w:tabs>
              <w:rPr>
                <w:rFonts w:ascii="Arial" w:hAnsi="Arial" w:cs="Arial"/>
                <w:b/>
                <w:color w:val="000000"/>
              </w:rPr>
            </w:pPr>
          </w:p>
          <w:p w:rsidR="002775F4" w:rsidRPr="00563576" w:rsidRDefault="002775F4" w:rsidP="00D70143">
            <w:pPr>
              <w:pStyle w:val="Koptekst"/>
              <w:tabs>
                <w:tab w:val="clear" w:pos="4536"/>
                <w:tab w:val="clear" w:pos="9072"/>
              </w:tabs>
              <w:rPr>
                <w:rFonts w:ascii="Arial" w:hAnsi="Arial" w:cs="Arial"/>
                <w:b/>
                <w:color w:val="000000"/>
              </w:rPr>
            </w:pPr>
          </w:p>
          <w:p w:rsidR="002775F4" w:rsidRPr="00563576" w:rsidRDefault="002775F4" w:rsidP="00D70143">
            <w:pPr>
              <w:pStyle w:val="Koptekst"/>
              <w:tabs>
                <w:tab w:val="clear" w:pos="4536"/>
                <w:tab w:val="clear" w:pos="9072"/>
              </w:tabs>
              <w:rPr>
                <w:rFonts w:ascii="Arial" w:hAnsi="Arial" w:cs="Arial"/>
                <w:b/>
                <w:color w:val="000000"/>
              </w:rPr>
            </w:pPr>
          </w:p>
          <w:p w:rsidR="002775F4" w:rsidRPr="00563576" w:rsidRDefault="002775F4" w:rsidP="00D70143">
            <w:pPr>
              <w:pStyle w:val="Koptekst"/>
              <w:tabs>
                <w:tab w:val="clear" w:pos="4536"/>
                <w:tab w:val="clear" w:pos="9072"/>
              </w:tabs>
              <w:rPr>
                <w:rFonts w:ascii="Arial" w:hAnsi="Arial" w:cs="Arial"/>
                <w:b/>
                <w:color w:val="000000"/>
              </w:rPr>
            </w:pPr>
          </w:p>
        </w:tc>
      </w:tr>
    </w:tbl>
    <w:p w:rsidR="002775F4" w:rsidRDefault="002775F4" w:rsidP="002775F4">
      <w:pPr>
        <w:rPr>
          <w:rFonts w:ascii="Arial" w:hAnsi="Arial" w:cs="Arial"/>
        </w:rPr>
      </w:pPr>
    </w:p>
    <w:p w:rsidR="002775F4" w:rsidRDefault="002775F4" w:rsidP="002775F4">
      <w:pPr>
        <w:rPr>
          <w:rFonts w:ascii="Arial" w:hAnsi="Arial" w:cs="Arial"/>
        </w:rPr>
      </w:pPr>
    </w:p>
    <w:p w:rsidR="002775F4" w:rsidRPr="00D6436C" w:rsidRDefault="002775F4" w:rsidP="002775F4">
      <w:pPr>
        <w:rPr>
          <w:rFonts w:ascii="Arial" w:hAnsi="Arial" w:cs="Arial"/>
        </w:rPr>
      </w:pPr>
    </w:p>
    <w:p w:rsidR="002775F4" w:rsidRPr="00D6436C" w:rsidRDefault="002775F4" w:rsidP="002775F4">
      <w:pPr>
        <w:rPr>
          <w:rFonts w:ascii="Arial" w:hAnsi="Arial" w:cs="Arial"/>
        </w:rPr>
      </w:pPr>
    </w:p>
    <w:p w:rsidR="002775F4" w:rsidRPr="00D6436C"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811840" behindDoc="0" locked="0" layoutInCell="1" allowOverlap="1" wp14:anchorId="77B36876" wp14:editId="38BB73C6">
                <wp:simplePos x="0" y="0"/>
                <wp:positionH relativeFrom="column">
                  <wp:posOffset>-67945</wp:posOffset>
                </wp:positionH>
                <wp:positionV relativeFrom="paragraph">
                  <wp:posOffset>-428625</wp:posOffset>
                </wp:positionV>
                <wp:extent cx="3139440" cy="441325"/>
                <wp:effectExtent l="8255" t="9525" r="14605" b="25400"/>
                <wp:wrapNone/>
                <wp:docPr id="209"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9440" cy="4413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2775F4" w:rsidRPr="00D6436C" w:rsidRDefault="002775F4" w:rsidP="002775F4">
                            <w:pPr>
                              <w:pStyle w:val="Geenafstand1"/>
                              <w:rPr>
                                <w:rFonts w:ascii="Arial" w:hAnsi="Arial" w:cs="Arial"/>
                                <w:b/>
                                <w:sz w:val="28"/>
                                <w:szCs w:val="32"/>
                              </w:rPr>
                            </w:pPr>
                            <w:r w:rsidRPr="00D6436C">
                              <w:rPr>
                                <w:rFonts w:ascii="Arial" w:hAnsi="Arial" w:cs="Arial"/>
                                <w:b/>
                                <w:sz w:val="28"/>
                                <w:szCs w:val="32"/>
                              </w:rPr>
                              <w:t>Uit de gesprekken met</w:t>
                            </w:r>
                            <w:r>
                              <w:rPr>
                                <w:rFonts w:ascii="Arial" w:hAnsi="Arial" w:cs="Arial"/>
                                <w:b/>
                                <w:sz w:val="28"/>
                                <w:szCs w:val="32"/>
                              </w:rPr>
                              <w:t xml:space="preserve"> leerlingen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B36876" id="AutoShape 156" o:spid="_x0000_s1098" style="position:absolute;margin-left:-5.35pt;margin-top:-33.75pt;width:247.2pt;height:34.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W3p0QIAAN0FAAAOAAAAZHJzL2Uyb0RvYy54bWysVEtv2zAMvg/YfxB0X/3IO6hTtE0zDGi3&#10;Yt2wsyLJtjZZ0iQlTvfrR8l2lqw9DfPBkETy4+MjeXl1aCTac+uEVgXOLlKMuKKaCVUV+OuXzbs5&#10;Rs4TxYjUihf4mTt8tXr75rI1S57rWkvGLQIQ5ZatKXDtvVkmiaM1b4i70IYrEJbaNsTD1VYJs6QF&#10;9EYmeZpOk1ZbZqym3Dl4XXdCvIr4Zcmp/1SWjnskCwyx+fi38b8N/2R1SZaVJaYWtA+D/EMUDREK&#10;nB6h1sQTtLPiBVQjqNVOl/6C6ibRZSkojzlANln6VzZPNTE85gLFceZYJvf/YOnH/aNFghU4TxcY&#10;KdIASdc7r6NvlE2moUStcUvQfDKPNiTpzL2mPxxS+rYmquLX1uq25oRBYFnQT84MwsWBKdq2D5oB&#10;PgH8WK1DaZsACHVAh0jK85EUfvCIwuMoGy3GY+COgmw8zkb5JLogy8HaWOffc92gcCiw1TvFPgPz&#10;0QXZ3zsfmWF9doR9x6hsJPC8JxJl0+l01iP2yglZDpg9p2wjpERW+2/C17E0Ic4odAO+Q0ZDAbpn&#10;Z6vtrbQIPBR4MbkZrQcflevMOu1JCl8EOrNY39xNNl0poafOLLJg8YrJCyeQRTUEJ4VCwBTQM190&#10;9shRIjnwfvRiScwyRCcVakGSzwZHWoqj8CzQM6/uVC3SEMcrdMadYvHsiZDdGcKTKjjjcUz7Kuqd&#10;5/apZi1iIpCZz0cLWCFMwMyO5uk0XcwwIrKCZUO9xa9SchZgPh5tpl25iDQ16Rjpyh46Fbq5oyqe&#10;j+7j7SSy2NGhibth8IftIU7NLB/mY6vZM/Q49EjogbAT4VBr+wujFvZLgd3PHbEcI/lBQZssstjU&#10;Pl7Gk1kONvZUsj2VEEUBqsAeko/HW98tsZ2xoqrBUxabSOkwu6XwwxB2UfUTCTsk5tXvu7CkTu9R&#10;689WXv0GAAD//wMAUEsDBBQABgAIAAAAIQDNfFlc3QAAAAkBAAAPAAAAZHJzL2Rvd25yZXYueG1s&#10;TI9NT8MwDIbvSPyHyEhc0JZ0wNaVptOEBBInRIc4Z43XViROabKt/HvMCW7+ePT6cbmZvBMnHGMf&#10;SEM2VyCQmmB7ajW8755mOYiYDFnjAqGGb4ywqS4vSlPYcKY3PNWpFRxCsTAaupSGQsrYdOhNnIcB&#10;iXeHMHqTuB1baUdz5nDv5EKppfSmJ77QmQEfO2w+66PXQM4957TdvbxSPdzgR7ZWXy5pfX01bR9A&#10;JJzSHwy/+qwOFTvtw5FsFE7DLFMrRrlYru5BMHGX3/Jkr2GhQFal/P9B9QMAAP//AwBQSwECLQAU&#10;AAYACAAAACEAtoM4kv4AAADhAQAAEwAAAAAAAAAAAAAAAAAAAAAAW0NvbnRlbnRfVHlwZXNdLnht&#10;bFBLAQItABQABgAIAAAAIQA4/SH/1gAAAJQBAAALAAAAAAAAAAAAAAAAAC8BAABfcmVscy8ucmVs&#10;c1BLAQItABQABgAIAAAAIQB1MW3p0QIAAN0FAAAOAAAAAAAAAAAAAAAAAC4CAABkcnMvZTJvRG9j&#10;LnhtbFBLAQItABQABgAIAAAAIQDNfFlc3QAAAAkBAAAPAAAAAAAAAAAAAAAAACsFAABkcnMvZG93&#10;bnJldi54bWxQSwUGAAAAAAQABADzAAAANQYAAAAA&#10;" fillcolor="#95b3d7" strokecolor="#95b3d7" strokeweight="1pt">
                <v:fill color2="#dbe5f1" angle="135" focus="50%" type="gradient"/>
                <v:shadow on="t" color="#243f60" opacity=".5" offset="1pt"/>
                <v:textbox>
                  <w:txbxContent>
                    <w:p w:rsidR="002775F4" w:rsidRPr="00D6436C" w:rsidRDefault="002775F4" w:rsidP="002775F4">
                      <w:pPr>
                        <w:pStyle w:val="Geenafstand1"/>
                        <w:rPr>
                          <w:rFonts w:ascii="Arial" w:hAnsi="Arial" w:cs="Arial"/>
                          <w:b/>
                          <w:sz w:val="28"/>
                          <w:szCs w:val="32"/>
                        </w:rPr>
                      </w:pPr>
                      <w:r w:rsidRPr="00D6436C">
                        <w:rPr>
                          <w:rFonts w:ascii="Arial" w:hAnsi="Arial" w:cs="Arial"/>
                          <w:b/>
                          <w:sz w:val="28"/>
                          <w:szCs w:val="32"/>
                        </w:rPr>
                        <w:t>Uit de gesprekken met</w:t>
                      </w:r>
                      <w:r>
                        <w:rPr>
                          <w:rFonts w:ascii="Arial" w:hAnsi="Arial" w:cs="Arial"/>
                          <w:b/>
                          <w:sz w:val="28"/>
                          <w:szCs w:val="32"/>
                        </w:rPr>
                        <w:t xml:space="preserve"> leerlingen</w:t>
                      </w:r>
                    </w:p>
                  </w:txbxContent>
                </v:textbox>
              </v:roundrect>
            </w:pict>
          </mc:Fallback>
        </mc:AlternateContent>
      </w:r>
    </w:p>
    <w:tbl>
      <w:tblPr>
        <w:tblW w:w="9800" w:type="dxa"/>
        <w:tblLayout w:type="fixed"/>
        <w:tblLook w:val="0000" w:firstRow="0" w:lastRow="0" w:firstColumn="0" w:lastColumn="0" w:noHBand="0" w:noVBand="0"/>
      </w:tblPr>
      <w:tblGrid>
        <w:gridCol w:w="9800"/>
      </w:tblGrid>
      <w:tr w:rsidR="002775F4" w:rsidTr="00D70143">
        <w:tc>
          <w:tcPr>
            <w:tcW w:w="9800" w:type="dxa"/>
            <w:tcBorders>
              <w:top w:val="single" w:sz="4" w:space="0" w:color="auto"/>
              <w:left w:val="single" w:sz="4" w:space="0" w:color="auto"/>
              <w:bottom w:val="single" w:sz="4" w:space="0" w:color="auto"/>
              <w:right w:val="single" w:sz="4" w:space="0" w:color="auto"/>
            </w:tcBorders>
            <w:shd w:val="clear" w:color="auto" w:fill="C0C0C0"/>
          </w:tcPr>
          <w:p w:rsidR="002775F4" w:rsidRDefault="002775F4" w:rsidP="00D70143">
            <w:pPr>
              <w:pStyle w:val="Koptekst"/>
              <w:tabs>
                <w:tab w:val="clear" w:pos="4536"/>
                <w:tab w:val="clear" w:pos="9072"/>
              </w:tabs>
              <w:snapToGrid w:val="0"/>
              <w:rPr>
                <w:rFonts w:ascii="Arial" w:hAnsi="Arial" w:cs="Arial"/>
                <w:b/>
                <w:color w:val="000000"/>
              </w:rPr>
            </w:pPr>
            <w:r>
              <w:rPr>
                <w:rFonts w:ascii="Arial" w:hAnsi="Arial" w:cs="Arial"/>
                <w:b/>
                <w:color w:val="000000"/>
              </w:rPr>
              <w:t>De leerlingenraad van ’t Jok bestaat officieel uit 4 leerlingen. Ivm de aanwezigheid van het visitatieteam is de raad uitgebreid met een leerling uit groep 3 en een leerling uit groep 4. Nadat voorzitter Jan Veltman heeft verteld wat de reden van onze aanwezigheid is vertellen de kinderen hoe de leerlingenraad op hun school werkt\ (hoe kom je in de raad; hoeveel kinderen in de raad; vergaderfrequentie en wie daarbij aanwezig; de rolverdeling binnen de raad etc.). Heel goed is het om te horen dat de leerlingenraad ook onderwerpen aan de orde laat komen die betrekking hebben op de actualiteit in de wereld. Er wordt nagedacht/gesproken over hulp aan vluchtelingen en ook hoe we zuiniger met onze energie kunnen omgaan (organiseren van een ‘truiendag’).</w:t>
            </w:r>
          </w:p>
          <w:p w:rsidR="002775F4" w:rsidRDefault="002775F4" w:rsidP="00D70143">
            <w:pPr>
              <w:pStyle w:val="Koptekst"/>
              <w:tabs>
                <w:tab w:val="clear" w:pos="4536"/>
                <w:tab w:val="clear" w:pos="9072"/>
              </w:tabs>
              <w:snapToGrid w:val="0"/>
              <w:rPr>
                <w:rFonts w:ascii="Arial" w:hAnsi="Arial" w:cs="Arial"/>
                <w:b/>
                <w:color w:val="000000"/>
              </w:rPr>
            </w:pPr>
            <w:r>
              <w:rPr>
                <w:rFonts w:ascii="Arial" w:hAnsi="Arial" w:cs="Arial"/>
                <w:b/>
                <w:color w:val="000000"/>
              </w:rPr>
              <w:t>Op de vraag van Jan wat de kinderen heel goed vinden aan deze school komt als antwoord: wij kunnen hier heel goed samenwerken en gaan heel respectvol met elkaar om.</w:t>
            </w:r>
          </w:p>
          <w:p w:rsidR="002775F4" w:rsidRDefault="002775F4" w:rsidP="00D70143">
            <w:pPr>
              <w:pStyle w:val="Koptekst"/>
              <w:tabs>
                <w:tab w:val="clear" w:pos="4536"/>
                <w:tab w:val="clear" w:pos="9072"/>
              </w:tabs>
              <w:snapToGrid w:val="0"/>
              <w:rPr>
                <w:rFonts w:ascii="Arial" w:hAnsi="Arial" w:cs="Arial"/>
                <w:b/>
                <w:color w:val="000000"/>
              </w:rPr>
            </w:pPr>
            <w:r>
              <w:rPr>
                <w:rFonts w:ascii="Arial" w:hAnsi="Arial" w:cs="Arial"/>
                <w:b/>
                <w:color w:val="000000"/>
              </w:rPr>
              <w:t>Het zorgvuldiger omgaan met de taakbrief zagen de kinderen als een verbeterpunt.</w:t>
            </w:r>
          </w:p>
          <w:p w:rsidR="002775F4" w:rsidRPr="00563576" w:rsidRDefault="002775F4" w:rsidP="00D70143">
            <w:pPr>
              <w:pStyle w:val="Koptekst"/>
              <w:tabs>
                <w:tab w:val="clear" w:pos="4536"/>
                <w:tab w:val="clear" w:pos="9072"/>
              </w:tabs>
              <w:snapToGrid w:val="0"/>
              <w:rPr>
                <w:rFonts w:ascii="Arial" w:hAnsi="Arial" w:cs="Arial"/>
                <w:b/>
                <w:color w:val="000000"/>
              </w:rPr>
            </w:pPr>
            <w:r>
              <w:rPr>
                <w:rFonts w:ascii="Arial" w:hAnsi="Arial" w:cs="Arial"/>
                <w:b/>
                <w:color w:val="000000"/>
              </w:rPr>
              <w:t>Alles wat in de raad aan de orde wordt gesteld wordt besproken met de directeur van de school.</w:t>
            </w: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813888" behindDoc="0" locked="0" layoutInCell="1" allowOverlap="1" wp14:anchorId="0A5544FB" wp14:editId="044400B1">
                <wp:simplePos x="0" y="0"/>
                <wp:positionH relativeFrom="column">
                  <wp:posOffset>-67945</wp:posOffset>
                </wp:positionH>
                <wp:positionV relativeFrom="paragraph">
                  <wp:posOffset>122555</wp:posOffset>
                </wp:positionV>
                <wp:extent cx="5447665" cy="441325"/>
                <wp:effectExtent l="8255" t="8255" r="20955" b="26670"/>
                <wp:wrapNone/>
                <wp:docPr id="208"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7665" cy="4413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2775F4" w:rsidRPr="00D6436C" w:rsidRDefault="002775F4" w:rsidP="002775F4">
                            <w:pPr>
                              <w:pStyle w:val="Geenafstand1"/>
                              <w:rPr>
                                <w:rFonts w:ascii="Arial" w:hAnsi="Arial" w:cs="Arial"/>
                                <w:b/>
                                <w:sz w:val="28"/>
                                <w:szCs w:val="32"/>
                              </w:rPr>
                            </w:pPr>
                            <w:r w:rsidRPr="00D6436C">
                              <w:rPr>
                                <w:rFonts w:ascii="Arial" w:hAnsi="Arial" w:cs="Arial"/>
                                <w:b/>
                                <w:sz w:val="28"/>
                                <w:szCs w:val="32"/>
                              </w:rPr>
                              <w:t>Uit de gesprekken met</w:t>
                            </w:r>
                            <w:r>
                              <w:rPr>
                                <w:rFonts w:ascii="Arial" w:hAnsi="Arial" w:cs="Arial"/>
                                <w:b/>
                                <w:sz w:val="28"/>
                                <w:szCs w:val="32"/>
                              </w:rPr>
                              <w:t xml:space="preserve"> leraren en ondersteunend personeel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5544FB" id="AutoShape 167" o:spid="_x0000_s1099" style="position:absolute;margin-left:-5.35pt;margin-top:9.65pt;width:428.95pt;height:34.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a+k0QIAAN0FAAAOAAAAZHJzL2Uyb0RvYy54bWysVEtv2zAMvg/YfxB0X/2I80Sdom2aYUC3&#10;FeuGnRVJtrXJkicpcbpfP0pysqTtaZgPBiWKHx8fycurfSvRjhsrtCpxdpFixBXVTKi6xN++rt/N&#10;MLKOKEakVrzET9ziq+XbN5d9t+C5brRk3CAAUXbRdyVunOsWSWJpw1tiL3THFSgrbVri4GjqhBnS&#10;A3orkzxNJ0mvDeuMptxauF1FJV4G/Kri1H2uKssdkiWG2Fz4m/Df+H+yvCSL2pCuEXQIg/xDFC0R&#10;CpweoVbEEbQ14gVUK6jRVlfuguo20VUlKA85QDZZ+iybx4Z0POQCxbHdsUz2/8HST7sHgwQrcZ4C&#10;VYq0QNL11ungG2WTqS9R39kFvHzsHoxP0nb3mv60SOnbhqiaXxuj+4YTBoFl/n1yZuAPFkzRpv+o&#10;GeATwA/V2lem9YBQB7QPpDwdSeF7hyhcjotiOpmMMaKgK4pslI+DC7I4WHfGuvdct8gLJTZ6q9gX&#10;YD64ILt76wIzbMiOsB8YVa0EnndEQoqTmGRCFsNjkA6YA6dsLaRERrvvwjWhND7OoLQHfIs6DQWI&#10;19bUm1tpEHgo8Xx8M1qFQgJybaNZfD1O4QtAZxarm7vxOpbyuUXmLV4xeeEk+BqCk0IhYAromc2j&#10;PbKUSA68H70YErL00UmFetDk04MjLcVReRbomVd7+izQEMbLd8adYkF2RMgoQ3hSeWc8jOkQqN46&#10;bh4b1iMmPJn5bDSHvmQCZnY0SyfpfIoRkTUsG+oMfpWSswDzYrSexHIR2TUkMhLL7jsVujlSFeSj&#10;+3A6iSx0tG/iOAxuv9mHqZmODvOx0ewJehx6xPeA34kgNNr8xqiH/VJi+2tLDMdIflDQJvOsKPxC&#10;CodiPM3hYE41m1MNURSgSuwg+SDeurjEtp0RdQOestBESvvZrYQ7DGGMaphI2CEhr2Hf+SV1eg6v&#10;/m7l5R8AAAD//wMAUEsDBBQABgAIAAAAIQCVXSOm3QAAAAkBAAAPAAAAZHJzL2Rvd25yZXYueG1s&#10;TI/BTsMwDIbvSLxDZCQuaEs7EMu6ptOEBBIntA5xzhrTVkuc0mRbeXvMCW62/k+/P5ebyTtxxjH2&#10;gTTk8wwEUhNsT62G9/3zTIGIyZA1LhBq+MYIm+r6qjSFDRfa4blOreASioXR0KU0FFLGpkNv4jwM&#10;SJx9htGbxOvYSjuaC5d7JxdZ9ii96YkvdGbApw6bY33yGsi5F0Xb/esb1cMdfuSr7MslrW9vpu0a&#10;RMIp/cHwq8/qULHTIZzIRuE0zPJsySgHq3sQDKiH5QLEgQelQFal/P9B9QMAAP//AwBQSwECLQAU&#10;AAYACAAAACEAtoM4kv4AAADhAQAAEwAAAAAAAAAAAAAAAAAAAAAAW0NvbnRlbnRfVHlwZXNdLnht&#10;bFBLAQItABQABgAIAAAAIQA4/SH/1gAAAJQBAAALAAAAAAAAAAAAAAAAAC8BAABfcmVscy8ucmVs&#10;c1BLAQItABQABgAIAAAAIQA0Ja+k0QIAAN0FAAAOAAAAAAAAAAAAAAAAAC4CAABkcnMvZTJvRG9j&#10;LnhtbFBLAQItABQABgAIAAAAIQCVXSOm3QAAAAkBAAAPAAAAAAAAAAAAAAAAACsFAABkcnMvZG93&#10;bnJldi54bWxQSwUGAAAAAAQABADzAAAANQYAAAAA&#10;" fillcolor="#95b3d7" strokecolor="#95b3d7" strokeweight="1pt">
                <v:fill color2="#dbe5f1" angle="135" focus="50%" type="gradient"/>
                <v:shadow on="t" color="#243f60" opacity=".5" offset="1pt"/>
                <v:textbox>
                  <w:txbxContent>
                    <w:p w:rsidR="002775F4" w:rsidRPr="00D6436C" w:rsidRDefault="002775F4" w:rsidP="002775F4">
                      <w:pPr>
                        <w:pStyle w:val="Geenafstand1"/>
                        <w:rPr>
                          <w:rFonts w:ascii="Arial" w:hAnsi="Arial" w:cs="Arial"/>
                          <w:b/>
                          <w:sz w:val="28"/>
                          <w:szCs w:val="32"/>
                        </w:rPr>
                      </w:pPr>
                      <w:r w:rsidRPr="00D6436C">
                        <w:rPr>
                          <w:rFonts w:ascii="Arial" w:hAnsi="Arial" w:cs="Arial"/>
                          <w:b/>
                          <w:sz w:val="28"/>
                          <w:szCs w:val="32"/>
                        </w:rPr>
                        <w:t>Uit de gesprekken met</w:t>
                      </w:r>
                      <w:r>
                        <w:rPr>
                          <w:rFonts w:ascii="Arial" w:hAnsi="Arial" w:cs="Arial"/>
                          <w:b/>
                          <w:sz w:val="28"/>
                          <w:szCs w:val="32"/>
                        </w:rPr>
                        <w:t xml:space="preserve"> leraren en ondersteunend personeel</w:t>
                      </w:r>
                    </w:p>
                  </w:txbxContent>
                </v:textbox>
              </v:roundrect>
            </w:pict>
          </mc:Fallback>
        </mc:AlternateContent>
      </w:r>
    </w:p>
    <w:p w:rsidR="002775F4" w:rsidRPr="00D6436C" w:rsidRDefault="002775F4" w:rsidP="002775F4">
      <w:pPr>
        <w:rPr>
          <w:rFonts w:ascii="Arial" w:hAnsi="Arial" w:cs="Arial"/>
        </w:rPr>
      </w:pPr>
    </w:p>
    <w:p w:rsidR="002775F4" w:rsidRPr="00D6436C" w:rsidRDefault="002775F4" w:rsidP="002775F4">
      <w:pPr>
        <w:rPr>
          <w:rFonts w:ascii="Arial" w:hAnsi="Arial" w:cs="Arial"/>
        </w:rPr>
      </w:pPr>
    </w:p>
    <w:p w:rsidR="002775F4" w:rsidRPr="00D6436C" w:rsidRDefault="002775F4" w:rsidP="002775F4">
      <w:pPr>
        <w:rPr>
          <w:rFonts w:ascii="Arial" w:hAnsi="Arial" w:cs="Arial"/>
        </w:rPr>
      </w:pPr>
    </w:p>
    <w:tbl>
      <w:tblPr>
        <w:tblW w:w="9800" w:type="dxa"/>
        <w:tblLayout w:type="fixed"/>
        <w:tblLook w:val="0000" w:firstRow="0" w:lastRow="0" w:firstColumn="0" w:lastColumn="0" w:noHBand="0" w:noVBand="0"/>
      </w:tblPr>
      <w:tblGrid>
        <w:gridCol w:w="9800"/>
      </w:tblGrid>
      <w:tr w:rsidR="002775F4" w:rsidTr="00D70143">
        <w:tc>
          <w:tcPr>
            <w:tcW w:w="9800" w:type="dxa"/>
            <w:tcBorders>
              <w:top w:val="single" w:sz="4" w:space="0" w:color="auto"/>
              <w:left w:val="single" w:sz="4" w:space="0" w:color="auto"/>
              <w:bottom w:val="single" w:sz="4" w:space="0" w:color="auto"/>
              <w:right w:val="single" w:sz="4" w:space="0" w:color="auto"/>
            </w:tcBorders>
            <w:shd w:val="clear" w:color="auto" w:fill="C0C0C0"/>
          </w:tcPr>
          <w:p w:rsidR="002775F4" w:rsidRDefault="002775F4" w:rsidP="00D70143">
            <w:pPr>
              <w:pStyle w:val="Koptekst"/>
              <w:tabs>
                <w:tab w:val="clear" w:pos="4536"/>
                <w:tab w:val="clear" w:pos="9072"/>
              </w:tabs>
              <w:snapToGrid w:val="0"/>
              <w:rPr>
                <w:rFonts w:ascii="Arial" w:hAnsi="Arial" w:cs="Arial"/>
                <w:b/>
                <w:color w:val="000000"/>
              </w:rPr>
            </w:pPr>
            <w:r>
              <w:rPr>
                <w:rFonts w:ascii="Arial" w:hAnsi="Arial" w:cs="Arial"/>
                <w:b/>
                <w:color w:val="000000"/>
              </w:rPr>
              <w:lastRenderedPageBreak/>
              <w:t>De personeelsleden van cbs ’t Jok zijn erg trots op hun school, zowel op de kinderen als op de ouders. Ze prijzen niet alleen de sfeer onderling maar ook die met de collega’s van de inwonende school, obs ’t Jok.</w:t>
            </w:r>
          </w:p>
          <w:p w:rsidR="002775F4" w:rsidRPr="00563576" w:rsidRDefault="002775F4" w:rsidP="00D70143">
            <w:pPr>
              <w:pStyle w:val="Koptekst"/>
              <w:tabs>
                <w:tab w:val="clear" w:pos="4536"/>
                <w:tab w:val="clear" w:pos="9072"/>
              </w:tabs>
              <w:snapToGrid w:val="0"/>
              <w:rPr>
                <w:rFonts w:ascii="Arial" w:hAnsi="Arial" w:cs="Arial"/>
                <w:b/>
                <w:color w:val="000000"/>
              </w:rPr>
            </w:pPr>
            <w:r>
              <w:rPr>
                <w:rFonts w:ascii="Arial" w:hAnsi="Arial" w:cs="Arial"/>
                <w:b/>
                <w:color w:val="000000"/>
              </w:rPr>
              <w:t>Vinden de daltonwerkwijze erg plezierig. Problematisch wordt het wanneer er geschoold (meestal op het vaste land) dient te worden. Er gaat dan erg veel tijd gemoeid met het reizen naar de wal, vaak met overnachtingen en vervolgens de race tegen de klok om weer tijdig op school terug te zijn; vervanging vinden is op het eiland erg lastig.</w:t>
            </w: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814912" behindDoc="0" locked="0" layoutInCell="1" allowOverlap="1" wp14:anchorId="3FDB3FEC" wp14:editId="59300E5C">
                <wp:simplePos x="0" y="0"/>
                <wp:positionH relativeFrom="column">
                  <wp:posOffset>-67945</wp:posOffset>
                </wp:positionH>
                <wp:positionV relativeFrom="paragraph">
                  <wp:posOffset>111125</wp:posOffset>
                </wp:positionV>
                <wp:extent cx="3628390" cy="441325"/>
                <wp:effectExtent l="8255" t="6350" r="20955" b="28575"/>
                <wp:wrapNone/>
                <wp:docPr id="207"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8390" cy="4413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2775F4" w:rsidRPr="00D6436C" w:rsidRDefault="002775F4" w:rsidP="002775F4">
                            <w:pPr>
                              <w:pStyle w:val="Geenafstand1"/>
                              <w:rPr>
                                <w:rFonts w:ascii="Arial" w:hAnsi="Arial" w:cs="Arial"/>
                                <w:b/>
                                <w:sz w:val="28"/>
                                <w:szCs w:val="32"/>
                              </w:rPr>
                            </w:pPr>
                            <w:r w:rsidRPr="00D6436C">
                              <w:rPr>
                                <w:rFonts w:ascii="Arial" w:hAnsi="Arial" w:cs="Arial"/>
                                <w:b/>
                                <w:sz w:val="28"/>
                                <w:szCs w:val="32"/>
                              </w:rPr>
                              <w:t xml:space="preserve">Uit de gesprekken met </w:t>
                            </w:r>
                            <w:r>
                              <w:rPr>
                                <w:rFonts w:ascii="Arial" w:hAnsi="Arial" w:cs="Arial"/>
                                <w:b/>
                                <w:sz w:val="28"/>
                                <w:szCs w:val="32"/>
                              </w:rPr>
                              <w:t>de schoolleiding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DB3FEC" id="AutoShape 169" o:spid="_x0000_s1100" style="position:absolute;margin-left:-5.35pt;margin-top:8.75pt;width:285.7pt;height:34.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RH0AIAAN0FAAAOAAAAZHJzL2Uyb0RvYy54bWysVEtv2zAMvg/YfxB0X/3IO6hTtE0zDGi3&#10;Yt2wsyLJtjZZ0iQlTvfrR8l2lqw9DfPBEEXx4+MjeXl1aCTac+uEVgXOLlKMuKKaCVUV+OuXzbs5&#10;Rs4TxYjUihf4mTt8tXr75rI1S57rWkvGLQIQ5ZatKXDtvVkmiaM1b4i70IYrUJbaNsSDaKuEWdIC&#10;eiOTPE2nSastM1ZT7hzcrjslXkX8suTUfypLxz2SBYbYfPzb+N+Gf7K6JMvKElML2odB/iGKhggF&#10;To9Qa+IJ2lnxAqoR1GqnS39BdZPoshSUxxwgmyz9K5unmhgec4HiOHMsk/t/sPTj/tEiwQqcpzOM&#10;FGmApOud19E3yqaLUKLWuCW8fDKPNiTpzL2mPxxS+rYmquLX1uq25oRBYFl4n5wZBMGBKdq2D5oB&#10;PgH8WK1DaZsACHVAh0jK85EUfvCIwuVoms9HC+COgm48zkb5JLogy8HaWOffc92gcCiw1TvFPgPz&#10;0QXZ3zsfmWF9doR9x6hsJPC8JxJSnE5nPWL/OCHLAbPnlG2ElMhq/034OpYmxBmVbsB3yGgoQHft&#10;bLW9lRaBhwIvJjej9eCjcp1Z93qSwheBzizWN3eTTVdK6KkziyxYvGLywglkUQ3BSaEQMAX0zBed&#10;PXKUSA68H71YErMM0UmFWtDks8GRluKoPAv0zKs7fRZpiOMVOuNOsXj2RMjuDOFJFZzxOKZ9FfXO&#10;c/tUsxYxEcgM3MMKYQJmdjRPp+kCupTICpYN9Ra/SslZgPl4tJl25SLS1KRjpCt76FTo5o6qeD66&#10;j9JJZLGjQxN3w+AP20Ocmtl4mI+tZs/Q49AjoQfCToRDre0vjFrYLwV2P3fEcozkBwVtssjG47CQ&#10;ojCezHIQ7Klme6ohigJUgT0kH4+3vltiO2NFVYOnLDaR0mF2S+GHIeyi6icSdkjMq993YUmdyvHV&#10;n628+g0AAP//AwBQSwMEFAAGAAgAAAAhAEVU50rcAAAACQEAAA8AAABkcnMvZG93bnJldi54bWxM&#10;j8FOwzAMhu9IvENkJC5oS4q0tZSm04QEEidEhzhnjWkrEqc02VbeHu/Ejvb/6ffnajN7J444xSGQ&#10;hmypQCC1wQ7UafjYPS8KEDEZssYFQg2/GGFTX19VprThRO94bFInuIRiaTT0KY2llLHt0Zu4DCMS&#10;Z19h8ibxOHXSTubE5d7Je6XW0puB+EJvRnzqsf1uDl4DOfdS0Hb3+kbNeIef2YP6cUnr25t5+wgi&#10;4Zz+YTjrszrU7LQPB7JROA2LTOWMcpCvQDCwWp8Xew1FrkDWlbz8oP4DAAD//wMAUEsBAi0AFAAG&#10;AAgAAAAhALaDOJL+AAAA4QEAABMAAAAAAAAAAAAAAAAAAAAAAFtDb250ZW50X1R5cGVzXS54bWxQ&#10;SwECLQAUAAYACAAAACEAOP0h/9YAAACUAQAACwAAAAAAAAAAAAAAAAAvAQAAX3JlbHMvLnJlbHNQ&#10;SwECLQAUAAYACAAAACEADY10R9ACAADdBQAADgAAAAAAAAAAAAAAAAAuAgAAZHJzL2Uyb0RvYy54&#10;bWxQSwECLQAUAAYACAAAACEARVTnStwAAAAJAQAADwAAAAAAAAAAAAAAAAAqBQAAZHJzL2Rvd25y&#10;ZXYueG1sUEsFBgAAAAAEAAQA8wAAADMGAAAAAA==&#10;" fillcolor="#95b3d7" strokecolor="#95b3d7" strokeweight="1pt">
                <v:fill color2="#dbe5f1" angle="135" focus="50%" type="gradient"/>
                <v:shadow on="t" color="#243f60" opacity=".5" offset="1pt"/>
                <v:textbox>
                  <w:txbxContent>
                    <w:p w:rsidR="002775F4" w:rsidRPr="00D6436C" w:rsidRDefault="002775F4" w:rsidP="002775F4">
                      <w:pPr>
                        <w:pStyle w:val="Geenafstand1"/>
                        <w:rPr>
                          <w:rFonts w:ascii="Arial" w:hAnsi="Arial" w:cs="Arial"/>
                          <w:b/>
                          <w:sz w:val="28"/>
                          <w:szCs w:val="32"/>
                        </w:rPr>
                      </w:pPr>
                      <w:r w:rsidRPr="00D6436C">
                        <w:rPr>
                          <w:rFonts w:ascii="Arial" w:hAnsi="Arial" w:cs="Arial"/>
                          <w:b/>
                          <w:sz w:val="28"/>
                          <w:szCs w:val="32"/>
                        </w:rPr>
                        <w:t xml:space="preserve">Uit de gesprekken met </w:t>
                      </w:r>
                      <w:r>
                        <w:rPr>
                          <w:rFonts w:ascii="Arial" w:hAnsi="Arial" w:cs="Arial"/>
                          <w:b/>
                          <w:sz w:val="28"/>
                          <w:szCs w:val="32"/>
                        </w:rPr>
                        <w:t>de schoolleiding</w:t>
                      </w:r>
                    </w:p>
                  </w:txbxContent>
                </v:textbox>
              </v:roundrect>
            </w:pict>
          </mc:Fallback>
        </mc:AlternateContent>
      </w: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p>
    <w:tbl>
      <w:tblPr>
        <w:tblpPr w:leftFromText="141" w:rightFromText="141" w:vertAnchor="text" w:tblpX="61" w:tblpY="71"/>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90"/>
      </w:tblGrid>
      <w:tr w:rsidR="002775F4" w:rsidTr="00D70143">
        <w:trPr>
          <w:trHeight w:val="680"/>
        </w:trPr>
        <w:tc>
          <w:tcPr>
            <w:tcW w:w="9690" w:type="dxa"/>
            <w:shd w:val="clear" w:color="auto" w:fill="BFBFBF"/>
          </w:tcPr>
          <w:p w:rsidR="002775F4" w:rsidRDefault="002775F4" w:rsidP="00D70143">
            <w:pPr>
              <w:pStyle w:val="Koptekst"/>
              <w:tabs>
                <w:tab w:val="clear" w:pos="4536"/>
                <w:tab w:val="clear" w:pos="9072"/>
              </w:tabs>
              <w:snapToGrid w:val="0"/>
              <w:rPr>
                <w:rFonts w:ascii="Arial" w:hAnsi="Arial" w:cs="Arial"/>
                <w:b/>
              </w:rPr>
            </w:pPr>
          </w:p>
          <w:p w:rsidR="002775F4" w:rsidRPr="002877DB" w:rsidRDefault="002775F4" w:rsidP="00D70143">
            <w:pPr>
              <w:pStyle w:val="Koptekst"/>
              <w:tabs>
                <w:tab w:val="clear" w:pos="4536"/>
                <w:tab w:val="clear" w:pos="9072"/>
              </w:tabs>
              <w:snapToGrid w:val="0"/>
              <w:rPr>
                <w:rFonts w:ascii="Arial" w:hAnsi="Arial" w:cs="Arial"/>
                <w:b/>
                <w:color w:val="FF0000"/>
              </w:rPr>
            </w:pPr>
            <w:r w:rsidRPr="002877DB">
              <w:rPr>
                <w:rFonts w:ascii="Arial" w:hAnsi="Arial" w:cs="Arial"/>
                <w:b/>
                <w:color w:val="FF0000"/>
              </w:rPr>
              <w:t>Genotuleerd door de school</w:t>
            </w:r>
            <w:r>
              <w:rPr>
                <w:rFonts w:ascii="Arial" w:hAnsi="Arial" w:cs="Arial"/>
                <w:b/>
                <w:color w:val="FF0000"/>
              </w:rPr>
              <w:t xml:space="preserve"> !!!</w:t>
            </w:r>
          </w:p>
          <w:p w:rsidR="002775F4" w:rsidRDefault="002775F4" w:rsidP="00D70143">
            <w:pPr>
              <w:pStyle w:val="Koptekst"/>
              <w:tabs>
                <w:tab w:val="clear" w:pos="4536"/>
                <w:tab w:val="clear" w:pos="9072"/>
              </w:tabs>
              <w:snapToGrid w:val="0"/>
              <w:rPr>
                <w:rFonts w:ascii="Arial" w:hAnsi="Arial" w:cs="Arial"/>
                <w:b/>
              </w:rPr>
            </w:pPr>
          </w:p>
          <w:p w:rsidR="002775F4" w:rsidRDefault="002775F4" w:rsidP="00D70143">
            <w:pPr>
              <w:pStyle w:val="Koptekst"/>
              <w:tabs>
                <w:tab w:val="clear" w:pos="4536"/>
                <w:tab w:val="clear" w:pos="9072"/>
              </w:tabs>
              <w:snapToGrid w:val="0"/>
              <w:rPr>
                <w:rFonts w:ascii="Arial" w:hAnsi="Arial" w:cs="Arial"/>
                <w:b/>
              </w:rPr>
            </w:pPr>
          </w:p>
          <w:p w:rsidR="002775F4" w:rsidRDefault="002775F4" w:rsidP="00D70143">
            <w:pPr>
              <w:pStyle w:val="Koptekst"/>
              <w:tabs>
                <w:tab w:val="clear" w:pos="4536"/>
                <w:tab w:val="clear" w:pos="9072"/>
              </w:tabs>
              <w:snapToGrid w:val="0"/>
              <w:rPr>
                <w:rFonts w:ascii="Arial" w:hAnsi="Arial" w:cs="Arial"/>
                <w:b/>
              </w:rPr>
            </w:pPr>
          </w:p>
          <w:p w:rsidR="002775F4" w:rsidRDefault="002775F4" w:rsidP="00D70143">
            <w:pPr>
              <w:pStyle w:val="Koptekst"/>
              <w:tabs>
                <w:tab w:val="clear" w:pos="4536"/>
                <w:tab w:val="clear" w:pos="9072"/>
              </w:tabs>
              <w:snapToGrid w:val="0"/>
              <w:rPr>
                <w:rFonts w:ascii="Arial" w:hAnsi="Arial" w:cs="Arial"/>
                <w:b/>
              </w:rPr>
            </w:pPr>
          </w:p>
          <w:p w:rsidR="002775F4" w:rsidRDefault="002775F4" w:rsidP="00D70143">
            <w:pPr>
              <w:pStyle w:val="Koptekst"/>
              <w:tabs>
                <w:tab w:val="clear" w:pos="4536"/>
                <w:tab w:val="clear" w:pos="9072"/>
              </w:tabs>
              <w:snapToGrid w:val="0"/>
              <w:rPr>
                <w:rFonts w:ascii="Arial" w:hAnsi="Arial" w:cs="Arial"/>
                <w:b/>
              </w:rPr>
            </w:pPr>
          </w:p>
          <w:p w:rsidR="002775F4" w:rsidRDefault="002775F4" w:rsidP="00D70143">
            <w:pPr>
              <w:pStyle w:val="Koptekst"/>
              <w:tabs>
                <w:tab w:val="clear" w:pos="4536"/>
                <w:tab w:val="clear" w:pos="9072"/>
              </w:tabs>
              <w:snapToGrid w:val="0"/>
              <w:rPr>
                <w:rFonts w:ascii="Arial" w:hAnsi="Arial" w:cs="Arial"/>
                <w:b/>
              </w:rPr>
            </w:pPr>
          </w:p>
          <w:p w:rsidR="002775F4" w:rsidRDefault="002775F4" w:rsidP="00D70143">
            <w:pPr>
              <w:pStyle w:val="Koptekst"/>
              <w:tabs>
                <w:tab w:val="clear" w:pos="4536"/>
                <w:tab w:val="clear" w:pos="9072"/>
              </w:tabs>
              <w:snapToGrid w:val="0"/>
              <w:rPr>
                <w:rFonts w:ascii="Arial" w:hAnsi="Arial" w:cs="Arial"/>
                <w:b/>
              </w:rPr>
            </w:pPr>
          </w:p>
        </w:tc>
      </w:tr>
    </w:tbl>
    <w:p w:rsidR="002775F4" w:rsidRDefault="002775F4" w:rsidP="002775F4">
      <w:pPr>
        <w:pStyle w:val="Koptekst"/>
        <w:tabs>
          <w:tab w:val="clear" w:pos="4536"/>
          <w:tab w:val="clear" w:pos="9072"/>
        </w:tabs>
        <w:rPr>
          <w:rFonts w:ascii="Arial" w:hAnsi="Arial" w:cs="Arial"/>
          <w:b/>
        </w:rPr>
      </w:pPr>
    </w:p>
    <w:p w:rsidR="002775F4" w:rsidRDefault="002775F4" w:rsidP="002775F4">
      <w:pPr>
        <w:rPr>
          <w:rFonts w:ascii="Arial" w:hAnsi="Arial" w:cs="Arial"/>
        </w:rPr>
      </w:pPr>
    </w:p>
    <w:p w:rsidR="002775F4" w:rsidRDefault="002775F4" w:rsidP="002775F4">
      <w:pPr>
        <w:rPr>
          <w:rFonts w:ascii="Arial" w:hAnsi="Arial" w:cs="Arial"/>
        </w:rPr>
      </w:pPr>
    </w:p>
    <w:p w:rsidR="002775F4" w:rsidRPr="00D6436C"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804672" behindDoc="0" locked="0" layoutInCell="1" allowOverlap="1" wp14:anchorId="23A3C028" wp14:editId="5C0F851D">
                <wp:simplePos x="0" y="0"/>
                <wp:positionH relativeFrom="column">
                  <wp:posOffset>-67945</wp:posOffset>
                </wp:positionH>
                <wp:positionV relativeFrom="paragraph">
                  <wp:posOffset>-428625</wp:posOffset>
                </wp:positionV>
                <wp:extent cx="3139440" cy="441325"/>
                <wp:effectExtent l="8255" t="9525" r="14605" b="25400"/>
                <wp:wrapNone/>
                <wp:docPr id="206"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9440" cy="4413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2775F4" w:rsidRPr="00D6436C" w:rsidRDefault="002775F4" w:rsidP="002775F4">
                            <w:pPr>
                              <w:pStyle w:val="Geenafstand1"/>
                              <w:rPr>
                                <w:rFonts w:ascii="Arial" w:hAnsi="Arial" w:cs="Arial"/>
                                <w:b/>
                                <w:sz w:val="28"/>
                                <w:szCs w:val="32"/>
                              </w:rPr>
                            </w:pPr>
                            <w:r w:rsidRPr="00D6436C">
                              <w:rPr>
                                <w:rFonts w:ascii="Arial" w:hAnsi="Arial" w:cs="Arial"/>
                                <w:b/>
                                <w:sz w:val="28"/>
                                <w:szCs w:val="32"/>
                              </w:rPr>
                              <w:t>Uit de gesprekken met ouders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A3C028" id="AutoShape 147" o:spid="_x0000_s1101" style="position:absolute;margin-left:-5.35pt;margin-top:-33.75pt;width:247.2pt;height:34.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ex0gIAAN0FAAAOAAAAZHJzL2Uyb0RvYy54bWysVEtvEzEQviPxHyzf6T7yjrqp2qZBSC1U&#10;FMTZsb27Bq+92E425dcznk1CQntC7GE19nie3zdzebVrNNlK55U1Bc0uUkqk4VYoUxX065fVuykl&#10;PjAjmLZGFvRZenq1ePvmsmvnMre11UI6Ak6Mn3dtQesQ2nmSeF7LhvkL20oDytK6hgU4uioRjnXg&#10;vdFJnqbjpLNOtM5y6T3cLnslXaD/spQ8fCpLLwPRBYXcAv4d/tfxnywu2bxyrK0V36fB/iGLhikD&#10;QY+uliwwsnHqhatGcWe9LcMFt01iy1JxiTVANVn6VzVPNWsl1gLN8e2xTf7/ueUft4+OKFHQPB1T&#10;YlgDIF1vgsXYJBtOYou61s/h5VP76GKRvr23/Icnxt7WzFTy2jnb1ZIJSCyL75Mzg3jwYErW3YMV&#10;4J+Bf+zWrnRNdAh9IDsE5fkIitwFwuFykA1mwyFgx0E3HGaDfIQh2Pxg3Tof3kvbkCgU1NmNEZ8B&#10;eQzBtvc+IDJiXx0T3ykpGw04b5km2Xg8xiITNt8/Bungc4+pWCmtibPhmwo1tibmiUp/8O9Ja6EB&#10;/bV31fpWOwIRCjob3QyWhxiV783616MUPnR0ZrG8uRut+lYCp84ssmjxismLIFBFdUhOK0MAKYBn&#10;OuvtiedMS8D9GMUxrDJmpw3pQJNPDoGsVkflWaJnUf3pM4QBxysy484IlANTupchPW1iMIljuu+i&#10;3QTpnmrREaEimPl0MIMVIhTM7GCajtPZhBKmK1g2PDj6KiRnCebDwWrct4vptmY9In3bI1OBzT1U&#10;KB/D4+kkM2R0JHE/DGG33uHUTJCMkeFrK56B48CRyIG4E0GorftFSQf7paD+54Y5SYn+YIAmswxJ&#10;HfAwHE1ysHGnmvWphhkOrgoaoHgUb0O/xDatU1UNkTIkkbFxdksVDkPYZ7WfSNghWNd+38UldXrG&#10;V3+28uI3AAAA//8DAFBLAwQUAAYACAAAACEAzXxZXN0AAAAJAQAADwAAAGRycy9kb3ducmV2Lnht&#10;bEyPTU/DMAyG70j8h8hIXNCWdMDWlabThAQSJ0SHOGeN11YkTmmyrfx7zAlu/nj0+nG5mbwTJxxj&#10;H0hDNlcgkJpge2o1vO+eZjmImAxZ4wKhhm+MsKkuL0pT2HCmNzzVqRUcQrEwGrqUhkLK2HToTZyH&#10;AYl3hzB6k7gdW2lHc+Zw7+RCqaX0pie+0JkBHztsPuuj10DOPee03b28Uj3c4Ee2Vl8uaX19NW0f&#10;QCSc0h8Mv/qsDhU77cORbBROwyxTK0a5WK7uQTBxl9/yZK9hoUBWpfz/QfUDAAD//wMAUEsBAi0A&#10;FAAGAAgAAAAhALaDOJL+AAAA4QEAABMAAAAAAAAAAAAAAAAAAAAAAFtDb250ZW50X1R5cGVzXS54&#10;bWxQSwECLQAUAAYACAAAACEAOP0h/9YAAACUAQAACwAAAAAAAAAAAAAAAAAvAQAAX3JlbHMvLnJl&#10;bHNQSwECLQAUAAYACAAAACEAxzZ3sdICAADdBQAADgAAAAAAAAAAAAAAAAAuAgAAZHJzL2Uyb0Rv&#10;Yy54bWxQSwECLQAUAAYACAAAACEAzXxZXN0AAAAJAQAADwAAAAAAAAAAAAAAAAAsBQAAZHJzL2Rv&#10;d25yZXYueG1sUEsFBgAAAAAEAAQA8wAAADYGAAAAAA==&#10;" fillcolor="#95b3d7" strokecolor="#95b3d7" strokeweight="1pt">
                <v:fill color2="#dbe5f1" angle="135" focus="50%" type="gradient"/>
                <v:shadow on="t" color="#243f60" opacity=".5" offset="1pt"/>
                <v:textbox>
                  <w:txbxContent>
                    <w:p w:rsidR="002775F4" w:rsidRPr="00D6436C" w:rsidRDefault="002775F4" w:rsidP="002775F4">
                      <w:pPr>
                        <w:pStyle w:val="Geenafstand1"/>
                        <w:rPr>
                          <w:rFonts w:ascii="Arial" w:hAnsi="Arial" w:cs="Arial"/>
                          <w:b/>
                          <w:sz w:val="28"/>
                          <w:szCs w:val="32"/>
                        </w:rPr>
                      </w:pPr>
                      <w:r w:rsidRPr="00D6436C">
                        <w:rPr>
                          <w:rFonts w:ascii="Arial" w:hAnsi="Arial" w:cs="Arial"/>
                          <w:b/>
                          <w:sz w:val="28"/>
                          <w:szCs w:val="32"/>
                        </w:rPr>
                        <w:t>Uit de gesprekken met ouders</w:t>
                      </w:r>
                    </w:p>
                  </w:txbxContent>
                </v:textbox>
              </v:roundrect>
            </w:pict>
          </mc:Fallback>
        </mc:AlternateConten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00"/>
      </w:tblGrid>
      <w:tr w:rsidR="002775F4" w:rsidTr="00D70143">
        <w:tc>
          <w:tcPr>
            <w:tcW w:w="9800" w:type="dxa"/>
            <w:shd w:val="clear" w:color="auto" w:fill="BFBFBF"/>
          </w:tcPr>
          <w:p w:rsidR="002775F4" w:rsidRDefault="002775F4" w:rsidP="00D70143">
            <w:pPr>
              <w:pStyle w:val="Koptekst"/>
              <w:tabs>
                <w:tab w:val="clear" w:pos="4536"/>
                <w:tab w:val="clear" w:pos="9072"/>
              </w:tabs>
              <w:rPr>
                <w:rFonts w:ascii="Arial" w:hAnsi="Arial" w:cs="Arial"/>
                <w:b/>
                <w:color w:val="000000"/>
              </w:rPr>
            </w:pPr>
            <w:r>
              <w:rPr>
                <w:rFonts w:ascii="Arial" w:hAnsi="Arial" w:cs="Arial"/>
                <w:b/>
                <w:color w:val="000000"/>
              </w:rPr>
              <w:t>Jan leidt kort de bedoeling van onze aanwezigheid in. De aanwezige ouders zijn afkomstig uit vrijwel alle geledingen van de school: reguliere ouder, ouder uit het bestuur, ouders uit het schoolpanel, vertegenwoordiger van MR en vertegenwoordiger van de OR. Ouders zijn erg tevreden over de gang van zaken op school. Er heerst rust. Er is sprake van een grote mate van vertrouwen. Kinderen respecteren de leerkrachten en elkaar. Er wordt in hoge mate samengewerkt tussen jong en oud.</w:t>
            </w:r>
          </w:p>
          <w:p w:rsidR="002775F4" w:rsidRDefault="002775F4" w:rsidP="00D70143">
            <w:pPr>
              <w:pStyle w:val="Koptekst"/>
              <w:tabs>
                <w:tab w:val="clear" w:pos="4536"/>
                <w:tab w:val="clear" w:pos="9072"/>
              </w:tabs>
              <w:rPr>
                <w:rFonts w:ascii="Arial" w:hAnsi="Arial" w:cs="Arial"/>
                <w:b/>
                <w:color w:val="000000"/>
              </w:rPr>
            </w:pPr>
            <w:r>
              <w:rPr>
                <w:rFonts w:ascii="Arial" w:hAnsi="Arial" w:cs="Arial"/>
                <w:b/>
                <w:color w:val="000000"/>
              </w:rPr>
              <w:t>De ouders zijn erg tevreden over hoe wordt gewerkt met de kindplannen/ouder-kindgesprekken. Alleen de frequentie van de gesprekken kan wat worden opgevoerd naar bijvoorbeeld 6 tot 8 keer per jaar (nu nog 2 keer).</w:t>
            </w:r>
          </w:p>
          <w:p w:rsidR="002775F4" w:rsidRDefault="002775F4" w:rsidP="00D70143">
            <w:pPr>
              <w:pStyle w:val="Koptekst"/>
              <w:tabs>
                <w:tab w:val="clear" w:pos="4536"/>
                <w:tab w:val="clear" w:pos="9072"/>
              </w:tabs>
              <w:rPr>
                <w:rFonts w:ascii="Arial" w:hAnsi="Arial" w:cs="Arial"/>
                <w:b/>
                <w:color w:val="000000"/>
              </w:rPr>
            </w:pPr>
            <w:r>
              <w:rPr>
                <w:rFonts w:ascii="Arial" w:hAnsi="Arial" w:cs="Arial"/>
                <w:b/>
                <w:color w:val="000000"/>
              </w:rPr>
              <w:t>Een andere ambitie die wordt uitgesproken is, dat de school nog wel wat meer aan de weg mag timmeren (ouders zijn immers erg trots op hun school). Een belangrijk middel hiervoor is bijvoorbeeld een nieuwe website (is inmiddels gereed).</w:t>
            </w:r>
          </w:p>
          <w:p w:rsidR="002775F4" w:rsidRPr="00563576" w:rsidRDefault="002775F4" w:rsidP="00D70143">
            <w:pPr>
              <w:pStyle w:val="Koptekst"/>
              <w:tabs>
                <w:tab w:val="clear" w:pos="4536"/>
                <w:tab w:val="clear" w:pos="9072"/>
              </w:tabs>
              <w:rPr>
                <w:rFonts w:ascii="Arial" w:hAnsi="Arial" w:cs="Arial"/>
                <w:b/>
                <w:color w:val="000000"/>
              </w:rPr>
            </w:pPr>
          </w:p>
          <w:p w:rsidR="002775F4" w:rsidRPr="00563576" w:rsidRDefault="002775F4" w:rsidP="00D70143">
            <w:pPr>
              <w:pStyle w:val="Koptekst"/>
              <w:tabs>
                <w:tab w:val="clear" w:pos="4536"/>
                <w:tab w:val="clear" w:pos="9072"/>
              </w:tabs>
              <w:rPr>
                <w:rFonts w:ascii="Arial" w:hAnsi="Arial" w:cs="Arial"/>
                <w:b/>
                <w:color w:val="000000"/>
              </w:rPr>
            </w:pPr>
          </w:p>
          <w:p w:rsidR="002775F4" w:rsidRPr="00563576" w:rsidRDefault="002775F4" w:rsidP="00D70143">
            <w:pPr>
              <w:pStyle w:val="Koptekst"/>
              <w:tabs>
                <w:tab w:val="clear" w:pos="4536"/>
                <w:tab w:val="clear" w:pos="9072"/>
              </w:tabs>
              <w:rPr>
                <w:rFonts w:ascii="Arial" w:hAnsi="Arial" w:cs="Arial"/>
                <w:b/>
                <w:color w:val="000000"/>
              </w:rPr>
            </w:pPr>
          </w:p>
          <w:p w:rsidR="002775F4" w:rsidRPr="00563576" w:rsidRDefault="002775F4" w:rsidP="00D70143">
            <w:pPr>
              <w:pStyle w:val="Koptekst"/>
              <w:tabs>
                <w:tab w:val="clear" w:pos="4536"/>
                <w:tab w:val="clear" w:pos="9072"/>
              </w:tabs>
              <w:rPr>
                <w:rFonts w:ascii="Arial" w:hAnsi="Arial" w:cs="Arial"/>
                <w:b/>
                <w:color w:val="000000"/>
              </w:rPr>
            </w:pPr>
          </w:p>
          <w:p w:rsidR="002775F4" w:rsidRPr="00563576" w:rsidRDefault="002775F4" w:rsidP="00D70143">
            <w:pPr>
              <w:pStyle w:val="Koptekst"/>
              <w:tabs>
                <w:tab w:val="clear" w:pos="4536"/>
                <w:tab w:val="clear" w:pos="9072"/>
              </w:tabs>
              <w:rPr>
                <w:rFonts w:ascii="Arial" w:hAnsi="Arial" w:cs="Arial"/>
                <w:b/>
                <w:color w:val="000000"/>
              </w:rPr>
            </w:pPr>
          </w:p>
        </w:tc>
      </w:tr>
    </w:tbl>
    <w:p w:rsidR="002775F4" w:rsidRDefault="002775F4" w:rsidP="002775F4">
      <w:pPr>
        <w:rPr>
          <w:rFonts w:ascii="Arial" w:hAnsi="Arial" w:cs="Arial"/>
          <w:b/>
        </w:rPr>
      </w:pPr>
    </w:p>
    <w:p w:rsidR="002775F4" w:rsidRDefault="002775F4" w:rsidP="002775F4">
      <w:pPr>
        <w:rPr>
          <w:rFonts w:ascii="Arial" w:hAnsi="Arial" w:cs="Arial"/>
          <w:b/>
        </w:rPr>
      </w:pPr>
      <w:r>
        <w:rPr>
          <w:rFonts w:ascii="Arial" w:hAnsi="Arial" w:cs="Arial"/>
          <w:b/>
          <w:noProof/>
        </w:rPr>
        <mc:AlternateContent>
          <mc:Choice Requires="wps">
            <w:drawing>
              <wp:anchor distT="0" distB="0" distL="114300" distR="114300" simplePos="0" relativeHeight="251805696" behindDoc="0" locked="0" layoutInCell="1" allowOverlap="1" wp14:anchorId="5A72876B" wp14:editId="76C2048F">
                <wp:simplePos x="0" y="0"/>
                <wp:positionH relativeFrom="column">
                  <wp:posOffset>-67945</wp:posOffset>
                </wp:positionH>
                <wp:positionV relativeFrom="paragraph">
                  <wp:posOffset>9525</wp:posOffset>
                </wp:positionV>
                <wp:extent cx="3663315" cy="441325"/>
                <wp:effectExtent l="8255" t="9525" r="14605" b="25400"/>
                <wp:wrapNone/>
                <wp:docPr id="205"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315" cy="4413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2775F4" w:rsidRPr="00D6436C" w:rsidRDefault="002775F4" w:rsidP="002775F4">
                            <w:pPr>
                              <w:pStyle w:val="Geenafstand1"/>
                              <w:rPr>
                                <w:rFonts w:ascii="Arial" w:hAnsi="Arial" w:cs="Arial"/>
                                <w:b/>
                                <w:sz w:val="28"/>
                                <w:szCs w:val="32"/>
                              </w:rPr>
                            </w:pPr>
                            <w:r w:rsidRPr="00D6436C">
                              <w:rPr>
                                <w:rFonts w:ascii="Arial" w:hAnsi="Arial" w:cs="Arial"/>
                                <w:b/>
                                <w:sz w:val="28"/>
                                <w:szCs w:val="32"/>
                              </w:rPr>
                              <w:t xml:space="preserve">Uit de gesprekken met </w:t>
                            </w:r>
                            <w:r>
                              <w:rPr>
                                <w:rFonts w:ascii="Arial" w:hAnsi="Arial" w:cs="Arial"/>
                                <w:b/>
                                <w:sz w:val="28"/>
                                <w:szCs w:val="32"/>
                              </w:rPr>
                              <w:t>het bestuur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72876B" id="AutoShape 148" o:spid="_x0000_s1102" style="position:absolute;margin-left:-5.35pt;margin-top:.75pt;width:288.45pt;height:34.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gRj0wIAAN0FAAAOAAAAZHJzL2Uyb0RvYy54bWysVEtv2zAMvg/YfxB0X/1KnAfqFG3TDAPa&#10;rVg37KxIsq1NljxJidP9+lGynSVrT8N8MERR/Pj4SF5eHRqJ9txYoVWBk4sYI66oZkJVBf76ZfNu&#10;jpF1RDEiteIFfuYWX63evrns2iVPda0l4wYBiLLLri1w7Vy7jCJLa94Qe6FbrkBZatMQB6KpImZI&#10;B+iNjNI4zqNOG9YaTbm1cLvulXgV8MuSU/epLC13SBYYYnPhb8J/6//R6pIsK0PaWtAhDPIPUTRE&#10;KHB6hFoTR9DOiBdQjaBGW126C6qbSJeloDzkANkk8V/ZPNWk5SEXKI5tj2Wy/w+Wftw/GiRYgdN4&#10;ipEiDZB0vXM6+EbJZO5L1LV2CS+f2kfjk7TtvaY/LFL6tiaq4tfG6K7mhEFgiX8fnRl4wYIp2nYP&#10;mgE+AfxQrUNpGg8IdUCHQMrzkRR+cIjCZZbnWZZAbBR0k0mSpdPggixH69ZY957rBvlDgY3eKfYZ&#10;mA8uyP7eusAMG7Ij7DtGZSOB5z2RKMnzfDYgDo8jshwxB07ZRkiJjHbfhKtDaXycQWlHfItaDQXo&#10;r62ptrfSIPBQ4MX0JluPPirbm/WvpzF8AejMYn1zN930pYSeOrNIvMUrJi+cQBbVGJwUCgFTQM98&#10;0dsjS4nkwPvRiyEhSx+dVKgDTTobHWkpjsqzQM+82tNngYYwXr4z7hQLZ0eE7M8QnlTeGQ9jOlRR&#10;7xw3TzXrEBOezHSeLWCFMAEzm83jPF7MMCKygmVDncGvUnIWYDrJNnlfLiLbmvSM9GX3nQrd3FMV&#10;zkf3QTqJLHS0b+J+GNxhewhTM8vH+dhq9gw9Dj3ie8DvRDjU2vzCqIP9UmD7c0cMx0h+UNAmi2Qy&#10;8QspCJPpLAXBnGq2pxqiKEAV2EHy4Xjr+iW2a42oavCUhCZS2s9uKdw4hH1Uw0TCDgl5DfvOL6lT&#10;Obz6s5VXvwEAAP//AwBQSwMEFAAGAAgAAAAhABFvhRjcAAAACAEAAA8AAABkcnMvZG93bnJldi54&#10;bWxMj0FLw0AQhe+C/2EZwYu0uyk0rTGbUgQLnsRUPG+zYxLcnY3ZbZv+e8eTPQ7f471vys3knTjh&#10;GPtAGrK5AoHUBNtTq+Fj/zJbg4jJkDUuEGq4YIRNdXtTmsKGM73jqU6t4BKKhdHQpTQUUsamQ2/i&#10;PAxIzL7C6E3ic2ylHc2Zy72TC6Vy6U1PvNCZAZ87bL7ro9dAzu3WtN2/vlE9POBn9qh+XNL6/m7a&#10;PoFIOKX/MPzpszpU7HQIR7JROA2zTK04ymAJgvkyzxcgDhpWmQJZlfL6geoXAAD//wMAUEsBAi0A&#10;FAAGAAgAAAAhALaDOJL+AAAA4QEAABMAAAAAAAAAAAAAAAAAAAAAAFtDb250ZW50X1R5cGVzXS54&#10;bWxQSwECLQAUAAYACAAAACEAOP0h/9YAAACUAQAACwAAAAAAAAAAAAAAAAAvAQAAX3JlbHMvLnJl&#10;bHNQSwECLQAUAAYACAAAACEAec4EY9MCAADdBQAADgAAAAAAAAAAAAAAAAAuAgAAZHJzL2Uyb0Rv&#10;Yy54bWxQSwECLQAUAAYACAAAACEAEW+FGNwAAAAIAQAADwAAAAAAAAAAAAAAAAAtBQAAZHJzL2Rv&#10;d25yZXYueG1sUEsFBgAAAAAEAAQA8wAAADYGAAAAAA==&#10;" fillcolor="#95b3d7" strokecolor="#95b3d7" strokeweight="1pt">
                <v:fill color2="#dbe5f1" angle="135" focus="50%" type="gradient"/>
                <v:shadow on="t" color="#243f60" opacity=".5" offset="1pt"/>
                <v:textbox>
                  <w:txbxContent>
                    <w:p w:rsidR="002775F4" w:rsidRPr="00D6436C" w:rsidRDefault="002775F4" w:rsidP="002775F4">
                      <w:pPr>
                        <w:pStyle w:val="Geenafstand1"/>
                        <w:rPr>
                          <w:rFonts w:ascii="Arial" w:hAnsi="Arial" w:cs="Arial"/>
                          <w:b/>
                          <w:sz w:val="28"/>
                          <w:szCs w:val="32"/>
                        </w:rPr>
                      </w:pPr>
                      <w:r w:rsidRPr="00D6436C">
                        <w:rPr>
                          <w:rFonts w:ascii="Arial" w:hAnsi="Arial" w:cs="Arial"/>
                          <w:b/>
                          <w:sz w:val="28"/>
                          <w:szCs w:val="32"/>
                        </w:rPr>
                        <w:t xml:space="preserve">Uit de gesprekken met </w:t>
                      </w:r>
                      <w:r>
                        <w:rPr>
                          <w:rFonts w:ascii="Arial" w:hAnsi="Arial" w:cs="Arial"/>
                          <w:b/>
                          <w:sz w:val="28"/>
                          <w:szCs w:val="32"/>
                        </w:rPr>
                        <w:t>het bestuur</w:t>
                      </w:r>
                    </w:p>
                  </w:txbxContent>
                </v:textbox>
              </v:roundrect>
            </w:pict>
          </mc:Fallback>
        </mc:AlternateContent>
      </w:r>
    </w:p>
    <w:p w:rsidR="002775F4" w:rsidRDefault="002775F4" w:rsidP="002775F4">
      <w:pPr>
        <w:rPr>
          <w:rFonts w:ascii="Arial" w:hAnsi="Arial" w:cs="Arial"/>
          <w:b/>
        </w:rPr>
      </w:pPr>
    </w:p>
    <w:p w:rsidR="002775F4" w:rsidRDefault="002775F4" w:rsidP="002775F4">
      <w:pPr>
        <w:rPr>
          <w:rFonts w:ascii="Arial" w:hAnsi="Arial" w:cs="Arial"/>
          <w:b/>
        </w:rPr>
      </w:pPr>
    </w:p>
    <w:p w:rsidR="002775F4" w:rsidRDefault="002775F4" w:rsidP="002775F4">
      <w:pPr>
        <w:rPr>
          <w:rFonts w:ascii="Arial" w:hAnsi="Arial" w:cs="Arial"/>
          <w:b/>
        </w:rPr>
      </w:pP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00"/>
      </w:tblGrid>
      <w:tr w:rsidR="002775F4" w:rsidTr="00D70143">
        <w:tc>
          <w:tcPr>
            <w:tcW w:w="9800" w:type="dxa"/>
            <w:shd w:val="solid" w:color="C0C0C0" w:fill="FFFFFF"/>
          </w:tcPr>
          <w:p w:rsidR="002775F4" w:rsidRPr="00563576" w:rsidRDefault="002775F4" w:rsidP="00D70143">
            <w:pPr>
              <w:pStyle w:val="Koptekst"/>
              <w:tabs>
                <w:tab w:val="clear" w:pos="4536"/>
                <w:tab w:val="clear" w:pos="9072"/>
              </w:tabs>
              <w:snapToGrid w:val="0"/>
              <w:rPr>
                <w:rFonts w:ascii="Arial" w:hAnsi="Arial" w:cs="Arial"/>
                <w:b/>
              </w:rPr>
            </w:pPr>
            <w:r w:rsidRPr="00563576">
              <w:rPr>
                <w:rFonts w:ascii="Arial" w:hAnsi="Arial" w:cs="Arial"/>
                <w:b/>
              </w:rPr>
              <w:t>naam bestuurslid:</w:t>
            </w:r>
            <w:r>
              <w:rPr>
                <w:rFonts w:ascii="Arial" w:hAnsi="Arial" w:cs="Arial"/>
                <w:b/>
              </w:rPr>
              <w:t>mevr. M.Riemersma en mev. N.Lammers</w:t>
            </w:r>
          </w:p>
        </w:tc>
      </w:tr>
      <w:tr w:rsidR="002775F4" w:rsidTr="00D70143">
        <w:tc>
          <w:tcPr>
            <w:tcW w:w="9800" w:type="dxa"/>
            <w:shd w:val="solid" w:color="C0C0C0" w:fill="FFFFFF"/>
          </w:tcPr>
          <w:p w:rsidR="002775F4" w:rsidRPr="00563576" w:rsidRDefault="002775F4" w:rsidP="00D70143">
            <w:pPr>
              <w:pStyle w:val="Koptekst"/>
              <w:tabs>
                <w:tab w:val="clear" w:pos="4536"/>
                <w:tab w:val="clear" w:pos="9072"/>
              </w:tabs>
              <w:snapToGrid w:val="0"/>
              <w:rPr>
                <w:rFonts w:ascii="Arial" w:hAnsi="Arial" w:cs="Arial"/>
                <w:b/>
              </w:rPr>
            </w:pPr>
          </w:p>
          <w:p w:rsidR="002775F4" w:rsidRDefault="002775F4" w:rsidP="00D70143">
            <w:pPr>
              <w:pStyle w:val="Koptekst"/>
              <w:tabs>
                <w:tab w:val="clear" w:pos="4536"/>
                <w:tab w:val="clear" w:pos="9072"/>
              </w:tabs>
              <w:rPr>
                <w:rFonts w:ascii="Arial" w:hAnsi="Arial" w:cs="Arial"/>
                <w:b/>
              </w:rPr>
            </w:pPr>
            <w:r>
              <w:rPr>
                <w:rFonts w:ascii="Arial" w:hAnsi="Arial" w:cs="Arial"/>
                <w:b/>
              </w:rPr>
              <w:t>Men stuurt aan op 1 directeur voor de beide scholen van de Vereniging. De Vereniging is financieel gezond. Derhalve is extra formatie voor ’t Jok mogelijk om er vier (4) groepen in stand te kunnen houden. Er komt voor beide scholen een 5 gelijke dagen model (nu reeds op ’t Jok, volgend schooljaar ook op de Vossersschool). De parels van de Vossersschool vindt het bestuur de ouder-kindgesprekken, waarbij echte participatie tot uiting komt. Ook op cbs ’t Jok zijn betreffende deze gesprekken al grote vorderingen gemaakt. Het beleidsplan van de Vereniging wordt breed gedragen.</w:t>
            </w:r>
          </w:p>
          <w:p w:rsidR="002775F4" w:rsidRDefault="002775F4" w:rsidP="00D70143">
            <w:pPr>
              <w:pStyle w:val="Koptekst"/>
              <w:tabs>
                <w:tab w:val="clear" w:pos="4536"/>
                <w:tab w:val="clear" w:pos="9072"/>
              </w:tabs>
              <w:rPr>
                <w:rFonts w:ascii="Arial" w:hAnsi="Arial" w:cs="Arial"/>
                <w:b/>
              </w:rPr>
            </w:pPr>
            <w:r>
              <w:rPr>
                <w:rFonts w:ascii="Arial" w:hAnsi="Arial" w:cs="Arial"/>
                <w:b/>
              </w:rPr>
              <w:t>De collega’s van cbs ’t Jok werken nauw samen met de collega’s van obs ’t Jok, vooral wat betreft de organisatie.</w:t>
            </w:r>
          </w:p>
          <w:p w:rsidR="002775F4" w:rsidRPr="00563576" w:rsidRDefault="002775F4" w:rsidP="00D70143">
            <w:pPr>
              <w:pStyle w:val="Koptekst"/>
              <w:tabs>
                <w:tab w:val="clear" w:pos="4536"/>
                <w:tab w:val="clear" w:pos="9072"/>
              </w:tabs>
              <w:rPr>
                <w:rFonts w:ascii="Arial" w:hAnsi="Arial" w:cs="Arial"/>
                <w:b/>
              </w:rPr>
            </w:pPr>
            <w:r>
              <w:rPr>
                <w:rFonts w:ascii="Arial" w:hAnsi="Arial" w:cs="Arial"/>
                <w:b/>
              </w:rPr>
              <w:t>Inhoudelijk stuurt men aan op samenwerking met de Vossersschool. Een uitdagende klus voor de nieuwe meerscholendirecteur.</w:t>
            </w:r>
          </w:p>
          <w:p w:rsidR="002775F4" w:rsidRPr="00563576" w:rsidRDefault="002775F4" w:rsidP="00D70143">
            <w:pPr>
              <w:pStyle w:val="Koptekst"/>
              <w:tabs>
                <w:tab w:val="clear" w:pos="4536"/>
                <w:tab w:val="clear" w:pos="9072"/>
              </w:tabs>
              <w:rPr>
                <w:rFonts w:ascii="Arial" w:hAnsi="Arial" w:cs="Arial"/>
                <w:b/>
              </w:rPr>
            </w:pPr>
          </w:p>
        </w:tc>
      </w:tr>
    </w:tbl>
    <w:p w:rsidR="002775F4" w:rsidRDefault="002775F4" w:rsidP="002775F4">
      <w:pPr>
        <w:rPr>
          <w:rFonts w:ascii="Arial" w:hAnsi="Arial" w:cs="Arial"/>
          <w:b/>
        </w:rPr>
      </w:pPr>
    </w:p>
    <w:p w:rsidR="002775F4" w:rsidRDefault="002775F4" w:rsidP="002775F4">
      <w:pPr>
        <w:rPr>
          <w:rFonts w:ascii="Arial" w:hAnsi="Arial" w:cs="Arial"/>
          <w:b/>
        </w:rPr>
      </w:pPr>
    </w:p>
    <w:p w:rsidR="002775F4" w:rsidRDefault="002775F4" w:rsidP="002775F4">
      <w:pPr>
        <w:rPr>
          <w:rFonts w:ascii="Arial" w:hAnsi="Arial" w:cs="Arial"/>
          <w:b/>
        </w:rPr>
      </w:pPr>
      <w:r>
        <w:rPr>
          <w:rFonts w:ascii="Arial" w:hAnsi="Arial" w:cs="Arial"/>
          <w:b/>
          <w:noProof/>
        </w:rPr>
        <mc:AlternateContent>
          <mc:Choice Requires="wps">
            <w:drawing>
              <wp:anchor distT="0" distB="0" distL="114300" distR="114300" simplePos="0" relativeHeight="251807744" behindDoc="0" locked="0" layoutInCell="1" allowOverlap="1" wp14:anchorId="0C35E959" wp14:editId="0B45B781">
                <wp:simplePos x="0" y="0"/>
                <wp:positionH relativeFrom="column">
                  <wp:posOffset>-67945</wp:posOffset>
                </wp:positionH>
                <wp:positionV relativeFrom="paragraph">
                  <wp:posOffset>0</wp:posOffset>
                </wp:positionV>
                <wp:extent cx="3663315" cy="441325"/>
                <wp:effectExtent l="8255" t="9525" r="14605" b="25400"/>
                <wp:wrapNone/>
                <wp:docPr id="204"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315" cy="4413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2775F4" w:rsidRPr="00DD52FB" w:rsidRDefault="002775F4" w:rsidP="002775F4">
                            <w:pPr>
                              <w:pStyle w:val="Geenafstand1"/>
                              <w:rPr>
                                <w:rFonts w:ascii="Arial" w:hAnsi="Arial" w:cs="Arial"/>
                                <w:b/>
                                <w:sz w:val="40"/>
                                <w:szCs w:val="40"/>
                              </w:rPr>
                            </w:pPr>
                            <w:r w:rsidRPr="00DD52FB">
                              <w:rPr>
                                <w:rFonts w:ascii="Arial" w:hAnsi="Arial" w:cs="Arial"/>
                                <w:b/>
                                <w:sz w:val="40"/>
                                <w:szCs w:val="40"/>
                              </w:rPr>
                              <w:t>beoordeling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35E959" id="AutoShape 150" o:spid="_x0000_s1103" style="position:absolute;margin-left:-5.35pt;margin-top:0;width:288.45pt;height:34.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8wg1QIAAN0FAAAOAAAAZHJzL2Uyb0RvYy54bWysVN1v0zAQf0fif7D8zvLVpm20dNrWFSFt&#10;MDEQz67tJAbHDrbbdPz1nJ20tGxPiDxEPp/vdx+/u7u82rcS7bixQqsSJxcxRlxRzYSqS/z1y/rd&#10;HCPriGJEasVL/Mwtvlq+fXPZdwVPdaMl4wYBiLJF35W4ca4rosjShrfEXuiOK1BW2rTEgWjqiBnS&#10;A3orozSO86jXhnVGU24t3K4GJV4G/Kri1H2qKssdkiWG2Fz4m/Df+H+0vCRFbUjXCDqGQf4hipYI&#10;BU6PUCviCNoa8QKqFdRoqyt3QXUb6aoSlIccIJsk/iubp4Z0POQCxbHdsUz2/8HSj7tHgwQrcRpP&#10;MFKkBZKut04H3yiZhhL1nS3g5VP3aHyStrvX9IdFSt82RNX82hjdN5wwCCzxJY3ODLxgwRRt+gfN&#10;AJ8AfqjWvjKtB4Q6oH0g5flICt87ROEyy/MsS6YYUdBNJkmWToMLUhysO2Pde65b5A8lNnqr2Gdg&#10;Prggu3vrAjNszI6w7xhVrQSed0SiJM/z2Yg4Po5IccAcOWVrISUy2n0Trgml8XEGpT3gW9RpKMBw&#10;bU29uZUGgYcSL6Y32ergo7aD2fB6GsMXgM4sVjd30/VQSuipM4vEW7xi8sIJZFEfgpNCIWAK6Jkv&#10;BntkKZEceD96MSRk6aOTCvWgSWcHR1qKo/Is0DOv9vRZoCGMl++MO8XC2REhhzOEJ5V3xsOYjlXU&#10;W8fNU8N6xIQnM51nC1ghTMDMZvM4jxczjIisYdlQZ/CrlJwFmE6ydT6Ui8iuIQMjQ9l9p0I3D1SF&#10;89F9kE4iCx3tm9hvFlu4/WYfpmYWaPVXG82eocehR3wP+J0Ih0abXxj1sF9KbH9uieEYyQ8K2mSR&#10;TCZ+IQVhMp2lIJhTzeZUQxQFqBI7SD4cb92wxLadEXUDnpLQREr72a2EOwzhENU4kbBDQl7jvvNL&#10;6lQOr/5s5eVvAAAA//8DAFBLAwQUAAYACAAAACEAdrik2twAAAAHAQAADwAAAGRycy9kb3ducmV2&#10;LnhtbEyPQUvDQBSE74L/YXmCF2l3U2hs07yUIih4ElPxvM0+k9DdtzG7beO/dz3Z4zDDzDfldnJW&#10;nGkMvWeEbK5AEDfe9NwifOyfZysQIWo22nomhB8KsK1ub0pdGH/hdzrXsRWphEOhEboYh0LK0HTk&#10;dJj7gTh5X350OiY5ttKM+pLKnZULpXLpdM9podMDPXXUHOuTQ2BrX1a827++cT080Ge2Vt82It7f&#10;TbsNiEhT/A/DH35ChyoxHfyJTRAWYZapxxRFSI+SvczzBYgDQr5egqxKec1f/QIAAP//AwBQSwEC&#10;LQAUAAYACAAAACEAtoM4kv4AAADhAQAAEwAAAAAAAAAAAAAAAAAAAAAAW0NvbnRlbnRfVHlwZXNd&#10;LnhtbFBLAQItABQABgAIAAAAIQA4/SH/1gAAAJQBAAALAAAAAAAAAAAAAAAAAC8BAABfcmVscy8u&#10;cmVsc1BLAQItABQABgAIAAAAIQCX18wg1QIAAN0FAAAOAAAAAAAAAAAAAAAAAC4CAABkcnMvZTJv&#10;RG9jLnhtbFBLAQItABQABgAIAAAAIQB2uKTa3AAAAAcBAAAPAAAAAAAAAAAAAAAAAC8FAABkcnMv&#10;ZG93bnJldi54bWxQSwUGAAAAAAQABADzAAAAOAYAAAAA&#10;" fillcolor="#95b3d7" strokecolor="#95b3d7" strokeweight="1pt">
                <v:fill color2="#dbe5f1" angle="135" focus="50%" type="gradient"/>
                <v:shadow on="t" color="#243f60" opacity=".5" offset="1pt"/>
                <v:textbox>
                  <w:txbxContent>
                    <w:p w:rsidR="002775F4" w:rsidRPr="00DD52FB" w:rsidRDefault="002775F4" w:rsidP="002775F4">
                      <w:pPr>
                        <w:pStyle w:val="Geenafstand1"/>
                        <w:rPr>
                          <w:rFonts w:ascii="Arial" w:hAnsi="Arial" w:cs="Arial"/>
                          <w:b/>
                          <w:sz w:val="40"/>
                          <w:szCs w:val="40"/>
                        </w:rPr>
                      </w:pPr>
                      <w:r w:rsidRPr="00DD52FB">
                        <w:rPr>
                          <w:rFonts w:ascii="Arial" w:hAnsi="Arial" w:cs="Arial"/>
                          <w:b/>
                          <w:sz w:val="40"/>
                          <w:szCs w:val="40"/>
                        </w:rPr>
                        <w:t>beoordeling</w:t>
                      </w:r>
                    </w:p>
                  </w:txbxContent>
                </v:textbox>
              </v:roundrect>
            </w:pict>
          </mc:Fallback>
        </mc:AlternateContent>
      </w:r>
    </w:p>
    <w:p w:rsidR="002775F4" w:rsidRDefault="002775F4" w:rsidP="002775F4">
      <w:pPr>
        <w:rPr>
          <w:rFonts w:ascii="Arial" w:hAnsi="Arial" w:cs="Arial"/>
          <w:b/>
        </w:rPr>
      </w:pPr>
    </w:p>
    <w:p w:rsidR="002775F4" w:rsidRDefault="002775F4" w:rsidP="002775F4">
      <w:pPr>
        <w:rPr>
          <w:rFonts w:ascii="Arial" w:hAnsi="Arial" w:cs="Arial"/>
          <w:b/>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6388"/>
        <w:gridCol w:w="993"/>
        <w:gridCol w:w="992"/>
      </w:tblGrid>
      <w:tr w:rsidR="002775F4" w:rsidTr="00D70143">
        <w:trPr>
          <w:trHeight w:val="204"/>
        </w:trPr>
        <w:tc>
          <w:tcPr>
            <w:tcW w:w="524" w:type="dxa"/>
            <w:tcBorders>
              <w:top w:val="nil"/>
              <w:left w:val="nil"/>
              <w:right w:val="nil"/>
            </w:tcBorders>
            <w:shd w:val="clear" w:color="auto" w:fill="auto"/>
          </w:tcPr>
          <w:p w:rsidR="002775F4" w:rsidRPr="00563576" w:rsidRDefault="002775F4" w:rsidP="00D70143">
            <w:pPr>
              <w:jc w:val="center"/>
              <w:rPr>
                <w:rFonts w:ascii="Arial" w:hAnsi="Arial" w:cs="Arial"/>
                <w:b/>
                <w:sz w:val="28"/>
                <w:szCs w:val="28"/>
              </w:rPr>
            </w:pPr>
          </w:p>
        </w:tc>
        <w:tc>
          <w:tcPr>
            <w:tcW w:w="6388" w:type="dxa"/>
            <w:tcBorders>
              <w:top w:val="nil"/>
              <w:left w:val="nil"/>
              <w:right w:val="single" w:sz="4" w:space="0" w:color="auto"/>
            </w:tcBorders>
            <w:shd w:val="clear" w:color="auto" w:fill="auto"/>
          </w:tcPr>
          <w:p w:rsidR="002775F4" w:rsidRPr="00563576" w:rsidRDefault="002775F4" w:rsidP="00D70143">
            <w:pPr>
              <w:jc w:val="center"/>
              <w:rPr>
                <w:rFonts w:ascii="Arial" w:hAnsi="Arial" w:cs="Arial"/>
                <w:b/>
                <w:sz w:val="28"/>
                <w:szCs w:val="28"/>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6A6A6"/>
          </w:tcPr>
          <w:p w:rsidR="002775F4" w:rsidRPr="00563576" w:rsidRDefault="002775F4" w:rsidP="00D70143">
            <w:pPr>
              <w:rPr>
                <w:rFonts w:ascii="Arial" w:hAnsi="Arial" w:cs="Arial"/>
                <w:b/>
                <w:sz w:val="28"/>
                <w:szCs w:val="28"/>
              </w:rPr>
            </w:pPr>
            <w:r w:rsidRPr="00563576">
              <w:rPr>
                <w:rFonts w:ascii="Arial" w:hAnsi="Arial" w:cs="Arial"/>
                <w:b/>
                <w:sz w:val="28"/>
                <w:szCs w:val="28"/>
              </w:rPr>
              <w:t>ontwikkeling</w:t>
            </w:r>
          </w:p>
        </w:tc>
      </w:tr>
      <w:tr w:rsidR="002775F4" w:rsidRPr="00F07971" w:rsidTr="00D70143">
        <w:trPr>
          <w:trHeight w:val="204"/>
        </w:trPr>
        <w:tc>
          <w:tcPr>
            <w:tcW w:w="524" w:type="dxa"/>
            <w:shd w:val="clear" w:color="auto" w:fill="A6A6A6"/>
          </w:tcPr>
          <w:p w:rsidR="002775F4" w:rsidRPr="00563576" w:rsidRDefault="002775F4" w:rsidP="00D70143">
            <w:pPr>
              <w:jc w:val="center"/>
              <w:rPr>
                <w:rFonts w:ascii="Arial" w:hAnsi="Arial" w:cs="Arial"/>
                <w:b/>
                <w:sz w:val="28"/>
                <w:szCs w:val="28"/>
              </w:rPr>
            </w:pPr>
            <w:r w:rsidRPr="00563576">
              <w:rPr>
                <w:rFonts w:ascii="Arial" w:hAnsi="Arial" w:cs="Arial"/>
                <w:b/>
                <w:sz w:val="28"/>
                <w:szCs w:val="28"/>
              </w:rPr>
              <w:t>nr</w:t>
            </w:r>
          </w:p>
        </w:tc>
        <w:tc>
          <w:tcPr>
            <w:tcW w:w="6388" w:type="dxa"/>
            <w:shd w:val="clear" w:color="auto" w:fill="A6A6A6"/>
          </w:tcPr>
          <w:p w:rsidR="002775F4" w:rsidRPr="00563576" w:rsidRDefault="002775F4" w:rsidP="00D70143">
            <w:pPr>
              <w:jc w:val="center"/>
              <w:rPr>
                <w:rFonts w:ascii="Arial" w:hAnsi="Arial" w:cs="Arial"/>
                <w:b/>
                <w:sz w:val="28"/>
                <w:szCs w:val="28"/>
              </w:rPr>
            </w:pPr>
            <w:r w:rsidRPr="00563576">
              <w:rPr>
                <w:rFonts w:ascii="Arial" w:hAnsi="Arial" w:cs="Arial"/>
                <w:b/>
                <w:sz w:val="28"/>
                <w:szCs w:val="28"/>
              </w:rPr>
              <w:t>kernwaarden</w:t>
            </w:r>
          </w:p>
        </w:tc>
        <w:tc>
          <w:tcPr>
            <w:tcW w:w="993" w:type="dxa"/>
            <w:tcBorders>
              <w:top w:val="single" w:sz="4" w:space="0" w:color="auto"/>
            </w:tcBorders>
            <w:shd w:val="clear" w:color="auto" w:fill="A6A6A6"/>
          </w:tcPr>
          <w:p w:rsidR="002775F4" w:rsidRPr="00563576" w:rsidRDefault="002775F4" w:rsidP="00D70143">
            <w:pPr>
              <w:jc w:val="center"/>
              <w:rPr>
                <w:rFonts w:ascii="Arial" w:hAnsi="Arial" w:cs="Arial"/>
                <w:b/>
                <w:sz w:val="28"/>
                <w:szCs w:val="28"/>
              </w:rPr>
            </w:pPr>
            <w:r w:rsidRPr="00563576">
              <w:rPr>
                <w:rFonts w:ascii="Arial" w:hAnsi="Arial" w:cs="Arial"/>
                <w:b/>
                <w:sz w:val="28"/>
                <w:szCs w:val="28"/>
              </w:rPr>
              <w:t>O</w:t>
            </w:r>
          </w:p>
        </w:tc>
        <w:tc>
          <w:tcPr>
            <w:tcW w:w="992" w:type="dxa"/>
            <w:tcBorders>
              <w:top w:val="single" w:sz="4" w:space="0" w:color="auto"/>
            </w:tcBorders>
            <w:shd w:val="clear" w:color="auto" w:fill="A6A6A6"/>
          </w:tcPr>
          <w:p w:rsidR="002775F4" w:rsidRPr="00563576" w:rsidRDefault="002775F4" w:rsidP="00D70143">
            <w:pPr>
              <w:jc w:val="center"/>
              <w:rPr>
                <w:rFonts w:ascii="Arial" w:hAnsi="Arial" w:cs="Arial"/>
                <w:b/>
                <w:sz w:val="28"/>
                <w:szCs w:val="28"/>
              </w:rPr>
            </w:pPr>
            <w:r w:rsidRPr="00563576">
              <w:rPr>
                <w:rFonts w:ascii="Arial" w:hAnsi="Arial" w:cs="Arial"/>
                <w:b/>
                <w:sz w:val="28"/>
                <w:szCs w:val="28"/>
              </w:rPr>
              <w:t>V</w:t>
            </w:r>
          </w:p>
        </w:tc>
      </w:tr>
      <w:tr w:rsidR="002775F4" w:rsidTr="00D70143">
        <w:tc>
          <w:tcPr>
            <w:tcW w:w="524" w:type="dxa"/>
          </w:tcPr>
          <w:p w:rsidR="002775F4" w:rsidRPr="00563576" w:rsidRDefault="002775F4" w:rsidP="00D70143">
            <w:pPr>
              <w:jc w:val="center"/>
              <w:rPr>
                <w:rFonts w:ascii="Arial" w:hAnsi="Arial" w:cs="Arial"/>
                <w:b/>
              </w:rPr>
            </w:pPr>
            <w:r w:rsidRPr="00563576">
              <w:rPr>
                <w:rFonts w:ascii="Arial" w:hAnsi="Arial" w:cs="Arial"/>
                <w:b/>
              </w:rPr>
              <w:t>0</w:t>
            </w:r>
          </w:p>
        </w:tc>
        <w:tc>
          <w:tcPr>
            <w:tcW w:w="6388" w:type="dxa"/>
          </w:tcPr>
          <w:p w:rsidR="002775F4" w:rsidRPr="00563576" w:rsidRDefault="002775F4" w:rsidP="00D70143">
            <w:pPr>
              <w:rPr>
                <w:rFonts w:ascii="Arial" w:hAnsi="Arial" w:cs="Arial"/>
                <w:b/>
              </w:rPr>
            </w:pPr>
            <w:r w:rsidRPr="00563576">
              <w:rPr>
                <w:rFonts w:ascii="Arial" w:hAnsi="Arial" w:cs="Arial"/>
                <w:b/>
              </w:rPr>
              <w:t>Realisering aanbevelingen vorige visitatie *</w:t>
            </w:r>
          </w:p>
        </w:tc>
        <w:tc>
          <w:tcPr>
            <w:tcW w:w="993" w:type="dxa"/>
          </w:tcPr>
          <w:p w:rsidR="002775F4" w:rsidRPr="00563576" w:rsidRDefault="002775F4" w:rsidP="00D70143">
            <w:pPr>
              <w:jc w:val="center"/>
              <w:rPr>
                <w:rFonts w:ascii="Arial" w:hAnsi="Arial" w:cs="Arial"/>
                <w:b/>
                <w:sz w:val="28"/>
                <w:szCs w:val="28"/>
              </w:rPr>
            </w:pPr>
          </w:p>
        </w:tc>
        <w:tc>
          <w:tcPr>
            <w:tcW w:w="992" w:type="dxa"/>
          </w:tcPr>
          <w:p w:rsidR="002775F4" w:rsidRPr="00563576" w:rsidRDefault="002775F4" w:rsidP="00D70143">
            <w:pPr>
              <w:jc w:val="center"/>
              <w:rPr>
                <w:rFonts w:ascii="Arial" w:hAnsi="Arial" w:cs="Arial"/>
                <w:b/>
                <w:sz w:val="28"/>
                <w:szCs w:val="28"/>
              </w:rPr>
            </w:pPr>
            <w:r>
              <w:rPr>
                <w:rFonts w:ascii="Arial" w:hAnsi="Arial" w:cs="Arial"/>
                <w:b/>
                <w:sz w:val="28"/>
                <w:szCs w:val="28"/>
              </w:rPr>
              <w:t>x</w:t>
            </w:r>
          </w:p>
        </w:tc>
      </w:tr>
      <w:tr w:rsidR="002775F4" w:rsidTr="00D70143">
        <w:tc>
          <w:tcPr>
            <w:tcW w:w="524" w:type="dxa"/>
          </w:tcPr>
          <w:p w:rsidR="002775F4" w:rsidRPr="00563576" w:rsidRDefault="002775F4" w:rsidP="00D70143">
            <w:pPr>
              <w:jc w:val="center"/>
              <w:rPr>
                <w:rFonts w:ascii="Arial" w:hAnsi="Arial" w:cs="Arial"/>
                <w:b/>
              </w:rPr>
            </w:pPr>
            <w:r w:rsidRPr="00563576">
              <w:rPr>
                <w:rFonts w:ascii="Arial" w:hAnsi="Arial" w:cs="Arial"/>
                <w:b/>
              </w:rPr>
              <w:t>1</w:t>
            </w:r>
          </w:p>
        </w:tc>
        <w:tc>
          <w:tcPr>
            <w:tcW w:w="6388" w:type="dxa"/>
          </w:tcPr>
          <w:p w:rsidR="002775F4" w:rsidRPr="00563576" w:rsidRDefault="002775F4" w:rsidP="00D70143">
            <w:pPr>
              <w:rPr>
                <w:rFonts w:ascii="Arial" w:hAnsi="Arial" w:cs="Arial"/>
                <w:b/>
              </w:rPr>
            </w:pPr>
            <w:r w:rsidRPr="00563576">
              <w:rPr>
                <w:rFonts w:ascii="Arial" w:hAnsi="Arial" w:cs="Arial"/>
                <w:b/>
              </w:rPr>
              <w:t>Vrijheid in gebondenheid / Verantwoordelijkheid en vertrouwen</w:t>
            </w:r>
          </w:p>
        </w:tc>
        <w:tc>
          <w:tcPr>
            <w:tcW w:w="993" w:type="dxa"/>
          </w:tcPr>
          <w:p w:rsidR="002775F4" w:rsidRPr="00563576" w:rsidRDefault="002775F4" w:rsidP="00D70143">
            <w:pPr>
              <w:jc w:val="center"/>
              <w:rPr>
                <w:rFonts w:ascii="Arial" w:hAnsi="Arial" w:cs="Arial"/>
                <w:b/>
                <w:sz w:val="28"/>
                <w:szCs w:val="28"/>
              </w:rPr>
            </w:pPr>
          </w:p>
        </w:tc>
        <w:tc>
          <w:tcPr>
            <w:tcW w:w="992" w:type="dxa"/>
          </w:tcPr>
          <w:p w:rsidR="002775F4" w:rsidRPr="00563576" w:rsidRDefault="002775F4" w:rsidP="00D70143">
            <w:pPr>
              <w:jc w:val="center"/>
              <w:rPr>
                <w:rFonts w:ascii="Arial" w:hAnsi="Arial" w:cs="Arial"/>
                <w:b/>
                <w:sz w:val="28"/>
                <w:szCs w:val="28"/>
              </w:rPr>
            </w:pPr>
            <w:r>
              <w:rPr>
                <w:rFonts w:ascii="Arial" w:hAnsi="Arial" w:cs="Arial"/>
                <w:b/>
                <w:sz w:val="28"/>
                <w:szCs w:val="28"/>
              </w:rPr>
              <w:t>x</w:t>
            </w:r>
          </w:p>
        </w:tc>
      </w:tr>
      <w:tr w:rsidR="002775F4" w:rsidTr="00D70143">
        <w:tc>
          <w:tcPr>
            <w:tcW w:w="524" w:type="dxa"/>
          </w:tcPr>
          <w:p w:rsidR="002775F4" w:rsidRPr="00563576" w:rsidRDefault="002775F4" w:rsidP="00D70143">
            <w:pPr>
              <w:jc w:val="center"/>
              <w:rPr>
                <w:rFonts w:ascii="Arial" w:hAnsi="Arial" w:cs="Arial"/>
                <w:b/>
              </w:rPr>
            </w:pPr>
            <w:r w:rsidRPr="00563576">
              <w:rPr>
                <w:rFonts w:ascii="Arial" w:hAnsi="Arial" w:cs="Arial"/>
                <w:b/>
              </w:rPr>
              <w:t>2</w:t>
            </w:r>
          </w:p>
        </w:tc>
        <w:tc>
          <w:tcPr>
            <w:tcW w:w="6388" w:type="dxa"/>
          </w:tcPr>
          <w:p w:rsidR="002775F4" w:rsidRPr="00563576" w:rsidRDefault="002775F4" w:rsidP="00D70143">
            <w:pPr>
              <w:rPr>
                <w:rFonts w:ascii="Arial" w:hAnsi="Arial" w:cs="Arial"/>
                <w:b/>
              </w:rPr>
            </w:pPr>
            <w:r w:rsidRPr="00563576">
              <w:rPr>
                <w:rFonts w:ascii="Arial" w:hAnsi="Arial" w:cs="Arial"/>
                <w:b/>
              </w:rPr>
              <w:t>Zelfstandigheid</w:t>
            </w:r>
          </w:p>
        </w:tc>
        <w:tc>
          <w:tcPr>
            <w:tcW w:w="993" w:type="dxa"/>
          </w:tcPr>
          <w:p w:rsidR="002775F4" w:rsidRPr="00563576" w:rsidRDefault="002775F4" w:rsidP="00D70143">
            <w:pPr>
              <w:jc w:val="center"/>
              <w:rPr>
                <w:rFonts w:ascii="Arial" w:hAnsi="Arial" w:cs="Arial"/>
                <w:b/>
                <w:sz w:val="28"/>
                <w:szCs w:val="28"/>
              </w:rPr>
            </w:pPr>
          </w:p>
        </w:tc>
        <w:tc>
          <w:tcPr>
            <w:tcW w:w="992" w:type="dxa"/>
          </w:tcPr>
          <w:p w:rsidR="002775F4" w:rsidRPr="00563576" w:rsidRDefault="002775F4" w:rsidP="00D70143">
            <w:pPr>
              <w:jc w:val="center"/>
              <w:rPr>
                <w:rFonts w:ascii="Arial" w:hAnsi="Arial" w:cs="Arial"/>
                <w:b/>
                <w:sz w:val="28"/>
                <w:szCs w:val="28"/>
              </w:rPr>
            </w:pPr>
            <w:r>
              <w:rPr>
                <w:rFonts w:ascii="Arial" w:hAnsi="Arial" w:cs="Arial"/>
                <w:b/>
                <w:sz w:val="28"/>
                <w:szCs w:val="28"/>
              </w:rPr>
              <w:t>x</w:t>
            </w:r>
          </w:p>
        </w:tc>
      </w:tr>
      <w:tr w:rsidR="002775F4" w:rsidTr="00D70143">
        <w:tc>
          <w:tcPr>
            <w:tcW w:w="524" w:type="dxa"/>
          </w:tcPr>
          <w:p w:rsidR="002775F4" w:rsidRPr="00563576" w:rsidRDefault="002775F4" w:rsidP="00D70143">
            <w:pPr>
              <w:jc w:val="center"/>
              <w:rPr>
                <w:rFonts w:ascii="Arial" w:hAnsi="Arial" w:cs="Arial"/>
                <w:b/>
              </w:rPr>
            </w:pPr>
            <w:r w:rsidRPr="00563576">
              <w:rPr>
                <w:rFonts w:ascii="Arial" w:hAnsi="Arial" w:cs="Arial"/>
                <w:b/>
              </w:rPr>
              <w:t>3</w:t>
            </w:r>
          </w:p>
        </w:tc>
        <w:tc>
          <w:tcPr>
            <w:tcW w:w="6388" w:type="dxa"/>
          </w:tcPr>
          <w:p w:rsidR="002775F4" w:rsidRPr="00563576" w:rsidRDefault="002775F4" w:rsidP="00D70143">
            <w:pPr>
              <w:rPr>
                <w:rFonts w:ascii="Arial" w:hAnsi="Arial" w:cs="Arial"/>
                <w:b/>
              </w:rPr>
            </w:pPr>
            <w:r w:rsidRPr="00563576">
              <w:rPr>
                <w:rFonts w:ascii="Arial" w:hAnsi="Arial" w:cs="Arial"/>
                <w:b/>
              </w:rPr>
              <w:t>Samenwerking</w:t>
            </w:r>
          </w:p>
        </w:tc>
        <w:tc>
          <w:tcPr>
            <w:tcW w:w="993" w:type="dxa"/>
          </w:tcPr>
          <w:p w:rsidR="002775F4" w:rsidRPr="00563576" w:rsidRDefault="002775F4" w:rsidP="00D70143">
            <w:pPr>
              <w:jc w:val="center"/>
              <w:rPr>
                <w:rFonts w:ascii="Arial" w:hAnsi="Arial" w:cs="Arial"/>
                <w:b/>
                <w:sz w:val="28"/>
                <w:szCs w:val="28"/>
              </w:rPr>
            </w:pPr>
          </w:p>
        </w:tc>
        <w:tc>
          <w:tcPr>
            <w:tcW w:w="992" w:type="dxa"/>
          </w:tcPr>
          <w:p w:rsidR="002775F4" w:rsidRPr="00563576" w:rsidRDefault="002775F4" w:rsidP="00D70143">
            <w:pPr>
              <w:jc w:val="center"/>
              <w:rPr>
                <w:rFonts w:ascii="Arial" w:hAnsi="Arial" w:cs="Arial"/>
                <w:b/>
                <w:sz w:val="28"/>
                <w:szCs w:val="28"/>
              </w:rPr>
            </w:pPr>
            <w:r>
              <w:rPr>
                <w:rFonts w:ascii="Arial" w:hAnsi="Arial" w:cs="Arial"/>
                <w:b/>
                <w:sz w:val="28"/>
                <w:szCs w:val="28"/>
              </w:rPr>
              <w:t>x</w:t>
            </w:r>
          </w:p>
        </w:tc>
      </w:tr>
      <w:tr w:rsidR="002775F4" w:rsidTr="00D70143">
        <w:tc>
          <w:tcPr>
            <w:tcW w:w="524" w:type="dxa"/>
          </w:tcPr>
          <w:p w:rsidR="002775F4" w:rsidRPr="00563576" w:rsidRDefault="002775F4" w:rsidP="00D70143">
            <w:pPr>
              <w:jc w:val="center"/>
              <w:rPr>
                <w:rFonts w:ascii="Arial" w:hAnsi="Arial" w:cs="Arial"/>
                <w:b/>
              </w:rPr>
            </w:pPr>
            <w:r w:rsidRPr="00563576">
              <w:rPr>
                <w:rFonts w:ascii="Arial" w:hAnsi="Arial" w:cs="Arial"/>
                <w:b/>
              </w:rPr>
              <w:t>4</w:t>
            </w:r>
          </w:p>
        </w:tc>
        <w:tc>
          <w:tcPr>
            <w:tcW w:w="6388" w:type="dxa"/>
          </w:tcPr>
          <w:p w:rsidR="002775F4" w:rsidRPr="00563576" w:rsidRDefault="002775F4" w:rsidP="00D70143">
            <w:pPr>
              <w:rPr>
                <w:rFonts w:ascii="Arial" w:hAnsi="Arial" w:cs="Arial"/>
                <w:b/>
              </w:rPr>
            </w:pPr>
            <w:r w:rsidRPr="00563576">
              <w:rPr>
                <w:rFonts w:ascii="Arial" w:hAnsi="Arial" w:cs="Arial"/>
                <w:b/>
              </w:rPr>
              <w:t>Reflectie</w:t>
            </w:r>
          </w:p>
        </w:tc>
        <w:tc>
          <w:tcPr>
            <w:tcW w:w="993" w:type="dxa"/>
          </w:tcPr>
          <w:p w:rsidR="002775F4" w:rsidRPr="00563576" w:rsidRDefault="002775F4" w:rsidP="00D70143">
            <w:pPr>
              <w:jc w:val="center"/>
              <w:rPr>
                <w:rFonts w:ascii="Arial" w:hAnsi="Arial" w:cs="Arial"/>
                <w:b/>
                <w:sz w:val="28"/>
                <w:szCs w:val="28"/>
              </w:rPr>
            </w:pPr>
            <w:r>
              <w:rPr>
                <w:rFonts w:ascii="Arial" w:hAnsi="Arial" w:cs="Arial"/>
                <w:b/>
                <w:sz w:val="28"/>
                <w:szCs w:val="28"/>
              </w:rPr>
              <w:t>x</w:t>
            </w:r>
          </w:p>
        </w:tc>
        <w:tc>
          <w:tcPr>
            <w:tcW w:w="992" w:type="dxa"/>
          </w:tcPr>
          <w:p w:rsidR="002775F4" w:rsidRPr="00563576" w:rsidRDefault="002775F4" w:rsidP="00D70143">
            <w:pPr>
              <w:jc w:val="center"/>
              <w:rPr>
                <w:rFonts w:ascii="Arial" w:hAnsi="Arial" w:cs="Arial"/>
                <w:b/>
                <w:sz w:val="28"/>
                <w:szCs w:val="28"/>
              </w:rPr>
            </w:pPr>
          </w:p>
        </w:tc>
      </w:tr>
      <w:tr w:rsidR="002775F4" w:rsidTr="00D70143">
        <w:tc>
          <w:tcPr>
            <w:tcW w:w="524" w:type="dxa"/>
          </w:tcPr>
          <w:p w:rsidR="002775F4" w:rsidRPr="00563576" w:rsidRDefault="002775F4" w:rsidP="00D70143">
            <w:pPr>
              <w:jc w:val="center"/>
              <w:rPr>
                <w:rFonts w:ascii="Arial" w:hAnsi="Arial" w:cs="Arial"/>
                <w:b/>
              </w:rPr>
            </w:pPr>
            <w:r w:rsidRPr="00563576">
              <w:rPr>
                <w:rFonts w:ascii="Arial" w:hAnsi="Arial" w:cs="Arial"/>
                <w:b/>
              </w:rPr>
              <w:t>5</w:t>
            </w:r>
          </w:p>
        </w:tc>
        <w:tc>
          <w:tcPr>
            <w:tcW w:w="6388" w:type="dxa"/>
          </w:tcPr>
          <w:p w:rsidR="002775F4" w:rsidRPr="00563576" w:rsidRDefault="002775F4" w:rsidP="00D70143">
            <w:pPr>
              <w:rPr>
                <w:rFonts w:ascii="Arial" w:hAnsi="Arial" w:cs="Arial"/>
                <w:b/>
              </w:rPr>
            </w:pPr>
            <w:r w:rsidRPr="00563576">
              <w:rPr>
                <w:rFonts w:ascii="Arial" w:hAnsi="Arial" w:cs="Arial"/>
                <w:b/>
              </w:rPr>
              <w:t>Effectiviteit- doelmatigheid</w:t>
            </w:r>
          </w:p>
        </w:tc>
        <w:tc>
          <w:tcPr>
            <w:tcW w:w="993" w:type="dxa"/>
          </w:tcPr>
          <w:p w:rsidR="002775F4" w:rsidRPr="00563576" w:rsidRDefault="002775F4" w:rsidP="00D70143">
            <w:pPr>
              <w:jc w:val="center"/>
              <w:rPr>
                <w:rFonts w:ascii="Arial" w:hAnsi="Arial" w:cs="Arial"/>
                <w:b/>
                <w:sz w:val="28"/>
                <w:szCs w:val="28"/>
              </w:rPr>
            </w:pPr>
          </w:p>
        </w:tc>
        <w:tc>
          <w:tcPr>
            <w:tcW w:w="992" w:type="dxa"/>
          </w:tcPr>
          <w:p w:rsidR="002775F4" w:rsidRPr="00563576" w:rsidRDefault="002775F4" w:rsidP="00D70143">
            <w:pPr>
              <w:jc w:val="center"/>
              <w:rPr>
                <w:rFonts w:ascii="Arial" w:hAnsi="Arial" w:cs="Arial"/>
                <w:b/>
                <w:sz w:val="28"/>
                <w:szCs w:val="28"/>
              </w:rPr>
            </w:pPr>
            <w:r>
              <w:rPr>
                <w:rFonts w:ascii="Arial" w:hAnsi="Arial" w:cs="Arial"/>
                <w:b/>
                <w:sz w:val="28"/>
                <w:szCs w:val="28"/>
              </w:rPr>
              <w:t>x</w:t>
            </w:r>
          </w:p>
        </w:tc>
      </w:tr>
      <w:tr w:rsidR="002775F4" w:rsidTr="00D70143">
        <w:tc>
          <w:tcPr>
            <w:tcW w:w="524" w:type="dxa"/>
          </w:tcPr>
          <w:p w:rsidR="002775F4" w:rsidRPr="00563576" w:rsidRDefault="002775F4" w:rsidP="00D70143">
            <w:pPr>
              <w:jc w:val="center"/>
              <w:rPr>
                <w:rFonts w:ascii="Arial" w:hAnsi="Arial" w:cs="Arial"/>
                <w:b/>
              </w:rPr>
            </w:pPr>
            <w:r w:rsidRPr="00563576">
              <w:rPr>
                <w:rFonts w:ascii="Arial" w:hAnsi="Arial" w:cs="Arial"/>
                <w:b/>
              </w:rPr>
              <w:t>6</w:t>
            </w:r>
          </w:p>
        </w:tc>
        <w:tc>
          <w:tcPr>
            <w:tcW w:w="6388" w:type="dxa"/>
          </w:tcPr>
          <w:p w:rsidR="002775F4" w:rsidRPr="00563576" w:rsidRDefault="002775F4" w:rsidP="00D70143">
            <w:pPr>
              <w:rPr>
                <w:rFonts w:ascii="Arial" w:hAnsi="Arial" w:cs="Arial"/>
                <w:b/>
              </w:rPr>
            </w:pPr>
            <w:r w:rsidRPr="00563576">
              <w:rPr>
                <w:rFonts w:ascii="Arial" w:hAnsi="Arial" w:cs="Arial"/>
                <w:b/>
              </w:rPr>
              <w:t xml:space="preserve">Borging </w:t>
            </w:r>
          </w:p>
        </w:tc>
        <w:tc>
          <w:tcPr>
            <w:tcW w:w="993" w:type="dxa"/>
          </w:tcPr>
          <w:p w:rsidR="002775F4" w:rsidRPr="00563576" w:rsidRDefault="002775F4" w:rsidP="00D70143">
            <w:pPr>
              <w:jc w:val="center"/>
              <w:rPr>
                <w:rFonts w:ascii="Arial" w:hAnsi="Arial" w:cs="Arial"/>
                <w:b/>
                <w:sz w:val="28"/>
                <w:szCs w:val="28"/>
              </w:rPr>
            </w:pPr>
          </w:p>
        </w:tc>
        <w:tc>
          <w:tcPr>
            <w:tcW w:w="992" w:type="dxa"/>
          </w:tcPr>
          <w:p w:rsidR="002775F4" w:rsidRPr="00563576" w:rsidRDefault="002775F4" w:rsidP="00D70143">
            <w:pPr>
              <w:jc w:val="center"/>
              <w:rPr>
                <w:rFonts w:ascii="Arial" w:hAnsi="Arial" w:cs="Arial"/>
                <w:b/>
                <w:sz w:val="28"/>
                <w:szCs w:val="28"/>
              </w:rPr>
            </w:pPr>
            <w:r>
              <w:rPr>
                <w:rFonts w:ascii="Arial" w:hAnsi="Arial" w:cs="Arial"/>
                <w:b/>
                <w:sz w:val="28"/>
                <w:szCs w:val="28"/>
              </w:rPr>
              <w:t>x</w:t>
            </w:r>
          </w:p>
        </w:tc>
      </w:tr>
    </w:tbl>
    <w:p w:rsidR="002775F4" w:rsidRPr="00F07971" w:rsidRDefault="002775F4" w:rsidP="002775F4">
      <w:pPr>
        <w:rPr>
          <w:rFonts w:ascii="Arial" w:hAnsi="Arial" w:cs="Arial"/>
          <w:sz w:val="18"/>
          <w:szCs w:val="18"/>
        </w:rPr>
      </w:pPr>
      <w:r w:rsidRPr="00F07971">
        <w:rPr>
          <w:rFonts w:ascii="Arial" w:hAnsi="Arial" w:cs="Arial"/>
          <w:sz w:val="18"/>
          <w:szCs w:val="18"/>
        </w:rPr>
        <w:t>* niet van toepassing bij licentieverlening</w:t>
      </w:r>
    </w:p>
    <w:p w:rsidR="002775F4" w:rsidRDefault="002775F4" w:rsidP="002775F4">
      <w:pPr>
        <w:rPr>
          <w:rFonts w:ascii="Arial" w:hAnsi="Arial" w:cs="Arial"/>
          <w:b/>
        </w:rPr>
      </w:pPr>
      <w:r>
        <w:rPr>
          <w:rFonts w:ascii="Arial" w:hAnsi="Arial" w:cs="Arial"/>
          <w:b/>
          <w:noProof/>
        </w:rPr>
        <mc:AlternateContent>
          <mc:Choice Requires="wps">
            <w:drawing>
              <wp:anchor distT="0" distB="0" distL="114300" distR="114300" simplePos="0" relativeHeight="251806720" behindDoc="0" locked="0" layoutInCell="1" allowOverlap="1" wp14:anchorId="0C9D7DDF" wp14:editId="10F29BB9">
                <wp:simplePos x="0" y="0"/>
                <wp:positionH relativeFrom="column">
                  <wp:posOffset>-67945</wp:posOffset>
                </wp:positionH>
                <wp:positionV relativeFrom="paragraph">
                  <wp:posOffset>156845</wp:posOffset>
                </wp:positionV>
                <wp:extent cx="4463415" cy="441325"/>
                <wp:effectExtent l="8255" t="13970" r="14605" b="30480"/>
                <wp:wrapNone/>
                <wp:docPr id="203"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3415" cy="4413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2775F4" w:rsidRPr="00D6436C" w:rsidRDefault="002775F4" w:rsidP="002775F4">
                            <w:pPr>
                              <w:pStyle w:val="Geenafstand1"/>
                              <w:rPr>
                                <w:rFonts w:ascii="Arial" w:hAnsi="Arial" w:cs="Arial"/>
                                <w:b/>
                                <w:sz w:val="28"/>
                                <w:szCs w:val="32"/>
                              </w:rPr>
                            </w:pPr>
                            <w:r>
                              <w:rPr>
                                <w:rFonts w:ascii="Arial" w:hAnsi="Arial" w:cs="Arial"/>
                                <w:b/>
                                <w:sz w:val="28"/>
                                <w:szCs w:val="32"/>
                              </w:rPr>
                              <w:t>Advies aan het algemeen bestuur van de</w:t>
                            </w:r>
                            <w:r w:rsidRPr="00D6436C">
                              <w:rPr>
                                <w:rFonts w:ascii="Arial" w:hAnsi="Arial" w:cs="Arial"/>
                                <w:b/>
                                <w:sz w:val="28"/>
                                <w:szCs w:val="32"/>
                              </w:rPr>
                              <w:t xml:space="preserve"> </w:t>
                            </w:r>
                            <w:r>
                              <w:rPr>
                                <w:rFonts w:ascii="Arial" w:hAnsi="Arial" w:cs="Arial"/>
                                <w:b/>
                                <w:sz w:val="28"/>
                                <w:szCs w:val="32"/>
                              </w:rPr>
                              <w:t>NDV</w:t>
                            </w:r>
                          </w:p>
                          <w:p w:rsidR="002775F4" w:rsidRPr="00170CA9" w:rsidRDefault="002775F4" w:rsidP="002775F4">
                            <w:pPr>
                              <w:pStyle w:val="Geenafstand1"/>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9D7DDF" id="AutoShape 149" o:spid="_x0000_s1104" style="position:absolute;margin-left:-5.35pt;margin-top:12.35pt;width:351.45pt;height:34.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10gIAAN0FAAAOAAAAZHJzL2Uyb0RvYy54bWysVEtv1DAQviPxHyzfaR6bfarZqu12EVKB&#10;ioI4e20nMTi2sb3Nll/P2EmWXcoJkUPk8Xi+eXwzc3l1aCV64tYJrUqcXaQYcUU1E6ou8ZfP2zcL&#10;jJwnihGpFS/xM3f4av361WVnVjzXjZaMWwQgyq06U+LGe7NKEkcb3hJ3oQ1XoKy0bYkH0dYJs6QD&#10;9FYmeZrOkk5bZqym3Dm43fRKvI74VcWp/1hVjnskSwyx+fi38b8L/2R9SVa1JaYRdAiD/EMULREK&#10;nB6hNsQTtLfiBVQrqNVOV/6C6jbRVSUojzlANln6RzaPDTE85gLFceZYJvf/YOmHpweLBCtxnk4w&#10;UqQFkq73XkffKCuWoUSdcSt4+WgebEjSmXtNvzuk9G1DVM2vrdVdwwmDwLLwPjkzCIIDU7Tr3msG&#10;+ATwY7UOlW0DINQBHSIpz0dS+MEjCpdFMZsU2RQjCrqiyCb5NLogq9HaWOffct2icCix1XvFPgHz&#10;0QV5unc+MsOG7Aj7hlHVSuD5iUiUzWaz+YA4PE7IasQcOGVbISWy2n8VvomlCXFGpRvxHTIaCtBf&#10;O1vvbqVF4KHEy+nNZDP6qF1v1r+epvBFoDOLzc3ddNuXEnrqzCILFn8xeeEEsqjH4KRQCJgCehbL&#10;3h45SiQH3o9eLIlZhuikQh1o8vnoSEtxVJ4FeubVnT6LNMTxCp1xp1g8eyJkf4bwpArOeBzToYp6&#10;77l9bFiHmAhk5ovJElYIEzCzk0U6S5dzjIisYdlQb/FfKTkLMC8m21lfLiJNQ3pG+rKHToVu7qmK&#10;56P7KJ1EFjs6NHE/DP6wO8SpmS/G+dhp9gw9Dj0SeiDsRDg02v7EqIP9UmL3Y08sx0i+U9Amy6wo&#10;wkKKQjGd5yDYU83uVEMUBagSe0g+Hm99v8T2xoq6AU9ZbCKlw+xWwo9D2Ec1TCTskJjXsO/CkjqV&#10;46vfW3n9CwAA//8DAFBLAwQUAAYACAAAACEAtW+E/N4AAAAJAQAADwAAAGRycy9kb3ducmV2Lnht&#10;bEyPwUrDQBCG74LvsIzgRdpNllKbmEkpgoInMRXP2+yYBHdnY3bbxrd3PdnTMMzHP99fbWdnxYmm&#10;MHhGyJcZCOLWm4E7hPf902IDIkTNRlvPhPBDAbb19VWlS+PP/EanJnYihXAoNUIf41hKGdqenA5L&#10;PxKn26efnI5pnTppJn1O4c5KlWVr6fTA6UOvR3rsqf1qjg6BrX3e8G7/8srNeEcfeZF924h4ezPv&#10;HkBEmuM/DH/6SR3q5HTwRzZBWIRFnt0nFEGt0kzAulAKxAGhWCmQdSUvG9S/AAAA//8DAFBLAQIt&#10;ABQABgAIAAAAIQC2gziS/gAAAOEBAAATAAAAAAAAAAAAAAAAAAAAAABbQ29udGVudF9UeXBlc10u&#10;eG1sUEsBAi0AFAAGAAgAAAAhADj9If/WAAAAlAEAAAsAAAAAAAAAAAAAAAAALwEAAF9yZWxzLy5y&#10;ZWxzUEsBAi0AFAAGAAgAAAAhAP4hfPXSAgAA3QUAAA4AAAAAAAAAAAAAAAAALgIAAGRycy9lMm9E&#10;b2MueG1sUEsBAi0AFAAGAAgAAAAhALVvhPzeAAAACQEAAA8AAAAAAAAAAAAAAAAALAUAAGRycy9k&#10;b3ducmV2LnhtbFBLBQYAAAAABAAEAPMAAAA3BgAAAAA=&#10;" fillcolor="#95b3d7" strokecolor="#95b3d7" strokeweight="1pt">
                <v:fill color2="#dbe5f1" angle="135" focus="50%" type="gradient"/>
                <v:shadow on="t" color="#243f60" opacity=".5" offset="1pt"/>
                <v:textbox>
                  <w:txbxContent>
                    <w:p w:rsidR="002775F4" w:rsidRPr="00D6436C" w:rsidRDefault="002775F4" w:rsidP="002775F4">
                      <w:pPr>
                        <w:pStyle w:val="Geenafstand1"/>
                        <w:rPr>
                          <w:rFonts w:ascii="Arial" w:hAnsi="Arial" w:cs="Arial"/>
                          <w:b/>
                          <w:sz w:val="28"/>
                          <w:szCs w:val="32"/>
                        </w:rPr>
                      </w:pPr>
                      <w:r>
                        <w:rPr>
                          <w:rFonts w:ascii="Arial" w:hAnsi="Arial" w:cs="Arial"/>
                          <w:b/>
                          <w:sz w:val="28"/>
                          <w:szCs w:val="32"/>
                        </w:rPr>
                        <w:t>Advies aan het algemeen bestuur van de</w:t>
                      </w:r>
                      <w:r w:rsidRPr="00D6436C">
                        <w:rPr>
                          <w:rFonts w:ascii="Arial" w:hAnsi="Arial" w:cs="Arial"/>
                          <w:b/>
                          <w:sz w:val="28"/>
                          <w:szCs w:val="32"/>
                        </w:rPr>
                        <w:t xml:space="preserve"> </w:t>
                      </w:r>
                      <w:r>
                        <w:rPr>
                          <w:rFonts w:ascii="Arial" w:hAnsi="Arial" w:cs="Arial"/>
                          <w:b/>
                          <w:sz w:val="28"/>
                          <w:szCs w:val="32"/>
                        </w:rPr>
                        <w:t>NDV</w:t>
                      </w:r>
                    </w:p>
                    <w:p w:rsidR="002775F4" w:rsidRPr="00170CA9" w:rsidRDefault="002775F4" w:rsidP="002775F4">
                      <w:pPr>
                        <w:pStyle w:val="Geenafstand1"/>
                        <w:rPr>
                          <w:rFonts w:ascii="Arial" w:hAnsi="Arial" w:cs="Arial"/>
                          <w:b/>
                          <w:sz w:val="28"/>
                          <w:szCs w:val="28"/>
                        </w:rPr>
                      </w:pPr>
                    </w:p>
                  </w:txbxContent>
                </v:textbox>
              </v:roundrect>
            </w:pict>
          </mc:Fallback>
        </mc:AlternateContent>
      </w:r>
    </w:p>
    <w:p w:rsidR="002775F4" w:rsidRDefault="002775F4" w:rsidP="002775F4"/>
    <w:p w:rsidR="002775F4" w:rsidRDefault="002775F4" w:rsidP="002775F4"/>
    <w:p w:rsidR="002775F4" w:rsidRDefault="002775F4" w:rsidP="002775F4"/>
    <w:p w:rsidR="002775F4" w:rsidRDefault="002775F4" w:rsidP="002775F4">
      <w:pPr>
        <w:rPr>
          <w:rFonts w:ascii="Arial" w:hAnsi="Arial" w:cs="Arial"/>
          <w:sz w:val="20"/>
        </w:rPr>
      </w:pPr>
    </w:p>
    <w:tbl>
      <w:tblPr>
        <w:tblW w:w="10260" w:type="dxa"/>
        <w:tblInd w:w="-11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60"/>
        <w:gridCol w:w="4073"/>
        <w:gridCol w:w="5827"/>
      </w:tblGrid>
      <w:tr w:rsidR="002775F4" w:rsidRPr="00DC540C" w:rsidTr="00D70143">
        <w:tc>
          <w:tcPr>
            <w:tcW w:w="360" w:type="dxa"/>
            <w:tcBorders>
              <w:top w:val="single" w:sz="12" w:space="0" w:color="000000"/>
              <w:bottom w:val="single" w:sz="6" w:space="0" w:color="000000"/>
            </w:tcBorders>
            <w:shd w:val="pct35" w:color="auto" w:fill="FFFFFF"/>
          </w:tcPr>
          <w:p w:rsidR="002775F4" w:rsidRPr="00DC540C" w:rsidRDefault="002775F4" w:rsidP="00D70143">
            <w:pPr>
              <w:rPr>
                <w:rFonts w:ascii="Arial" w:hAnsi="Arial" w:cs="Arial"/>
                <w:b/>
                <w:sz w:val="28"/>
                <w:szCs w:val="28"/>
              </w:rPr>
            </w:pPr>
          </w:p>
        </w:tc>
        <w:tc>
          <w:tcPr>
            <w:tcW w:w="4073" w:type="dxa"/>
            <w:tcBorders>
              <w:top w:val="single" w:sz="12" w:space="0" w:color="000000"/>
              <w:bottom w:val="single" w:sz="6" w:space="0" w:color="000000"/>
            </w:tcBorders>
            <w:shd w:val="pct35" w:color="auto" w:fill="FFFFFF"/>
          </w:tcPr>
          <w:p w:rsidR="002775F4" w:rsidRPr="00DC540C" w:rsidRDefault="002775F4" w:rsidP="00D70143">
            <w:pPr>
              <w:rPr>
                <w:rFonts w:ascii="Arial" w:hAnsi="Arial" w:cs="Arial"/>
                <w:b/>
                <w:sz w:val="28"/>
                <w:szCs w:val="28"/>
              </w:rPr>
            </w:pPr>
            <w:r w:rsidRPr="00DC540C">
              <w:rPr>
                <w:rFonts w:ascii="Arial" w:hAnsi="Arial" w:cs="Arial"/>
                <w:b/>
                <w:sz w:val="28"/>
                <w:szCs w:val="28"/>
              </w:rPr>
              <w:t>Advies</w:t>
            </w:r>
          </w:p>
        </w:tc>
        <w:tc>
          <w:tcPr>
            <w:tcW w:w="5827" w:type="dxa"/>
            <w:tcBorders>
              <w:top w:val="single" w:sz="12" w:space="0" w:color="000000"/>
              <w:bottom w:val="single" w:sz="6" w:space="0" w:color="000000"/>
            </w:tcBorders>
            <w:shd w:val="pct35" w:color="auto" w:fill="FFFFFF"/>
          </w:tcPr>
          <w:p w:rsidR="002775F4" w:rsidRPr="00DC540C" w:rsidRDefault="002775F4" w:rsidP="00D70143">
            <w:pPr>
              <w:pStyle w:val="Kop1"/>
              <w:rPr>
                <w:bCs w:val="0"/>
              </w:rPr>
            </w:pPr>
            <w:r w:rsidRPr="00DC540C">
              <w:rPr>
                <w:bCs w:val="0"/>
              </w:rPr>
              <w:t>Criteria</w:t>
            </w:r>
          </w:p>
        </w:tc>
      </w:tr>
      <w:tr w:rsidR="002775F4" w:rsidRPr="00DC540C" w:rsidTr="00D70143">
        <w:tc>
          <w:tcPr>
            <w:tcW w:w="360" w:type="dxa"/>
            <w:tcBorders>
              <w:top w:val="nil"/>
            </w:tcBorders>
          </w:tcPr>
          <w:p w:rsidR="002775F4" w:rsidRPr="00DC540C" w:rsidRDefault="002775F4" w:rsidP="00D70143">
            <w:pPr>
              <w:rPr>
                <w:rFonts w:ascii="Arial" w:hAnsi="Arial" w:cs="Arial"/>
                <w:sz w:val="44"/>
                <w:szCs w:val="44"/>
              </w:rPr>
            </w:pPr>
          </w:p>
        </w:tc>
        <w:tc>
          <w:tcPr>
            <w:tcW w:w="4073" w:type="dxa"/>
            <w:tcBorders>
              <w:top w:val="nil"/>
            </w:tcBorders>
          </w:tcPr>
          <w:p w:rsidR="002775F4" w:rsidRPr="00DC540C" w:rsidRDefault="002775F4" w:rsidP="00D70143">
            <w:pPr>
              <w:rPr>
                <w:rFonts w:ascii="Arial" w:hAnsi="Arial" w:cs="Arial"/>
              </w:rPr>
            </w:pPr>
            <w:r w:rsidRPr="00DC540C">
              <w:rPr>
                <w:rFonts w:ascii="Arial" w:hAnsi="Arial" w:cs="Arial"/>
              </w:rPr>
              <w:t>Licentie verlenen</w:t>
            </w:r>
          </w:p>
          <w:p w:rsidR="002775F4" w:rsidRPr="00DC540C" w:rsidRDefault="002775F4" w:rsidP="00D70143">
            <w:pPr>
              <w:rPr>
                <w:rFonts w:ascii="Arial" w:hAnsi="Arial" w:cs="Arial"/>
              </w:rPr>
            </w:pPr>
          </w:p>
        </w:tc>
        <w:tc>
          <w:tcPr>
            <w:tcW w:w="5827" w:type="dxa"/>
            <w:tcBorders>
              <w:top w:val="nil"/>
            </w:tcBorders>
          </w:tcPr>
          <w:p w:rsidR="002775F4" w:rsidRPr="00DC540C" w:rsidRDefault="002775F4" w:rsidP="00D70143">
            <w:pPr>
              <w:rPr>
                <w:rFonts w:ascii="Arial" w:hAnsi="Arial" w:cs="Arial"/>
              </w:rPr>
            </w:pPr>
            <w:r w:rsidRPr="00DC540C">
              <w:rPr>
                <w:rFonts w:ascii="Arial" w:hAnsi="Arial" w:cs="Arial"/>
              </w:rPr>
              <w:t>Maximaal één onvoldoende kernwaarde.</w:t>
            </w:r>
          </w:p>
        </w:tc>
      </w:tr>
      <w:tr w:rsidR="002775F4" w:rsidRPr="00DC540C" w:rsidTr="00D70143">
        <w:tc>
          <w:tcPr>
            <w:tcW w:w="360" w:type="dxa"/>
            <w:shd w:val="clear" w:color="auto" w:fill="D9D9D9"/>
          </w:tcPr>
          <w:p w:rsidR="002775F4" w:rsidRPr="00DC540C" w:rsidRDefault="002775F4" w:rsidP="00D70143">
            <w:pPr>
              <w:rPr>
                <w:rFonts w:ascii="Arial" w:hAnsi="Arial" w:cs="Arial"/>
                <w:sz w:val="44"/>
                <w:szCs w:val="44"/>
              </w:rPr>
            </w:pPr>
          </w:p>
        </w:tc>
        <w:tc>
          <w:tcPr>
            <w:tcW w:w="4073" w:type="dxa"/>
            <w:shd w:val="clear" w:color="auto" w:fill="D9D9D9"/>
          </w:tcPr>
          <w:p w:rsidR="002775F4" w:rsidRPr="00DC540C" w:rsidRDefault="002775F4" w:rsidP="00D70143">
            <w:pPr>
              <w:pStyle w:val="Koptekst"/>
              <w:tabs>
                <w:tab w:val="clear" w:pos="4536"/>
                <w:tab w:val="clear" w:pos="9072"/>
              </w:tabs>
              <w:rPr>
                <w:rFonts w:ascii="Arial" w:hAnsi="Arial" w:cs="Arial"/>
              </w:rPr>
            </w:pPr>
            <w:r w:rsidRPr="00DC540C">
              <w:rPr>
                <w:rFonts w:ascii="Arial" w:hAnsi="Arial" w:cs="Arial"/>
              </w:rPr>
              <w:t>Over twee jaar versnelde visitatie voor licentieverlening</w:t>
            </w:r>
          </w:p>
        </w:tc>
        <w:tc>
          <w:tcPr>
            <w:tcW w:w="5827" w:type="dxa"/>
            <w:shd w:val="clear" w:color="auto" w:fill="D9D9D9"/>
          </w:tcPr>
          <w:p w:rsidR="002775F4" w:rsidRPr="00DC540C" w:rsidRDefault="002775F4" w:rsidP="00D70143">
            <w:pPr>
              <w:pStyle w:val="Koptekst"/>
              <w:tabs>
                <w:tab w:val="clear" w:pos="4536"/>
                <w:tab w:val="clear" w:pos="9072"/>
              </w:tabs>
              <w:rPr>
                <w:rFonts w:ascii="Arial" w:hAnsi="Arial" w:cs="Arial"/>
              </w:rPr>
            </w:pPr>
            <w:r>
              <w:rPr>
                <w:rFonts w:ascii="Arial" w:hAnsi="Arial" w:cs="Arial"/>
              </w:rPr>
              <w:t xml:space="preserve">Twee of meer </w:t>
            </w:r>
            <w:r w:rsidRPr="00DC540C">
              <w:rPr>
                <w:rFonts w:ascii="Arial" w:hAnsi="Arial" w:cs="Arial"/>
              </w:rPr>
              <w:t>onvoldoende kernwaarden</w:t>
            </w:r>
          </w:p>
        </w:tc>
      </w:tr>
      <w:tr w:rsidR="002775F4" w:rsidRPr="00DC540C" w:rsidTr="00D70143">
        <w:tc>
          <w:tcPr>
            <w:tcW w:w="360" w:type="dxa"/>
            <w:shd w:val="clear" w:color="auto" w:fill="7F7F7F"/>
          </w:tcPr>
          <w:p w:rsidR="002775F4" w:rsidRPr="00DC540C" w:rsidRDefault="002775F4" w:rsidP="00D70143">
            <w:pPr>
              <w:rPr>
                <w:rFonts w:ascii="Arial" w:hAnsi="Arial" w:cs="Arial"/>
                <w:sz w:val="44"/>
                <w:szCs w:val="44"/>
              </w:rPr>
            </w:pPr>
          </w:p>
        </w:tc>
        <w:tc>
          <w:tcPr>
            <w:tcW w:w="4073" w:type="dxa"/>
            <w:shd w:val="clear" w:color="auto" w:fill="7F7F7F"/>
          </w:tcPr>
          <w:p w:rsidR="002775F4" w:rsidRPr="00DC540C" w:rsidRDefault="002775F4" w:rsidP="00D70143">
            <w:pPr>
              <w:rPr>
                <w:rFonts w:ascii="Arial" w:hAnsi="Arial" w:cs="Arial"/>
              </w:rPr>
            </w:pPr>
            <w:r w:rsidRPr="00DC540C">
              <w:rPr>
                <w:rFonts w:ascii="Arial" w:hAnsi="Arial" w:cs="Arial"/>
              </w:rPr>
              <w:t>Geen licentie verlenen</w:t>
            </w:r>
          </w:p>
        </w:tc>
        <w:tc>
          <w:tcPr>
            <w:tcW w:w="5827" w:type="dxa"/>
            <w:shd w:val="clear" w:color="auto" w:fill="7F7F7F"/>
          </w:tcPr>
          <w:p w:rsidR="002775F4" w:rsidRPr="00DC540C" w:rsidRDefault="002775F4" w:rsidP="00D70143">
            <w:pPr>
              <w:rPr>
                <w:rFonts w:ascii="Arial" w:hAnsi="Arial" w:cs="Arial"/>
              </w:rPr>
            </w:pPr>
            <w:r w:rsidRPr="00DC540C">
              <w:rPr>
                <w:rFonts w:ascii="Arial" w:hAnsi="Arial" w:cs="Arial"/>
              </w:rPr>
              <w:t>Na versnelde visitatie licentieverlening twee of meer onvoldoende kernwaarden</w:t>
            </w:r>
          </w:p>
        </w:tc>
      </w:tr>
      <w:tr w:rsidR="002775F4" w:rsidRPr="00DC540C" w:rsidTr="00D70143">
        <w:tc>
          <w:tcPr>
            <w:tcW w:w="360" w:type="dxa"/>
          </w:tcPr>
          <w:p w:rsidR="002775F4" w:rsidRPr="00DC540C" w:rsidRDefault="002775F4" w:rsidP="00D70143">
            <w:pPr>
              <w:rPr>
                <w:rFonts w:ascii="Arial" w:hAnsi="Arial" w:cs="Arial"/>
                <w:sz w:val="44"/>
                <w:szCs w:val="44"/>
              </w:rPr>
            </w:pPr>
            <w:r>
              <w:rPr>
                <w:rFonts w:ascii="Arial" w:hAnsi="Arial" w:cs="Arial"/>
                <w:sz w:val="44"/>
                <w:szCs w:val="44"/>
              </w:rPr>
              <w:t>x</w:t>
            </w:r>
          </w:p>
        </w:tc>
        <w:tc>
          <w:tcPr>
            <w:tcW w:w="4073" w:type="dxa"/>
          </w:tcPr>
          <w:p w:rsidR="002775F4" w:rsidRPr="00DC540C" w:rsidRDefault="002775F4" w:rsidP="00D70143">
            <w:pPr>
              <w:rPr>
                <w:rFonts w:ascii="Arial" w:hAnsi="Arial" w:cs="Arial"/>
              </w:rPr>
            </w:pPr>
            <w:r w:rsidRPr="00DC540C">
              <w:rPr>
                <w:rFonts w:ascii="Arial" w:hAnsi="Arial" w:cs="Arial"/>
              </w:rPr>
              <w:t>Licentie voor vijf jaar verlengen</w:t>
            </w:r>
          </w:p>
          <w:p w:rsidR="002775F4" w:rsidRPr="00DC540C" w:rsidRDefault="002775F4" w:rsidP="00D70143">
            <w:pPr>
              <w:rPr>
                <w:rFonts w:ascii="Arial" w:hAnsi="Arial" w:cs="Arial"/>
              </w:rPr>
            </w:pPr>
          </w:p>
        </w:tc>
        <w:tc>
          <w:tcPr>
            <w:tcW w:w="5827" w:type="dxa"/>
          </w:tcPr>
          <w:p w:rsidR="002775F4" w:rsidRPr="00DC540C" w:rsidRDefault="002775F4" w:rsidP="00D70143">
            <w:pPr>
              <w:rPr>
                <w:rFonts w:ascii="Arial" w:hAnsi="Arial" w:cs="Arial"/>
              </w:rPr>
            </w:pPr>
            <w:r w:rsidRPr="00DC540C">
              <w:rPr>
                <w:rFonts w:ascii="Arial" w:hAnsi="Arial" w:cs="Arial"/>
              </w:rPr>
              <w:t>Maximaal één onvoldoende kernwaarde</w:t>
            </w:r>
            <w:r>
              <w:rPr>
                <w:rFonts w:ascii="Arial" w:hAnsi="Arial" w:cs="Arial"/>
              </w:rPr>
              <w:t xml:space="preserve"> inclusief realisering aanbevelingen vorige visitatie </w:t>
            </w:r>
          </w:p>
        </w:tc>
      </w:tr>
      <w:tr w:rsidR="002775F4" w:rsidRPr="00DC540C" w:rsidTr="00D70143">
        <w:tc>
          <w:tcPr>
            <w:tcW w:w="360" w:type="dxa"/>
            <w:shd w:val="clear" w:color="auto" w:fill="D9D9D9"/>
          </w:tcPr>
          <w:p w:rsidR="002775F4" w:rsidRPr="00DC540C" w:rsidRDefault="002775F4" w:rsidP="00D70143">
            <w:pPr>
              <w:rPr>
                <w:rFonts w:ascii="Arial" w:hAnsi="Arial" w:cs="Arial"/>
                <w:sz w:val="44"/>
                <w:szCs w:val="44"/>
              </w:rPr>
            </w:pPr>
          </w:p>
        </w:tc>
        <w:tc>
          <w:tcPr>
            <w:tcW w:w="4073" w:type="dxa"/>
            <w:shd w:val="clear" w:color="auto" w:fill="D9D9D9"/>
          </w:tcPr>
          <w:p w:rsidR="002775F4" w:rsidRPr="00DC540C" w:rsidRDefault="002775F4" w:rsidP="00D70143">
            <w:pPr>
              <w:rPr>
                <w:rFonts w:ascii="Arial" w:hAnsi="Arial" w:cs="Arial"/>
              </w:rPr>
            </w:pPr>
            <w:r w:rsidRPr="00DC540C">
              <w:rPr>
                <w:rFonts w:ascii="Arial" w:hAnsi="Arial" w:cs="Arial"/>
              </w:rPr>
              <w:t xml:space="preserve">Over twee jaar versnelde visitatie </w:t>
            </w:r>
          </w:p>
          <w:p w:rsidR="002775F4" w:rsidRPr="00DC540C" w:rsidRDefault="002775F4" w:rsidP="00D70143">
            <w:pPr>
              <w:rPr>
                <w:rFonts w:ascii="Arial" w:hAnsi="Arial" w:cs="Arial"/>
              </w:rPr>
            </w:pPr>
            <w:r w:rsidRPr="00DC540C">
              <w:rPr>
                <w:rFonts w:ascii="Arial" w:hAnsi="Arial" w:cs="Arial"/>
              </w:rPr>
              <w:t>(bij de vijfjaarlijkse visitatie)</w:t>
            </w:r>
          </w:p>
        </w:tc>
        <w:tc>
          <w:tcPr>
            <w:tcW w:w="5827" w:type="dxa"/>
            <w:shd w:val="clear" w:color="auto" w:fill="D9D9D9"/>
          </w:tcPr>
          <w:p w:rsidR="002775F4" w:rsidRPr="00DC540C" w:rsidRDefault="002775F4" w:rsidP="00D70143">
            <w:pPr>
              <w:pStyle w:val="Koptekst"/>
              <w:tabs>
                <w:tab w:val="clear" w:pos="4536"/>
                <w:tab w:val="clear" w:pos="9072"/>
              </w:tabs>
              <w:rPr>
                <w:rFonts w:ascii="Arial" w:hAnsi="Arial" w:cs="Arial"/>
              </w:rPr>
            </w:pPr>
            <w:r>
              <w:rPr>
                <w:rFonts w:ascii="Arial" w:hAnsi="Arial" w:cs="Arial"/>
              </w:rPr>
              <w:t xml:space="preserve">Twee of meer </w:t>
            </w:r>
            <w:r w:rsidRPr="00DC540C">
              <w:rPr>
                <w:rFonts w:ascii="Arial" w:hAnsi="Arial" w:cs="Arial"/>
              </w:rPr>
              <w:t>onvoldoende kernwaarden</w:t>
            </w:r>
            <w:r>
              <w:rPr>
                <w:rFonts w:ascii="Arial" w:hAnsi="Arial" w:cs="Arial"/>
              </w:rPr>
              <w:t xml:space="preserve"> inclusief realisering aanbevelingen vorige visitatie</w:t>
            </w:r>
          </w:p>
        </w:tc>
      </w:tr>
      <w:tr w:rsidR="002775F4" w:rsidRPr="00DC540C" w:rsidTr="00D70143">
        <w:tc>
          <w:tcPr>
            <w:tcW w:w="360" w:type="dxa"/>
            <w:shd w:val="clear" w:color="auto" w:fill="7F7F7F"/>
          </w:tcPr>
          <w:p w:rsidR="002775F4" w:rsidRPr="00DC540C" w:rsidRDefault="002775F4" w:rsidP="00D70143">
            <w:pPr>
              <w:rPr>
                <w:rFonts w:ascii="Arial" w:hAnsi="Arial" w:cs="Arial"/>
                <w:sz w:val="44"/>
                <w:szCs w:val="44"/>
              </w:rPr>
            </w:pPr>
          </w:p>
        </w:tc>
        <w:tc>
          <w:tcPr>
            <w:tcW w:w="4073" w:type="dxa"/>
            <w:shd w:val="clear" w:color="auto" w:fill="7F7F7F"/>
          </w:tcPr>
          <w:p w:rsidR="002775F4" w:rsidRPr="00DC540C" w:rsidRDefault="002775F4" w:rsidP="00D70143">
            <w:pPr>
              <w:rPr>
                <w:rFonts w:ascii="Arial" w:hAnsi="Arial" w:cs="Arial"/>
              </w:rPr>
            </w:pPr>
            <w:r w:rsidRPr="00DC540C">
              <w:rPr>
                <w:rFonts w:ascii="Arial" w:hAnsi="Arial" w:cs="Arial"/>
              </w:rPr>
              <w:t>Licentie intrekken</w:t>
            </w:r>
          </w:p>
        </w:tc>
        <w:tc>
          <w:tcPr>
            <w:tcW w:w="5827" w:type="dxa"/>
            <w:shd w:val="clear" w:color="auto" w:fill="7F7F7F"/>
          </w:tcPr>
          <w:p w:rsidR="002775F4" w:rsidRPr="00DC540C" w:rsidRDefault="002775F4" w:rsidP="00D70143">
            <w:pPr>
              <w:rPr>
                <w:rFonts w:ascii="Arial" w:hAnsi="Arial" w:cs="Arial"/>
              </w:rPr>
            </w:pPr>
            <w:r w:rsidRPr="00DC540C">
              <w:rPr>
                <w:rFonts w:ascii="Arial" w:hAnsi="Arial" w:cs="Arial"/>
              </w:rPr>
              <w:t>Na versnelde visitatie twee of meer onvoldoende kernwaarden</w:t>
            </w:r>
            <w:r>
              <w:rPr>
                <w:rFonts w:ascii="Arial" w:hAnsi="Arial" w:cs="Arial"/>
              </w:rPr>
              <w:t xml:space="preserve"> inclusief realisering aanbevelingen vorige visitatie</w:t>
            </w:r>
          </w:p>
        </w:tc>
      </w:tr>
    </w:tbl>
    <w:p w:rsidR="002775F4" w:rsidRDefault="002775F4" w:rsidP="002775F4">
      <w:pPr>
        <w:rPr>
          <w:rFonts w:ascii="Arial" w:hAnsi="Arial" w:cs="Arial"/>
        </w:rPr>
      </w:pPr>
    </w:p>
    <w:p w:rsidR="002775F4" w:rsidRDefault="002775F4" w:rsidP="002775F4">
      <w:pPr>
        <w:rPr>
          <w:rFonts w:ascii="Arial" w:hAnsi="Arial" w:cs="Arial"/>
        </w:rPr>
      </w:pPr>
      <w:r>
        <w:rPr>
          <w:rFonts w:ascii="Arial" w:hAnsi="Arial" w:cs="Arial"/>
          <w:noProof/>
          <w:sz w:val="20"/>
        </w:rPr>
        <mc:AlternateContent>
          <mc:Choice Requires="wps">
            <w:drawing>
              <wp:anchor distT="0" distB="0" distL="114300" distR="114300" simplePos="0" relativeHeight="251808768" behindDoc="0" locked="0" layoutInCell="1" allowOverlap="1" wp14:anchorId="464CB52A" wp14:editId="07CEE580">
                <wp:simplePos x="0" y="0"/>
                <wp:positionH relativeFrom="column">
                  <wp:posOffset>-67945</wp:posOffset>
                </wp:positionH>
                <wp:positionV relativeFrom="paragraph">
                  <wp:posOffset>81915</wp:posOffset>
                </wp:positionV>
                <wp:extent cx="5339715" cy="657225"/>
                <wp:effectExtent l="8255" t="15240" r="14605" b="32385"/>
                <wp:wrapNone/>
                <wp:docPr id="202"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9715" cy="6572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2775F4" w:rsidRPr="00497E20" w:rsidRDefault="002775F4" w:rsidP="002775F4">
                            <w:pPr>
                              <w:pStyle w:val="Kop7"/>
                              <w:rPr>
                                <w:b/>
                              </w:rPr>
                            </w:pPr>
                            <w:r w:rsidRPr="00497E20">
                              <w:rPr>
                                <w:rStyle w:val="Zwaar"/>
                                <w:rFonts w:cs="Arial"/>
                                <w:sz w:val="28"/>
                                <w:szCs w:val="28"/>
                              </w:rPr>
                              <w:t>Aanbevelingen die met een plan van aanpak opgenomen worden in de schoolreactie</w:t>
                            </w:r>
                          </w:p>
                          <w:p w:rsidR="002775F4" w:rsidRPr="00170CA9" w:rsidRDefault="002775F4" w:rsidP="002775F4">
                            <w:pPr>
                              <w:pStyle w:val="Geenafstand1"/>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4CB52A" id="AutoShape 151" o:spid="_x0000_s1105" style="position:absolute;margin-left:-5.35pt;margin-top:6.45pt;width:420.45pt;height:51.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1N0gIAAN0FAAAOAAAAZHJzL2Uyb0RvYy54bWysVEtv2zAMvg/YfxB0X/1InBfqFG3TDAPa&#10;rVg37KxIsq1NljRJidP9+lGykyVrT8N8MERR/Pj4SF5e7VuJdtw6oVWJs4sUI66oZkLVJf76Zf1u&#10;hpHzRDEiteIlfuYOXy3fvrnszILnutGScYsARLlFZ0rceG8WSeJow1viLrThCpSVti3xINo6YZZ0&#10;gN7KJE/TSdJpy4zVlDsHt6teiZcRv6o49Z+qynGPZIkhNh//Nv434Z8sL8mitsQ0gg5hkH+IoiVC&#10;gdMj1Ip4grZWvIBqBbXa6cpfUN0muqoE5TEHyCZL/8rmqSGGx1ygOM4cy+T+Hyz9uHu0SLAS52mO&#10;kSItkHS99Tr6RlmRhRJ1xi3g5ZN5tCFJZ+41/eGQ0rcNUTW/tlZ3DScMAovvkzODIDgwRZvuQTPA&#10;J4Afq7WvbBsAoQ5oH0l5PpLC9x5RuCxGo/k0KzCioJsU0zwvQkgJWRysjXX+PdctCocSW71V7DMw&#10;H12Q3b3zkRk2ZEfYd4yqVgLPOyJRNplMpgPi8BiwD5gDp2wtpERW+2/CN7E0Ic6odAd8h4yGAvTX&#10;ztabW2kReCjxvLgZrQ4+ateb9a+LFL4IdGaxurkr1n0poafOLLJg8YrJCyeQRX0ITgqFgCmgZzbv&#10;7ZGjRHLg/ejFkphliE4q1IEmnx4caSmOyrNAz7y602eRhjheoTPuFItnT4TszxCeVMEZj2M6VFFv&#10;PbdPDesQE4HMfDaawwphAmZ2NEsn6XyKEZE1LBvqLX6VkrMA8/FoPenLRaRpSM9IX/a+jYbnsaWO&#10;7qN0Elns6NDE/TD4/WYfp2Y6P8zHRrNn6HHokdADYSfCodH2F0Yd7JcSu59bYjlG8oOCNpln43FY&#10;SFEYQ1uDYE81m1MNURSgSuwh+Xi89f0S2xor6gY8ZbGJlA6zWwkfUgtz10c1CLBDYl7DvgtL6lSO&#10;r/5s5eVvAAAA//8DAFBLAwQUAAYACAAAACEAzOe1x90AAAAKAQAADwAAAGRycy9kb3ducmV2Lnht&#10;bEyPwU7DMAyG70i8Q2QkLmhLWtDoStNpQgKJE6JDnLPGtBWJU5psK2+PObGj/X/6/bnazN6JI05x&#10;CKQhWyoQSG2wA3Ua3ndPiwJETIascYFQww9G2NSXF5UpbTjRGx6b1AkuoVgaDX1KYyllbHv0Ji7D&#10;iMTZZ5i8STxOnbSTOXG5dzJXaiW9GYgv9GbExx7br+bgNZBzzwVtdy+v1Iw3+JGt1bdLWl9fzdsH&#10;EAnn9A/Dnz6rQ81O+3AgG4XTsMjUPaMc5GsQDBS3Kgex50W2ugNZV/L8hfoXAAD//wMAUEsBAi0A&#10;FAAGAAgAAAAhALaDOJL+AAAA4QEAABMAAAAAAAAAAAAAAAAAAAAAAFtDb250ZW50X1R5cGVzXS54&#10;bWxQSwECLQAUAAYACAAAACEAOP0h/9YAAACUAQAACwAAAAAAAAAAAAAAAAAvAQAAX3JlbHMvLnJl&#10;bHNQSwECLQAUAAYACAAAACEA5Yv9TdICAADdBQAADgAAAAAAAAAAAAAAAAAuAgAAZHJzL2Uyb0Rv&#10;Yy54bWxQSwECLQAUAAYACAAAACEAzOe1x90AAAAKAQAADwAAAAAAAAAAAAAAAAAsBQAAZHJzL2Rv&#10;d25yZXYueG1sUEsFBgAAAAAEAAQA8wAAADYGAAAAAA==&#10;" fillcolor="#95b3d7" strokecolor="#95b3d7" strokeweight="1pt">
                <v:fill color2="#dbe5f1" angle="135" focus="50%" type="gradient"/>
                <v:shadow on="t" color="#243f60" opacity=".5" offset="1pt"/>
                <v:textbox>
                  <w:txbxContent>
                    <w:p w:rsidR="002775F4" w:rsidRPr="00497E20" w:rsidRDefault="002775F4" w:rsidP="002775F4">
                      <w:pPr>
                        <w:pStyle w:val="Kop7"/>
                        <w:rPr>
                          <w:b/>
                        </w:rPr>
                      </w:pPr>
                      <w:r w:rsidRPr="00497E20">
                        <w:rPr>
                          <w:rStyle w:val="Zwaar"/>
                          <w:rFonts w:cs="Arial"/>
                          <w:sz w:val="28"/>
                          <w:szCs w:val="28"/>
                        </w:rPr>
                        <w:t>Aanbevelingen die met een plan van aanpak opgenomen worden in de schoolreactie</w:t>
                      </w:r>
                    </w:p>
                    <w:p w:rsidR="002775F4" w:rsidRPr="00170CA9" w:rsidRDefault="002775F4" w:rsidP="002775F4">
                      <w:pPr>
                        <w:pStyle w:val="Geenafstand1"/>
                        <w:rPr>
                          <w:rFonts w:ascii="Arial" w:hAnsi="Arial" w:cs="Arial"/>
                          <w:b/>
                          <w:sz w:val="28"/>
                          <w:szCs w:val="28"/>
                        </w:rPr>
                      </w:pPr>
                    </w:p>
                  </w:txbxContent>
                </v:textbox>
              </v:roundrect>
            </w:pict>
          </mc:Fallback>
        </mc:AlternateContent>
      </w: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p>
    <w:tbl>
      <w:tblPr>
        <w:tblW w:w="970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690"/>
        <w:gridCol w:w="8019"/>
      </w:tblGrid>
      <w:tr w:rsidR="002775F4" w:rsidTr="00D70143">
        <w:tc>
          <w:tcPr>
            <w:tcW w:w="1690" w:type="dxa"/>
            <w:tcBorders>
              <w:top w:val="single" w:sz="6" w:space="0" w:color="000000"/>
              <w:left w:val="single" w:sz="6" w:space="0" w:color="000000"/>
              <w:bottom w:val="single" w:sz="6" w:space="0" w:color="000000"/>
              <w:right w:val="single" w:sz="6" w:space="0" w:color="000000"/>
            </w:tcBorders>
            <w:shd w:val="pct35" w:color="auto" w:fill="FFFFFF"/>
          </w:tcPr>
          <w:p w:rsidR="002775F4" w:rsidRDefault="002775F4" w:rsidP="00D70143">
            <w:pPr>
              <w:rPr>
                <w:rFonts w:ascii="Arial" w:hAnsi="Arial" w:cs="Arial"/>
                <w:b/>
              </w:rPr>
            </w:pPr>
            <w:r>
              <w:rPr>
                <w:rFonts w:ascii="Arial" w:hAnsi="Arial" w:cs="Arial"/>
                <w:b/>
              </w:rPr>
              <w:lastRenderedPageBreak/>
              <w:t>Aanbeveling</w:t>
            </w:r>
          </w:p>
        </w:tc>
        <w:tc>
          <w:tcPr>
            <w:tcW w:w="8019" w:type="dxa"/>
            <w:tcBorders>
              <w:top w:val="single" w:sz="6" w:space="0" w:color="000000"/>
              <w:left w:val="single" w:sz="6" w:space="0" w:color="000000"/>
              <w:bottom w:val="single" w:sz="6" w:space="0" w:color="000000"/>
              <w:right w:val="single" w:sz="6" w:space="0" w:color="000000"/>
            </w:tcBorders>
            <w:shd w:val="pct35" w:color="auto" w:fill="FFFFFF"/>
          </w:tcPr>
          <w:p w:rsidR="002775F4" w:rsidRPr="008A46EE" w:rsidRDefault="002775F4" w:rsidP="00D70143">
            <w:pPr>
              <w:pStyle w:val="Kop8"/>
              <w:rPr>
                <w:rFonts w:cs="Arial"/>
                <w:sz w:val="24"/>
                <w:szCs w:val="24"/>
              </w:rPr>
            </w:pPr>
            <w:r w:rsidRPr="008A46EE">
              <w:rPr>
                <w:rFonts w:cs="Arial"/>
                <w:sz w:val="24"/>
                <w:szCs w:val="24"/>
              </w:rPr>
              <w:t>Omschrijving</w:t>
            </w:r>
          </w:p>
        </w:tc>
      </w:tr>
      <w:tr w:rsidR="002775F4" w:rsidRPr="00583A1E" w:rsidTr="00D70143">
        <w:tc>
          <w:tcPr>
            <w:tcW w:w="1690" w:type="dxa"/>
            <w:tcBorders>
              <w:top w:val="nil"/>
            </w:tcBorders>
          </w:tcPr>
          <w:p w:rsidR="002775F4" w:rsidRPr="00583A1E" w:rsidRDefault="002775F4" w:rsidP="00D70143">
            <w:pPr>
              <w:rPr>
                <w:rFonts w:ascii="Arial" w:hAnsi="Arial" w:cs="Arial"/>
              </w:rPr>
            </w:pPr>
            <w:r w:rsidRPr="00583A1E">
              <w:rPr>
                <w:rFonts w:ascii="Arial" w:hAnsi="Arial" w:cs="Arial"/>
              </w:rPr>
              <w:t>Nr.</w:t>
            </w:r>
            <w:r>
              <w:rPr>
                <w:rFonts w:ascii="Arial" w:hAnsi="Arial" w:cs="Arial"/>
              </w:rPr>
              <w:t xml:space="preserve"> 1</w:t>
            </w:r>
          </w:p>
        </w:tc>
        <w:tc>
          <w:tcPr>
            <w:tcW w:w="8019" w:type="dxa"/>
            <w:tcBorders>
              <w:top w:val="nil"/>
            </w:tcBorders>
          </w:tcPr>
          <w:p w:rsidR="002775F4" w:rsidRDefault="002775F4" w:rsidP="00D70143">
            <w:pPr>
              <w:rPr>
                <w:rFonts w:ascii="Arial" w:hAnsi="Arial" w:cs="Arial"/>
              </w:rPr>
            </w:pPr>
            <w:r>
              <w:rPr>
                <w:rFonts w:ascii="Arial" w:hAnsi="Arial" w:cs="Arial"/>
              </w:rPr>
              <w:t>Stel kinderen in staat om doelen te stellen. Gebruik ik-doelen om eigenaarschap te bevorderen. Laat ze daarop reflecteren.</w:t>
            </w:r>
          </w:p>
          <w:p w:rsidR="002775F4" w:rsidRPr="00583A1E" w:rsidRDefault="002775F4" w:rsidP="00D70143">
            <w:pPr>
              <w:rPr>
                <w:rFonts w:ascii="Arial" w:hAnsi="Arial" w:cs="Arial"/>
              </w:rPr>
            </w:pPr>
          </w:p>
        </w:tc>
      </w:tr>
      <w:tr w:rsidR="002775F4" w:rsidRPr="00583A1E" w:rsidTr="00D70143">
        <w:tc>
          <w:tcPr>
            <w:tcW w:w="1690" w:type="dxa"/>
          </w:tcPr>
          <w:p w:rsidR="002775F4" w:rsidRPr="00583A1E" w:rsidRDefault="002775F4" w:rsidP="00D70143">
            <w:pPr>
              <w:rPr>
                <w:rFonts w:ascii="Arial" w:hAnsi="Arial" w:cs="Arial"/>
              </w:rPr>
            </w:pPr>
            <w:r w:rsidRPr="00583A1E">
              <w:rPr>
                <w:rFonts w:ascii="Arial" w:hAnsi="Arial" w:cs="Arial"/>
              </w:rPr>
              <w:t>Nr.</w:t>
            </w:r>
            <w:r>
              <w:rPr>
                <w:rFonts w:ascii="Arial" w:hAnsi="Arial" w:cs="Arial"/>
              </w:rPr>
              <w:t xml:space="preserve"> 2</w:t>
            </w:r>
          </w:p>
        </w:tc>
        <w:tc>
          <w:tcPr>
            <w:tcW w:w="8019" w:type="dxa"/>
          </w:tcPr>
          <w:p w:rsidR="002775F4" w:rsidRDefault="002775F4" w:rsidP="00D70143">
            <w:pPr>
              <w:rPr>
                <w:rFonts w:ascii="Arial" w:hAnsi="Arial" w:cs="Arial"/>
              </w:rPr>
            </w:pPr>
            <w:r>
              <w:rPr>
                <w:rFonts w:ascii="Arial" w:hAnsi="Arial" w:cs="Arial"/>
              </w:rPr>
              <w:t>De opzet van het kindplan is een juiste aanpak. Nu doorontwikkelen tot een kindplan op maat met ondersteuning van ict.</w:t>
            </w:r>
          </w:p>
          <w:p w:rsidR="002775F4" w:rsidRPr="00583A1E" w:rsidRDefault="002775F4" w:rsidP="00D70143">
            <w:pPr>
              <w:rPr>
                <w:rFonts w:ascii="Arial" w:hAnsi="Arial" w:cs="Arial"/>
              </w:rPr>
            </w:pPr>
          </w:p>
        </w:tc>
      </w:tr>
      <w:tr w:rsidR="002775F4" w:rsidRPr="00583A1E" w:rsidTr="00D70143">
        <w:tc>
          <w:tcPr>
            <w:tcW w:w="1690" w:type="dxa"/>
          </w:tcPr>
          <w:p w:rsidR="002775F4" w:rsidRPr="00583A1E" w:rsidRDefault="002775F4" w:rsidP="00D70143">
            <w:pPr>
              <w:rPr>
                <w:rFonts w:ascii="Arial" w:hAnsi="Arial" w:cs="Arial"/>
              </w:rPr>
            </w:pPr>
            <w:r w:rsidRPr="00583A1E">
              <w:rPr>
                <w:rFonts w:ascii="Arial" w:hAnsi="Arial" w:cs="Arial"/>
              </w:rPr>
              <w:t>Nr.</w:t>
            </w:r>
            <w:r>
              <w:rPr>
                <w:rFonts w:ascii="Arial" w:hAnsi="Arial" w:cs="Arial"/>
              </w:rPr>
              <w:t xml:space="preserve"> 3</w:t>
            </w:r>
          </w:p>
        </w:tc>
        <w:tc>
          <w:tcPr>
            <w:tcW w:w="8019" w:type="dxa"/>
          </w:tcPr>
          <w:p w:rsidR="002775F4" w:rsidRDefault="002775F4" w:rsidP="00D70143">
            <w:pPr>
              <w:rPr>
                <w:rFonts w:ascii="Arial" w:hAnsi="Arial" w:cs="Arial"/>
              </w:rPr>
            </w:pPr>
            <w:r>
              <w:rPr>
                <w:rFonts w:ascii="Arial" w:hAnsi="Arial" w:cs="Arial"/>
              </w:rPr>
              <w:t>Actualiseer het Daltonboek volgens de opzet van de golden circle: why, how, what.</w:t>
            </w:r>
          </w:p>
          <w:p w:rsidR="002775F4" w:rsidRPr="00583A1E" w:rsidRDefault="002775F4" w:rsidP="00D70143">
            <w:pPr>
              <w:rPr>
                <w:rFonts w:ascii="Arial" w:hAnsi="Arial" w:cs="Arial"/>
              </w:rPr>
            </w:pPr>
          </w:p>
        </w:tc>
      </w:tr>
      <w:tr w:rsidR="002775F4" w:rsidRPr="00583A1E" w:rsidTr="00D70143">
        <w:tc>
          <w:tcPr>
            <w:tcW w:w="1690" w:type="dxa"/>
          </w:tcPr>
          <w:p w:rsidR="002775F4" w:rsidRPr="00583A1E" w:rsidRDefault="002775F4" w:rsidP="00D70143">
            <w:pPr>
              <w:rPr>
                <w:rFonts w:ascii="Arial" w:hAnsi="Arial" w:cs="Arial"/>
              </w:rPr>
            </w:pPr>
            <w:r w:rsidRPr="00583A1E">
              <w:rPr>
                <w:rFonts w:ascii="Arial" w:hAnsi="Arial" w:cs="Arial"/>
              </w:rPr>
              <w:t>Nr.</w:t>
            </w:r>
          </w:p>
        </w:tc>
        <w:tc>
          <w:tcPr>
            <w:tcW w:w="8019" w:type="dxa"/>
          </w:tcPr>
          <w:p w:rsidR="002775F4" w:rsidRDefault="002775F4" w:rsidP="00D70143">
            <w:pPr>
              <w:rPr>
                <w:rFonts w:ascii="Arial" w:hAnsi="Arial" w:cs="Arial"/>
              </w:rPr>
            </w:pPr>
          </w:p>
          <w:p w:rsidR="002775F4" w:rsidRPr="00583A1E" w:rsidRDefault="002775F4" w:rsidP="00D70143">
            <w:pPr>
              <w:rPr>
                <w:rFonts w:ascii="Arial" w:hAnsi="Arial" w:cs="Arial"/>
              </w:rPr>
            </w:pPr>
          </w:p>
        </w:tc>
      </w:tr>
      <w:tr w:rsidR="002775F4" w:rsidRPr="00583A1E" w:rsidTr="00D70143">
        <w:tc>
          <w:tcPr>
            <w:tcW w:w="1690" w:type="dxa"/>
          </w:tcPr>
          <w:p w:rsidR="002775F4" w:rsidRPr="00583A1E" w:rsidRDefault="002775F4" w:rsidP="00D70143">
            <w:pPr>
              <w:rPr>
                <w:rFonts w:ascii="Arial" w:hAnsi="Arial" w:cs="Arial"/>
              </w:rPr>
            </w:pPr>
            <w:r w:rsidRPr="00583A1E">
              <w:rPr>
                <w:rFonts w:ascii="Arial" w:hAnsi="Arial" w:cs="Arial"/>
              </w:rPr>
              <w:t>Nr.</w:t>
            </w:r>
          </w:p>
        </w:tc>
        <w:tc>
          <w:tcPr>
            <w:tcW w:w="8019" w:type="dxa"/>
          </w:tcPr>
          <w:p w:rsidR="002775F4" w:rsidRDefault="002775F4" w:rsidP="00D70143">
            <w:pPr>
              <w:rPr>
                <w:rFonts w:ascii="Arial" w:hAnsi="Arial" w:cs="Arial"/>
              </w:rPr>
            </w:pPr>
          </w:p>
          <w:p w:rsidR="002775F4" w:rsidRPr="00583A1E" w:rsidRDefault="002775F4" w:rsidP="00D70143">
            <w:pPr>
              <w:rPr>
                <w:rFonts w:ascii="Arial" w:hAnsi="Arial" w:cs="Arial"/>
              </w:rPr>
            </w:pPr>
          </w:p>
        </w:tc>
      </w:tr>
    </w:tbl>
    <w:p w:rsidR="002775F4" w:rsidRDefault="002775F4" w:rsidP="002775F4">
      <w:pPr>
        <w:rPr>
          <w:rFonts w:ascii="Arial" w:hAnsi="Arial" w:cs="Arial"/>
        </w:rPr>
      </w:pPr>
      <w:r>
        <w:rPr>
          <w:rFonts w:ascii="Arial" w:hAnsi="Arial" w:cs="Arial"/>
          <w:noProof/>
        </w:rPr>
        <mc:AlternateContent>
          <mc:Choice Requires="wps">
            <w:drawing>
              <wp:anchor distT="0" distB="0" distL="114300" distR="114300" simplePos="0" relativeHeight="251809792" behindDoc="0" locked="0" layoutInCell="1" allowOverlap="1" wp14:anchorId="27471FCA" wp14:editId="6E9B5C60">
                <wp:simplePos x="0" y="0"/>
                <wp:positionH relativeFrom="column">
                  <wp:posOffset>-67945</wp:posOffset>
                </wp:positionH>
                <wp:positionV relativeFrom="paragraph">
                  <wp:posOffset>137795</wp:posOffset>
                </wp:positionV>
                <wp:extent cx="1882140" cy="441325"/>
                <wp:effectExtent l="8255" t="13970" r="14605" b="30480"/>
                <wp:wrapNone/>
                <wp:docPr id="201"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4413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2775F4" w:rsidRPr="00D6436C" w:rsidRDefault="002775F4" w:rsidP="002775F4">
                            <w:pPr>
                              <w:pStyle w:val="Geenafstand1"/>
                              <w:rPr>
                                <w:rFonts w:ascii="Arial" w:hAnsi="Arial" w:cs="Arial"/>
                                <w:b/>
                                <w:sz w:val="28"/>
                                <w:szCs w:val="32"/>
                              </w:rPr>
                            </w:pPr>
                            <w:r>
                              <w:rPr>
                                <w:rFonts w:ascii="Arial" w:hAnsi="Arial" w:cs="Arial"/>
                                <w:b/>
                                <w:sz w:val="28"/>
                                <w:szCs w:val="32"/>
                              </w:rPr>
                              <w:t>slotopmerkingen</w:t>
                            </w:r>
                          </w:p>
                          <w:p w:rsidR="002775F4" w:rsidRPr="00170CA9" w:rsidRDefault="002775F4" w:rsidP="002775F4">
                            <w:pPr>
                              <w:pStyle w:val="Geenafstand1"/>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471FCA" id="AutoShape 152" o:spid="_x0000_s1106" style="position:absolute;margin-left:-5.35pt;margin-top:10.85pt;width:148.2pt;height:34.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ip0gIAAN0FAAAOAAAAZHJzL2Uyb0RvYy54bWysVE1v2zAMvQ/YfxB0X/2Rb6NO0TbNMKDd&#10;inXDzook29pkSZOUON2vHyU7WbL2NCyHQDLF90g+kpdX+1aiHbdOaFXi7CLFiCuqmVB1ib9+Wb+b&#10;Y+Q8UYxIrXiJn7nDV8u3by47U/BcN1oybhGAKFd0psSN96ZIEkcb3hJ3oQ1XYKy0bYmHq60TZkkH&#10;6K1M8jSdJp22zFhNuXPwddUb8TLiVxWn/lNVOe6RLDHE5uO/jf+b8J8sL0lRW2IaQYcwyD9E0RKh&#10;gPQItSKeoK0VL6BaQa12uvIXVLeJripBecwBssnSv7J5aojhMRcojjPHMrn/B0s/7h4tEqzEwI+R&#10;Ii2IdL31OnKjbJKHEnXGFfDyyTzakKQz95r+cEjp24aoml9bq7uGEwaBZeF9cuYQLg5c0aZ70Azw&#10;CeDHau0r2wZAqAPaR1Gej6LwvUcUPmbzeZ6NQTsKtvE4G+WTSEGKg7exzr/nukXhUGKrt4p9BuUj&#10;BdndOx+VYUN2hH3HqGol6LwjEmXT6XQ2IA6PE1IcMAdN2VpIiaz234RvYmlCnNHoDvgOGQ0F6D87&#10;W29upUXAUOLF5Ga0OnDUrnfrX09S+EWgM4/Vzd1k3ZcSeurMIwser7i8IIEs6kNwUigESoVqLnp/&#10;5CiRHHQ/slgSswzRSYU6sOSzA5GW4mg8C/SM1Z0+izLE8QqdcadYPHsiZH+G8KQKZDyO6VBFvfXc&#10;PjWsQ0wEMfP5aAErhAmY2dE8naaLGUZE1rBsqLf4VUnOAszHo/W0LxeRpiG9In3ZQ6dCN/dSxfOR&#10;Pt5OIosdHZq4Hwa/3+zj1MzjCgkdvtHsGXoceiT0QNiJcGi0/YVRB/ulxO7nlliOkfygoE0W2Tg0&#10;tY+X8WSWw8WeWjanFqIoQJXYQ/LxeOv7JbY1VtQNMGWxiZQOs1sJfxjCPqphImGHxLyGfReW1Ok9&#10;vvqzlZe/AQAA//8DAFBLAwQUAAYACAAAACEAWSjtoN0AAAAJAQAADwAAAGRycy9kb3ducmV2Lnht&#10;bEyPwU7DMAyG70i8Q2QkLmhLUwnouqbThAQSJ0SHOGeNaaslTmmyrbw95sROtuVPvz9Xm9k7ccIp&#10;DoE0qGUGAqkNdqBOw8fueVGAiMmQNS4QavjBCJv6+qoypQ1nesdTkzrBIRRLo6FPaSyljG2P3sRl&#10;GJF49xUmbxKPUyftZM4c7p3Ms+xBejMQX+jNiE89tofm6DWQcy8FbXevb9SMd/ipVtm3S1rf3szb&#10;NYiEc/qH4U+f1aFmp304ko3CaVio7JFRDbniykBe3HOz17BSOci6kpcf1L8AAAD//wMAUEsBAi0A&#10;FAAGAAgAAAAhALaDOJL+AAAA4QEAABMAAAAAAAAAAAAAAAAAAAAAAFtDb250ZW50X1R5cGVzXS54&#10;bWxQSwECLQAUAAYACAAAACEAOP0h/9YAAACUAQAACwAAAAAAAAAAAAAAAAAvAQAAX3JlbHMvLnJl&#10;bHNQSwECLQAUAAYACAAAACEAjcN4qdICAADdBQAADgAAAAAAAAAAAAAAAAAuAgAAZHJzL2Uyb0Rv&#10;Yy54bWxQSwECLQAUAAYACAAAACEAWSjtoN0AAAAJAQAADwAAAAAAAAAAAAAAAAAsBQAAZHJzL2Rv&#10;d25yZXYueG1sUEsFBgAAAAAEAAQA8wAAADYGAAAAAA==&#10;" fillcolor="#95b3d7" strokecolor="#95b3d7" strokeweight="1pt">
                <v:fill color2="#dbe5f1" angle="135" focus="50%" type="gradient"/>
                <v:shadow on="t" color="#243f60" opacity=".5" offset="1pt"/>
                <v:textbox>
                  <w:txbxContent>
                    <w:p w:rsidR="002775F4" w:rsidRPr="00D6436C" w:rsidRDefault="002775F4" w:rsidP="002775F4">
                      <w:pPr>
                        <w:pStyle w:val="Geenafstand1"/>
                        <w:rPr>
                          <w:rFonts w:ascii="Arial" w:hAnsi="Arial" w:cs="Arial"/>
                          <w:b/>
                          <w:sz w:val="28"/>
                          <w:szCs w:val="32"/>
                        </w:rPr>
                      </w:pPr>
                      <w:r>
                        <w:rPr>
                          <w:rFonts w:ascii="Arial" w:hAnsi="Arial" w:cs="Arial"/>
                          <w:b/>
                          <w:sz w:val="28"/>
                          <w:szCs w:val="32"/>
                        </w:rPr>
                        <w:t>slotopmerkingen</w:t>
                      </w:r>
                    </w:p>
                    <w:p w:rsidR="002775F4" w:rsidRPr="00170CA9" w:rsidRDefault="002775F4" w:rsidP="002775F4">
                      <w:pPr>
                        <w:pStyle w:val="Geenafstand1"/>
                        <w:rPr>
                          <w:rFonts w:ascii="Arial" w:hAnsi="Arial" w:cs="Arial"/>
                          <w:b/>
                          <w:sz w:val="28"/>
                          <w:szCs w:val="28"/>
                        </w:rPr>
                      </w:pPr>
                    </w:p>
                  </w:txbxContent>
                </v:textbox>
              </v:roundrect>
            </w:pict>
          </mc:Fallback>
        </mc:AlternateContent>
      </w:r>
    </w:p>
    <w:p w:rsidR="002775F4" w:rsidRDefault="002775F4" w:rsidP="002775F4">
      <w:pPr>
        <w:rPr>
          <w:rFonts w:ascii="Arial" w:hAnsi="Arial" w:cs="Arial"/>
        </w:rPr>
      </w:pPr>
    </w:p>
    <w:p w:rsidR="002775F4" w:rsidRDefault="002775F4" w:rsidP="002775F4">
      <w:pPr>
        <w:rPr>
          <w:rFonts w:ascii="Arial" w:hAnsi="Arial" w:cs="Arial"/>
        </w:rPr>
      </w:pPr>
    </w:p>
    <w:p w:rsidR="002775F4" w:rsidRDefault="002775F4" w:rsidP="002775F4">
      <w:pPr>
        <w:rPr>
          <w:rFonts w:ascii="Arial" w:hAnsi="Arial" w:cs="Arial"/>
        </w:rPr>
      </w:pPr>
    </w:p>
    <w:tbl>
      <w:tblPr>
        <w:tblW w:w="9709" w:type="dxa"/>
        <w:tblLayout w:type="fixed"/>
        <w:tblLook w:val="00A0" w:firstRow="1" w:lastRow="0" w:firstColumn="1" w:lastColumn="0" w:noHBand="0" w:noVBand="0"/>
      </w:tblPr>
      <w:tblGrid>
        <w:gridCol w:w="9709"/>
      </w:tblGrid>
      <w:tr w:rsidR="002775F4" w:rsidTr="00D70143">
        <w:tc>
          <w:tcPr>
            <w:tcW w:w="9709" w:type="dxa"/>
            <w:tcBorders>
              <w:top w:val="single" w:sz="4" w:space="0" w:color="auto"/>
              <w:left w:val="single" w:sz="4" w:space="0" w:color="auto"/>
              <w:bottom w:val="single" w:sz="4" w:space="0" w:color="auto"/>
              <w:right w:val="single" w:sz="4" w:space="0" w:color="auto"/>
            </w:tcBorders>
            <w:shd w:val="solid" w:color="C0C0C0" w:fill="FFFFFF"/>
          </w:tcPr>
          <w:p w:rsidR="002775F4" w:rsidRPr="00563576" w:rsidRDefault="002775F4" w:rsidP="00D70143">
            <w:pPr>
              <w:pStyle w:val="Koptekst"/>
              <w:tabs>
                <w:tab w:val="clear" w:pos="4536"/>
                <w:tab w:val="clear" w:pos="9072"/>
              </w:tabs>
              <w:rPr>
                <w:rFonts w:ascii="Arial" w:hAnsi="Arial" w:cs="Arial"/>
                <w:b/>
                <w:bCs/>
              </w:rPr>
            </w:pPr>
          </w:p>
          <w:p w:rsidR="002775F4" w:rsidRPr="00563576" w:rsidRDefault="002775F4" w:rsidP="00D70143">
            <w:pPr>
              <w:rPr>
                <w:rFonts w:ascii="Arial" w:hAnsi="Arial" w:cs="Arial"/>
                <w:b/>
                <w:bCs/>
              </w:rPr>
            </w:pPr>
          </w:p>
          <w:p w:rsidR="002775F4" w:rsidRPr="00563576" w:rsidRDefault="002775F4" w:rsidP="00D70143">
            <w:pPr>
              <w:rPr>
                <w:rFonts w:ascii="Arial" w:hAnsi="Arial" w:cs="Arial"/>
                <w:b/>
                <w:bCs/>
              </w:rPr>
            </w:pPr>
          </w:p>
          <w:p w:rsidR="002775F4" w:rsidRPr="00563576" w:rsidRDefault="002775F4" w:rsidP="00D70143">
            <w:pPr>
              <w:rPr>
                <w:rFonts w:ascii="Arial" w:hAnsi="Arial" w:cs="Arial"/>
                <w:b/>
                <w:bCs/>
              </w:rPr>
            </w:pPr>
          </w:p>
          <w:p w:rsidR="002775F4" w:rsidRPr="00563576" w:rsidRDefault="002775F4" w:rsidP="00D70143">
            <w:pPr>
              <w:rPr>
                <w:rFonts w:ascii="Arial" w:hAnsi="Arial" w:cs="Arial"/>
                <w:b/>
                <w:bCs/>
              </w:rPr>
            </w:pPr>
          </w:p>
          <w:p w:rsidR="002775F4" w:rsidRPr="00563576" w:rsidRDefault="002775F4" w:rsidP="00D70143">
            <w:pPr>
              <w:rPr>
                <w:rFonts w:ascii="Arial" w:hAnsi="Arial" w:cs="Arial"/>
                <w:b/>
                <w:bCs/>
              </w:rPr>
            </w:pPr>
          </w:p>
          <w:p w:rsidR="002775F4" w:rsidRPr="00563576" w:rsidRDefault="002775F4" w:rsidP="00D70143">
            <w:pPr>
              <w:rPr>
                <w:rFonts w:ascii="Arial" w:hAnsi="Arial" w:cs="Arial"/>
                <w:b/>
                <w:bCs/>
              </w:rPr>
            </w:pPr>
          </w:p>
          <w:p w:rsidR="002775F4" w:rsidRPr="00563576" w:rsidRDefault="002775F4" w:rsidP="00D70143">
            <w:pPr>
              <w:rPr>
                <w:rFonts w:ascii="Arial" w:hAnsi="Arial" w:cs="Arial"/>
                <w:b/>
                <w:bCs/>
              </w:rPr>
            </w:pPr>
          </w:p>
        </w:tc>
      </w:tr>
    </w:tbl>
    <w:p w:rsidR="002775F4" w:rsidRDefault="002775F4" w:rsidP="002775F4">
      <w:pPr>
        <w:tabs>
          <w:tab w:val="left" w:pos="3402"/>
        </w:tabs>
        <w:rPr>
          <w:rFonts w:ascii="Arial" w:hAnsi="Arial" w:cs="Arial"/>
          <w:b/>
          <w:sz w:val="20"/>
        </w:rPr>
      </w:pPr>
    </w:p>
    <w:p w:rsidR="002775F4" w:rsidRDefault="002775F4" w:rsidP="002775F4">
      <w:pPr>
        <w:tabs>
          <w:tab w:val="left" w:pos="3402"/>
        </w:tabs>
        <w:rPr>
          <w:rFonts w:ascii="Arial" w:hAnsi="Arial" w:cs="Arial"/>
          <w:b/>
          <w:sz w:val="20"/>
        </w:rPr>
      </w:pPr>
      <w:r>
        <w:rPr>
          <w:rFonts w:ascii="Arial" w:hAnsi="Arial" w:cs="Arial"/>
          <w:b/>
          <w:noProof/>
          <w:sz w:val="20"/>
        </w:rPr>
        <mc:AlternateContent>
          <mc:Choice Requires="wps">
            <w:drawing>
              <wp:anchor distT="0" distB="0" distL="114300" distR="114300" simplePos="0" relativeHeight="251810816" behindDoc="0" locked="0" layoutInCell="1" allowOverlap="1" wp14:anchorId="5933C077" wp14:editId="316B7D28">
                <wp:simplePos x="0" y="0"/>
                <wp:positionH relativeFrom="column">
                  <wp:posOffset>-1270</wp:posOffset>
                </wp:positionH>
                <wp:positionV relativeFrom="paragraph">
                  <wp:posOffset>60325</wp:posOffset>
                </wp:positionV>
                <wp:extent cx="3606165" cy="441325"/>
                <wp:effectExtent l="8255" t="12700" r="14605" b="31750"/>
                <wp:wrapNone/>
                <wp:docPr id="200"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165" cy="4413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2775F4" w:rsidRPr="00746D3E" w:rsidRDefault="002775F4" w:rsidP="002775F4">
                            <w:pPr>
                              <w:pStyle w:val="Geenafstand1"/>
                              <w:rPr>
                                <w:rFonts w:ascii="Arial" w:hAnsi="Arial" w:cs="Arial"/>
                                <w:b/>
                                <w:sz w:val="28"/>
                                <w:szCs w:val="28"/>
                              </w:rPr>
                            </w:pPr>
                            <w:r w:rsidRPr="00746D3E">
                              <w:rPr>
                                <w:rFonts w:ascii="Arial" w:hAnsi="Arial" w:cs="Arial"/>
                                <w:b/>
                                <w:sz w:val="28"/>
                                <w:szCs w:val="28"/>
                              </w:rPr>
                              <w:t>Ondertekening voorzitter 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33C077" id="AutoShape 153" o:spid="_x0000_s1107" style="position:absolute;margin-left:-.1pt;margin-top:4.75pt;width:283.95pt;height:34.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Ov1AIAAN0FAAAOAAAAZHJzL2Uyb0RvYy54bWysVN1v0zAQf0fif7D8zpL0I22jpdO2rghp&#10;g4mBeHZtJzE4trHdpuOv5+ykpWV7QuQh8vl8v/v43d3l1b6VaMetE1qVOLtIMeKKaiZUXeKvX9bv&#10;5hg5TxQjUite4mfu8NXy7ZvLzhR8pBstGbcIQJQrOlPixntTJImjDW+Ju9CGK1BW2rbEg2jrhFnS&#10;AXork1Ga5kmnLTNWU+4c3K56JV5G/Kri1H+qKsc9kiWG2Hz82/jfhH+yvCRFbYlpBB3CIP8QRUuE&#10;AqdHqBXxBG2teAHVCmq105W/oLpNdFUJymMOkE2W/pXNU0MMj7lAcZw5lsn9P1j6cfdokWAlhmpi&#10;pEgLJF1vvY6+UTYdhxJ1xhXw8sk82pCkM/ea/nBI6duGqJpfW6u7hhMGgWXhfXJmEAQHpmjTPWgG&#10;+ATwY7X2lW0DINQB7SMpz0dS+N4jCpfjPM2zfIoRBd1kko1H0+iCFAdrY51/z3WLwqHEVm8V+wzM&#10;Rxdkd+98ZIYN2RH2HaOqlcDzjkiU5Xk+GxCHxwkpDpgDp2wtpERW+2/CN7E0Ic6odAd8h4yGAvTX&#10;ztabW2kReCjxYnozXh181K43619PU/gi0JnF6uZuuu5LCT11ZpEFi1dMXjiBLOpDcFIoBEwBPfNF&#10;b48cJZID70cvlsQsQ3RSoQ40o9nBkZbiqDwL9MyrO30WaYjjFTrjTrF49kTI/gzhSRWc8TimQxX1&#10;1nP71LAOMRHIHM3HC1ghTMDMjudpni5mGBFZw7Kh3uJXKTkLcDQZr/O+XESahvSM9GUPnQrd3FMV&#10;z0f3UTqJLHZ0aOJ+GPx+s49TM4/lCx2+0ewZehx6JPRA2IlwaLT9hVEH+6XE7ueWWI6R/KCgTRbZ&#10;ZBIWUhQm09kIBHuq2ZxqiKIAVWIPycfjre+X2NZYUTfgKYtNpHSY3Ur4wxD2UQ0TCTsk5jXsu7Ck&#10;TuX46s9WXv4GAAD//wMAUEsDBBQABgAIAAAAIQB1CSEy2wAAAAYBAAAPAAAAZHJzL2Rvd25yZXYu&#10;eG1sTI5RS8MwFIXfBf9DuIIvsiUbbF273o4hKPgkduJz1lzbsuSmNtlW/73xSR8P5/Cdr9xNzooL&#10;jaH3jLCYKxDEjTc9twjvh6fZBkSImo22ngnhmwLsqtubUhfGX/mNLnVsRYJwKDRCF+NQSBmajpwO&#10;cz8Qp+7Tj07HFMdWmlFfE9xZuVRqLZ3uOT10eqDHjppTfXYIbO3zhveHl1euhwf6WOTqy0bE+7tp&#10;vwURaYp/Y/jVT+pQJaejP7MJwiLMlmmIkK9ApHa1zjIQR4QsVyCrUv7Xr34AAAD//wMAUEsBAi0A&#10;FAAGAAgAAAAhALaDOJL+AAAA4QEAABMAAAAAAAAAAAAAAAAAAAAAAFtDb250ZW50X1R5cGVzXS54&#10;bWxQSwECLQAUAAYACAAAACEAOP0h/9YAAACUAQAACwAAAAAAAAAAAAAAAAAvAQAAX3JlbHMvLnJl&#10;bHNQSwECLQAUAAYACAAAACEAJ1Yjr9QCAADdBQAADgAAAAAAAAAAAAAAAAAuAgAAZHJzL2Uyb0Rv&#10;Yy54bWxQSwECLQAUAAYACAAAACEAdQkhMtsAAAAGAQAADwAAAAAAAAAAAAAAAAAuBQAAZHJzL2Rv&#10;d25yZXYueG1sUEsFBgAAAAAEAAQA8wAAADYGAAAAAA==&#10;" fillcolor="#95b3d7" strokecolor="#95b3d7" strokeweight="1pt">
                <v:fill color2="#dbe5f1" angle="135" focus="50%" type="gradient"/>
                <v:shadow on="t" color="#243f60" opacity=".5" offset="1pt"/>
                <v:textbox>
                  <w:txbxContent>
                    <w:p w:rsidR="002775F4" w:rsidRPr="00746D3E" w:rsidRDefault="002775F4" w:rsidP="002775F4">
                      <w:pPr>
                        <w:pStyle w:val="Geenafstand1"/>
                        <w:rPr>
                          <w:rFonts w:ascii="Arial" w:hAnsi="Arial" w:cs="Arial"/>
                          <w:b/>
                          <w:sz w:val="28"/>
                          <w:szCs w:val="28"/>
                        </w:rPr>
                      </w:pPr>
                      <w:r w:rsidRPr="00746D3E">
                        <w:rPr>
                          <w:rFonts w:ascii="Arial" w:hAnsi="Arial" w:cs="Arial"/>
                          <w:b/>
                          <w:sz w:val="28"/>
                          <w:szCs w:val="28"/>
                        </w:rPr>
                        <w:t>Ondertekening voorzitter visitatieteam</w:t>
                      </w:r>
                    </w:p>
                  </w:txbxContent>
                </v:textbox>
              </v:roundrect>
            </w:pict>
          </mc:Fallback>
        </mc:AlternateContent>
      </w:r>
    </w:p>
    <w:p w:rsidR="002775F4" w:rsidRDefault="002775F4" w:rsidP="002775F4">
      <w:pPr>
        <w:tabs>
          <w:tab w:val="left" w:pos="3402"/>
        </w:tabs>
        <w:rPr>
          <w:rFonts w:ascii="Arial" w:hAnsi="Arial" w:cs="Arial"/>
          <w:b/>
          <w:sz w:val="20"/>
        </w:rPr>
      </w:pPr>
    </w:p>
    <w:p w:rsidR="002775F4" w:rsidRDefault="002775F4" w:rsidP="002775F4">
      <w:pPr>
        <w:tabs>
          <w:tab w:val="left" w:pos="3402"/>
        </w:tabs>
        <w:rPr>
          <w:rFonts w:ascii="Arial" w:hAnsi="Arial" w:cs="Arial"/>
          <w:b/>
          <w:sz w:val="20"/>
        </w:rPr>
      </w:pPr>
    </w:p>
    <w:p w:rsidR="002775F4" w:rsidRDefault="002775F4" w:rsidP="002775F4">
      <w:pPr>
        <w:tabs>
          <w:tab w:val="left" w:pos="3402"/>
        </w:tabs>
        <w:rPr>
          <w:rFonts w:ascii="Arial" w:hAnsi="Arial" w:cs="Arial"/>
          <w:b/>
          <w:sz w:val="20"/>
        </w:rPr>
      </w:pPr>
    </w:p>
    <w:p w:rsidR="002775F4" w:rsidRDefault="002775F4" w:rsidP="002775F4">
      <w:pPr>
        <w:tabs>
          <w:tab w:val="left" w:pos="3402"/>
        </w:tabs>
        <w:rPr>
          <w:rFonts w:ascii="Arial" w:hAnsi="Arial" w:cs="Arial"/>
          <w:b/>
          <w:sz w:val="20"/>
        </w:rPr>
      </w:pPr>
    </w:p>
    <w:p w:rsidR="002775F4" w:rsidRDefault="002775F4" w:rsidP="002775F4">
      <w:pPr>
        <w:tabs>
          <w:tab w:val="left" w:pos="3402"/>
        </w:tabs>
        <w:rPr>
          <w:rFonts w:ascii="Arial" w:hAnsi="Arial" w:cs="Arial"/>
          <w:sz w:val="20"/>
        </w:rPr>
      </w:pPr>
    </w:p>
    <w:tbl>
      <w:tblPr>
        <w:tblW w:w="970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310"/>
        <w:gridCol w:w="3420"/>
        <w:gridCol w:w="2979"/>
      </w:tblGrid>
      <w:tr w:rsidR="002775F4" w:rsidTr="00D70143">
        <w:tc>
          <w:tcPr>
            <w:tcW w:w="3310" w:type="dxa"/>
            <w:tcBorders>
              <w:bottom w:val="single" w:sz="12" w:space="0" w:color="000000"/>
            </w:tcBorders>
          </w:tcPr>
          <w:p w:rsidR="002775F4" w:rsidRDefault="002775F4" w:rsidP="00D70143">
            <w:pPr>
              <w:tabs>
                <w:tab w:val="left" w:pos="3402"/>
              </w:tabs>
              <w:rPr>
                <w:rFonts w:ascii="Arial" w:hAnsi="Arial" w:cs="Arial"/>
                <w:b/>
              </w:rPr>
            </w:pPr>
            <w:r>
              <w:rPr>
                <w:rFonts w:ascii="Arial" w:hAnsi="Arial" w:cs="Arial"/>
                <w:b/>
              </w:rPr>
              <w:t>naam</w:t>
            </w:r>
          </w:p>
        </w:tc>
        <w:tc>
          <w:tcPr>
            <w:tcW w:w="3420" w:type="dxa"/>
            <w:tcBorders>
              <w:bottom w:val="single" w:sz="12" w:space="0" w:color="000000"/>
            </w:tcBorders>
          </w:tcPr>
          <w:p w:rsidR="002775F4" w:rsidRDefault="002775F4" w:rsidP="00D70143">
            <w:pPr>
              <w:tabs>
                <w:tab w:val="left" w:pos="3402"/>
              </w:tabs>
              <w:rPr>
                <w:rFonts w:ascii="Arial" w:hAnsi="Arial" w:cs="Arial"/>
                <w:b/>
              </w:rPr>
            </w:pPr>
            <w:r>
              <w:rPr>
                <w:rFonts w:ascii="Arial" w:hAnsi="Arial" w:cs="Arial"/>
                <w:b/>
              </w:rPr>
              <w:t>handtekening</w:t>
            </w:r>
          </w:p>
        </w:tc>
        <w:tc>
          <w:tcPr>
            <w:tcW w:w="2979" w:type="dxa"/>
            <w:tcBorders>
              <w:bottom w:val="single" w:sz="12" w:space="0" w:color="000000"/>
            </w:tcBorders>
          </w:tcPr>
          <w:p w:rsidR="002775F4" w:rsidRDefault="002775F4" w:rsidP="00D70143">
            <w:pPr>
              <w:tabs>
                <w:tab w:val="left" w:pos="3402"/>
              </w:tabs>
              <w:rPr>
                <w:rFonts w:ascii="Arial" w:hAnsi="Arial" w:cs="Arial"/>
                <w:b/>
              </w:rPr>
            </w:pPr>
            <w:r>
              <w:rPr>
                <w:rFonts w:ascii="Arial" w:hAnsi="Arial" w:cs="Arial"/>
                <w:b/>
              </w:rPr>
              <w:t>datum</w:t>
            </w:r>
          </w:p>
        </w:tc>
      </w:tr>
      <w:tr w:rsidR="002775F4" w:rsidTr="00D70143">
        <w:tc>
          <w:tcPr>
            <w:tcW w:w="3310" w:type="dxa"/>
            <w:tcBorders>
              <w:top w:val="nil"/>
            </w:tcBorders>
          </w:tcPr>
          <w:p w:rsidR="002775F4" w:rsidRDefault="002775F4" w:rsidP="00D70143">
            <w:pPr>
              <w:tabs>
                <w:tab w:val="left" w:pos="3402"/>
              </w:tabs>
              <w:rPr>
                <w:rFonts w:ascii="Arial" w:hAnsi="Arial" w:cs="Arial"/>
              </w:rPr>
            </w:pPr>
          </w:p>
          <w:p w:rsidR="002775F4" w:rsidRDefault="002775F4" w:rsidP="00D70143">
            <w:pPr>
              <w:tabs>
                <w:tab w:val="left" w:pos="3402"/>
              </w:tabs>
              <w:rPr>
                <w:rFonts w:ascii="Arial" w:hAnsi="Arial" w:cs="Arial"/>
              </w:rPr>
            </w:pPr>
            <w:r>
              <w:rPr>
                <w:rFonts w:ascii="Arial" w:hAnsi="Arial" w:cs="Arial"/>
              </w:rPr>
              <w:t>J. Veltman</w:t>
            </w:r>
          </w:p>
          <w:p w:rsidR="002775F4" w:rsidRDefault="002775F4" w:rsidP="00D70143">
            <w:pPr>
              <w:tabs>
                <w:tab w:val="left" w:pos="3402"/>
              </w:tabs>
              <w:rPr>
                <w:rFonts w:ascii="Arial" w:hAnsi="Arial" w:cs="Arial"/>
              </w:rPr>
            </w:pPr>
          </w:p>
        </w:tc>
        <w:tc>
          <w:tcPr>
            <w:tcW w:w="3420" w:type="dxa"/>
            <w:tcBorders>
              <w:top w:val="nil"/>
            </w:tcBorders>
          </w:tcPr>
          <w:p w:rsidR="002775F4" w:rsidRDefault="002775F4" w:rsidP="00D70143">
            <w:pPr>
              <w:tabs>
                <w:tab w:val="left" w:pos="3402"/>
              </w:tabs>
              <w:rPr>
                <w:rFonts w:ascii="Arial" w:hAnsi="Arial" w:cs="Arial"/>
              </w:rPr>
            </w:pPr>
            <w:r>
              <w:rPr>
                <w:rFonts w:ascii="Arial" w:hAnsi="Arial" w:cs="Arial"/>
                <w:noProof/>
              </w:rPr>
              <w:drawing>
                <wp:inline distT="0" distB="0" distL="0" distR="0" wp14:anchorId="03AD3EE7" wp14:editId="2852CF74">
                  <wp:extent cx="2082800" cy="507365"/>
                  <wp:effectExtent l="0" t="0" r="0" b="6985"/>
                  <wp:docPr id="282"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DSC03444[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82800" cy="507365"/>
                          </a:xfrm>
                          <a:prstGeom prst="rect">
                            <a:avLst/>
                          </a:prstGeom>
                        </pic:spPr>
                      </pic:pic>
                    </a:graphicData>
                  </a:graphic>
                </wp:inline>
              </w:drawing>
            </w:r>
          </w:p>
        </w:tc>
        <w:tc>
          <w:tcPr>
            <w:tcW w:w="2979" w:type="dxa"/>
            <w:tcBorders>
              <w:top w:val="nil"/>
            </w:tcBorders>
          </w:tcPr>
          <w:p w:rsidR="002775F4" w:rsidRDefault="002775F4" w:rsidP="00D70143">
            <w:pPr>
              <w:tabs>
                <w:tab w:val="left" w:pos="3402"/>
              </w:tabs>
              <w:rPr>
                <w:rFonts w:ascii="Arial" w:hAnsi="Arial" w:cs="Arial"/>
              </w:rPr>
            </w:pPr>
            <w:r>
              <w:rPr>
                <w:rFonts w:ascii="Arial" w:hAnsi="Arial" w:cs="Arial"/>
              </w:rPr>
              <w:t>7 april 2016</w:t>
            </w:r>
          </w:p>
        </w:tc>
      </w:tr>
    </w:tbl>
    <w:p w:rsidR="002775F4" w:rsidRDefault="002775F4" w:rsidP="002775F4"/>
    <w:p w:rsidR="002775F4" w:rsidRDefault="002775F4" w:rsidP="002775F4"/>
    <w:p w:rsidR="002775F4" w:rsidRDefault="002775F4" w:rsidP="002775F4"/>
    <w:p w:rsidR="002775F4" w:rsidRDefault="002775F4" w:rsidP="002775F4">
      <w:r>
        <w:rPr>
          <w:noProof/>
        </w:rPr>
        <w:drawing>
          <wp:inline distT="0" distB="0" distL="0" distR="0" wp14:anchorId="0BED5D13" wp14:editId="2C1863C4">
            <wp:extent cx="355600" cy="127000"/>
            <wp:effectExtent l="19050" t="0" r="6350" b="0"/>
            <wp:docPr id="167"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3EB82314" wp14:editId="39269E0B">
            <wp:extent cx="355600" cy="127000"/>
            <wp:effectExtent l="19050" t="0" r="6350" b="0"/>
            <wp:docPr id="168"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1989D56E" wp14:editId="57CD90BC">
            <wp:extent cx="355600" cy="127000"/>
            <wp:effectExtent l="19050" t="0" r="6350" b="0"/>
            <wp:docPr id="169"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043669D9" wp14:editId="36874C60">
            <wp:extent cx="355600" cy="127000"/>
            <wp:effectExtent l="19050" t="0" r="6350" b="0"/>
            <wp:docPr id="170"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7F89CE98" wp14:editId="64C7A79C">
            <wp:extent cx="355600" cy="127000"/>
            <wp:effectExtent l="19050" t="0" r="6350" b="0"/>
            <wp:docPr id="171"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5A75F864" wp14:editId="7AC703AB">
            <wp:extent cx="355600" cy="127000"/>
            <wp:effectExtent l="19050" t="0" r="6350" b="0"/>
            <wp:docPr id="172"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3FE4B42D" wp14:editId="43E10255">
            <wp:extent cx="355600" cy="127000"/>
            <wp:effectExtent l="19050" t="0" r="6350" b="0"/>
            <wp:docPr id="173"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2A234482" wp14:editId="2607E999">
            <wp:extent cx="355600" cy="127000"/>
            <wp:effectExtent l="19050" t="0" r="6350" b="0"/>
            <wp:docPr id="174"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1899592B" wp14:editId="4DFE7E24">
            <wp:extent cx="355600" cy="127000"/>
            <wp:effectExtent l="19050" t="0" r="6350" b="0"/>
            <wp:docPr id="175"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373A1BC5" wp14:editId="4B483599">
            <wp:extent cx="355600" cy="127000"/>
            <wp:effectExtent l="19050" t="0" r="6350" b="0"/>
            <wp:docPr id="176"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2C3D110A" wp14:editId="3DC37A09">
            <wp:extent cx="355600" cy="127000"/>
            <wp:effectExtent l="19050" t="0" r="6350" b="0"/>
            <wp:docPr id="177"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0F2D771A" wp14:editId="5E3ECD07">
            <wp:extent cx="355600" cy="127000"/>
            <wp:effectExtent l="19050" t="0" r="6350" b="0"/>
            <wp:docPr id="178"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2A4C624E" wp14:editId="4F641F3B">
            <wp:extent cx="355600" cy="127000"/>
            <wp:effectExtent l="19050" t="0" r="6350" b="0"/>
            <wp:docPr id="179"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4F0EEC8E" wp14:editId="0A95E06D">
            <wp:extent cx="355600" cy="127000"/>
            <wp:effectExtent l="19050" t="0" r="6350" b="0"/>
            <wp:docPr id="180"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r>
        <w:rPr>
          <w:noProof/>
        </w:rPr>
        <w:drawing>
          <wp:inline distT="0" distB="0" distL="0" distR="0" wp14:anchorId="32CF6B19" wp14:editId="5A4C6C15">
            <wp:extent cx="355600" cy="127000"/>
            <wp:effectExtent l="19050" t="0" r="6350" b="0"/>
            <wp:docPr id="181" name="Afbeelding 1" descr="Naamloze illustra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ze illustratie 1"/>
                    <pic:cNvPicPr>
                      <a:picLocks noChangeAspect="1" noChangeArrowheads="1"/>
                    </pic:cNvPicPr>
                  </pic:nvPicPr>
                  <pic:blipFill>
                    <a:blip r:embed="rId50" cstate="print">
                      <a:grayscl/>
                      <a:biLevel thresh="50000"/>
                    </a:blip>
                    <a:srcRect/>
                    <a:stretch>
                      <a:fillRect/>
                    </a:stretch>
                  </pic:blipFill>
                  <pic:spPr bwMode="auto">
                    <a:xfrm>
                      <a:off x="0" y="0"/>
                      <a:ext cx="355600" cy="127000"/>
                    </a:xfrm>
                    <a:prstGeom prst="rect">
                      <a:avLst/>
                    </a:prstGeom>
                    <a:noFill/>
                    <a:ln w="9525">
                      <a:noFill/>
                      <a:miter lim="800000"/>
                      <a:headEnd/>
                      <a:tailEnd/>
                    </a:ln>
                  </pic:spPr>
                </pic:pic>
              </a:graphicData>
            </a:graphic>
          </wp:inline>
        </w:drawing>
      </w:r>
    </w:p>
    <w:p w:rsidR="0062337C" w:rsidRDefault="0062337C">
      <w:pPr>
        <w:rPr>
          <w:rFonts w:ascii="Trebuchet MS" w:hAnsi="Trebuchet MS"/>
          <w:sz w:val="20"/>
          <w:szCs w:val="20"/>
        </w:rPr>
      </w:pPr>
      <w:bookmarkStart w:id="34" w:name="_GoBack"/>
      <w:bookmarkEnd w:id="34"/>
    </w:p>
    <w:p w:rsidR="0062337C" w:rsidRDefault="0062337C">
      <w:pPr>
        <w:rPr>
          <w:rFonts w:ascii="Trebuchet MS" w:hAnsi="Trebuchet MS"/>
          <w:sz w:val="20"/>
          <w:szCs w:val="20"/>
        </w:rPr>
      </w:pPr>
    </w:p>
    <w:p w:rsidR="0062337C" w:rsidRDefault="0062337C">
      <w:pPr>
        <w:rPr>
          <w:rFonts w:ascii="Trebuchet MS" w:hAnsi="Trebuchet MS"/>
          <w:sz w:val="20"/>
          <w:szCs w:val="20"/>
        </w:rPr>
      </w:pPr>
    </w:p>
    <w:p w:rsidR="0062337C" w:rsidRDefault="0062337C">
      <w:pPr>
        <w:rPr>
          <w:rFonts w:ascii="Trebuchet MS" w:hAnsi="Trebuchet MS"/>
          <w:sz w:val="20"/>
          <w:szCs w:val="20"/>
        </w:rPr>
      </w:pPr>
    </w:p>
    <w:p w:rsidR="0062337C" w:rsidRDefault="0062337C">
      <w:pPr>
        <w:rPr>
          <w:rFonts w:ascii="Trebuchet MS" w:hAnsi="Trebuchet MS"/>
          <w:sz w:val="20"/>
          <w:szCs w:val="20"/>
        </w:rPr>
      </w:pPr>
    </w:p>
    <w:p w:rsidR="0062337C" w:rsidRDefault="0062337C">
      <w:pPr>
        <w:rPr>
          <w:rFonts w:ascii="Trebuchet MS" w:hAnsi="Trebuchet MS"/>
          <w:sz w:val="20"/>
          <w:szCs w:val="20"/>
        </w:rPr>
      </w:pPr>
    </w:p>
    <w:p w:rsidR="0062337C" w:rsidRDefault="0062337C">
      <w:pPr>
        <w:rPr>
          <w:rFonts w:ascii="Trebuchet MS" w:hAnsi="Trebuchet MS"/>
          <w:sz w:val="20"/>
          <w:szCs w:val="20"/>
        </w:rPr>
      </w:pPr>
    </w:p>
    <w:p w:rsidR="0062337C" w:rsidRDefault="0062337C">
      <w:pPr>
        <w:rPr>
          <w:rFonts w:ascii="Trebuchet MS" w:hAnsi="Trebuchet MS"/>
          <w:sz w:val="20"/>
          <w:szCs w:val="20"/>
        </w:rPr>
      </w:pPr>
    </w:p>
    <w:p w:rsidR="0062337C" w:rsidRDefault="0062337C">
      <w:pPr>
        <w:rPr>
          <w:rFonts w:ascii="Trebuchet MS" w:hAnsi="Trebuchet MS"/>
          <w:sz w:val="20"/>
          <w:szCs w:val="20"/>
        </w:rPr>
      </w:pPr>
    </w:p>
    <w:p w:rsidR="0062337C" w:rsidRDefault="0062337C">
      <w:pPr>
        <w:rPr>
          <w:rFonts w:ascii="Trebuchet MS" w:hAnsi="Trebuchet MS"/>
          <w:sz w:val="20"/>
          <w:szCs w:val="20"/>
        </w:rPr>
      </w:pPr>
    </w:p>
    <w:p w:rsidR="0062337C" w:rsidRDefault="0062337C">
      <w:pPr>
        <w:rPr>
          <w:rFonts w:ascii="Trebuchet MS" w:hAnsi="Trebuchet MS"/>
          <w:sz w:val="20"/>
          <w:szCs w:val="20"/>
        </w:rPr>
      </w:pPr>
    </w:p>
    <w:p w:rsidR="0062337C" w:rsidRDefault="0062337C">
      <w:pPr>
        <w:rPr>
          <w:rFonts w:ascii="Trebuchet MS" w:hAnsi="Trebuchet MS"/>
          <w:sz w:val="20"/>
          <w:szCs w:val="20"/>
        </w:rPr>
      </w:pPr>
    </w:p>
    <w:p w:rsidR="0062337C" w:rsidRDefault="0062337C">
      <w:pPr>
        <w:rPr>
          <w:rFonts w:ascii="Trebuchet MS" w:hAnsi="Trebuchet MS"/>
          <w:sz w:val="20"/>
          <w:szCs w:val="20"/>
        </w:rPr>
      </w:pPr>
    </w:p>
    <w:p w:rsidR="0062337C" w:rsidRDefault="0062337C">
      <w:pPr>
        <w:rPr>
          <w:rFonts w:ascii="Trebuchet MS" w:hAnsi="Trebuchet MS"/>
          <w:sz w:val="20"/>
          <w:szCs w:val="20"/>
        </w:rPr>
      </w:pPr>
    </w:p>
    <w:p w:rsidR="0062337C" w:rsidRDefault="0062337C">
      <w:pPr>
        <w:rPr>
          <w:rFonts w:ascii="Trebuchet MS" w:hAnsi="Trebuchet MS"/>
          <w:sz w:val="20"/>
          <w:szCs w:val="20"/>
        </w:rPr>
      </w:pPr>
    </w:p>
    <w:p w:rsidR="0062337C" w:rsidRDefault="0062337C">
      <w:pPr>
        <w:rPr>
          <w:rFonts w:ascii="Trebuchet MS" w:hAnsi="Trebuchet MS"/>
          <w:sz w:val="20"/>
          <w:szCs w:val="20"/>
        </w:rPr>
      </w:pPr>
    </w:p>
    <w:p w:rsidR="0062337C" w:rsidRDefault="0062337C">
      <w:pPr>
        <w:rPr>
          <w:rFonts w:ascii="Trebuchet MS" w:hAnsi="Trebuchet MS"/>
          <w:sz w:val="20"/>
          <w:szCs w:val="20"/>
        </w:rPr>
      </w:pPr>
    </w:p>
    <w:p w:rsidR="0062337C" w:rsidRDefault="0062337C">
      <w:pPr>
        <w:rPr>
          <w:rFonts w:ascii="Trebuchet MS" w:hAnsi="Trebuchet MS"/>
          <w:sz w:val="20"/>
          <w:szCs w:val="20"/>
        </w:rPr>
      </w:pPr>
    </w:p>
    <w:p w:rsidR="0062337C" w:rsidRDefault="0062337C">
      <w:pPr>
        <w:rPr>
          <w:rFonts w:ascii="Trebuchet MS" w:hAnsi="Trebuchet MS"/>
          <w:sz w:val="20"/>
          <w:szCs w:val="20"/>
        </w:rPr>
      </w:pPr>
    </w:p>
    <w:p w:rsidR="0062337C" w:rsidRDefault="0062337C">
      <w:pPr>
        <w:rPr>
          <w:rFonts w:ascii="Trebuchet MS" w:hAnsi="Trebuchet MS"/>
          <w:sz w:val="20"/>
          <w:szCs w:val="20"/>
        </w:rPr>
      </w:pPr>
    </w:p>
    <w:p w:rsidR="0062337C" w:rsidRDefault="0062337C">
      <w:pPr>
        <w:rPr>
          <w:rFonts w:ascii="Trebuchet MS" w:hAnsi="Trebuchet MS"/>
          <w:sz w:val="20"/>
          <w:szCs w:val="20"/>
        </w:rPr>
      </w:pPr>
    </w:p>
    <w:p w:rsidR="0062337C" w:rsidRDefault="0062337C">
      <w:pPr>
        <w:rPr>
          <w:rFonts w:ascii="Trebuchet MS" w:hAnsi="Trebuchet MS"/>
          <w:sz w:val="20"/>
          <w:szCs w:val="20"/>
        </w:rPr>
      </w:pPr>
    </w:p>
    <w:p w:rsidR="0062337C" w:rsidRDefault="0062337C">
      <w:pPr>
        <w:rPr>
          <w:rFonts w:ascii="Trebuchet MS" w:hAnsi="Trebuchet MS"/>
          <w:sz w:val="20"/>
          <w:szCs w:val="20"/>
        </w:rPr>
      </w:pPr>
    </w:p>
    <w:p w:rsidR="0062337C" w:rsidRDefault="0062337C">
      <w:pPr>
        <w:rPr>
          <w:rFonts w:ascii="Trebuchet MS" w:hAnsi="Trebuchet MS"/>
          <w:sz w:val="20"/>
          <w:szCs w:val="20"/>
        </w:rPr>
      </w:pPr>
    </w:p>
    <w:p w:rsidR="0062337C" w:rsidRDefault="0062337C">
      <w:pPr>
        <w:rPr>
          <w:rFonts w:ascii="Trebuchet MS" w:hAnsi="Trebuchet MS"/>
          <w:sz w:val="20"/>
          <w:szCs w:val="20"/>
        </w:rPr>
      </w:pPr>
    </w:p>
    <w:p w:rsidR="0062337C" w:rsidRDefault="0062337C">
      <w:pPr>
        <w:rPr>
          <w:rFonts w:ascii="Trebuchet MS" w:hAnsi="Trebuchet MS"/>
          <w:sz w:val="20"/>
          <w:szCs w:val="20"/>
        </w:rPr>
      </w:pPr>
    </w:p>
    <w:p w:rsidR="0062337C" w:rsidRDefault="0062337C">
      <w:pPr>
        <w:rPr>
          <w:rFonts w:ascii="Trebuchet MS" w:hAnsi="Trebuchet MS"/>
          <w:sz w:val="20"/>
          <w:szCs w:val="20"/>
        </w:rPr>
      </w:pPr>
    </w:p>
    <w:p w:rsidR="0062337C" w:rsidRDefault="0062337C">
      <w:pPr>
        <w:rPr>
          <w:rFonts w:ascii="Trebuchet MS" w:hAnsi="Trebuchet MS"/>
          <w:sz w:val="20"/>
          <w:szCs w:val="20"/>
        </w:rPr>
      </w:pPr>
    </w:p>
    <w:p w:rsidR="0062337C" w:rsidRDefault="0062337C">
      <w:pPr>
        <w:rPr>
          <w:rFonts w:ascii="Trebuchet MS" w:hAnsi="Trebuchet MS"/>
          <w:sz w:val="20"/>
          <w:szCs w:val="20"/>
        </w:rPr>
      </w:pPr>
    </w:p>
    <w:p w:rsidR="0062337C" w:rsidRDefault="0062337C">
      <w:pPr>
        <w:rPr>
          <w:rFonts w:ascii="Trebuchet MS" w:hAnsi="Trebuchet MS"/>
          <w:sz w:val="20"/>
          <w:szCs w:val="20"/>
        </w:rPr>
      </w:pPr>
    </w:p>
    <w:p w:rsidR="008F4609" w:rsidRDefault="008F4609" w:rsidP="008F4609">
      <w:pPr>
        <w:jc w:val="center"/>
        <w:rPr>
          <w:rFonts w:ascii="Comic Sans MS" w:eastAsia="Comic Sans MS" w:hAnsi="Comic Sans MS" w:cs="Comic Sans MS"/>
          <w:color w:val="000000" w:themeColor="text1"/>
        </w:rPr>
      </w:pPr>
      <w:r w:rsidRPr="5308FD63">
        <w:rPr>
          <w:rFonts w:ascii="Comic Sans MS" w:eastAsia="Comic Sans MS" w:hAnsi="Comic Sans MS" w:cs="Comic Sans MS"/>
          <w:b/>
          <w:bCs/>
          <w:color w:val="000000" w:themeColor="text1"/>
        </w:rPr>
        <w:t xml:space="preserve">Taak </w:t>
      </w:r>
      <w:r w:rsidRPr="5308FD63">
        <w:rPr>
          <w:rFonts w:ascii="Comic Sans MS" w:eastAsia="Comic Sans MS" w:hAnsi="Comic Sans MS" w:cs="Comic Sans MS"/>
          <w:b/>
          <w:bCs/>
          <w:color w:val="000000" w:themeColor="text1"/>
          <w:highlight w:val="red"/>
        </w:rPr>
        <w:t>dinsdag</w:t>
      </w:r>
      <w:r w:rsidRPr="5308FD63">
        <w:rPr>
          <w:rFonts w:ascii="Comic Sans MS" w:eastAsia="Comic Sans MS" w:hAnsi="Comic Sans MS" w:cs="Comic Sans MS"/>
          <w:b/>
          <w:bCs/>
          <w:color w:val="000000" w:themeColor="text1"/>
        </w:rPr>
        <w:t xml:space="preserve"> MAAN groep 3  Naam:  …......................</w:t>
      </w:r>
      <w:r w:rsidRPr="5308FD63">
        <w:rPr>
          <w:rFonts w:ascii="Comic Sans MS" w:eastAsia="Comic Sans MS" w:hAnsi="Comic Sans MS" w:cs="Comic Sans MS"/>
          <w:b/>
          <w:bCs/>
          <w:i/>
          <w:iCs/>
          <w:color w:val="000000" w:themeColor="text1"/>
        </w:rPr>
        <w:t>(j:juf, z:zelf, s:samen)</w:t>
      </w:r>
    </w:p>
    <w:tbl>
      <w:tblPr>
        <w:tblStyle w:val="Tabelraster"/>
        <w:tblW w:w="0" w:type="auto"/>
        <w:tblLayout w:type="fixed"/>
        <w:tblLook w:val="06A0" w:firstRow="1" w:lastRow="0" w:firstColumn="1" w:lastColumn="0" w:noHBand="1" w:noVBand="1"/>
      </w:tblPr>
      <w:tblGrid>
        <w:gridCol w:w="2256"/>
        <w:gridCol w:w="2256"/>
        <w:gridCol w:w="2256"/>
        <w:gridCol w:w="2256"/>
      </w:tblGrid>
      <w:tr w:rsidR="008F4609" w:rsidTr="00C750CA">
        <w:tc>
          <w:tcPr>
            <w:tcW w:w="2256" w:type="dxa"/>
          </w:tcPr>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b/>
                <w:bCs/>
              </w:rPr>
              <w:t xml:space="preserve">  Vak</w:t>
            </w:r>
          </w:p>
        </w:tc>
        <w:tc>
          <w:tcPr>
            <w:tcW w:w="2256" w:type="dxa"/>
          </w:tcPr>
          <w:p w:rsidR="008F4609" w:rsidRDefault="008F4609" w:rsidP="00C750CA">
            <w:pPr>
              <w:spacing w:line="259" w:lineRule="auto"/>
              <w:rPr>
                <w:rFonts w:ascii="Comic Sans MS" w:eastAsia="Comic Sans MS" w:hAnsi="Comic Sans MS" w:cs="Comic Sans MS"/>
              </w:rPr>
            </w:pPr>
          </w:p>
        </w:tc>
        <w:tc>
          <w:tcPr>
            <w:tcW w:w="2256" w:type="dxa"/>
          </w:tcPr>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b/>
                <w:bCs/>
              </w:rPr>
              <w:t>Wat moet ik doen?</w:t>
            </w:r>
          </w:p>
        </w:tc>
        <w:tc>
          <w:tcPr>
            <w:tcW w:w="2256" w:type="dxa"/>
          </w:tcPr>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b/>
                <w:bCs/>
              </w:rPr>
              <w:t>Klaar?</w:t>
            </w:r>
          </w:p>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b/>
                <w:bCs/>
              </w:rPr>
              <w:t>Hoe ging het?</w:t>
            </w:r>
          </w:p>
        </w:tc>
      </w:tr>
      <w:tr w:rsidR="008F4609" w:rsidTr="00C750CA">
        <w:tc>
          <w:tcPr>
            <w:tcW w:w="2256" w:type="dxa"/>
          </w:tcPr>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b/>
                <w:bCs/>
              </w:rPr>
              <w:t xml:space="preserve">Schrijven </w:t>
            </w:r>
          </w:p>
        </w:tc>
        <w:tc>
          <w:tcPr>
            <w:tcW w:w="2256" w:type="dxa"/>
          </w:tcPr>
          <w:p w:rsidR="008F4609" w:rsidRDefault="008F4609" w:rsidP="00C750CA">
            <w:pPr>
              <w:spacing w:line="259" w:lineRule="auto"/>
              <w:rPr>
                <w:rFonts w:ascii="Comic Sans MS" w:eastAsia="Comic Sans MS" w:hAnsi="Comic Sans MS" w:cs="Comic Sans MS"/>
              </w:rPr>
            </w:pPr>
            <w:r>
              <w:rPr>
                <w:noProof/>
                <w:lang w:eastAsia="nl-NL"/>
              </w:rPr>
              <w:drawing>
                <wp:inline distT="0" distB="0" distL="0" distR="0" wp14:anchorId="1B3F6E10" wp14:editId="6B6E1641">
                  <wp:extent cx="723900" cy="742950"/>
                  <wp:effectExtent l="0" t="0" r="0" b="0"/>
                  <wp:docPr id="1412373545" name="Picture 1412373545" title="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723900" cy="742950"/>
                          </a:xfrm>
                          <a:prstGeom prst="rect">
                            <a:avLst/>
                          </a:prstGeom>
                        </pic:spPr>
                      </pic:pic>
                    </a:graphicData>
                  </a:graphic>
                </wp:inline>
              </w:drawing>
            </w:r>
            <w:r w:rsidRPr="542F1C29">
              <w:rPr>
                <w:rFonts w:ascii="Comic Sans MS" w:eastAsia="Comic Sans MS" w:hAnsi="Comic Sans MS" w:cs="Comic Sans MS"/>
                <w:b/>
                <w:bCs/>
              </w:rPr>
              <w:t xml:space="preserve">        </w:t>
            </w:r>
          </w:p>
        </w:tc>
        <w:tc>
          <w:tcPr>
            <w:tcW w:w="2256" w:type="dxa"/>
          </w:tcPr>
          <w:p w:rsidR="008F4609" w:rsidRDefault="008F4609" w:rsidP="00C750CA">
            <w:pPr>
              <w:spacing w:line="259" w:lineRule="auto"/>
              <w:rPr>
                <w:rFonts w:ascii="Comic Sans MS" w:eastAsia="Comic Sans MS" w:hAnsi="Comic Sans MS" w:cs="Comic Sans MS"/>
              </w:rPr>
            </w:pPr>
          </w:p>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rPr>
              <w:t>Schrijfboek/ Oefenboek:</w:t>
            </w:r>
          </w:p>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rPr>
              <w:t xml:space="preserve"> </w:t>
            </w:r>
          </w:p>
          <w:p w:rsidR="008F4609" w:rsidRDefault="008F4609" w:rsidP="00C750CA">
            <w:pPr>
              <w:spacing w:line="259" w:lineRule="auto"/>
              <w:rPr>
                <w:rFonts w:ascii="Comic Sans MS" w:eastAsia="Comic Sans MS" w:hAnsi="Comic Sans MS" w:cs="Comic Sans MS"/>
              </w:rPr>
            </w:pPr>
            <w:r w:rsidRPr="542F1C29">
              <w:rPr>
                <w:rFonts w:ascii="Comic Sans MS" w:eastAsia="Comic Sans MS" w:hAnsi="Comic Sans MS" w:cs="Comic Sans MS"/>
              </w:rPr>
              <w:t>Blz.  8           (z)</w:t>
            </w:r>
          </w:p>
        </w:tc>
        <w:tc>
          <w:tcPr>
            <w:tcW w:w="2256" w:type="dxa"/>
          </w:tcPr>
          <w:p w:rsidR="008F4609" w:rsidRDefault="008F4609" w:rsidP="00C750CA">
            <w:pPr>
              <w:spacing w:line="259" w:lineRule="auto"/>
              <w:rPr>
                <w:rFonts w:ascii="Comic Sans MS" w:eastAsia="Comic Sans MS" w:hAnsi="Comic Sans MS" w:cs="Comic Sans MS"/>
              </w:rPr>
            </w:pPr>
          </w:p>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b/>
                <w:bCs/>
              </w:rPr>
              <w:t xml:space="preserve">🏁 👍👎  </w:t>
            </w:r>
            <w:r w:rsidRPr="5308FD63">
              <w:rPr>
                <w:rFonts w:ascii="Comic Sans MS" w:eastAsia="Comic Sans MS" w:hAnsi="Comic Sans MS" w:cs="Comic Sans MS"/>
              </w:rPr>
              <w:t xml:space="preserve"> </w:t>
            </w:r>
          </w:p>
        </w:tc>
      </w:tr>
      <w:tr w:rsidR="008F4609" w:rsidTr="00C750CA">
        <w:tc>
          <w:tcPr>
            <w:tcW w:w="2256" w:type="dxa"/>
          </w:tcPr>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b/>
                <w:bCs/>
              </w:rPr>
              <w:t>Werkblad</w:t>
            </w:r>
          </w:p>
        </w:tc>
        <w:tc>
          <w:tcPr>
            <w:tcW w:w="2256" w:type="dxa"/>
          </w:tcPr>
          <w:p w:rsidR="008F4609" w:rsidRDefault="008F4609" w:rsidP="00C750CA">
            <w:pPr>
              <w:spacing w:line="259" w:lineRule="auto"/>
              <w:rPr>
                <w:rFonts w:ascii="Comic Sans MS" w:eastAsia="Comic Sans MS" w:hAnsi="Comic Sans MS" w:cs="Comic Sans MS"/>
                <w:b/>
                <w:bCs/>
              </w:rPr>
            </w:pPr>
            <w:r>
              <w:rPr>
                <w:noProof/>
                <w:lang w:eastAsia="nl-NL"/>
              </w:rPr>
              <w:drawing>
                <wp:inline distT="0" distB="0" distL="0" distR="0" wp14:anchorId="7958AF86" wp14:editId="5A52A7E1">
                  <wp:extent cx="685800" cy="514350"/>
                  <wp:effectExtent l="0" t="0" r="0" b="0"/>
                  <wp:docPr id="2021578535" name="Picture 2021578535" title="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85800" cy="514350"/>
                          </a:xfrm>
                          <a:prstGeom prst="rect">
                            <a:avLst/>
                          </a:prstGeom>
                        </pic:spPr>
                      </pic:pic>
                    </a:graphicData>
                  </a:graphic>
                </wp:inline>
              </w:drawing>
            </w:r>
          </w:p>
        </w:tc>
        <w:tc>
          <w:tcPr>
            <w:tcW w:w="2256" w:type="dxa"/>
          </w:tcPr>
          <w:p w:rsidR="008F4609" w:rsidRDefault="008F4609" w:rsidP="00C750CA">
            <w:pPr>
              <w:spacing w:line="259" w:lineRule="auto"/>
              <w:rPr>
                <w:rFonts w:ascii="Comic Sans MS" w:eastAsia="Comic Sans MS" w:hAnsi="Comic Sans MS" w:cs="Comic Sans MS"/>
                <w:color w:val="000000" w:themeColor="text1"/>
              </w:rPr>
            </w:pPr>
          </w:p>
          <w:p w:rsidR="008F4609" w:rsidRDefault="008F4609" w:rsidP="00C750CA">
            <w:pPr>
              <w:spacing w:line="259" w:lineRule="auto"/>
              <w:rPr>
                <w:rFonts w:ascii="Comic Sans MS" w:eastAsia="Comic Sans MS" w:hAnsi="Comic Sans MS" w:cs="Comic Sans MS"/>
                <w:color w:val="000000" w:themeColor="text1"/>
              </w:rPr>
            </w:pPr>
            <w:r w:rsidRPr="5308FD63">
              <w:rPr>
                <w:rFonts w:ascii="Comic Sans MS" w:eastAsia="Comic Sans MS" w:hAnsi="Comic Sans MS" w:cs="Comic Sans MS"/>
                <w:color w:val="000000" w:themeColor="text1"/>
              </w:rPr>
              <w:t>Schrijf je vakantieverhaal (z)</w:t>
            </w:r>
          </w:p>
          <w:p w:rsidR="008F4609" w:rsidRDefault="008F4609" w:rsidP="00C750CA">
            <w:pPr>
              <w:spacing w:line="259" w:lineRule="auto"/>
              <w:rPr>
                <w:rFonts w:ascii="Comic Sans MS" w:eastAsia="Comic Sans MS" w:hAnsi="Comic Sans MS" w:cs="Comic Sans MS"/>
              </w:rPr>
            </w:pPr>
          </w:p>
        </w:tc>
        <w:tc>
          <w:tcPr>
            <w:tcW w:w="2256" w:type="dxa"/>
          </w:tcPr>
          <w:p w:rsidR="008F4609" w:rsidRDefault="008F4609" w:rsidP="00C750CA">
            <w:pPr>
              <w:spacing w:line="259" w:lineRule="auto"/>
              <w:rPr>
                <w:rFonts w:ascii="Comic Sans MS" w:eastAsia="Comic Sans MS" w:hAnsi="Comic Sans MS" w:cs="Comic Sans MS"/>
                <w:b/>
                <w:bCs/>
              </w:rPr>
            </w:pPr>
          </w:p>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b/>
                <w:bCs/>
              </w:rPr>
              <w:t>🏁 👍👎</w:t>
            </w:r>
          </w:p>
          <w:p w:rsidR="008F4609" w:rsidRDefault="008F4609" w:rsidP="00C750CA">
            <w:pPr>
              <w:spacing w:line="259" w:lineRule="auto"/>
              <w:rPr>
                <w:rFonts w:ascii="Comic Sans MS" w:eastAsia="Comic Sans MS" w:hAnsi="Comic Sans MS" w:cs="Comic Sans MS"/>
              </w:rPr>
            </w:pPr>
          </w:p>
        </w:tc>
      </w:tr>
      <w:tr w:rsidR="008F4609" w:rsidTr="00C750CA">
        <w:tc>
          <w:tcPr>
            <w:tcW w:w="2256" w:type="dxa"/>
          </w:tcPr>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b/>
                <w:bCs/>
              </w:rPr>
              <w:t>Lezen</w:t>
            </w:r>
          </w:p>
        </w:tc>
        <w:tc>
          <w:tcPr>
            <w:tcW w:w="2256" w:type="dxa"/>
          </w:tcPr>
          <w:p w:rsidR="008F4609" w:rsidRDefault="008F4609" w:rsidP="00C750CA">
            <w:pPr>
              <w:spacing w:line="259" w:lineRule="auto"/>
              <w:rPr>
                <w:rFonts w:ascii="Comic Sans MS" w:eastAsia="Comic Sans MS" w:hAnsi="Comic Sans MS" w:cs="Comic Sans MS"/>
              </w:rPr>
            </w:pPr>
            <w:r w:rsidRPr="542F1C29">
              <w:rPr>
                <w:rFonts w:ascii="Comic Sans MS" w:eastAsia="Comic Sans MS" w:hAnsi="Comic Sans MS" w:cs="Comic Sans MS"/>
              </w:rPr>
              <w:t xml:space="preserve"> </w:t>
            </w:r>
            <w:r>
              <w:rPr>
                <w:noProof/>
                <w:lang w:eastAsia="nl-NL"/>
              </w:rPr>
              <w:drawing>
                <wp:inline distT="0" distB="0" distL="0" distR="0" wp14:anchorId="2FFF5ADA" wp14:editId="724D1730">
                  <wp:extent cx="733425" cy="542925"/>
                  <wp:effectExtent l="0" t="0" r="0" b="0"/>
                  <wp:docPr id="871536297" name="Picture 871536297" title="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33425" cy="542925"/>
                          </a:xfrm>
                          <a:prstGeom prst="rect">
                            <a:avLst/>
                          </a:prstGeom>
                        </pic:spPr>
                      </pic:pic>
                    </a:graphicData>
                  </a:graphic>
                </wp:inline>
              </w:drawing>
            </w:r>
            <w:r w:rsidRPr="542F1C29">
              <w:rPr>
                <w:rFonts w:ascii="Comic Sans MS" w:eastAsia="Comic Sans MS" w:hAnsi="Comic Sans MS" w:cs="Comic Sans MS"/>
              </w:rPr>
              <w:t xml:space="preserve">  Leesboek maan                  </w:t>
            </w:r>
          </w:p>
        </w:tc>
        <w:tc>
          <w:tcPr>
            <w:tcW w:w="2256" w:type="dxa"/>
          </w:tcPr>
          <w:p w:rsidR="008F4609" w:rsidRDefault="008F4609" w:rsidP="00C750CA">
            <w:pPr>
              <w:spacing w:line="259" w:lineRule="auto"/>
              <w:rPr>
                <w:rFonts w:ascii="Comic Sans MS" w:eastAsia="Comic Sans MS" w:hAnsi="Comic Sans MS" w:cs="Comic Sans MS"/>
              </w:rPr>
            </w:pPr>
          </w:p>
          <w:p w:rsidR="008F4609" w:rsidRDefault="008F4609" w:rsidP="00C750CA">
            <w:pPr>
              <w:spacing w:line="259" w:lineRule="auto"/>
              <w:rPr>
                <w:rFonts w:ascii="Comic Sans MS" w:eastAsia="Comic Sans MS" w:hAnsi="Comic Sans MS" w:cs="Comic Sans MS"/>
              </w:rPr>
            </w:pPr>
            <w:r w:rsidRPr="542F1C29">
              <w:rPr>
                <w:rFonts w:ascii="Comic Sans MS" w:eastAsia="Comic Sans MS" w:hAnsi="Comic Sans MS" w:cs="Comic Sans MS"/>
              </w:rPr>
              <w:t>Blz.   22 t/m 24        (s/z)</w:t>
            </w:r>
          </w:p>
        </w:tc>
        <w:tc>
          <w:tcPr>
            <w:tcW w:w="2256" w:type="dxa"/>
          </w:tcPr>
          <w:p w:rsidR="008F4609" w:rsidRDefault="008F4609" w:rsidP="00C750CA">
            <w:pPr>
              <w:spacing w:line="259" w:lineRule="auto"/>
              <w:rPr>
                <w:rFonts w:ascii="Comic Sans MS" w:eastAsia="Comic Sans MS" w:hAnsi="Comic Sans MS" w:cs="Comic Sans MS"/>
              </w:rPr>
            </w:pPr>
          </w:p>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b/>
                <w:bCs/>
              </w:rPr>
              <w:t xml:space="preserve">🏁 👍👎   </w:t>
            </w:r>
          </w:p>
        </w:tc>
      </w:tr>
      <w:tr w:rsidR="008F4609" w:rsidTr="00C750CA">
        <w:tc>
          <w:tcPr>
            <w:tcW w:w="2256" w:type="dxa"/>
          </w:tcPr>
          <w:p w:rsidR="008F4609" w:rsidRDefault="008F4609" w:rsidP="00C750CA">
            <w:pPr>
              <w:spacing w:line="259" w:lineRule="auto"/>
              <w:rPr>
                <w:rFonts w:ascii="Comic Sans MS" w:eastAsia="Comic Sans MS" w:hAnsi="Comic Sans MS" w:cs="Comic Sans MS"/>
              </w:rPr>
            </w:pPr>
          </w:p>
        </w:tc>
        <w:tc>
          <w:tcPr>
            <w:tcW w:w="2256" w:type="dxa"/>
          </w:tcPr>
          <w:p w:rsidR="008F4609" w:rsidRDefault="008F4609" w:rsidP="00C750CA">
            <w:pPr>
              <w:spacing w:line="259" w:lineRule="auto"/>
              <w:rPr>
                <w:rFonts w:ascii="Comic Sans MS" w:eastAsia="Comic Sans MS" w:hAnsi="Comic Sans MS" w:cs="Comic Sans MS"/>
              </w:rPr>
            </w:pPr>
            <w:r>
              <w:rPr>
                <w:noProof/>
                <w:lang w:eastAsia="nl-NL"/>
              </w:rPr>
              <w:drawing>
                <wp:inline distT="0" distB="0" distL="0" distR="0" wp14:anchorId="127F7CE8" wp14:editId="3FE79C7C">
                  <wp:extent cx="771525" cy="571500"/>
                  <wp:effectExtent l="0" t="0" r="0" b="0"/>
                  <wp:docPr id="186531893" name="Picture 186531893" title="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71525" cy="571500"/>
                          </a:xfrm>
                          <a:prstGeom prst="rect">
                            <a:avLst/>
                          </a:prstGeom>
                        </pic:spPr>
                      </pic:pic>
                    </a:graphicData>
                  </a:graphic>
                </wp:inline>
              </w:drawing>
            </w:r>
          </w:p>
          <w:p w:rsidR="008F4609" w:rsidRDefault="008F4609" w:rsidP="00C750CA">
            <w:pPr>
              <w:spacing w:line="259" w:lineRule="auto"/>
              <w:rPr>
                <w:rFonts w:ascii="Comic Sans MS" w:eastAsia="Comic Sans MS" w:hAnsi="Comic Sans MS" w:cs="Comic Sans MS"/>
                <w:sz w:val="28"/>
                <w:szCs w:val="28"/>
              </w:rPr>
            </w:pPr>
            <w:r w:rsidRPr="5308FD63">
              <w:rPr>
                <w:rFonts w:ascii="Comic Sans MS" w:eastAsia="Comic Sans MS" w:hAnsi="Comic Sans MS" w:cs="Comic Sans MS"/>
              </w:rPr>
              <w:t xml:space="preserve">Werkboek         </w:t>
            </w:r>
          </w:p>
        </w:tc>
        <w:tc>
          <w:tcPr>
            <w:tcW w:w="2256" w:type="dxa"/>
          </w:tcPr>
          <w:p w:rsidR="008F4609" w:rsidRDefault="008F4609" w:rsidP="00C750CA">
            <w:pPr>
              <w:spacing w:line="259" w:lineRule="auto"/>
              <w:rPr>
                <w:rFonts w:ascii="Comic Sans MS" w:eastAsia="Comic Sans MS" w:hAnsi="Comic Sans MS" w:cs="Comic Sans MS"/>
              </w:rPr>
            </w:pPr>
          </w:p>
          <w:p w:rsidR="008F4609" w:rsidRDefault="008F4609" w:rsidP="00C750CA">
            <w:pPr>
              <w:spacing w:line="259" w:lineRule="auto"/>
              <w:rPr>
                <w:rFonts w:ascii="Comic Sans MS" w:eastAsia="Comic Sans MS" w:hAnsi="Comic Sans MS" w:cs="Comic Sans MS"/>
              </w:rPr>
            </w:pPr>
            <w:r w:rsidRPr="542F1C29">
              <w:rPr>
                <w:rFonts w:ascii="Comic Sans MS" w:eastAsia="Comic Sans MS" w:hAnsi="Comic Sans MS" w:cs="Comic Sans MS"/>
              </w:rPr>
              <w:t>Blz.       27-28    (z)</w:t>
            </w:r>
          </w:p>
        </w:tc>
        <w:tc>
          <w:tcPr>
            <w:tcW w:w="2256" w:type="dxa"/>
          </w:tcPr>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rPr>
              <w:t xml:space="preserve">  </w:t>
            </w:r>
          </w:p>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rPr>
              <w:t xml:space="preserve"> </w:t>
            </w:r>
            <w:r w:rsidRPr="5308FD63">
              <w:rPr>
                <w:rFonts w:ascii="Comic Sans MS" w:eastAsia="Comic Sans MS" w:hAnsi="Comic Sans MS" w:cs="Comic Sans MS"/>
                <w:b/>
                <w:bCs/>
              </w:rPr>
              <w:t>🏁 👍👎</w:t>
            </w:r>
          </w:p>
        </w:tc>
      </w:tr>
      <w:tr w:rsidR="008F4609" w:rsidTr="00C750CA">
        <w:tc>
          <w:tcPr>
            <w:tcW w:w="2256" w:type="dxa"/>
          </w:tcPr>
          <w:p w:rsidR="008F4609" w:rsidRDefault="008F4609" w:rsidP="00C750CA">
            <w:pPr>
              <w:spacing w:line="259" w:lineRule="auto"/>
              <w:rPr>
                <w:rFonts w:ascii="Comic Sans MS" w:eastAsia="Comic Sans MS" w:hAnsi="Comic Sans MS" w:cs="Comic Sans MS"/>
              </w:rPr>
            </w:pPr>
          </w:p>
          <w:p w:rsidR="008F4609" w:rsidRDefault="008F4609" w:rsidP="00C750CA">
            <w:pPr>
              <w:spacing w:line="259" w:lineRule="auto"/>
              <w:rPr>
                <w:rFonts w:ascii="Comic Sans MS" w:eastAsia="Comic Sans MS" w:hAnsi="Comic Sans MS" w:cs="Comic Sans MS"/>
              </w:rPr>
            </w:pPr>
          </w:p>
        </w:tc>
        <w:tc>
          <w:tcPr>
            <w:tcW w:w="2256" w:type="dxa"/>
          </w:tcPr>
          <w:p w:rsidR="008F4609" w:rsidRDefault="008F4609" w:rsidP="00C750CA">
            <w:pPr>
              <w:spacing w:line="259" w:lineRule="auto"/>
              <w:rPr>
                <w:rFonts w:ascii="Comic Sans MS" w:eastAsia="Comic Sans MS" w:hAnsi="Comic Sans MS" w:cs="Comic Sans MS"/>
              </w:rPr>
            </w:pPr>
            <w:r w:rsidRPr="542F1C29">
              <w:rPr>
                <w:rFonts w:ascii="Comic Sans MS" w:eastAsia="Comic Sans MS" w:hAnsi="Comic Sans MS" w:cs="Comic Sans MS"/>
              </w:rPr>
              <w:t xml:space="preserve"> </w:t>
            </w:r>
            <w:r>
              <w:rPr>
                <w:noProof/>
                <w:lang w:eastAsia="nl-NL"/>
              </w:rPr>
              <w:drawing>
                <wp:inline distT="0" distB="0" distL="0" distR="0" wp14:anchorId="336B1079" wp14:editId="2D63BA1D">
                  <wp:extent cx="742950" cy="561975"/>
                  <wp:effectExtent l="0" t="0" r="0" b="0"/>
                  <wp:docPr id="2075611744" name="Picture 2075611744" title="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42950" cy="561975"/>
                          </a:xfrm>
                          <a:prstGeom prst="rect">
                            <a:avLst/>
                          </a:prstGeom>
                        </pic:spPr>
                      </pic:pic>
                    </a:graphicData>
                  </a:graphic>
                </wp:inline>
              </w:drawing>
            </w:r>
          </w:p>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rPr>
              <w:t xml:space="preserve">Veilig &amp; Vlot   </w:t>
            </w:r>
          </w:p>
        </w:tc>
        <w:tc>
          <w:tcPr>
            <w:tcW w:w="2256" w:type="dxa"/>
          </w:tcPr>
          <w:p w:rsidR="008F4609" w:rsidRDefault="008F4609" w:rsidP="00C750CA">
            <w:pPr>
              <w:spacing w:line="259" w:lineRule="auto"/>
              <w:rPr>
                <w:rFonts w:ascii="Comic Sans MS" w:eastAsia="Comic Sans MS" w:hAnsi="Comic Sans MS" w:cs="Comic Sans MS"/>
                <w:b/>
                <w:bCs/>
              </w:rPr>
            </w:pPr>
          </w:p>
          <w:p w:rsidR="008F4609" w:rsidRDefault="008F4609" w:rsidP="00C750CA">
            <w:pPr>
              <w:spacing w:line="259" w:lineRule="auto"/>
              <w:rPr>
                <w:rFonts w:ascii="Comic Sans MS" w:eastAsia="Comic Sans MS" w:hAnsi="Comic Sans MS" w:cs="Comic Sans MS"/>
                <w:b/>
                <w:bCs/>
              </w:rPr>
            </w:pPr>
            <w:r w:rsidRPr="542F1C29">
              <w:rPr>
                <w:rFonts w:ascii="Comic Sans MS" w:eastAsia="Comic Sans MS" w:hAnsi="Comic Sans MS" w:cs="Comic Sans MS"/>
              </w:rPr>
              <w:t>Blz.</w:t>
            </w:r>
            <w:r w:rsidRPr="542F1C29">
              <w:rPr>
                <w:rFonts w:ascii="Comic Sans MS" w:eastAsia="Comic Sans MS" w:hAnsi="Comic Sans MS" w:cs="Comic Sans MS"/>
                <w:b/>
                <w:bCs/>
              </w:rPr>
              <w:t xml:space="preserve">   </w:t>
            </w:r>
            <w:r w:rsidRPr="542F1C29">
              <w:rPr>
                <w:rFonts w:ascii="Comic Sans MS" w:eastAsia="Comic Sans MS" w:hAnsi="Comic Sans MS" w:cs="Comic Sans MS"/>
              </w:rPr>
              <w:t xml:space="preserve">28-29 </w:t>
            </w:r>
            <w:r w:rsidRPr="542F1C29">
              <w:rPr>
                <w:rFonts w:ascii="Comic Sans MS" w:eastAsia="Comic Sans MS" w:hAnsi="Comic Sans MS" w:cs="Comic Sans MS"/>
                <w:b/>
                <w:bCs/>
              </w:rPr>
              <w:t xml:space="preserve">   </w:t>
            </w:r>
            <w:r w:rsidRPr="542F1C29">
              <w:rPr>
                <w:rFonts w:ascii="Comic Sans MS" w:eastAsia="Comic Sans MS" w:hAnsi="Comic Sans MS" w:cs="Comic Sans MS"/>
              </w:rPr>
              <w:t xml:space="preserve"> (s)</w:t>
            </w:r>
          </w:p>
        </w:tc>
        <w:tc>
          <w:tcPr>
            <w:tcW w:w="2256" w:type="dxa"/>
          </w:tcPr>
          <w:p w:rsidR="008F4609" w:rsidRDefault="008F4609" w:rsidP="00C750CA">
            <w:pPr>
              <w:spacing w:line="259" w:lineRule="auto"/>
              <w:rPr>
                <w:rFonts w:ascii="Comic Sans MS" w:eastAsia="Comic Sans MS" w:hAnsi="Comic Sans MS" w:cs="Comic Sans MS"/>
              </w:rPr>
            </w:pPr>
          </w:p>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b/>
                <w:bCs/>
              </w:rPr>
              <w:t>🏁 👍👎</w:t>
            </w:r>
          </w:p>
          <w:p w:rsidR="008F4609" w:rsidRDefault="008F4609" w:rsidP="00C750CA">
            <w:pPr>
              <w:spacing w:line="259" w:lineRule="auto"/>
              <w:rPr>
                <w:rFonts w:ascii="Comic Sans MS" w:eastAsia="Comic Sans MS" w:hAnsi="Comic Sans MS" w:cs="Comic Sans MS"/>
              </w:rPr>
            </w:pPr>
          </w:p>
        </w:tc>
      </w:tr>
      <w:tr w:rsidR="008F4609" w:rsidTr="00C750CA">
        <w:tc>
          <w:tcPr>
            <w:tcW w:w="2256" w:type="dxa"/>
          </w:tcPr>
          <w:p w:rsidR="008F4609" w:rsidRDefault="008F4609" w:rsidP="00C750CA">
            <w:pPr>
              <w:spacing w:line="259" w:lineRule="auto"/>
              <w:rPr>
                <w:rFonts w:ascii="Comic Sans MS" w:eastAsia="Comic Sans MS" w:hAnsi="Comic Sans MS" w:cs="Comic Sans MS"/>
              </w:rPr>
            </w:pPr>
          </w:p>
        </w:tc>
        <w:tc>
          <w:tcPr>
            <w:tcW w:w="2256" w:type="dxa"/>
          </w:tcPr>
          <w:p w:rsidR="008F4609" w:rsidRDefault="008F4609" w:rsidP="00C750CA">
            <w:pPr>
              <w:spacing w:line="259" w:lineRule="auto"/>
              <w:rPr>
                <w:rFonts w:ascii="Comic Sans MS" w:eastAsia="Comic Sans MS" w:hAnsi="Comic Sans MS" w:cs="Comic Sans MS"/>
              </w:rPr>
            </w:pPr>
          </w:p>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rPr>
              <w:lastRenderedPageBreak/>
              <w:t>Eigen leesboek</w:t>
            </w:r>
          </w:p>
        </w:tc>
        <w:tc>
          <w:tcPr>
            <w:tcW w:w="2256" w:type="dxa"/>
          </w:tcPr>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rPr>
              <w:lastRenderedPageBreak/>
              <w:t xml:space="preserve"> </w:t>
            </w:r>
          </w:p>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rPr>
              <w:lastRenderedPageBreak/>
              <w:t xml:space="preserve">                     (z)</w:t>
            </w:r>
          </w:p>
        </w:tc>
        <w:tc>
          <w:tcPr>
            <w:tcW w:w="2256" w:type="dxa"/>
          </w:tcPr>
          <w:p w:rsidR="008F4609" w:rsidRDefault="008F4609" w:rsidP="00C750CA">
            <w:pPr>
              <w:spacing w:line="259" w:lineRule="auto"/>
              <w:rPr>
                <w:rFonts w:ascii="Comic Sans MS" w:eastAsia="Comic Sans MS" w:hAnsi="Comic Sans MS" w:cs="Comic Sans MS"/>
              </w:rPr>
            </w:pPr>
          </w:p>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b/>
                <w:bCs/>
              </w:rPr>
              <w:lastRenderedPageBreak/>
              <w:t>🏁 👍👎</w:t>
            </w:r>
          </w:p>
          <w:p w:rsidR="008F4609" w:rsidRDefault="008F4609" w:rsidP="00C750CA">
            <w:pPr>
              <w:spacing w:line="259" w:lineRule="auto"/>
              <w:rPr>
                <w:rFonts w:ascii="Comic Sans MS" w:eastAsia="Comic Sans MS" w:hAnsi="Comic Sans MS" w:cs="Comic Sans MS"/>
              </w:rPr>
            </w:pPr>
          </w:p>
        </w:tc>
      </w:tr>
      <w:tr w:rsidR="008F4609" w:rsidTr="00C750CA">
        <w:tc>
          <w:tcPr>
            <w:tcW w:w="2256" w:type="dxa"/>
          </w:tcPr>
          <w:p w:rsidR="008F4609" w:rsidRDefault="008F4609" w:rsidP="00C750CA">
            <w:pPr>
              <w:spacing w:line="259" w:lineRule="auto"/>
              <w:rPr>
                <w:rFonts w:ascii="Comic Sans MS" w:eastAsia="Comic Sans MS" w:hAnsi="Comic Sans MS" w:cs="Comic Sans MS"/>
                <w:sz w:val="21"/>
                <w:szCs w:val="21"/>
              </w:rPr>
            </w:pPr>
            <w:r w:rsidRPr="5308FD63">
              <w:rPr>
                <w:rFonts w:ascii="Comic Sans MS" w:eastAsia="Comic Sans MS" w:hAnsi="Comic Sans MS" w:cs="Comic Sans MS"/>
                <w:b/>
                <w:bCs/>
                <w:color w:val="000000" w:themeColor="text1"/>
                <w:sz w:val="21"/>
                <w:szCs w:val="21"/>
              </w:rPr>
              <w:lastRenderedPageBreak/>
              <w:t>VLL -</w:t>
            </w:r>
          </w:p>
          <w:p w:rsidR="008F4609" w:rsidRDefault="008F4609" w:rsidP="00C750CA">
            <w:pPr>
              <w:spacing w:line="259" w:lineRule="auto"/>
              <w:rPr>
                <w:rFonts w:ascii="Comic Sans MS" w:eastAsia="Comic Sans MS" w:hAnsi="Comic Sans MS" w:cs="Comic Sans MS"/>
                <w:sz w:val="21"/>
                <w:szCs w:val="21"/>
              </w:rPr>
            </w:pPr>
            <w:r w:rsidRPr="5308FD63">
              <w:rPr>
                <w:rFonts w:ascii="Comic Sans MS" w:eastAsia="Comic Sans MS" w:hAnsi="Comic Sans MS" w:cs="Comic Sans MS"/>
                <w:b/>
                <w:bCs/>
                <w:color w:val="000000" w:themeColor="text1"/>
                <w:sz w:val="21"/>
                <w:szCs w:val="21"/>
              </w:rPr>
              <w:t>Computer/ i-pad</w:t>
            </w:r>
          </w:p>
        </w:tc>
        <w:tc>
          <w:tcPr>
            <w:tcW w:w="2256" w:type="dxa"/>
          </w:tcPr>
          <w:p w:rsidR="008F4609" w:rsidRDefault="008F4609" w:rsidP="00C750CA">
            <w:pPr>
              <w:spacing w:line="259" w:lineRule="auto"/>
              <w:rPr>
                <w:rFonts w:ascii="Comic Sans MS" w:eastAsia="Comic Sans MS" w:hAnsi="Comic Sans MS" w:cs="Comic Sans MS"/>
              </w:rPr>
            </w:pPr>
            <w:r>
              <w:rPr>
                <w:noProof/>
                <w:lang w:eastAsia="nl-NL"/>
              </w:rPr>
              <w:drawing>
                <wp:inline distT="0" distB="0" distL="0" distR="0" wp14:anchorId="65E7C14D" wp14:editId="06EF8DDA">
                  <wp:extent cx="685800" cy="514350"/>
                  <wp:effectExtent l="0" t="0" r="0" b="0"/>
                  <wp:docPr id="723057735" name="Picture 723057735" title="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85800" cy="514350"/>
                          </a:xfrm>
                          <a:prstGeom prst="rect">
                            <a:avLst/>
                          </a:prstGeom>
                        </pic:spPr>
                      </pic:pic>
                    </a:graphicData>
                  </a:graphic>
                </wp:inline>
              </w:drawing>
            </w:r>
          </w:p>
        </w:tc>
        <w:tc>
          <w:tcPr>
            <w:tcW w:w="2256" w:type="dxa"/>
          </w:tcPr>
          <w:p w:rsidR="008F4609" w:rsidRDefault="008F4609" w:rsidP="00C750CA">
            <w:pPr>
              <w:spacing w:line="259" w:lineRule="auto"/>
              <w:rPr>
                <w:rFonts w:ascii="Comic Sans MS" w:eastAsia="Comic Sans MS" w:hAnsi="Comic Sans MS" w:cs="Comic Sans MS"/>
              </w:rPr>
            </w:pPr>
          </w:p>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rPr>
              <w:t>Speeltuin  (z)</w:t>
            </w:r>
          </w:p>
        </w:tc>
        <w:tc>
          <w:tcPr>
            <w:tcW w:w="2256" w:type="dxa"/>
          </w:tcPr>
          <w:p w:rsidR="008F4609" w:rsidRDefault="008F4609" w:rsidP="00C750CA">
            <w:pPr>
              <w:spacing w:line="259" w:lineRule="auto"/>
              <w:rPr>
                <w:rFonts w:ascii="Comic Sans MS" w:eastAsia="Comic Sans MS" w:hAnsi="Comic Sans MS" w:cs="Comic Sans MS"/>
              </w:rPr>
            </w:pPr>
          </w:p>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b/>
                <w:bCs/>
              </w:rPr>
              <w:t>🏁 👍👎</w:t>
            </w:r>
          </w:p>
        </w:tc>
      </w:tr>
      <w:tr w:rsidR="008F4609" w:rsidTr="00C750CA">
        <w:tc>
          <w:tcPr>
            <w:tcW w:w="2256" w:type="dxa"/>
          </w:tcPr>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b/>
                <w:bCs/>
              </w:rPr>
              <w:t>Spelling</w:t>
            </w:r>
          </w:p>
        </w:tc>
        <w:tc>
          <w:tcPr>
            <w:tcW w:w="2256" w:type="dxa"/>
          </w:tcPr>
          <w:p w:rsidR="008F4609" w:rsidRDefault="008F4609" w:rsidP="00C750CA">
            <w:pPr>
              <w:spacing w:line="259" w:lineRule="auto"/>
              <w:rPr>
                <w:rFonts w:ascii="Comic Sans MS" w:eastAsia="Comic Sans MS" w:hAnsi="Comic Sans MS" w:cs="Comic Sans MS"/>
              </w:rPr>
            </w:pPr>
            <w:r>
              <w:rPr>
                <w:noProof/>
                <w:lang w:eastAsia="nl-NL"/>
              </w:rPr>
              <w:drawing>
                <wp:inline distT="0" distB="0" distL="0" distR="0" wp14:anchorId="2F21A6BC" wp14:editId="3906392A">
                  <wp:extent cx="695325" cy="514350"/>
                  <wp:effectExtent l="0" t="0" r="0" b="0"/>
                  <wp:docPr id="1153330543" name="Picture 1153330543" title="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95325" cy="514350"/>
                          </a:xfrm>
                          <a:prstGeom prst="rect">
                            <a:avLst/>
                          </a:prstGeom>
                        </pic:spPr>
                      </pic:pic>
                    </a:graphicData>
                  </a:graphic>
                </wp:inline>
              </w:drawing>
            </w:r>
          </w:p>
          <w:p w:rsidR="008F4609" w:rsidRDefault="008F4609" w:rsidP="00C750CA">
            <w:pPr>
              <w:spacing w:line="259" w:lineRule="auto"/>
              <w:rPr>
                <w:rFonts w:ascii="Comic Sans MS" w:eastAsia="Comic Sans MS" w:hAnsi="Comic Sans MS" w:cs="Comic Sans MS"/>
                <w:sz w:val="28"/>
                <w:szCs w:val="28"/>
              </w:rPr>
            </w:pPr>
            <w:r w:rsidRPr="5308FD63">
              <w:rPr>
                <w:rFonts w:ascii="Comic Sans MS" w:eastAsia="Comic Sans MS" w:hAnsi="Comic Sans MS" w:cs="Comic Sans MS"/>
              </w:rPr>
              <w:t xml:space="preserve">Veilig gespeld </w:t>
            </w:r>
          </w:p>
        </w:tc>
        <w:tc>
          <w:tcPr>
            <w:tcW w:w="2256" w:type="dxa"/>
          </w:tcPr>
          <w:p w:rsidR="008F4609" w:rsidRDefault="008F4609" w:rsidP="00C750CA">
            <w:pPr>
              <w:spacing w:line="259" w:lineRule="auto"/>
              <w:rPr>
                <w:rFonts w:ascii="Comic Sans MS" w:eastAsia="Comic Sans MS" w:hAnsi="Comic Sans MS" w:cs="Comic Sans MS"/>
              </w:rPr>
            </w:pPr>
          </w:p>
          <w:p w:rsidR="008F4609" w:rsidRDefault="008F4609" w:rsidP="00C750CA">
            <w:pPr>
              <w:spacing w:line="259" w:lineRule="auto"/>
              <w:rPr>
                <w:rFonts w:ascii="Comic Sans MS" w:eastAsia="Comic Sans MS" w:hAnsi="Comic Sans MS" w:cs="Comic Sans MS"/>
              </w:rPr>
            </w:pPr>
            <w:r w:rsidRPr="542F1C29">
              <w:rPr>
                <w:rFonts w:ascii="Comic Sans MS" w:eastAsia="Comic Sans MS" w:hAnsi="Comic Sans MS" w:cs="Comic Sans MS"/>
              </w:rPr>
              <w:t>Blz.       27-28   (s)</w:t>
            </w:r>
          </w:p>
        </w:tc>
        <w:tc>
          <w:tcPr>
            <w:tcW w:w="2256" w:type="dxa"/>
          </w:tcPr>
          <w:p w:rsidR="008F4609" w:rsidRDefault="008F4609" w:rsidP="00C750CA">
            <w:pPr>
              <w:spacing w:line="259" w:lineRule="auto"/>
              <w:rPr>
                <w:rFonts w:ascii="Comic Sans MS" w:eastAsia="Comic Sans MS" w:hAnsi="Comic Sans MS" w:cs="Comic Sans MS"/>
              </w:rPr>
            </w:pPr>
          </w:p>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b/>
                <w:bCs/>
              </w:rPr>
              <w:t>🏁 👍👎</w:t>
            </w:r>
          </w:p>
          <w:p w:rsidR="008F4609" w:rsidRDefault="008F4609" w:rsidP="00C750CA">
            <w:pPr>
              <w:spacing w:line="259" w:lineRule="auto"/>
              <w:rPr>
                <w:rFonts w:ascii="Comic Sans MS" w:eastAsia="Comic Sans MS" w:hAnsi="Comic Sans MS" w:cs="Comic Sans MS"/>
              </w:rPr>
            </w:pPr>
          </w:p>
        </w:tc>
      </w:tr>
      <w:tr w:rsidR="008F4609" w:rsidTr="00C750CA">
        <w:tc>
          <w:tcPr>
            <w:tcW w:w="2256" w:type="dxa"/>
          </w:tcPr>
          <w:p w:rsidR="008F4609" w:rsidRDefault="008F4609" w:rsidP="00C750CA">
            <w:pPr>
              <w:spacing w:line="259" w:lineRule="auto"/>
              <w:rPr>
                <w:rFonts w:ascii="Comic Sans MS" w:eastAsia="Comic Sans MS" w:hAnsi="Comic Sans MS" w:cs="Comic Sans MS"/>
              </w:rPr>
            </w:pPr>
          </w:p>
        </w:tc>
        <w:tc>
          <w:tcPr>
            <w:tcW w:w="2256" w:type="dxa"/>
          </w:tcPr>
          <w:p w:rsidR="008F4609" w:rsidRDefault="008F4609" w:rsidP="00C750CA">
            <w:pPr>
              <w:spacing w:line="259" w:lineRule="auto"/>
              <w:rPr>
                <w:rFonts w:ascii="Comic Sans MS" w:eastAsia="Comic Sans MS" w:hAnsi="Comic Sans MS" w:cs="Comic Sans MS"/>
              </w:rPr>
            </w:pPr>
          </w:p>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rPr>
              <w:t>DicT(w)ee</w:t>
            </w:r>
          </w:p>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rPr>
              <w:t xml:space="preserve">                               </w:t>
            </w:r>
          </w:p>
        </w:tc>
        <w:tc>
          <w:tcPr>
            <w:tcW w:w="2256" w:type="dxa"/>
          </w:tcPr>
          <w:p w:rsidR="008F4609" w:rsidRDefault="008F4609" w:rsidP="00C750CA">
            <w:pPr>
              <w:spacing w:line="259" w:lineRule="auto"/>
              <w:rPr>
                <w:rFonts w:ascii="Comic Sans MS" w:eastAsia="Comic Sans MS" w:hAnsi="Comic Sans MS" w:cs="Comic Sans MS"/>
              </w:rPr>
            </w:pPr>
          </w:p>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rPr>
              <w:t xml:space="preserve">              (z/s)</w:t>
            </w:r>
          </w:p>
        </w:tc>
        <w:tc>
          <w:tcPr>
            <w:tcW w:w="2256" w:type="dxa"/>
          </w:tcPr>
          <w:p w:rsidR="008F4609" w:rsidRDefault="008F4609" w:rsidP="00C750CA">
            <w:pPr>
              <w:spacing w:line="259" w:lineRule="auto"/>
              <w:rPr>
                <w:rFonts w:ascii="Comic Sans MS" w:eastAsia="Comic Sans MS" w:hAnsi="Comic Sans MS" w:cs="Comic Sans MS"/>
              </w:rPr>
            </w:pPr>
          </w:p>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b/>
                <w:bCs/>
              </w:rPr>
              <w:t>🏁 👍👎</w:t>
            </w:r>
          </w:p>
          <w:p w:rsidR="008F4609" w:rsidRDefault="008F4609" w:rsidP="00C750CA">
            <w:pPr>
              <w:spacing w:line="259" w:lineRule="auto"/>
              <w:rPr>
                <w:rFonts w:ascii="Comic Sans MS" w:eastAsia="Comic Sans MS" w:hAnsi="Comic Sans MS" w:cs="Comic Sans MS"/>
              </w:rPr>
            </w:pPr>
          </w:p>
        </w:tc>
      </w:tr>
      <w:tr w:rsidR="008F4609" w:rsidTr="00C750CA">
        <w:tc>
          <w:tcPr>
            <w:tcW w:w="2256" w:type="dxa"/>
          </w:tcPr>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b/>
                <w:bCs/>
              </w:rPr>
              <w:t>Rekenen</w:t>
            </w:r>
          </w:p>
        </w:tc>
        <w:tc>
          <w:tcPr>
            <w:tcW w:w="2256" w:type="dxa"/>
          </w:tcPr>
          <w:p w:rsidR="008F4609" w:rsidRDefault="008F4609" w:rsidP="00C750CA">
            <w:pPr>
              <w:spacing w:line="259" w:lineRule="auto"/>
              <w:rPr>
                <w:rFonts w:ascii="Comic Sans MS" w:eastAsia="Comic Sans MS" w:hAnsi="Comic Sans MS" w:cs="Comic Sans MS"/>
              </w:rPr>
            </w:pPr>
            <w:r>
              <w:rPr>
                <w:noProof/>
                <w:lang w:eastAsia="nl-NL"/>
              </w:rPr>
              <w:drawing>
                <wp:inline distT="0" distB="0" distL="0" distR="0" wp14:anchorId="3ECBC2F2" wp14:editId="2A028AB8">
                  <wp:extent cx="714375" cy="533400"/>
                  <wp:effectExtent l="0" t="0" r="0" b="0"/>
                  <wp:docPr id="1683143817" name="Picture 1683143817" title="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14375" cy="533400"/>
                          </a:xfrm>
                          <a:prstGeom prst="rect">
                            <a:avLst/>
                          </a:prstGeom>
                        </pic:spPr>
                      </pic:pic>
                    </a:graphicData>
                  </a:graphic>
                </wp:inline>
              </w:drawing>
            </w:r>
          </w:p>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rPr>
              <w:t xml:space="preserve">                       </w:t>
            </w:r>
          </w:p>
        </w:tc>
        <w:tc>
          <w:tcPr>
            <w:tcW w:w="2256" w:type="dxa"/>
          </w:tcPr>
          <w:p w:rsidR="008F4609" w:rsidRDefault="008F4609" w:rsidP="00C750CA">
            <w:pPr>
              <w:spacing w:line="259" w:lineRule="auto"/>
              <w:rPr>
                <w:rFonts w:ascii="Comic Sans MS" w:eastAsia="Comic Sans MS" w:hAnsi="Comic Sans MS" w:cs="Comic Sans MS"/>
              </w:rPr>
            </w:pPr>
          </w:p>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rPr>
              <w:t xml:space="preserve">Met Sprongen Vooruit    (j/z/s)  </w:t>
            </w:r>
          </w:p>
        </w:tc>
        <w:tc>
          <w:tcPr>
            <w:tcW w:w="2256" w:type="dxa"/>
          </w:tcPr>
          <w:p w:rsidR="008F4609" w:rsidRDefault="008F4609" w:rsidP="00C750CA">
            <w:pPr>
              <w:spacing w:line="259" w:lineRule="auto"/>
              <w:rPr>
                <w:rFonts w:ascii="Comic Sans MS" w:eastAsia="Comic Sans MS" w:hAnsi="Comic Sans MS" w:cs="Comic Sans MS"/>
              </w:rPr>
            </w:pPr>
          </w:p>
          <w:p w:rsidR="008F4609" w:rsidRDefault="008F4609" w:rsidP="00C750CA">
            <w:pPr>
              <w:spacing w:line="259" w:lineRule="auto"/>
              <w:rPr>
                <w:rFonts w:ascii="Comic Sans MS" w:eastAsia="Comic Sans MS" w:hAnsi="Comic Sans MS" w:cs="Comic Sans MS"/>
              </w:rPr>
            </w:pPr>
            <w:r w:rsidRPr="5308FD63">
              <w:rPr>
                <w:rFonts w:ascii="Comic Sans MS" w:eastAsia="Comic Sans MS" w:hAnsi="Comic Sans MS" w:cs="Comic Sans MS"/>
                <w:b/>
                <w:bCs/>
              </w:rPr>
              <w:t xml:space="preserve">🏁 👍👎    </w:t>
            </w:r>
          </w:p>
          <w:p w:rsidR="008F4609" w:rsidRDefault="008F4609" w:rsidP="00C750CA">
            <w:pPr>
              <w:spacing w:line="259" w:lineRule="auto"/>
              <w:rPr>
                <w:rFonts w:ascii="Comic Sans MS" w:eastAsia="Comic Sans MS" w:hAnsi="Comic Sans MS" w:cs="Comic Sans MS"/>
              </w:rPr>
            </w:pPr>
          </w:p>
        </w:tc>
      </w:tr>
    </w:tbl>
    <w:p w:rsidR="008F4609" w:rsidRDefault="008F4609" w:rsidP="008F4609">
      <w:pPr>
        <w:rPr>
          <w:rFonts w:ascii="Comic Sans MS" w:eastAsia="Comic Sans MS" w:hAnsi="Comic Sans MS" w:cs="Comic Sans MS"/>
          <w:b/>
          <w:bCs/>
          <w:color w:val="000000" w:themeColor="text1"/>
        </w:rPr>
      </w:pPr>
    </w:p>
    <w:p w:rsidR="008F4609" w:rsidRPr="00384C50" w:rsidRDefault="008F4609" w:rsidP="008F4609">
      <w:pPr>
        <w:jc w:val="center"/>
        <w:rPr>
          <w:rFonts w:ascii="Arial" w:hAnsi="Arial" w:cs="Arial"/>
          <w:b/>
          <w:sz w:val="24"/>
        </w:rPr>
      </w:pPr>
      <w:bookmarkStart w:id="35" w:name="_Hlk24399055"/>
      <w:r w:rsidRPr="00384C50">
        <w:rPr>
          <w:rFonts w:ascii="Arial" w:hAnsi="Arial" w:cs="Arial"/>
          <w:b/>
          <w:sz w:val="24"/>
        </w:rPr>
        <w:t>Taakbrief groep 4</w:t>
      </w:r>
    </w:p>
    <w:tbl>
      <w:tblPr>
        <w:tblStyle w:val="Tabelraster"/>
        <w:tblW w:w="9493" w:type="dxa"/>
        <w:tblLook w:val="04A0" w:firstRow="1" w:lastRow="0" w:firstColumn="1" w:lastColumn="0" w:noHBand="0" w:noVBand="1"/>
      </w:tblPr>
      <w:tblGrid>
        <w:gridCol w:w="9493"/>
      </w:tblGrid>
      <w:tr w:rsidR="008F4609" w:rsidRPr="00384C50" w:rsidTr="00C750CA">
        <w:tc>
          <w:tcPr>
            <w:tcW w:w="9493" w:type="dxa"/>
          </w:tcPr>
          <w:p w:rsidR="008F4609" w:rsidRPr="00384C50" w:rsidRDefault="008F4609" w:rsidP="00C750CA">
            <w:pPr>
              <w:rPr>
                <w:rFonts w:ascii="Arial" w:hAnsi="Arial" w:cs="Arial"/>
                <w:i/>
                <w:iCs/>
                <w:sz w:val="24"/>
                <w:szCs w:val="24"/>
              </w:rPr>
            </w:pPr>
            <w:r w:rsidRPr="49475002">
              <w:rPr>
                <w:rFonts w:ascii="Arial" w:hAnsi="Arial" w:cs="Arial"/>
                <w:sz w:val="24"/>
                <w:szCs w:val="24"/>
              </w:rPr>
              <w:t xml:space="preserve">Week: 2   Datum: 24  t/m 28 augustus 2020               Naam: </w:t>
            </w:r>
          </w:p>
          <w:p w:rsidR="008F4609" w:rsidRDefault="008F4609" w:rsidP="00C750CA">
            <w:pPr>
              <w:rPr>
                <w:rFonts w:ascii="Arial" w:hAnsi="Arial" w:cs="Arial"/>
                <w:sz w:val="24"/>
                <w:szCs w:val="24"/>
              </w:rPr>
            </w:pPr>
          </w:p>
          <w:p w:rsidR="008F4609" w:rsidRDefault="008F4609" w:rsidP="00C750CA">
            <w:pPr>
              <w:rPr>
                <w:rFonts w:ascii="Arial" w:hAnsi="Arial" w:cs="Arial"/>
                <w:sz w:val="24"/>
                <w:szCs w:val="24"/>
              </w:rPr>
            </w:pPr>
            <w:r w:rsidRPr="49475002">
              <w:rPr>
                <w:rFonts w:ascii="Arial" w:hAnsi="Arial" w:cs="Arial"/>
                <w:sz w:val="24"/>
                <w:szCs w:val="24"/>
              </w:rPr>
              <w:t xml:space="preserve">Doel: Ik maak de taken die per dag op de taakbrief staan; ik kijk goed of ik met </w:t>
            </w:r>
            <w:r w:rsidRPr="49475002">
              <w:rPr>
                <w:rFonts w:ascii="Arial" w:hAnsi="Arial" w:cs="Arial"/>
                <w:sz w:val="24"/>
                <w:szCs w:val="24"/>
                <w:u w:val="single"/>
              </w:rPr>
              <w:t>juf</w:t>
            </w:r>
            <w:r w:rsidRPr="49475002">
              <w:rPr>
                <w:rFonts w:ascii="Arial" w:hAnsi="Arial" w:cs="Arial"/>
                <w:sz w:val="24"/>
                <w:szCs w:val="24"/>
              </w:rPr>
              <w:t xml:space="preserve">, </w:t>
            </w:r>
            <w:r w:rsidRPr="49475002">
              <w:rPr>
                <w:rFonts w:ascii="Arial" w:hAnsi="Arial" w:cs="Arial"/>
                <w:sz w:val="24"/>
                <w:szCs w:val="24"/>
                <w:u w:val="single"/>
              </w:rPr>
              <w:t>samen</w:t>
            </w:r>
            <w:r w:rsidRPr="49475002">
              <w:rPr>
                <w:rFonts w:ascii="Arial" w:hAnsi="Arial" w:cs="Arial"/>
                <w:sz w:val="24"/>
                <w:szCs w:val="24"/>
              </w:rPr>
              <w:t xml:space="preserve"> of </w:t>
            </w:r>
            <w:r w:rsidRPr="49475002">
              <w:rPr>
                <w:rFonts w:ascii="Arial" w:hAnsi="Arial" w:cs="Arial"/>
                <w:sz w:val="24"/>
                <w:szCs w:val="24"/>
                <w:u w:val="single"/>
              </w:rPr>
              <w:t>zelf</w:t>
            </w:r>
            <w:r w:rsidRPr="49475002">
              <w:rPr>
                <w:rFonts w:ascii="Arial" w:hAnsi="Arial" w:cs="Arial"/>
                <w:sz w:val="24"/>
                <w:szCs w:val="24"/>
              </w:rPr>
              <w:t xml:space="preserve"> aan het werk mag gaan!</w:t>
            </w:r>
          </w:p>
          <w:p w:rsidR="008F4609" w:rsidRDefault="008F4609" w:rsidP="00C750CA">
            <w:pPr>
              <w:rPr>
                <w:rFonts w:ascii="Arial" w:hAnsi="Arial" w:cs="Arial"/>
                <w:sz w:val="18"/>
                <w:szCs w:val="18"/>
              </w:rPr>
            </w:pPr>
          </w:p>
          <w:p w:rsidR="008F4609" w:rsidRPr="00384C50" w:rsidRDefault="008F4609" w:rsidP="00C750CA">
            <w:pPr>
              <w:rPr>
                <w:rFonts w:ascii="Arial" w:hAnsi="Arial" w:cs="Arial"/>
                <w:sz w:val="18"/>
                <w:szCs w:val="16"/>
              </w:rPr>
            </w:pPr>
            <w:r>
              <w:rPr>
                <w:rFonts w:ascii="Arial" w:hAnsi="Arial" w:cs="Arial"/>
                <w:sz w:val="18"/>
                <w:szCs w:val="16"/>
              </w:rPr>
              <w:t>(j): met juf</w:t>
            </w:r>
          </w:p>
          <w:p w:rsidR="008F4609" w:rsidRPr="00384C50" w:rsidRDefault="008F4609" w:rsidP="00C750CA">
            <w:pPr>
              <w:rPr>
                <w:rFonts w:ascii="Arial" w:hAnsi="Arial" w:cs="Arial"/>
                <w:sz w:val="18"/>
                <w:szCs w:val="16"/>
              </w:rPr>
            </w:pPr>
            <w:r w:rsidRPr="00384C50">
              <w:rPr>
                <w:rFonts w:ascii="Arial" w:hAnsi="Arial" w:cs="Arial"/>
                <w:sz w:val="18"/>
                <w:szCs w:val="16"/>
              </w:rPr>
              <w:t>(z): zelf</w:t>
            </w:r>
          </w:p>
          <w:p w:rsidR="008F4609" w:rsidRPr="00384C50" w:rsidRDefault="008F4609" w:rsidP="00C750CA">
            <w:pPr>
              <w:rPr>
                <w:rFonts w:ascii="Arial" w:hAnsi="Arial" w:cs="Arial"/>
                <w:sz w:val="24"/>
              </w:rPr>
            </w:pPr>
            <w:r w:rsidRPr="00384C50">
              <w:rPr>
                <w:rFonts w:ascii="Arial" w:hAnsi="Arial" w:cs="Arial"/>
                <w:sz w:val="18"/>
                <w:szCs w:val="16"/>
              </w:rPr>
              <w:t>(s): samen</w:t>
            </w:r>
          </w:p>
        </w:tc>
      </w:tr>
    </w:tbl>
    <w:p w:rsidR="008F4609" w:rsidRPr="00384C50" w:rsidRDefault="008F4609" w:rsidP="008F4609">
      <w:pPr>
        <w:rPr>
          <w:rFonts w:ascii="Arial" w:hAnsi="Arial" w:cs="Arial"/>
          <w:b/>
          <w:sz w:val="24"/>
        </w:rPr>
      </w:pPr>
    </w:p>
    <w:tbl>
      <w:tblPr>
        <w:tblStyle w:val="Tabelraster"/>
        <w:tblW w:w="9493" w:type="dxa"/>
        <w:tblLayout w:type="fixed"/>
        <w:tblLook w:val="04A0" w:firstRow="1" w:lastRow="0" w:firstColumn="1" w:lastColumn="0" w:noHBand="0" w:noVBand="1"/>
      </w:tblPr>
      <w:tblGrid>
        <w:gridCol w:w="1155"/>
        <w:gridCol w:w="1533"/>
        <w:gridCol w:w="1702"/>
        <w:gridCol w:w="1700"/>
        <w:gridCol w:w="1702"/>
        <w:gridCol w:w="1701"/>
      </w:tblGrid>
      <w:tr w:rsidR="008F4609" w:rsidRPr="00384C50" w:rsidTr="00C750CA">
        <w:tc>
          <w:tcPr>
            <w:tcW w:w="1155" w:type="dxa"/>
          </w:tcPr>
          <w:p w:rsidR="008F4609" w:rsidRPr="00384C50" w:rsidRDefault="008F4609" w:rsidP="00C750CA">
            <w:pPr>
              <w:rPr>
                <w:rFonts w:ascii="Arial" w:hAnsi="Arial" w:cs="Arial"/>
                <w:b/>
                <w:sz w:val="24"/>
              </w:rPr>
            </w:pPr>
            <w:r w:rsidRPr="00384C50">
              <w:rPr>
                <w:rFonts w:ascii="Arial" w:hAnsi="Arial" w:cs="Arial"/>
                <w:b/>
                <w:sz w:val="24"/>
              </w:rPr>
              <w:t>Dag</w:t>
            </w:r>
            <w:r>
              <w:rPr>
                <w:rFonts w:ascii="Arial" w:hAnsi="Arial" w:cs="Arial"/>
                <w:b/>
                <w:sz w:val="24"/>
              </w:rPr>
              <w:t>-</w:t>
            </w:r>
            <w:r w:rsidRPr="00384C50">
              <w:rPr>
                <w:rFonts w:ascii="Arial" w:hAnsi="Arial" w:cs="Arial"/>
                <w:b/>
                <w:sz w:val="24"/>
              </w:rPr>
              <w:t>taak</w:t>
            </w:r>
          </w:p>
        </w:tc>
        <w:tc>
          <w:tcPr>
            <w:tcW w:w="1533" w:type="dxa"/>
          </w:tcPr>
          <w:p w:rsidR="008F4609" w:rsidRPr="00DB790D" w:rsidRDefault="008F4609" w:rsidP="00C750CA">
            <w:pPr>
              <w:rPr>
                <w:rFonts w:ascii="Arial" w:hAnsi="Arial" w:cs="Arial"/>
                <w:sz w:val="24"/>
                <w:highlight w:val="yellow"/>
              </w:rPr>
            </w:pPr>
            <w:r w:rsidRPr="00DB790D">
              <w:rPr>
                <w:rFonts w:ascii="Arial" w:hAnsi="Arial" w:cs="Arial"/>
                <w:sz w:val="24"/>
                <w:highlight w:val="yellow"/>
              </w:rPr>
              <w:t xml:space="preserve">Maandag </w:t>
            </w:r>
          </w:p>
        </w:tc>
        <w:tc>
          <w:tcPr>
            <w:tcW w:w="1702" w:type="dxa"/>
          </w:tcPr>
          <w:p w:rsidR="008F4609" w:rsidRPr="00384C50" w:rsidRDefault="008F4609" w:rsidP="00C750CA">
            <w:pPr>
              <w:rPr>
                <w:rFonts w:ascii="Arial" w:hAnsi="Arial" w:cs="Arial"/>
                <w:sz w:val="24"/>
              </w:rPr>
            </w:pPr>
            <w:r w:rsidRPr="00384C50">
              <w:rPr>
                <w:rFonts w:ascii="Arial" w:hAnsi="Arial" w:cs="Arial"/>
                <w:sz w:val="24"/>
                <w:highlight w:val="red"/>
              </w:rPr>
              <w:t>Dinsdag</w:t>
            </w:r>
          </w:p>
        </w:tc>
        <w:tc>
          <w:tcPr>
            <w:tcW w:w="1700" w:type="dxa"/>
          </w:tcPr>
          <w:p w:rsidR="008F4609" w:rsidRPr="00384C50" w:rsidRDefault="008F4609" w:rsidP="00C750CA">
            <w:pPr>
              <w:rPr>
                <w:rFonts w:ascii="Arial" w:hAnsi="Arial" w:cs="Arial"/>
                <w:sz w:val="24"/>
              </w:rPr>
            </w:pPr>
            <w:r w:rsidRPr="00384C50">
              <w:rPr>
                <w:rFonts w:ascii="Arial" w:hAnsi="Arial" w:cs="Arial"/>
                <w:sz w:val="24"/>
                <w:highlight w:val="magenta"/>
              </w:rPr>
              <w:t>Woensdag</w:t>
            </w:r>
          </w:p>
        </w:tc>
        <w:tc>
          <w:tcPr>
            <w:tcW w:w="1702" w:type="dxa"/>
          </w:tcPr>
          <w:p w:rsidR="008F4609" w:rsidRPr="00384C50" w:rsidRDefault="008F4609" w:rsidP="00C750CA">
            <w:pPr>
              <w:rPr>
                <w:rFonts w:ascii="Arial" w:hAnsi="Arial" w:cs="Arial"/>
                <w:sz w:val="24"/>
              </w:rPr>
            </w:pPr>
            <w:r w:rsidRPr="00384C50">
              <w:rPr>
                <w:rFonts w:ascii="Arial" w:hAnsi="Arial" w:cs="Arial"/>
                <w:sz w:val="24"/>
                <w:highlight w:val="darkMagenta"/>
              </w:rPr>
              <w:t>Donderdag</w:t>
            </w:r>
            <w:r w:rsidRPr="00384C50">
              <w:rPr>
                <w:rFonts w:ascii="Arial" w:hAnsi="Arial" w:cs="Arial"/>
                <w:sz w:val="24"/>
              </w:rPr>
              <w:t xml:space="preserve"> </w:t>
            </w:r>
          </w:p>
        </w:tc>
        <w:tc>
          <w:tcPr>
            <w:tcW w:w="1701" w:type="dxa"/>
          </w:tcPr>
          <w:p w:rsidR="008F4609" w:rsidRPr="00384C50" w:rsidRDefault="008F4609" w:rsidP="00C750CA">
            <w:pPr>
              <w:rPr>
                <w:rFonts w:ascii="Arial" w:hAnsi="Arial" w:cs="Arial"/>
                <w:sz w:val="24"/>
              </w:rPr>
            </w:pPr>
            <w:r w:rsidRPr="00384C50">
              <w:rPr>
                <w:rFonts w:ascii="Arial" w:hAnsi="Arial" w:cs="Arial"/>
                <w:sz w:val="24"/>
                <w:highlight w:val="blue"/>
              </w:rPr>
              <w:t>Vrijdag</w:t>
            </w:r>
          </w:p>
        </w:tc>
      </w:tr>
      <w:tr w:rsidR="008F4609" w:rsidRPr="00384C50" w:rsidTr="00C750CA">
        <w:trPr>
          <w:cantSplit/>
        </w:trPr>
        <w:tc>
          <w:tcPr>
            <w:tcW w:w="1155" w:type="dxa"/>
            <w:vMerge w:val="restart"/>
          </w:tcPr>
          <w:p w:rsidR="008F4609" w:rsidRPr="004105F9" w:rsidRDefault="008F4609" w:rsidP="00C750CA">
            <w:pPr>
              <w:rPr>
                <w:rFonts w:ascii="Arial" w:hAnsi="Arial" w:cs="Arial"/>
                <w:b/>
                <w:sz w:val="18"/>
                <w:szCs w:val="18"/>
              </w:rPr>
            </w:pPr>
            <w:r w:rsidRPr="004105F9">
              <w:rPr>
                <w:rFonts w:ascii="Arial" w:hAnsi="Arial" w:cs="Arial"/>
                <w:b/>
                <w:sz w:val="18"/>
                <w:szCs w:val="18"/>
              </w:rPr>
              <w:t>Rekenen</w:t>
            </w:r>
          </w:p>
          <w:p w:rsidR="008F4609" w:rsidRPr="004105F9" w:rsidRDefault="008F4609" w:rsidP="00C750CA">
            <w:pPr>
              <w:jc w:val="center"/>
              <w:rPr>
                <w:rFonts w:ascii="Arial" w:hAnsi="Arial" w:cs="Arial"/>
                <w:sz w:val="18"/>
                <w:szCs w:val="18"/>
              </w:rPr>
            </w:pPr>
          </w:p>
        </w:tc>
        <w:tc>
          <w:tcPr>
            <w:tcW w:w="1533" w:type="dxa"/>
          </w:tcPr>
          <w:p w:rsidR="008F4609" w:rsidRPr="004E5984" w:rsidRDefault="008F4609" w:rsidP="00C750CA">
            <w:pPr>
              <w:rPr>
                <w:rFonts w:ascii="Arial" w:hAnsi="Arial" w:cs="Arial"/>
                <w:sz w:val="20"/>
                <w:szCs w:val="20"/>
              </w:rPr>
            </w:pPr>
            <w:r w:rsidRPr="49475002">
              <w:rPr>
                <w:rFonts w:ascii="Arial" w:hAnsi="Arial" w:cs="Arial"/>
                <w:sz w:val="20"/>
                <w:szCs w:val="20"/>
              </w:rPr>
              <w:t>Les 6 (j/s/z)</w:t>
            </w:r>
          </w:p>
        </w:tc>
        <w:tc>
          <w:tcPr>
            <w:tcW w:w="1702" w:type="dxa"/>
          </w:tcPr>
          <w:p w:rsidR="008F4609" w:rsidRPr="00AF1717" w:rsidRDefault="008F4609" w:rsidP="00C750CA">
            <w:pPr>
              <w:rPr>
                <w:rFonts w:ascii="Arial" w:hAnsi="Arial" w:cs="Arial"/>
                <w:sz w:val="20"/>
                <w:szCs w:val="20"/>
              </w:rPr>
            </w:pPr>
            <w:r w:rsidRPr="49475002">
              <w:rPr>
                <w:rFonts w:ascii="Arial" w:hAnsi="Arial" w:cs="Arial"/>
                <w:sz w:val="20"/>
                <w:szCs w:val="20"/>
              </w:rPr>
              <w:t>Les 7 (j/s/z)</w:t>
            </w:r>
          </w:p>
        </w:tc>
        <w:tc>
          <w:tcPr>
            <w:tcW w:w="1700" w:type="dxa"/>
          </w:tcPr>
          <w:p w:rsidR="008F4609" w:rsidRPr="00384C50" w:rsidRDefault="008F4609" w:rsidP="00C750CA">
            <w:pPr>
              <w:rPr>
                <w:rFonts w:ascii="Arial" w:hAnsi="Arial" w:cs="Arial"/>
                <w:sz w:val="20"/>
                <w:szCs w:val="20"/>
              </w:rPr>
            </w:pPr>
            <w:r w:rsidRPr="49475002">
              <w:rPr>
                <w:rFonts w:ascii="Arial" w:hAnsi="Arial" w:cs="Arial"/>
                <w:sz w:val="20"/>
                <w:szCs w:val="20"/>
              </w:rPr>
              <w:t>Les 8 (j/s/z)</w:t>
            </w:r>
          </w:p>
        </w:tc>
        <w:tc>
          <w:tcPr>
            <w:tcW w:w="1702" w:type="dxa"/>
          </w:tcPr>
          <w:p w:rsidR="008F4609" w:rsidRPr="00384C50" w:rsidRDefault="008F4609" w:rsidP="00C750CA">
            <w:pPr>
              <w:rPr>
                <w:rFonts w:ascii="Arial" w:hAnsi="Arial" w:cs="Arial"/>
                <w:sz w:val="20"/>
                <w:szCs w:val="20"/>
              </w:rPr>
            </w:pPr>
            <w:r w:rsidRPr="49475002">
              <w:rPr>
                <w:rFonts w:ascii="Arial" w:hAnsi="Arial" w:cs="Arial"/>
                <w:sz w:val="20"/>
                <w:szCs w:val="20"/>
              </w:rPr>
              <w:t>Les 9 (j/s/z)</w:t>
            </w:r>
          </w:p>
        </w:tc>
        <w:tc>
          <w:tcPr>
            <w:tcW w:w="1701" w:type="dxa"/>
            <w:vMerge w:val="restart"/>
            <w:shd w:val="clear" w:color="auto" w:fill="auto"/>
          </w:tcPr>
          <w:p w:rsidR="008F4609" w:rsidRPr="008C75F8" w:rsidRDefault="008F4609" w:rsidP="00C750CA">
            <w:pPr>
              <w:rPr>
                <w:rFonts w:ascii="Arial" w:hAnsi="Arial" w:cs="Arial"/>
                <w:sz w:val="20"/>
                <w:szCs w:val="20"/>
              </w:rPr>
            </w:pPr>
            <w:r w:rsidRPr="49475002">
              <w:rPr>
                <w:rFonts w:ascii="Arial" w:hAnsi="Arial" w:cs="Arial"/>
                <w:sz w:val="20"/>
                <w:szCs w:val="20"/>
              </w:rPr>
              <w:t>Les 10 (z)</w:t>
            </w:r>
          </w:p>
        </w:tc>
      </w:tr>
      <w:tr w:rsidR="008F4609" w:rsidTr="00C750CA">
        <w:trPr>
          <w:cantSplit/>
        </w:trPr>
        <w:tc>
          <w:tcPr>
            <w:tcW w:w="1155" w:type="dxa"/>
            <w:vMerge/>
          </w:tcPr>
          <w:p w:rsidR="008F4609" w:rsidRDefault="008F4609" w:rsidP="00C750CA"/>
        </w:tc>
        <w:tc>
          <w:tcPr>
            <w:tcW w:w="1533" w:type="dxa"/>
          </w:tcPr>
          <w:p w:rsidR="008F4609" w:rsidRDefault="008F4609" w:rsidP="00C750CA">
            <w:pPr>
              <w:rPr>
                <w:rFonts w:ascii="Arial" w:hAnsi="Arial" w:cs="Arial"/>
                <w:sz w:val="20"/>
                <w:szCs w:val="20"/>
              </w:rPr>
            </w:pPr>
            <w:r w:rsidRPr="49475002">
              <w:rPr>
                <w:rFonts w:ascii="Arial" w:hAnsi="Arial" w:cs="Arial"/>
                <w:sz w:val="20"/>
                <w:szCs w:val="20"/>
              </w:rPr>
              <w:t>Taak 6 blz. 14-15 (z)</w:t>
            </w:r>
          </w:p>
        </w:tc>
        <w:tc>
          <w:tcPr>
            <w:tcW w:w="1702" w:type="dxa"/>
          </w:tcPr>
          <w:p w:rsidR="008F4609" w:rsidRDefault="008F4609" w:rsidP="00C750CA">
            <w:pPr>
              <w:rPr>
                <w:rFonts w:ascii="Arial" w:hAnsi="Arial" w:cs="Arial"/>
                <w:sz w:val="20"/>
                <w:szCs w:val="20"/>
              </w:rPr>
            </w:pPr>
            <w:r w:rsidRPr="49475002">
              <w:rPr>
                <w:rFonts w:ascii="Arial" w:hAnsi="Arial" w:cs="Arial"/>
                <w:sz w:val="20"/>
                <w:szCs w:val="20"/>
              </w:rPr>
              <w:t>Taak 7 blz. 16-17 (z)</w:t>
            </w:r>
          </w:p>
        </w:tc>
        <w:tc>
          <w:tcPr>
            <w:tcW w:w="1700" w:type="dxa"/>
          </w:tcPr>
          <w:p w:rsidR="008F4609" w:rsidRDefault="008F4609" w:rsidP="00C750CA">
            <w:pPr>
              <w:rPr>
                <w:rFonts w:ascii="Arial" w:hAnsi="Arial" w:cs="Arial"/>
                <w:sz w:val="20"/>
                <w:szCs w:val="20"/>
              </w:rPr>
            </w:pPr>
            <w:r w:rsidRPr="49475002">
              <w:rPr>
                <w:rFonts w:ascii="Arial" w:hAnsi="Arial" w:cs="Arial"/>
                <w:sz w:val="20"/>
                <w:szCs w:val="20"/>
              </w:rPr>
              <w:t>Taak 8 blz. 18-19 (z)</w:t>
            </w:r>
          </w:p>
        </w:tc>
        <w:tc>
          <w:tcPr>
            <w:tcW w:w="1702" w:type="dxa"/>
          </w:tcPr>
          <w:p w:rsidR="008F4609" w:rsidRDefault="008F4609" w:rsidP="00C750CA">
            <w:pPr>
              <w:rPr>
                <w:rFonts w:ascii="Arial" w:hAnsi="Arial" w:cs="Arial"/>
                <w:sz w:val="20"/>
                <w:szCs w:val="20"/>
              </w:rPr>
            </w:pPr>
            <w:r w:rsidRPr="49475002">
              <w:rPr>
                <w:rFonts w:ascii="Arial" w:hAnsi="Arial" w:cs="Arial"/>
                <w:sz w:val="20"/>
                <w:szCs w:val="20"/>
              </w:rPr>
              <w:t>Taak 9 blz. 20-21 (z)</w:t>
            </w:r>
          </w:p>
        </w:tc>
        <w:tc>
          <w:tcPr>
            <w:tcW w:w="1701" w:type="dxa"/>
            <w:vMerge/>
            <w:shd w:val="clear" w:color="auto" w:fill="auto"/>
          </w:tcPr>
          <w:p w:rsidR="008F4609" w:rsidRDefault="008F4609" w:rsidP="00C750CA"/>
        </w:tc>
      </w:tr>
      <w:tr w:rsidR="008F4609" w:rsidRPr="00384C50" w:rsidTr="00C750CA">
        <w:trPr>
          <w:cantSplit/>
          <w:trHeight w:val="365"/>
        </w:trPr>
        <w:tc>
          <w:tcPr>
            <w:tcW w:w="1155" w:type="dxa"/>
          </w:tcPr>
          <w:p w:rsidR="008F4609" w:rsidRPr="004105F9" w:rsidRDefault="008F4609" w:rsidP="00C750CA">
            <w:pPr>
              <w:rPr>
                <w:rFonts w:ascii="Arial" w:hAnsi="Arial" w:cs="Arial"/>
                <w:b/>
                <w:sz w:val="18"/>
                <w:szCs w:val="18"/>
              </w:rPr>
            </w:pPr>
            <w:r w:rsidRPr="004105F9">
              <w:rPr>
                <w:rFonts w:ascii="Arial" w:hAnsi="Arial" w:cs="Arial"/>
                <w:b/>
                <w:sz w:val="18"/>
                <w:szCs w:val="18"/>
              </w:rPr>
              <w:t>Spelling</w:t>
            </w:r>
          </w:p>
        </w:tc>
        <w:tc>
          <w:tcPr>
            <w:tcW w:w="1533" w:type="dxa"/>
            <w:shd w:val="clear" w:color="auto" w:fill="auto"/>
          </w:tcPr>
          <w:p w:rsidR="008F4609" w:rsidRPr="004E5984" w:rsidRDefault="008F4609" w:rsidP="00C750CA">
            <w:pPr>
              <w:rPr>
                <w:rFonts w:ascii="Arial" w:hAnsi="Arial" w:cs="Arial"/>
                <w:sz w:val="20"/>
                <w:szCs w:val="20"/>
              </w:rPr>
            </w:pPr>
            <w:r w:rsidRPr="49475002">
              <w:rPr>
                <w:rFonts w:ascii="Arial" w:hAnsi="Arial" w:cs="Arial"/>
                <w:sz w:val="20"/>
                <w:szCs w:val="20"/>
              </w:rPr>
              <w:t>Blok 1/ week 2/ les 1 (j/z)</w:t>
            </w:r>
          </w:p>
        </w:tc>
        <w:tc>
          <w:tcPr>
            <w:tcW w:w="1702" w:type="dxa"/>
          </w:tcPr>
          <w:p w:rsidR="008F4609" w:rsidRPr="00387A59" w:rsidRDefault="008F4609" w:rsidP="00C750CA">
            <w:pPr>
              <w:rPr>
                <w:rFonts w:ascii="Arial" w:hAnsi="Arial" w:cs="Arial"/>
                <w:sz w:val="20"/>
                <w:szCs w:val="20"/>
              </w:rPr>
            </w:pPr>
            <w:r w:rsidRPr="49475002">
              <w:rPr>
                <w:rFonts w:ascii="Arial" w:hAnsi="Arial" w:cs="Arial"/>
                <w:sz w:val="20"/>
                <w:szCs w:val="20"/>
              </w:rPr>
              <w:t>Blok 1/ week 2/ les 2 (j/z)</w:t>
            </w:r>
          </w:p>
        </w:tc>
        <w:tc>
          <w:tcPr>
            <w:tcW w:w="1700" w:type="dxa"/>
          </w:tcPr>
          <w:p w:rsidR="008F4609" w:rsidRPr="002A7787" w:rsidRDefault="008F4609" w:rsidP="00C750CA">
            <w:pPr>
              <w:rPr>
                <w:rFonts w:ascii="Arial" w:hAnsi="Arial" w:cs="Arial"/>
                <w:sz w:val="20"/>
                <w:szCs w:val="20"/>
              </w:rPr>
            </w:pPr>
            <w:r w:rsidRPr="49475002">
              <w:rPr>
                <w:rFonts w:ascii="Arial" w:hAnsi="Arial" w:cs="Arial"/>
                <w:sz w:val="20"/>
                <w:szCs w:val="20"/>
              </w:rPr>
              <w:t>Blok 1/ week 2/ les 3 (j/z)</w:t>
            </w:r>
          </w:p>
        </w:tc>
        <w:tc>
          <w:tcPr>
            <w:tcW w:w="1702" w:type="dxa"/>
          </w:tcPr>
          <w:p w:rsidR="008F4609" w:rsidRPr="00384C50" w:rsidRDefault="008F4609" w:rsidP="00C750CA">
            <w:pPr>
              <w:rPr>
                <w:rFonts w:ascii="Arial" w:hAnsi="Arial" w:cs="Arial"/>
                <w:sz w:val="20"/>
                <w:szCs w:val="20"/>
              </w:rPr>
            </w:pPr>
            <w:r w:rsidRPr="49475002">
              <w:rPr>
                <w:rFonts w:ascii="Arial" w:hAnsi="Arial" w:cs="Arial"/>
                <w:sz w:val="20"/>
                <w:szCs w:val="20"/>
              </w:rPr>
              <w:t>Blok 1/ week 2/ les 4 (j/z)</w:t>
            </w:r>
          </w:p>
        </w:tc>
        <w:tc>
          <w:tcPr>
            <w:tcW w:w="1701" w:type="dxa"/>
          </w:tcPr>
          <w:p w:rsidR="008F4609" w:rsidRPr="00467346" w:rsidRDefault="008F4609" w:rsidP="00C750CA">
            <w:pPr>
              <w:rPr>
                <w:rFonts w:ascii="Arial" w:hAnsi="Arial" w:cs="Arial"/>
                <w:sz w:val="20"/>
                <w:szCs w:val="20"/>
              </w:rPr>
            </w:pPr>
            <w:r w:rsidRPr="49475002">
              <w:rPr>
                <w:rFonts w:ascii="Arial" w:hAnsi="Arial" w:cs="Arial"/>
                <w:sz w:val="20"/>
                <w:szCs w:val="20"/>
              </w:rPr>
              <w:t>Blok 1/ week 2/ les 5 (j/z)</w:t>
            </w:r>
          </w:p>
        </w:tc>
      </w:tr>
      <w:tr w:rsidR="008F4609" w:rsidRPr="00384C50" w:rsidTr="00C750CA">
        <w:trPr>
          <w:cantSplit/>
          <w:trHeight w:val="470"/>
        </w:trPr>
        <w:tc>
          <w:tcPr>
            <w:tcW w:w="1155" w:type="dxa"/>
          </w:tcPr>
          <w:p w:rsidR="008F4609" w:rsidRPr="004105F9" w:rsidRDefault="008F4609" w:rsidP="00C750CA">
            <w:pPr>
              <w:rPr>
                <w:rFonts w:ascii="Arial" w:hAnsi="Arial" w:cs="Arial"/>
                <w:b/>
                <w:sz w:val="18"/>
                <w:szCs w:val="18"/>
              </w:rPr>
            </w:pPr>
            <w:r>
              <w:rPr>
                <w:rFonts w:ascii="Arial" w:hAnsi="Arial" w:cs="Arial"/>
                <w:b/>
                <w:sz w:val="18"/>
                <w:szCs w:val="18"/>
              </w:rPr>
              <w:t>Schrijven</w:t>
            </w:r>
          </w:p>
        </w:tc>
        <w:tc>
          <w:tcPr>
            <w:tcW w:w="1533" w:type="dxa"/>
            <w:shd w:val="clear" w:color="auto" w:fill="auto"/>
          </w:tcPr>
          <w:p w:rsidR="008F4609" w:rsidRPr="004E5984" w:rsidRDefault="008F4609" w:rsidP="00C750CA">
            <w:pPr>
              <w:rPr>
                <w:rFonts w:ascii="Arial" w:hAnsi="Arial" w:cs="Arial"/>
                <w:sz w:val="20"/>
                <w:szCs w:val="20"/>
              </w:rPr>
            </w:pPr>
            <w:r w:rsidRPr="49475002">
              <w:rPr>
                <w:rFonts w:ascii="Arial" w:hAnsi="Arial" w:cs="Arial"/>
                <w:sz w:val="20"/>
                <w:szCs w:val="20"/>
              </w:rPr>
              <w:t xml:space="preserve"> Blz. 7 (j)</w:t>
            </w:r>
          </w:p>
        </w:tc>
        <w:tc>
          <w:tcPr>
            <w:tcW w:w="1702" w:type="dxa"/>
          </w:tcPr>
          <w:p w:rsidR="008F4609" w:rsidRPr="00AF1717" w:rsidRDefault="008F4609" w:rsidP="00C750CA">
            <w:pPr>
              <w:rPr>
                <w:rFonts w:ascii="Arial" w:hAnsi="Arial" w:cs="Arial"/>
                <w:sz w:val="20"/>
                <w:szCs w:val="20"/>
              </w:rPr>
            </w:pPr>
            <w:r w:rsidRPr="49475002">
              <w:rPr>
                <w:rFonts w:ascii="Arial" w:hAnsi="Arial" w:cs="Arial"/>
                <w:sz w:val="20"/>
                <w:szCs w:val="20"/>
              </w:rPr>
              <w:t>Blz.8 (j)</w:t>
            </w:r>
          </w:p>
        </w:tc>
        <w:tc>
          <w:tcPr>
            <w:tcW w:w="1700" w:type="dxa"/>
          </w:tcPr>
          <w:p w:rsidR="008F4609" w:rsidRDefault="008F4609" w:rsidP="00C750CA">
            <w:pPr>
              <w:rPr>
                <w:rFonts w:ascii="Arial" w:hAnsi="Arial" w:cs="Arial"/>
                <w:sz w:val="20"/>
                <w:szCs w:val="20"/>
              </w:rPr>
            </w:pPr>
            <w:r w:rsidRPr="49475002">
              <w:rPr>
                <w:rFonts w:ascii="Arial" w:hAnsi="Arial" w:cs="Arial"/>
                <w:sz w:val="20"/>
                <w:szCs w:val="20"/>
              </w:rPr>
              <w:t>Blz.9 (j)</w:t>
            </w:r>
          </w:p>
        </w:tc>
        <w:tc>
          <w:tcPr>
            <w:tcW w:w="1702" w:type="dxa"/>
          </w:tcPr>
          <w:p w:rsidR="008F4609" w:rsidRDefault="008F4609" w:rsidP="00C750CA">
            <w:pPr>
              <w:rPr>
                <w:rFonts w:ascii="Arial" w:hAnsi="Arial" w:cs="Arial"/>
                <w:sz w:val="20"/>
                <w:szCs w:val="20"/>
              </w:rPr>
            </w:pPr>
            <w:r w:rsidRPr="49475002">
              <w:rPr>
                <w:rFonts w:ascii="Arial" w:hAnsi="Arial" w:cs="Arial"/>
                <w:sz w:val="20"/>
                <w:szCs w:val="20"/>
              </w:rPr>
              <w:t>blz.  10 (z)</w:t>
            </w:r>
          </w:p>
        </w:tc>
        <w:tc>
          <w:tcPr>
            <w:tcW w:w="1701" w:type="dxa"/>
          </w:tcPr>
          <w:p w:rsidR="008F4609" w:rsidRDefault="008F4609" w:rsidP="00C750CA">
            <w:pPr>
              <w:rPr>
                <w:rFonts w:ascii="Arial" w:hAnsi="Arial" w:cs="Arial"/>
                <w:sz w:val="20"/>
                <w:szCs w:val="20"/>
              </w:rPr>
            </w:pPr>
            <w:r w:rsidRPr="49475002">
              <w:rPr>
                <w:rFonts w:ascii="Arial" w:hAnsi="Arial" w:cs="Arial"/>
                <w:sz w:val="20"/>
                <w:szCs w:val="20"/>
              </w:rPr>
              <w:t>blz. 11 (j)</w:t>
            </w:r>
          </w:p>
        </w:tc>
      </w:tr>
      <w:tr w:rsidR="008F4609" w:rsidRPr="00384C50" w:rsidTr="00C750CA">
        <w:trPr>
          <w:trHeight w:val="302"/>
        </w:trPr>
        <w:tc>
          <w:tcPr>
            <w:tcW w:w="1155" w:type="dxa"/>
            <w:vMerge w:val="restart"/>
          </w:tcPr>
          <w:p w:rsidR="008F4609" w:rsidRPr="004105F9" w:rsidRDefault="008F4609" w:rsidP="00C750CA">
            <w:pPr>
              <w:rPr>
                <w:rFonts w:ascii="Arial" w:hAnsi="Arial" w:cs="Arial"/>
                <w:b/>
                <w:sz w:val="18"/>
                <w:szCs w:val="18"/>
              </w:rPr>
            </w:pPr>
            <w:r w:rsidRPr="004105F9">
              <w:rPr>
                <w:rFonts w:ascii="Arial" w:hAnsi="Arial" w:cs="Arial"/>
                <w:b/>
                <w:sz w:val="18"/>
                <w:szCs w:val="18"/>
              </w:rPr>
              <w:t>Lezen</w:t>
            </w:r>
          </w:p>
        </w:tc>
        <w:tc>
          <w:tcPr>
            <w:tcW w:w="1533" w:type="dxa"/>
          </w:tcPr>
          <w:p w:rsidR="008F4609" w:rsidRPr="008F09F2" w:rsidRDefault="008F4609" w:rsidP="00C750CA">
            <w:pPr>
              <w:rPr>
                <w:rFonts w:ascii="Arial" w:hAnsi="Arial" w:cs="Arial"/>
                <w:sz w:val="20"/>
                <w:szCs w:val="18"/>
              </w:rPr>
            </w:pPr>
            <w:r w:rsidRPr="00AF1717">
              <w:rPr>
                <w:rFonts w:ascii="Arial" w:hAnsi="Arial" w:cs="Arial"/>
                <w:sz w:val="20"/>
                <w:szCs w:val="18"/>
              </w:rPr>
              <w:t>Leesboek (z)</w:t>
            </w:r>
          </w:p>
        </w:tc>
        <w:tc>
          <w:tcPr>
            <w:tcW w:w="1702" w:type="dxa"/>
          </w:tcPr>
          <w:p w:rsidR="008F4609" w:rsidRPr="00AF1717" w:rsidRDefault="008F4609" w:rsidP="00C750CA">
            <w:pPr>
              <w:rPr>
                <w:rFonts w:ascii="Arial" w:hAnsi="Arial" w:cs="Arial"/>
                <w:sz w:val="20"/>
                <w:szCs w:val="18"/>
              </w:rPr>
            </w:pPr>
            <w:r w:rsidRPr="00AF1717">
              <w:rPr>
                <w:rFonts w:ascii="Arial" w:hAnsi="Arial" w:cs="Arial"/>
                <w:sz w:val="20"/>
                <w:szCs w:val="18"/>
              </w:rPr>
              <w:t>Leesboek (z)</w:t>
            </w:r>
          </w:p>
        </w:tc>
        <w:tc>
          <w:tcPr>
            <w:tcW w:w="1700" w:type="dxa"/>
          </w:tcPr>
          <w:p w:rsidR="008F4609" w:rsidRPr="00384C50" w:rsidRDefault="008F4609" w:rsidP="00C750CA">
            <w:pPr>
              <w:rPr>
                <w:rFonts w:ascii="Arial" w:hAnsi="Arial" w:cs="Arial"/>
                <w:sz w:val="20"/>
                <w:szCs w:val="18"/>
              </w:rPr>
            </w:pPr>
            <w:r>
              <w:rPr>
                <w:rFonts w:ascii="Arial" w:hAnsi="Arial" w:cs="Arial"/>
                <w:sz w:val="20"/>
                <w:szCs w:val="18"/>
              </w:rPr>
              <w:t>Informatie-boek (z)</w:t>
            </w:r>
          </w:p>
        </w:tc>
        <w:tc>
          <w:tcPr>
            <w:tcW w:w="1702" w:type="dxa"/>
          </w:tcPr>
          <w:p w:rsidR="008F4609" w:rsidRPr="00384C50" w:rsidRDefault="008F4609" w:rsidP="00C750CA">
            <w:pPr>
              <w:rPr>
                <w:rFonts w:ascii="Arial" w:hAnsi="Arial" w:cs="Arial"/>
                <w:sz w:val="20"/>
                <w:szCs w:val="18"/>
              </w:rPr>
            </w:pPr>
            <w:r>
              <w:rPr>
                <w:rFonts w:ascii="Arial" w:hAnsi="Arial" w:cs="Arial"/>
                <w:sz w:val="20"/>
                <w:szCs w:val="18"/>
              </w:rPr>
              <w:t>Leesboek (z)</w:t>
            </w:r>
          </w:p>
        </w:tc>
        <w:tc>
          <w:tcPr>
            <w:tcW w:w="1701" w:type="dxa"/>
          </w:tcPr>
          <w:p w:rsidR="008F4609" w:rsidRPr="00384C50" w:rsidRDefault="008F4609" w:rsidP="00C750CA">
            <w:pPr>
              <w:rPr>
                <w:rFonts w:ascii="Arial" w:hAnsi="Arial" w:cs="Arial"/>
                <w:sz w:val="20"/>
                <w:szCs w:val="18"/>
              </w:rPr>
            </w:pPr>
            <w:r>
              <w:rPr>
                <w:rFonts w:ascii="Arial" w:hAnsi="Arial" w:cs="Arial"/>
                <w:sz w:val="20"/>
                <w:szCs w:val="18"/>
              </w:rPr>
              <w:t>Stripboek (z)</w:t>
            </w:r>
          </w:p>
        </w:tc>
      </w:tr>
      <w:tr w:rsidR="008F4609" w:rsidRPr="00384C50" w:rsidTr="00C750CA">
        <w:trPr>
          <w:trHeight w:val="457"/>
        </w:trPr>
        <w:tc>
          <w:tcPr>
            <w:tcW w:w="1155" w:type="dxa"/>
            <w:vMerge/>
          </w:tcPr>
          <w:p w:rsidR="008F4609" w:rsidRPr="004105F9" w:rsidRDefault="008F4609" w:rsidP="00C750CA">
            <w:pPr>
              <w:rPr>
                <w:rFonts w:ascii="Arial" w:hAnsi="Arial" w:cs="Arial"/>
                <w:b/>
                <w:sz w:val="18"/>
                <w:szCs w:val="18"/>
              </w:rPr>
            </w:pPr>
          </w:p>
        </w:tc>
        <w:tc>
          <w:tcPr>
            <w:tcW w:w="1533" w:type="dxa"/>
          </w:tcPr>
          <w:p w:rsidR="008F4609" w:rsidRPr="00AF1717" w:rsidRDefault="008F4609" w:rsidP="00C750CA">
            <w:pPr>
              <w:rPr>
                <w:rFonts w:ascii="Arial" w:hAnsi="Arial" w:cs="Arial"/>
                <w:sz w:val="20"/>
                <w:szCs w:val="18"/>
              </w:rPr>
            </w:pPr>
            <w:r w:rsidRPr="00AF1717">
              <w:rPr>
                <w:rFonts w:ascii="Arial" w:hAnsi="Arial" w:cs="Arial"/>
                <w:sz w:val="20"/>
                <w:szCs w:val="18"/>
              </w:rPr>
              <w:t>Vloeiend &amp;</w:t>
            </w:r>
          </w:p>
          <w:p w:rsidR="008F4609" w:rsidRPr="008F09F2" w:rsidRDefault="008F4609" w:rsidP="00C750CA">
            <w:pPr>
              <w:rPr>
                <w:rFonts w:ascii="Arial" w:hAnsi="Arial" w:cs="Arial"/>
                <w:sz w:val="20"/>
                <w:szCs w:val="20"/>
              </w:rPr>
            </w:pPr>
            <w:r w:rsidRPr="49475002">
              <w:rPr>
                <w:rFonts w:ascii="Arial" w:hAnsi="Arial" w:cs="Arial"/>
                <w:sz w:val="20"/>
                <w:szCs w:val="20"/>
              </w:rPr>
              <w:t>Vlot blz. 6-7 (s)</w:t>
            </w:r>
          </w:p>
        </w:tc>
        <w:tc>
          <w:tcPr>
            <w:tcW w:w="1702" w:type="dxa"/>
          </w:tcPr>
          <w:p w:rsidR="008F4609" w:rsidRPr="00AF1717" w:rsidRDefault="008F4609" w:rsidP="00C750CA">
            <w:pPr>
              <w:rPr>
                <w:rFonts w:ascii="Arial" w:hAnsi="Arial" w:cs="Arial"/>
                <w:sz w:val="20"/>
                <w:szCs w:val="18"/>
              </w:rPr>
            </w:pPr>
            <w:r w:rsidRPr="00AF1717">
              <w:rPr>
                <w:rFonts w:ascii="Arial" w:hAnsi="Arial" w:cs="Arial"/>
                <w:sz w:val="20"/>
                <w:szCs w:val="18"/>
              </w:rPr>
              <w:t>Vloeiend &amp;</w:t>
            </w:r>
          </w:p>
          <w:p w:rsidR="008F4609" w:rsidRDefault="008F4609" w:rsidP="00C750CA">
            <w:pPr>
              <w:rPr>
                <w:rFonts w:ascii="Arial" w:hAnsi="Arial" w:cs="Arial"/>
                <w:sz w:val="20"/>
                <w:szCs w:val="20"/>
              </w:rPr>
            </w:pPr>
            <w:r w:rsidRPr="49475002">
              <w:rPr>
                <w:rFonts w:ascii="Arial" w:hAnsi="Arial" w:cs="Arial"/>
                <w:sz w:val="20"/>
                <w:szCs w:val="20"/>
              </w:rPr>
              <w:t>Vlot blz. 8-9 (s)</w:t>
            </w:r>
          </w:p>
        </w:tc>
        <w:tc>
          <w:tcPr>
            <w:tcW w:w="1700" w:type="dxa"/>
          </w:tcPr>
          <w:p w:rsidR="008F4609" w:rsidRPr="00AF1717" w:rsidRDefault="008F4609" w:rsidP="00C750CA">
            <w:pPr>
              <w:rPr>
                <w:rFonts w:ascii="Arial" w:hAnsi="Arial" w:cs="Arial"/>
                <w:sz w:val="20"/>
                <w:szCs w:val="18"/>
              </w:rPr>
            </w:pPr>
            <w:r w:rsidRPr="00AF1717">
              <w:rPr>
                <w:rFonts w:ascii="Arial" w:hAnsi="Arial" w:cs="Arial"/>
                <w:sz w:val="20"/>
                <w:szCs w:val="18"/>
              </w:rPr>
              <w:t>Vloeiend &amp;</w:t>
            </w:r>
          </w:p>
          <w:p w:rsidR="008F4609" w:rsidRDefault="008F4609" w:rsidP="00C750CA">
            <w:pPr>
              <w:rPr>
                <w:rFonts w:ascii="Arial" w:hAnsi="Arial" w:cs="Arial"/>
                <w:sz w:val="20"/>
                <w:szCs w:val="20"/>
              </w:rPr>
            </w:pPr>
            <w:r w:rsidRPr="49475002">
              <w:rPr>
                <w:rFonts w:ascii="Arial" w:hAnsi="Arial" w:cs="Arial"/>
                <w:sz w:val="20"/>
                <w:szCs w:val="20"/>
              </w:rPr>
              <w:t>Vlot blz. 10-11 (s)</w:t>
            </w:r>
          </w:p>
        </w:tc>
        <w:tc>
          <w:tcPr>
            <w:tcW w:w="1702" w:type="dxa"/>
          </w:tcPr>
          <w:p w:rsidR="008F4609" w:rsidRDefault="008F4609" w:rsidP="00C750CA">
            <w:pPr>
              <w:rPr>
                <w:rFonts w:ascii="Arial" w:hAnsi="Arial" w:cs="Arial"/>
                <w:sz w:val="20"/>
                <w:szCs w:val="20"/>
              </w:rPr>
            </w:pPr>
            <w:r w:rsidRPr="49475002">
              <w:rPr>
                <w:rFonts w:ascii="Arial" w:hAnsi="Arial" w:cs="Arial"/>
                <w:sz w:val="20"/>
                <w:szCs w:val="20"/>
              </w:rPr>
              <w:t>Vloeiend &amp; Vlot blz. 12-13 (s)</w:t>
            </w:r>
          </w:p>
        </w:tc>
        <w:tc>
          <w:tcPr>
            <w:tcW w:w="1701" w:type="dxa"/>
          </w:tcPr>
          <w:p w:rsidR="008F4609" w:rsidRDefault="008F4609" w:rsidP="00C750CA">
            <w:pPr>
              <w:rPr>
                <w:rFonts w:ascii="Arial" w:hAnsi="Arial" w:cs="Arial"/>
                <w:sz w:val="20"/>
                <w:szCs w:val="20"/>
              </w:rPr>
            </w:pPr>
            <w:r w:rsidRPr="49475002">
              <w:rPr>
                <w:rFonts w:ascii="Arial" w:hAnsi="Arial" w:cs="Arial"/>
                <w:sz w:val="20"/>
                <w:szCs w:val="20"/>
              </w:rPr>
              <w:t>Vloeiend &amp; Vlot blz. 14-15 (s)</w:t>
            </w:r>
          </w:p>
        </w:tc>
      </w:tr>
      <w:tr w:rsidR="008F4609" w:rsidRPr="00384C50" w:rsidTr="00C750CA">
        <w:trPr>
          <w:trHeight w:val="518"/>
        </w:trPr>
        <w:tc>
          <w:tcPr>
            <w:tcW w:w="1155" w:type="dxa"/>
            <w:vMerge/>
          </w:tcPr>
          <w:p w:rsidR="008F4609" w:rsidRPr="004105F9" w:rsidRDefault="008F4609" w:rsidP="00C750CA">
            <w:pPr>
              <w:rPr>
                <w:rFonts w:ascii="Arial" w:hAnsi="Arial" w:cs="Arial"/>
                <w:b/>
                <w:sz w:val="18"/>
                <w:szCs w:val="18"/>
              </w:rPr>
            </w:pPr>
          </w:p>
        </w:tc>
        <w:tc>
          <w:tcPr>
            <w:tcW w:w="1533" w:type="dxa"/>
          </w:tcPr>
          <w:p w:rsidR="008F4609" w:rsidRPr="008F09F2" w:rsidRDefault="008F4609" w:rsidP="00C750CA">
            <w:pPr>
              <w:jc w:val="both"/>
              <w:rPr>
                <w:rFonts w:ascii="Arial" w:hAnsi="Arial" w:cs="Arial"/>
                <w:sz w:val="20"/>
                <w:szCs w:val="20"/>
              </w:rPr>
            </w:pPr>
            <w:r w:rsidRPr="49475002">
              <w:rPr>
                <w:rFonts w:ascii="Arial" w:hAnsi="Arial" w:cs="Arial"/>
                <w:sz w:val="20"/>
                <w:szCs w:val="20"/>
              </w:rPr>
              <w:t>AVI-lezen …..</w:t>
            </w:r>
          </w:p>
          <w:p w:rsidR="008F4609" w:rsidRPr="008F09F2" w:rsidRDefault="008F4609" w:rsidP="00C750CA">
            <w:pPr>
              <w:jc w:val="both"/>
              <w:rPr>
                <w:rFonts w:ascii="Arial" w:hAnsi="Arial" w:cs="Arial"/>
                <w:sz w:val="20"/>
                <w:szCs w:val="20"/>
              </w:rPr>
            </w:pPr>
            <w:r w:rsidRPr="49475002">
              <w:rPr>
                <w:rFonts w:ascii="Arial" w:hAnsi="Arial" w:cs="Arial"/>
                <w:sz w:val="20"/>
                <w:szCs w:val="20"/>
              </w:rPr>
              <w:t>(z)</w:t>
            </w:r>
          </w:p>
        </w:tc>
        <w:tc>
          <w:tcPr>
            <w:tcW w:w="1702" w:type="dxa"/>
          </w:tcPr>
          <w:p w:rsidR="008F4609" w:rsidRPr="00AF1717" w:rsidRDefault="008F4609" w:rsidP="00C750CA">
            <w:pPr>
              <w:jc w:val="both"/>
              <w:rPr>
                <w:rFonts w:ascii="Arial" w:hAnsi="Arial" w:cs="Arial"/>
                <w:sz w:val="20"/>
                <w:szCs w:val="20"/>
              </w:rPr>
            </w:pPr>
            <w:r w:rsidRPr="49475002">
              <w:rPr>
                <w:rFonts w:ascii="Arial" w:hAnsi="Arial" w:cs="Arial"/>
                <w:sz w:val="20"/>
                <w:szCs w:val="20"/>
              </w:rPr>
              <w:t>AVI-lezen …..</w:t>
            </w:r>
          </w:p>
          <w:p w:rsidR="008F4609" w:rsidRPr="00AF1717" w:rsidRDefault="008F4609" w:rsidP="00C750CA">
            <w:pPr>
              <w:jc w:val="both"/>
              <w:rPr>
                <w:rFonts w:ascii="Arial" w:hAnsi="Arial" w:cs="Arial"/>
                <w:sz w:val="20"/>
                <w:szCs w:val="20"/>
              </w:rPr>
            </w:pPr>
            <w:r w:rsidRPr="49475002">
              <w:rPr>
                <w:rFonts w:ascii="Arial" w:hAnsi="Arial" w:cs="Arial"/>
                <w:sz w:val="20"/>
                <w:szCs w:val="20"/>
              </w:rPr>
              <w:t>(z)</w:t>
            </w:r>
          </w:p>
        </w:tc>
        <w:tc>
          <w:tcPr>
            <w:tcW w:w="1700" w:type="dxa"/>
          </w:tcPr>
          <w:p w:rsidR="008F4609" w:rsidRPr="00384C50" w:rsidRDefault="008F4609" w:rsidP="00C750CA">
            <w:pPr>
              <w:jc w:val="both"/>
              <w:rPr>
                <w:rFonts w:ascii="Arial" w:hAnsi="Arial" w:cs="Arial"/>
                <w:sz w:val="20"/>
                <w:szCs w:val="20"/>
              </w:rPr>
            </w:pPr>
            <w:r w:rsidRPr="49475002">
              <w:rPr>
                <w:rFonts w:ascii="Arial" w:hAnsi="Arial" w:cs="Arial"/>
                <w:sz w:val="20"/>
                <w:szCs w:val="20"/>
              </w:rPr>
              <w:t>AVI-lezen …..</w:t>
            </w:r>
          </w:p>
          <w:p w:rsidR="008F4609" w:rsidRPr="00384C50" w:rsidRDefault="008F4609" w:rsidP="00C750CA">
            <w:pPr>
              <w:jc w:val="both"/>
              <w:rPr>
                <w:rFonts w:ascii="Arial" w:hAnsi="Arial" w:cs="Arial"/>
                <w:sz w:val="20"/>
                <w:szCs w:val="20"/>
              </w:rPr>
            </w:pPr>
            <w:r w:rsidRPr="49475002">
              <w:rPr>
                <w:rFonts w:ascii="Arial" w:hAnsi="Arial" w:cs="Arial"/>
                <w:sz w:val="20"/>
                <w:szCs w:val="20"/>
              </w:rPr>
              <w:t>(z</w:t>
            </w:r>
          </w:p>
        </w:tc>
        <w:tc>
          <w:tcPr>
            <w:tcW w:w="1702" w:type="dxa"/>
          </w:tcPr>
          <w:p w:rsidR="008F4609" w:rsidRPr="00384C50" w:rsidRDefault="008F4609" w:rsidP="00C750CA">
            <w:pPr>
              <w:jc w:val="both"/>
              <w:rPr>
                <w:rFonts w:ascii="Arial" w:hAnsi="Arial" w:cs="Arial"/>
                <w:sz w:val="20"/>
                <w:szCs w:val="20"/>
              </w:rPr>
            </w:pPr>
            <w:r w:rsidRPr="49475002">
              <w:rPr>
                <w:rFonts w:ascii="Arial" w:hAnsi="Arial" w:cs="Arial"/>
                <w:sz w:val="20"/>
                <w:szCs w:val="20"/>
              </w:rPr>
              <w:t>AVI-lezen …..</w:t>
            </w:r>
          </w:p>
          <w:p w:rsidR="008F4609" w:rsidRPr="00384C50" w:rsidRDefault="008F4609" w:rsidP="00C750CA">
            <w:pPr>
              <w:jc w:val="both"/>
              <w:rPr>
                <w:rFonts w:ascii="Arial" w:hAnsi="Arial" w:cs="Arial"/>
                <w:sz w:val="20"/>
                <w:szCs w:val="20"/>
              </w:rPr>
            </w:pPr>
            <w:r w:rsidRPr="49475002">
              <w:rPr>
                <w:rFonts w:ascii="Arial" w:hAnsi="Arial" w:cs="Arial"/>
                <w:sz w:val="20"/>
                <w:szCs w:val="20"/>
              </w:rPr>
              <w:t>(z)</w:t>
            </w:r>
          </w:p>
        </w:tc>
        <w:tc>
          <w:tcPr>
            <w:tcW w:w="1701" w:type="dxa"/>
          </w:tcPr>
          <w:p w:rsidR="008F4609" w:rsidRPr="00384C50" w:rsidRDefault="008F4609" w:rsidP="00C750CA">
            <w:pPr>
              <w:jc w:val="both"/>
              <w:rPr>
                <w:rFonts w:ascii="Arial" w:hAnsi="Arial" w:cs="Arial"/>
                <w:sz w:val="20"/>
                <w:szCs w:val="20"/>
              </w:rPr>
            </w:pPr>
            <w:r w:rsidRPr="49475002">
              <w:rPr>
                <w:rFonts w:ascii="Arial" w:hAnsi="Arial" w:cs="Arial"/>
                <w:sz w:val="20"/>
                <w:szCs w:val="20"/>
              </w:rPr>
              <w:t>AVI-lezen …..</w:t>
            </w:r>
          </w:p>
          <w:p w:rsidR="008F4609" w:rsidRPr="00384C50" w:rsidRDefault="008F4609" w:rsidP="00C750CA">
            <w:pPr>
              <w:jc w:val="both"/>
              <w:rPr>
                <w:rFonts w:ascii="Arial" w:hAnsi="Arial" w:cs="Arial"/>
                <w:sz w:val="20"/>
                <w:szCs w:val="20"/>
              </w:rPr>
            </w:pPr>
            <w:r w:rsidRPr="49475002">
              <w:rPr>
                <w:rFonts w:ascii="Arial" w:hAnsi="Arial" w:cs="Arial"/>
                <w:sz w:val="20"/>
                <w:szCs w:val="20"/>
              </w:rPr>
              <w:t>(z)</w:t>
            </w:r>
          </w:p>
        </w:tc>
      </w:tr>
      <w:tr w:rsidR="008F4609" w:rsidRPr="00384C50" w:rsidTr="00C750CA">
        <w:trPr>
          <w:trHeight w:val="424"/>
        </w:trPr>
        <w:tc>
          <w:tcPr>
            <w:tcW w:w="1155" w:type="dxa"/>
            <w:vMerge/>
          </w:tcPr>
          <w:p w:rsidR="008F4609" w:rsidRPr="004105F9" w:rsidRDefault="008F4609" w:rsidP="00C750CA">
            <w:pPr>
              <w:rPr>
                <w:rFonts w:ascii="Arial" w:hAnsi="Arial" w:cs="Arial"/>
                <w:b/>
                <w:sz w:val="18"/>
                <w:szCs w:val="18"/>
              </w:rPr>
            </w:pPr>
          </w:p>
        </w:tc>
        <w:tc>
          <w:tcPr>
            <w:tcW w:w="1533" w:type="dxa"/>
          </w:tcPr>
          <w:p w:rsidR="008F4609" w:rsidRPr="008F09F2" w:rsidRDefault="008F4609" w:rsidP="00C750CA">
            <w:pPr>
              <w:rPr>
                <w:rFonts w:ascii="Arial" w:hAnsi="Arial" w:cs="Arial"/>
                <w:sz w:val="20"/>
                <w:szCs w:val="20"/>
              </w:rPr>
            </w:pPr>
            <w:r w:rsidRPr="49475002">
              <w:rPr>
                <w:rFonts w:ascii="Arial" w:hAnsi="Arial" w:cs="Arial"/>
                <w:sz w:val="20"/>
                <w:szCs w:val="20"/>
              </w:rPr>
              <w:t>Humpie Dumpie blz. 8-9 (j/s)</w:t>
            </w:r>
          </w:p>
        </w:tc>
        <w:tc>
          <w:tcPr>
            <w:tcW w:w="1702" w:type="dxa"/>
          </w:tcPr>
          <w:p w:rsidR="008F4609" w:rsidRPr="00AF1717" w:rsidRDefault="008F4609" w:rsidP="00C750CA">
            <w:pPr>
              <w:rPr>
                <w:rFonts w:ascii="Arial" w:hAnsi="Arial" w:cs="Arial"/>
                <w:sz w:val="20"/>
                <w:szCs w:val="20"/>
              </w:rPr>
            </w:pPr>
          </w:p>
        </w:tc>
        <w:tc>
          <w:tcPr>
            <w:tcW w:w="1700" w:type="dxa"/>
          </w:tcPr>
          <w:p w:rsidR="008F4609" w:rsidRPr="00384C50" w:rsidRDefault="008F4609" w:rsidP="00C750CA">
            <w:pPr>
              <w:rPr>
                <w:rFonts w:ascii="Arial" w:hAnsi="Arial" w:cs="Arial"/>
                <w:sz w:val="20"/>
                <w:szCs w:val="18"/>
              </w:rPr>
            </w:pPr>
          </w:p>
        </w:tc>
        <w:tc>
          <w:tcPr>
            <w:tcW w:w="1702" w:type="dxa"/>
          </w:tcPr>
          <w:p w:rsidR="008F4609" w:rsidRPr="00C3733C" w:rsidRDefault="008F4609" w:rsidP="00C750CA">
            <w:pPr>
              <w:rPr>
                <w:rFonts w:ascii="Arial" w:hAnsi="Arial" w:cs="Arial"/>
                <w:sz w:val="20"/>
                <w:szCs w:val="20"/>
              </w:rPr>
            </w:pPr>
          </w:p>
        </w:tc>
        <w:tc>
          <w:tcPr>
            <w:tcW w:w="1701" w:type="dxa"/>
          </w:tcPr>
          <w:p w:rsidR="008F4609" w:rsidRPr="00384C50" w:rsidRDefault="008F4609" w:rsidP="00C750CA">
            <w:pPr>
              <w:rPr>
                <w:rFonts w:ascii="Arial" w:hAnsi="Arial" w:cs="Arial"/>
                <w:sz w:val="20"/>
                <w:szCs w:val="20"/>
              </w:rPr>
            </w:pPr>
          </w:p>
        </w:tc>
      </w:tr>
      <w:tr w:rsidR="008F4609" w:rsidRPr="00384C50" w:rsidTr="00C750CA">
        <w:trPr>
          <w:cantSplit/>
          <w:trHeight w:val="518"/>
        </w:trPr>
        <w:tc>
          <w:tcPr>
            <w:tcW w:w="1155" w:type="dxa"/>
          </w:tcPr>
          <w:p w:rsidR="008F4609" w:rsidRPr="004105F9" w:rsidRDefault="008F4609" w:rsidP="00C750CA">
            <w:pPr>
              <w:rPr>
                <w:rFonts w:ascii="Arial" w:hAnsi="Arial" w:cs="Arial"/>
                <w:b/>
                <w:sz w:val="18"/>
                <w:szCs w:val="18"/>
              </w:rPr>
            </w:pPr>
            <w:r w:rsidRPr="004105F9">
              <w:rPr>
                <w:rFonts w:ascii="Arial" w:hAnsi="Arial" w:cs="Arial"/>
                <w:b/>
                <w:sz w:val="18"/>
                <w:szCs w:val="18"/>
              </w:rPr>
              <w:t>Taal</w:t>
            </w:r>
          </w:p>
        </w:tc>
        <w:tc>
          <w:tcPr>
            <w:tcW w:w="1533" w:type="dxa"/>
            <w:shd w:val="clear" w:color="auto" w:fill="auto"/>
          </w:tcPr>
          <w:p w:rsidR="008F4609" w:rsidRPr="00826B5B" w:rsidRDefault="008F4609" w:rsidP="00C750CA">
            <w:pPr>
              <w:rPr>
                <w:rFonts w:ascii="Arial" w:hAnsi="Arial" w:cs="Arial"/>
                <w:sz w:val="20"/>
                <w:szCs w:val="20"/>
              </w:rPr>
            </w:pPr>
            <w:r w:rsidRPr="49475002">
              <w:rPr>
                <w:rFonts w:ascii="Arial" w:hAnsi="Arial" w:cs="Arial"/>
                <w:sz w:val="20"/>
                <w:szCs w:val="20"/>
              </w:rPr>
              <w:t>Les 3 (j/s)</w:t>
            </w:r>
          </w:p>
        </w:tc>
        <w:tc>
          <w:tcPr>
            <w:tcW w:w="1702" w:type="dxa"/>
          </w:tcPr>
          <w:p w:rsidR="008F4609" w:rsidRPr="00AF1717" w:rsidRDefault="008F4609" w:rsidP="00C750CA">
            <w:pPr>
              <w:rPr>
                <w:rFonts w:ascii="Arial" w:hAnsi="Arial" w:cs="Arial"/>
                <w:sz w:val="20"/>
                <w:szCs w:val="18"/>
                <w:lang w:val="en-US"/>
              </w:rPr>
            </w:pPr>
          </w:p>
        </w:tc>
        <w:tc>
          <w:tcPr>
            <w:tcW w:w="1700" w:type="dxa"/>
          </w:tcPr>
          <w:p w:rsidR="008F4609" w:rsidRPr="00324FA6" w:rsidRDefault="008F4609" w:rsidP="00C750CA">
            <w:pPr>
              <w:rPr>
                <w:rFonts w:ascii="Arial" w:hAnsi="Arial" w:cs="Arial"/>
                <w:sz w:val="20"/>
                <w:szCs w:val="20"/>
              </w:rPr>
            </w:pPr>
            <w:r w:rsidRPr="49475002">
              <w:rPr>
                <w:rFonts w:ascii="Arial" w:hAnsi="Arial" w:cs="Arial"/>
                <w:sz w:val="20"/>
                <w:szCs w:val="20"/>
              </w:rPr>
              <w:t>Les 4 (j/s)</w:t>
            </w:r>
          </w:p>
        </w:tc>
        <w:tc>
          <w:tcPr>
            <w:tcW w:w="1702" w:type="dxa"/>
          </w:tcPr>
          <w:p w:rsidR="008F4609" w:rsidRPr="008E142F" w:rsidRDefault="008F4609" w:rsidP="00C750CA">
            <w:pPr>
              <w:rPr>
                <w:rFonts w:ascii="Arial" w:hAnsi="Arial" w:cs="Arial"/>
                <w:sz w:val="20"/>
                <w:szCs w:val="18"/>
                <w:highlight w:val="darkMagenta"/>
                <w:lang w:val="en-US"/>
              </w:rPr>
            </w:pPr>
          </w:p>
        </w:tc>
        <w:tc>
          <w:tcPr>
            <w:tcW w:w="1701" w:type="dxa"/>
            <w:shd w:val="clear" w:color="auto" w:fill="auto"/>
          </w:tcPr>
          <w:p w:rsidR="008F4609" w:rsidRPr="00384C50" w:rsidRDefault="008F4609" w:rsidP="00C750CA">
            <w:pPr>
              <w:rPr>
                <w:rFonts w:ascii="Arial" w:hAnsi="Arial" w:cs="Arial"/>
                <w:sz w:val="20"/>
                <w:szCs w:val="20"/>
                <w:highlight w:val="blue"/>
              </w:rPr>
            </w:pPr>
            <w:r w:rsidRPr="49475002">
              <w:rPr>
                <w:rFonts w:ascii="Arial" w:hAnsi="Arial" w:cs="Arial"/>
                <w:sz w:val="20"/>
                <w:szCs w:val="20"/>
              </w:rPr>
              <w:t>Les 5 (j/s)</w:t>
            </w:r>
          </w:p>
        </w:tc>
      </w:tr>
      <w:tr w:rsidR="008F4609" w:rsidRPr="00384C50" w:rsidTr="00C750CA">
        <w:trPr>
          <w:trHeight w:val="733"/>
        </w:trPr>
        <w:tc>
          <w:tcPr>
            <w:tcW w:w="1155" w:type="dxa"/>
            <w:textDirection w:val="btLr"/>
          </w:tcPr>
          <w:p w:rsidR="008F4609" w:rsidRDefault="008F4609" w:rsidP="00C750CA">
            <w:pPr>
              <w:ind w:left="113" w:right="113"/>
              <w:rPr>
                <w:rFonts w:ascii="Arial" w:hAnsi="Arial" w:cs="Arial"/>
                <w:b/>
                <w:bCs/>
              </w:rPr>
            </w:pPr>
            <w:r w:rsidRPr="49475002">
              <w:rPr>
                <w:rFonts w:ascii="Arial" w:hAnsi="Arial" w:cs="Arial"/>
                <w:b/>
                <w:bCs/>
              </w:rPr>
              <w:lastRenderedPageBreak/>
              <w:t>Com-puter / i-pad</w:t>
            </w:r>
          </w:p>
          <w:p w:rsidR="008F4609" w:rsidRPr="00384C50" w:rsidRDefault="008F4609" w:rsidP="00C750CA">
            <w:pPr>
              <w:ind w:left="113" w:right="113"/>
              <w:rPr>
                <w:rFonts w:ascii="Arial" w:hAnsi="Arial" w:cs="Arial"/>
                <w:b/>
                <w:szCs w:val="20"/>
              </w:rPr>
            </w:pPr>
          </w:p>
        </w:tc>
        <w:tc>
          <w:tcPr>
            <w:tcW w:w="1533" w:type="dxa"/>
          </w:tcPr>
          <w:p w:rsidR="008F4609" w:rsidRPr="00AF1717" w:rsidRDefault="008F4609" w:rsidP="00C750CA">
            <w:pPr>
              <w:rPr>
                <w:rFonts w:ascii="Arial" w:hAnsi="Arial" w:cs="Arial"/>
                <w:noProof/>
                <w:sz w:val="20"/>
                <w:szCs w:val="18"/>
                <w:lang w:eastAsia="nl-NL"/>
              </w:rPr>
            </w:pPr>
            <w:r w:rsidRPr="00AF1717">
              <w:rPr>
                <w:rFonts w:ascii="Arial" w:hAnsi="Arial" w:cs="Arial"/>
                <w:noProof/>
                <w:sz w:val="20"/>
                <w:szCs w:val="18"/>
                <w:lang w:eastAsia="nl-NL"/>
              </w:rPr>
              <w:t>Staal Spelling</w:t>
            </w:r>
          </w:p>
          <w:p w:rsidR="008F4609" w:rsidRPr="00AF1717" w:rsidRDefault="008F4609" w:rsidP="00C750CA">
            <w:pPr>
              <w:rPr>
                <w:rFonts w:ascii="Arial" w:hAnsi="Arial" w:cs="Arial"/>
                <w:noProof/>
                <w:sz w:val="20"/>
                <w:szCs w:val="20"/>
                <w:lang w:eastAsia="nl-NL"/>
              </w:rPr>
            </w:pPr>
            <w:r w:rsidRPr="49475002">
              <w:rPr>
                <w:rFonts w:ascii="Arial" w:hAnsi="Arial" w:cs="Arial"/>
                <w:noProof/>
                <w:sz w:val="20"/>
                <w:szCs w:val="20"/>
                <w:lang w:eastAsia="nl-NL"/>
              </w:rPr>
              <w:t>blok 1: 2 Spelling (z)</w:t>
            </w:r>
          </w:p>
        </w:tc>
        <w:tc>
          <w:tcPr>
            <w:tcW w:w="1702" w:type="dxa"/>
          </w:tcPr>
          <w:p w:rsidR="008F4609" w:rsidRPr="00AF1717" w:rsidRDefault="008F4609" w:rsidP="00C750CA">
            <w:pPr>
              <w:rPr>
                <w:rFonts w:ascii="Arial" w:hAnsi="Arial" w:cs="Arial"/>
                <w:noProof/>
                <w:sz w:val="20"/>
                <w:szCs w:val="18"/>
                <w:lang w:eastAsia="nl-NL"/>
              </w:rPr>
            </w:pPr>
            <w:r w:rsidRPr="00AF1717">
              <w:rPr>
                <w:rFonts w:ascii="Arial" w:hAnsi="Arial" w:cs="Arial"/>
                <w:noProof/>
                <w:sz w:val="20"/>
                <w:szCs w:val="18"/>
                <w:lang w:eastAsia="nl-NL"/>
              </w:rPr>
              <w:t>Staal Spelling</w:t>
            </w:r>
          </w:p>
          <w:p w:rsidR="008F4609" w:rsidRPr="00AF1717" w:rsidRDefault="008F4609" w:rsidP="00C750CA">
            <w:pPr>
              <w:rPr>
                <w:rFonts w:ascii="Arial" w:hAnsi="Arial" w:cs="Arial"/>
                <w:noProof/>
                <w:sz w:val="20"/>
                <w:szCs w:val="20"/>
                <w:lang w:eastAsia="nl-NL"/>
              </w:rPr>
            </w:pPr>
            <w:r w:rsidRPr="49475002">
              <w:rPr>
                <w:rFonts w:ascii="Arial" w:hAnsi="Arial" w:cs="Arial"/>
                <w:noProof/>
                <w:sz w:val="20"/>
                <w:szCs w:val="20"/>
                <w:lang w:eastAsia="nl-NL"/>
              </w:rPr>
              <w:t>blok 1: 2 Spelling (z)</w:t>
            </w:r>
          </w:p>
        </w:tc>
        <w:tc>
          <w:tcPr>
            <w:tcW w:w="1700" w:type="dxa"/>
          </w:tcPr>
          <w:p w:rsidR="008F4609" w:rsidRDefault="008F4609" w:rsidP="00C750CA">
            <w:pPr>
              <w:rPr>
                <w:rFonts w:ascii="Arial" w:hAnsi="Arial" w:cs="Arial"/>
                <w:noProof/>
                <w:sz w:val="20"/>
                <w:szCs w:val="18"/>
                <w:lang w:eastAsia="nl-NL"/>
              </w:rPr>
            </w:pPr>
            <w:r>
              <w:rPr>
                <w:rFonts w:ascii="Arial" w:hAnsi="Arial" w:cs="Arial"/>
                <w:noProof/>
                <w:sz w:val="20"/>
                <w:szCs w:val="18"/>
                <w:lang w:eastAsia="nl-NL"/>
              </w:rPr>
              <w:t xml:space="preserve">Staal Taal </w:t>
            </w:r>
          </w:p>
          <w:p w:rsidR="008F4609" w:rsidRPr="00384C50" w:rsidRDefault="008F4609" w:rsidP="00C750CA">
            <w:pPr>
              <w:rPr>
                <w:rFonts w:ascii="Arial" w:hAnsi="Arial" w:cs="Arial"/>
                <w:noProof/>
                <w:sz w:val="20"/>
                <w:szCs w:val="20"/>
                <w:lang w:eastAsia="nl-NL"/>
              </w:rPr>
            </w:pPr>
            <w:r w:rsidRPr="49475002">
              <w:rPr>
                <w:rFonts w:ascii="Arial" w:hAnsi="Arial" w:cs="Arial"/>
                <w:noProof/>
                <w:sz w:val="20"/>
                <w:szCs w:val="20"/>
                <w:lang w:eastAsia="nl-NL"/>
              </w:rPr>
              <w:t>Les 1* (z)</w:t>
            </w:r>
          </w:p>
        </w:tc>
        <w:tc>
          <w:tcPr>
            <w:tcW w:w="1702" w:type="dxa"/>
          </w:tcPr>
          <w:p w:rsidR="008F4609" w:rsidRPr="00AF1717" w:rsidRDefault="008F4609" w:rsidP="00C750CA">
            <w:pPr>
              <w:rPr>
                <w:rFonts w:ascii="Arial" w:hAnsi="Arial" w:cs="Arial"/>
                <w:noProof/>
                <w:sz w:val="20"/>
                <w:szCs w:val="18"/>
                <w:lang w:eastAsia="nl-NL"/>
              </w:rPr>
            </w:pPr>
            <w:r w:rsidRPr="00AF1717">
              <w:rPr>
                <w:rFonts w:ascii="Arial" w:hAnsi="Arial" w:cs="Arial"/>
                <w:noProof/>
                <w:sz w:val="20"/>
                <w:szCs w:val="18"/>
                <w:lang w:eastAsia="nl-NL"/>
              </w:rPr>
              <w:t>Staal Spelling</w:t>
            </w:r>
          </w:p>
          <w:p w:rsidR="008F4609" w:rsidRPr="00384C50" w:rsidRDefault="008F4609" w:rsidP="00C750CA">
            <w:pPr>
              <w:rPr>
                <w:rFonts w:ascii="Arial" w:hAnsi="Arial" w:cs="Arial"/>
                <w:noProof/>
                <w:sz w:val="20"/>
                <w:szCs w:val="20"/>
                <w:lang w:eastAsia="nl-NL"/>
              </w:rPr>
            </w:pPr>
            <w:r w:rsidRPr="49475002">
              <w:rPr>
                <w:rFonts w:ascii="Arial" w:hAnsi="Arial" w:cs="Arial"/>
                <w:noProof/>
                <w:sz w:val="20"/>
                <w:szCs w:val="20"/>
                <w:lang w:eastAsia="nl-NL"/>
              </w:rPr>
              <w:t>blok 1: 2 Spelling (z)</w:t>
            </w:r>
          </w:p>
        </w:tc>
        <w:tc>
          <w:tcPr>
            <w:tcW w:w="1701" w:type="dxa"/>
          </w:tcPr>
          <w:p w:rsidR="008F4609" w:rsidRDefault="008F4609" w:rsidP="00C750CA">
            <w:pPr>
              <w:rPr>
                <w:rFonts w:ascii="Arial" w:hAnsi="Arial" w:cs="Arial"/>
                <w:noProof/>
                <w:sz w:val="20"/>
                <w:szCs w:val="18"/>
                <w:lang w:eastAsia="nl-NL"/>
              </w:rPr>
            </w:pPr>
            <w:r>
              <w:rPr>
                <w:rFonts w:ascii="Arial" w:hAnsi="Arial" w:cs="Arial"/>
                <w:noProof/>
                <w:sz w:val="20"/>
                <w:szCs w:val="18"/>
                <w:lang w:eastAsia="nl-NL"/>
              </w:rPr>
              <w:t xml:space="preserve">Staal Taal </w:t>
            </w:r>
          </w:p>
          <w:p w:rsidR="008F4609" w:rsidRPr="00384C50" w:rsidRDefault="008F4609" w:rsidP="00C750CA">
            <w:pPr>
              <w:rPr>
                <w:rFonts w:ascii="Arial" w:hAnsi="Arial" w:cs="Arial"/>
                <w:noProof/>
                <w:sz w:val="20"/>
                <w:szCs w:val="20"/>
                <w:lang w:eastAsia="nl-NL"/>
              </w:rPr>
            </w:pPr>
            <w:r w:rsidRPr="49475002">
              <w:rPr>
                <w:rFonts w:ascii="Arial" w:hAnsi="Arial" w:cs="Arial"/>
                <w:noProof/>
                <w:sz w:val="20"/>
                <w:szCs w:val="20"/>
                <w:lang w:eastAsia="nl-NL"/>
              </w:rPr>
              <w:t>Les 1** (z)</w:t>
            </w:r>
          </w:p>
        </w:tc>
      </w:tr>
    </w:tbl>
    <w:p w:rsidR="008F4609" w:rsidRPr="00384C50" w:rsidRDefault="008F4609" w:rsidP="008F4609"/>
    <w:tbl>
      <w:tblPr>
        <w:tblStyle w:val="Tabelraster"/>
        <w:tblW w:w="5000" w:type="pct"/>
        <w:tblLook w:val="04A0" w:firstRow="1" w:lastRow="0" w:firstColumn="1" w:lastColumn="0" w:noHBand="0" w:noVBand="1"/>
      </w:tblPr>
      <w:tblGrid>
        <w:gridCol w:w="2431"/>
        <w:gridCol w:w="1473"/>
        <w:gridCol w:w="913"/>
        <w:gridCol w:w="991"/>
        <w:gridCol w:w="991"/>
        <w:gridCol w:w="1136"/>
        <w:gridCol w:w="1127"/>
      </w:tblGrid>
      <w:tr w:rsidR="008F4609" w:rsidRPr="00384C50" w:rsidTr="00C750CA">
        <w:tc>
          <w:tcPr>
            <w:tcW w:w="1341" w:type="pct"/>
          </w:tcPr>
          <w:p w:rsidR="008F4609" w:rsidRPr="00384C50" w:rsidRDefault="008F4609" w:rsidP="00C750CA">
            <w:pPr>
              <w:rPr>
                <w:rFonts w:ascii="Arial" w:hAnsi="Arial" w:cs="Arial"/>
                <w:sz w:val="24"/>
              </w:rPr>
            </w:pPr>
            <w:r w:rsidRPr="00384C50">
              <w:rPr>
                <w:rFonts w:ascii="Arial" w:hAnsi="Arial" w:cs="Arial"/>
                <w:b/>
                <w:sz w:val="24"/>
              </w:rPr>
              <w:t>Weektaken</w:t>
            </w:r>
          </w:p>
        </w:tc>
        <w:tc>
          <w:tcPr>
            <w:tcW w:w="812" w:type="pct"/>
          </w:tcPr>
          <w:p w:rsidR="008F4609" w:rsidRPr="00384C50" w:rsidRDefault="008F4609" w:rsidP="00C750CA">
            <w:pPr>
              <w:rPr>
                <w:rFonts w:ascii="Arial" w:hAnsi="Arial" w:cs="Arial"/>
                <w:sz w:val="24"/>
              </w:rPr>
            </w:pPr>
            <w:r w:rsidRPr="00384C50">
              <w:rPr>
                <w:rFonts w:ascii="Arial" w:hAnsi="Arial" w:cs="Arial"/>
                <w:sz w:val="24"/>
              </w:rPr>
              <w:t>Alleen of met meer?</w:t>
            </w:r>
          </w:p>
        </w:tc>
        <w:tc>
          <w:tcPr>
            <w:tcW w:w="504" w:type="pct"/>
          </w:tcPr>
          <w:p w:rsidR="008F4609" w:rsidRPr="00384C50" w:rsidRDefault="008F4609" w:rsidP="00C750CA">
            <w:pPr>
              <w:rPr>
                <w:rFonts w:ascii="Arial" w:hAnsi="Arial" w:cs="Arial"/>
                <w:sz w:val="24"/>
              </w:rPr>
            </w:pPr>
            <w:r w:rsidRPr="00384C50">
              <w:rPr>
                <w:rFonts w:ascii="Arial" w:hAnsi="Arial" w:cs="Arial"/>
                <w:sz w:val="24"/>
                <w:highlight w:val="yellow"/>
              </w:rPr>
              <w:t>ma</w:t>
            </w:r>
          </w:p>
        </w:tc>
        <w:tc>
          <w:tcPr>
            <w:tcW w:w="547" w:type="pct"/>
          </w:tcPr>
          <w:p w:rsidR="008F4609" w:rsidRPr="00384C50" w:rsidRDefault="008F4609" w:rsidP="00C750CA">
            <w:pPr>
              <w:rPr>
                <w:rFonts w:ascii="Arial" w:hAnsi="Arial" w:cs="Arial"/>
                <w:sz w:val="24"/>
              </w:rPr>
            </w:pPr>
            <w:r w:rsidRPr="00384C50">
              <w:rPr>
                <w:rFonts w:ascii="Arial" w:hAnsi="Arial" w:cs="Arial"/>
                <w:sz w:val="24"/>
                <w:highlight w:val="red"/>
              </w:rPr>
              <w:t>di</w:t>
            </w:r>
          </w:p>
        </w:tc>
        <w:tc>
          <w:tcPr>
            <w:tcW w:w="547" w:type="pct"/>
          </w:tcPr>
          <w:p w:rsidR="008F4609" w:rsidRPr="00384C50" w:rsidRDefault="008F4609" w:rsidP="00C750CA">
            <w:pPr>
              <w:rPr>
                <w:rFonts w:ascii="Arial" w:hAnsi="Arial" w:cs="Arial"/>
                <w:sz w:val="24"/>
              </w:rPr>
            </w:pPr>
            <w:r w:rsidRPr="00384C50">
              <w:rPr>
                <w:rFonts w:ascii="Arial" w:hAnsi="Arial" w:cs="Arial"/>
                <w:sz w:val="24"/>
                <w:highlight w:val="magenta"/>
              </w:rPr>
              <w:t>wo</w:t>
            </w:r>
          </w:p>
        </w:tc>
        <w:tc>
          <w:tcPr>
            <w:tcW w:w="627" w:type="pct"/>
          </w:tcPr>
          <w:p w:rsidR="008F4609" w:rsidRPr="00384C50" w:rsidRDefault="008F4609" w:rsidP="00C750CA">
            <w:pPr>
              <w:rPr>
                <w:rFonts w:ascii="Arial" w:hAnsi="Arial" w:cs="Arial"/>
                <w:sz w:val="24"/>
              </w:rPr>
            </w:pPr>
            <w:r w:rsidRPr="00384C50">
              <w:rPr>
                <w:rFonts w:ascii="Arial" w:hAnsi="Arial" w:cs="Arial"/>
                <w:sz w:val="24"/>
                <w:highlight w:val="darkMagenta"/>
              </w:rPr>
              <w:t>do</w:t>
            </w:r>
          </w:p>
        </w:tc>
        <w:tc>
          <w:tcPr>
            <w:tcW w:w="622" w:type="pct"/>
          </w:tcPr>
          <w:p w:rsidR="008F4609" w:rsidRPr="00384C50" w:rsidRDefault="008F4609" w:rsidP="00C750CA">
            <w:pPr>
              <w:rPr>
                <w:rFonts w:ascii="Arial" w:hAnsi="Arial" w:cs="Arial"/>
                <w:sz w:val="24"/>
              </w:rPr>
            </w:pPr>
            <w:r w:rsidRPr="00384C50">
              <w:rPr>
                <w:rFonts w:ascii="Arial" w:hAnsi="Arial" w:cs="Arial"/>
                <w:sz w:val="24"/>
                <w:highlight w:val="blue"/>
              </w:rPr>
              <w:t>vr</w:t>
            </w:r>
          </w:p>
        </w:tc>
      </w:tr>
      <w:tr w:rsidR="008F4609" w:rsidRPr="00384C50" w:rsidTr="00C750CA">
        <w:trPr>
          <w:trHeight w:val="373"/>
        </w:trPr>
        <w:tc>
          <w:tcPr>
            <w:tcW w:w="1341" w:type="pct"/>
          </w:tcPr>
          <w:p w:rsidR="008F4609" w:rsidRPr="002A7787" w:rsidRDefault="008F4609" w:rsidP="00C750CA">
            <w:pPr>
              <w:spacing w:line="259" w:lineRule="auto"/>
              <w:rPr>
                <w:b/>
                <w:bCs/>
                <w:sz w:val="24"/>
                <w:szCs w:val="24"/>
              </w:rPr>
            </w:pPr>
            <w:r w:rsidRPr="49475002">
              <w:rPr>
                <w:b/>
                <w:bCs/>
                <w:sz w:val="24"/>
                <w:szCs w:val="24"/>
              </w:rPr>
              <w:t xml:space="preserve">Rekenen: </w:t>
            </w:r>
          </w:p>
          <w:p w:rsidR="008F4609" w:rsidRPr="002A7787" w:rsidRDefault="008F4609" w:rsidP="00C750CA">
            <w:pPr>
              <w:spacing w:line="259" w:lineRule="auto"/>
              <w:rPr>
                <w:b/>
                <w:bCs/>
                <w:sz w:val="24"/>
                <w:szCs w:val="24"/>
              </w:rPr>
            </w:pPr>
            <w:r w:rsidRPr="49475002">
              <w:rPr>
                <w:b/>
                <w:bCs/>
                <w:sz w:val="24"/>
                <w:szCs w:val="24"/>
              </w:rPr>
              <w:t>Taken afmaken</w:t>
            </w:r>
          </w:p>
        </w:tc>
        <w:tc>
          <w:tcPr>
            <w:tcW w:w="812" w:type="pct"/>
          </w:tcPr>
          <w:p w:rsidR="008F4609" w:rsidRPr="00384C50" w:rsidRDefault="008F4609" w:rsidP="00C750CA">
            <w:pPr>
              <w:rPr>
                <w:sz w:val="24"/>
              </w:rPr>
            </w:pPr>
            <w:r>
              <w:rPr>
                <w:noProof/>
                <w:lang w:eastAsia="nl-NL"/>
              </w:rPr>
              <w:drawing>
                <wp:inline distT="0" distB="0" distL="0" distR="0" wp14:anchorId="3E81EBC9" wp14:editId="193F4CB2">
                  <wp:extent cx="247650" cy="247650"/>
                  <wp:effectExtent l="0" t="0" r="9525" b="9525"/>
                  <wp:docPr id="5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60">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inline>
              </w:drawing>
            </w:r>
          </w:p>
        </w:tc>
        <w:tc>
          <w:tcPr>
            <w:tcW w:w="504" w:type="pct"/>
          </w:tcPr>
          <w:p w:rsidR="008F4609" w:rsidRPr="00384C50" w:rsidRDefault="008F4609" w:rsidP="00C750CA">
            <w:pPr>
              <w:rPr>
                <w:sz w:val="24"/>
              </w:rPr>
            </w:pPr>
          </w:p>
        </w:tc>
        <w:tc>
          <w:tcPr>
            <w:tcW w:w="547" w:type="pct"/>
          </w:tcPr>
          <w:p w:rsidR="008F4609" w:rsidRPr="00384C50" w:rsidRDefault="008F4609" w:rsidP="00C750CA">
            <w:pPr>
              <w:rPr>
                <w:sz w:val="24"/>
              </w:rPr>
            </w:pPr>
          </w:p>
        </w:tc>
        <w:tc>
          <w:tcPr>
            <w:tcW w:w="547" w:type="pct"/>
          </w:tcPr>
          <w:p w:rsidR="008F4609" w:rsidRPr="00384C50" w:rsidRDefault="008F4609" w:rsidP="00C750CA">
            <w:pPr>
              <w:rPr>
                <w:sz w:val="24"/>
              </w:rPr>
            </w:pPr>
          </w:p>
        </w:tc>
        <w:tc>
          <w:tcPr>
            <w:tcW w:w="627" w:type="pct"/>
          </w:tcPr>
          <w:p w:rsidR="008F4609" w:rsidRPr="00384C50" w:rsidRDefault="008F4609" w:rsidP="00C750CA">
            <w:pPr>
              <w:rPr>
                <w:sz w:val="24"/>
              </w:rPr>
            </w:pPr>
          </w:p>
        </w:tc>
        <w:tc>
          <w:tcPr>
            <w:tcW w:w="622" w:type="pct"/>
          </w:tcPr>
          <w:p w:rsidR="008F4609" w:rsidRPr="00384C50" w:rsidRDefault="008F4609" w:rsidP="00C750CA">
            <w:pPr>
              <w:rPr>
                <w:sz w:val="24"/>
              </w:rPr>
            </w:pPr>
          </w:p>
        </w:tc>
      </w:tr>
      <w:tr w:rsidR="008F4609" w:rsidRPr="00384C50" w:rsidTr="00C750CA">
        <w:trPr>
          <w:trHeight w:val="373"/>
        </w:trPr>
        <w:tc>
          <w:tcPr>
            <w:tcW w:w="1341" w:type="pct"/>
          </w:tcPr>
          <w:p w:rsidR="008F4609" w:rsidRPr="003A2CEB" w:rsidRDefault="008F4609" w:rsidP="00C750CA">
            <w:pPr>
              <w:spacing w:line="259" w:lineRule="auto"/>
              <w:rPr>
                <w:b/>
                <w:bCs/>
                <w:sz w:val="24"/>
                <w:szCs w:val="24"/>
              </w:rPr>
            </w:pPr>
            <w:r w:rsidRPr="49475002">
              <w:rPr>
                <w:b/>
                <w:bCs/>
                <w:sz w:val="24"/>
                <w:szCs w:val="24"/>
              </w:rPr>
              <w:t>Davinci: tijdlijn maken</w:t>
            </w:r>
          </w:p>
        </w:tc>
        <w:tc>
          <w:tcPr>
            <w:tcW w:w="812" w:type="pct"/>
          </w:tcPr>
          <w:p w:rsidR="008F4609" w:rsidRPr="00384C50" w:rsidRDefault="008F4609" w:rsidP="00C750CA">
            <w:r>
              <w:rPr>
                <w:noProof/>
                <w:lang w:eastAsia="nl-NL"/>
              </w:rPr>
              <w:drawing>
                <wp:inline distT="0" distB="0" distL="0" distR="0" wp14:anchorId="2C6E17DD" wp14:editId="169652E7">
                  <wp:extent cx="247650" cy="247650"/>
                  <wp:effectExtent l="0" t="0" r="9525" b="9525"/>
                  <wp:docPr id="53"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pic:nvPicPr>
                        <pic:blipFill>
                          <a:blip r:embed="rId60">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inline>
              </w:drawing>
            </w:r>
          </w:p>
        </w:tc>
        <w:tc>
          <w:tcPr>
            <w:tcW w:w="504" w:type="pct"/>
          </w:tcPr>
          <w:p w:rsidR="008F4609" w:rsidRPr="00384C50" w:rsidRDefault="008F4609" w:rsidP="00C750CA">
            <w:pPr>
              <w:rPr>
                <w:sz w:val="24"/>
              </w:rPr>
            </w:pPr>
          </w:p>
        </w:tc>
        <w:tc>
          <w:tcPr>
            <w:tcW w:w="547" w:type="pct"/>
          </w:tcPr>
          <w:p w:rsidR="008F4609" w:rsidRPr="00384C50" w:rsidRDefault="008F4609" w:rsidP="00C750CA">
            <w:pPr>
              <w:rPr>
                <w:sz w:val="24"/>
              </w:rPr>
            </w:pPr>
          </w:p>
        </w:tc>
        <w:tc>
          <w:tcPr>
            <w:tcW w:w="547" w:type="pct"/>
          </w:tcPr>
          <w:p w:rsidR="008F4609" w:rsidRPr="00384C50" w:rsidRDefault="008F4609" w:rsidP="00C750CA">
            <w:pPr>
              <w:rPr>
                <w:sz w:val="24"/>
              </w:rPr>
            </w:pPr>
          </w:p>
        </w:tc>
        <w:tc>
          <w:tcPr>
            <w:tcW w:w="627" w:type="pct"/>
          </w:tcPr>
          <w:p w:rsidR="008F4609" w:rsidRPr="00384C50" w:rsidRDefault="008F4609" w:rsidP="00C750CA">
            <w:pPr>
              <w:rPr>
                <w:sz w:val="24"/>
              </w:rPr>
            </w:pPr>
          </w:p>
        </w:tc>
        <w:tc>
          <w:tcPr>
            <w:tcW w:w="622" w:type="pct"/>
          </w:tcPr>
          <w:p w:rsidR="008F4609" w:rsidRPr="00384C50" w:rsidRDefault="008F4609" w:rsidP="00C750CA">
            <w:pPr>
              <w:rPr>
                <w:sz w:val="24"/>
              </w:rPr>
            </w:pPr>
          </w:p>
        </w:tc>
      </w:tr>
      <w:tr w:rsidR="008F4609" w:rsidRPr="00384C50" w:rsidTr="00C750CA">
        <w:trPr>
          <w:trHeight w:val="373"/>
        </w:trPr>
        <w:tc>
          <w:tcPr>
            <w:tcW w:w="1341" w:type="pct"/>
          </w:tcPr>
          <w:p w:rsidR="008F4609" w:rsidRDefault="008F4609" w:rsidP="00C750CA">
            <w:pPr>
              <w:rPr>
                <w:b/>
                <w:bCs/>
                <w:sz w:val="24"/>
                <w:szCs w:val="24"/>
              </w:rPr>
            </w:pPr>
            <w:r w:rsidRPr="49475002">
              <w:rPr>
                <w:b/>
                <w:bCs/>
                <w:sz w:val="24"/>
                <w:szCs w:val="24"/>
              </w:rPr>
              <w:t>Eigen leerdoel: wat wil ik graag leren?</w:t>
            </w:r>
          </w:p>
        </w:tc>
        <w:tc>
          <w:tcPr>
            <w:tcW w:w="812" w:type="pct"/>
          </w:tcPr>
          <w:p w:rsidR="008F4609" w:rsidRPr="00384C50" w:rsidRDefault="008F4609" w:rsidP="00C750CA">
            <w:pPr>
              <w:rPr>
                <w:rFonts w:ascii="Arial" w:hAnsi="Arial" w:cs="Arial"/>
                <w:noProof/>
                <w:sz w:val="18"/>
                <w:szCs w:val="18"/>
                <w:lang w:eastAsia="nl-NL"/>
              </w:rPr>
            </w:pPr>
            <w:r>
              <w:rPr>
                <w:noProof/>
                <w:lang w:eastAsia="nl-NL"/>
              </w:rPr>
              <w:drawing>
                <wp:inline distT="0" distB="0" distL="0" distR="0" wp14:anchorId="1FF724B0" wp14:editId="67473353">
                  <wp:extent cx="247650" cy="247650"/>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60">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inline>
              </w:drawing>
            </w:r>
            <w:r w:rsidRPr="49475002">
              <w:rPr>
                <w:rFonts w:ascii="Arial" w:hAnsi="Arial" w:cs="Arial"/>
                <w:noProof/>
                <w:sz w:val="18"/>
                <w:szCs w:val="18"/>
                <w:lang w:eastAsia="nl-NL"/>
              </w:rPr>
              <w:t>Met juf</w:t>
            </w:r>
          </w:p>
        </w:tc>
        <w:tc>
          <w:tcPr>
            <w:tcW w:w="504" w:type="pct"/>
          </w:tcPr>
          <w:p w:rsidR="008F4609" w:rsidRPr="00384C50" w:rsidRDefault="008F4609" w:rsidP="00C750CA">
            <w:pPr>
              <w:rPr>
                <w:sz w:val="24"/>
              </w:rPr>
            </w:pPr>
          </w:p>
        </w:tc>
        <w:tc>
          <w:tcPr>
            <w:tcW w:w="547" w:type="pct"/>
            <w:shd w:val="clear" w:color="auto" w:fill="FF0000"/>
          </w:tcPr>
          <w:p w:rsidR="008F4609" w:rsidRPr="00384C50" w:rsidRDefault="008F4609" w:rsidP="00C750CA">
            <w:pPr>
              <w:rPr>
                <w:sz w:val="24"/>
              </w:rPr>
            </w:pPr>
          </w:p>
        </w:tc>
        <w:tc>
          <w:tcPr>
            <w:tcW w:w="547" w:type="pct"/>
          </w:tcPr>
          <w:p w:rsidR="008F4609" w:rsidRPr="00384C50" w:rsidRDefault="008F4609" w:rsidP="00C750CA">
            <w:pPr>
              <w:rPr>
                <w:sz w:val="24"/>
              </w:rPr>
            </w:pPr>
          </w:p>
        </w:tc>
        <w:tc>
          <w:tcPr>
            <w:tcW w:w="627" w:type="pct"/>
          </w:tcPr>
          <w:p w:rsidR="008F4609" w:rsidRPr="00384C50" w:rsidRDefault="008F4609" w:rsidP="00C750CA">
            <w:pPr>
              <w:rPr>
                <w:sz w:val="24"/>
              </w:rPr>
            </w:pPr>
          </w:p>
        </w:tc>
        <w:tc>
          <w:tcPr>
            <w:tcW w:w="622" w:type="pct"/>
          </w:tcPr>
          <w:p w:rsidR="008F4609" w:rsidRPr="00384C50" w:rsidRDefault="008F4609" w:rsidP="00C750CA">
            <w:pPr>
              <w:rPr>
                <w:sz w:val="24"/>
              </w:rPr>
            </w:pPr>
          </w:p>
        </w:tc>
      </w:tr>
      <w:tr w:rsidR="008F4609" w:rsidRPr="00384C50" w:rsidTr="00C750CA">
        <w:trPr>
          <w:trHeight w:val="373"/>
        </w:trPr>
        <w:tc>
          <w:tcPr>
            <w:tcW w:w="1341" w:type="pct"/>
          </w:tcPr>
          <w:p w:rsidR="008F4609" w:rsidRPr="003A2CEB" w:rsidRDefault="008F4609" w:rsidP="00C750CA">
            <w:pPr>
              <w:spacing w:line="259" w:lineRule="auto"/>
              <w:rPr>
                <w:b/>
                <w:bCs/>
                <w:sz w:val="24"/>
                <w:szCs w:val="24"/>
              </w:rPr>
            </w:pPr>
            <w:r w:rsidRPr="49475002">
              <w:rPr>
                <w:b/>
                <w:bCs/>
                <w:sz w:val="24"/>
                <w:szCs w:val="24"/>
              </w:rPr>
              <w:t>Samenwerken: maak een collage</w:t>
            </w:r>
          </w:p>
        </w:tc>
        <w:tc>
          <w:tcPr>
            <w:tcW w:w="812" w:type="pct"/>
          </w:tcPr>
          <w:p w:rsidR="008F4609" w:rsidRPr="00384C50" w:rsidRDefault="008F4609" w:rsidP="00C750CA">
            <w:pPr>
              <w:rPr>
                <w:sz w:val="24"/>
                <w:szCs w:val="24"/>
              </w:rPr>
            </w:pPr>
            <w:r w:rsidRPr="49475002">
              <w:rPr>
                <w:rFonts w:ascii="Arial" w:hAnsi="Arial" w:cs="Arial"/>
                <w:noProof/>
                <w:sz w:val="24"/>
                <w:szCs w:val="24"/>
                <w:lang w:eastAsia="nl-NL"/>
              </w:rPr>
              <w:t xml:space="preserve">  ..............</w:t>
            </w:r>
          </w:p>
        </w:tc>
        <w:tc>
          <w:tcPr>
            <w:tcW w:w="504" w:type="pct"/>
          </w:tcPr>
          <w:p w:rsidR="008F4609" w:rsidRPr="00384C50" w:rsidRDefault="008F4609" w:rsidP="00C750CA">
            <w:pPr>
              <w:rPr>
                <w:sz w:val="24"/>
              </w:rPr>
            </w:pPr>
          </w:p>
        </w:tc>
        <w:tc>
          <w:tcPr>
            <w:tcW w:w="547" w:type="pct"/>
          </w:tcPr>
          <w:p w:rsidR="008F4609" w:rsidRPr="00384C50" w:rsidRDefault="008F4609" w:rsidP="00C750CA">
            <w:pPr>
              <w:rPr>
                <w:sz w:val="24"/>
              </w:rPr>
            </w:pPr>
          </w:p>
        </w:tc>
        <w:tc>
          <w:tcPr>
            <w:tcW w:w="547" w:type="pct"/>
          </w:tcPr>
          <w:p w:rsidR="008F4609" w:rsidRPr="00384C50" w:rsidRDefault="008F4609" w:rsidP="00C750CA">
            <w:pPr>
              <w:rPr>
                <w:sz w:val="24"/>
              </w:rPr>
            </w:pPr>
          </w:p>
        </w:tc>
        <w:tc>
          <w:tcPr>
            <w:tcW w:w="627" w:type="pct"/>
          </w:tcPr>
          <w:p w:rsidR="008F4609" w:rsidRPr="00384C50" w:rsidRDefault="008F4609" w:rsidP="00C750CA">
            <w:pPr>
              <w:rPr>
                <w:sz w:val="24"/>
              </w:rPr>
            </w:pPr>
          </w:p>
        </w:tc>
        <w:tc>
          <w:tcPr>
            <w:tcW w:w="622" w:type="pct"/>
          </w:tcPr>
          <w:p w:rsidR="008F4609" w:rsidRPr="00384C50" w:rsidRDefault="008F4609" w:rsidP="00C750CA">
            <w:pPr>
              <w:rPr>
                <w:sz w:val="24"/>
              </w:rPr>
            </w:pPr>
          </w:p>
        </w:tc>
      </w:tr>
    </w:tbl>
    <w:p w:rsidR="008F4609" w:rsidRDefault="008F4609" w:rsidP="008F4609">
      <w:pPr>
        <w:rPr>
          <w:sz w:val="24"/>
        </w:rPr>
      </w:pPr>
    </w:p>
    <w:p w:rsidR="008F4609" w:rsidRDefault="008F4609" w:rsidP="008F4609">
      <w:pPr>
        <w:rPr>
          <w:sz w:val="24"/>
          <w:szCs w:val="24"/>
        </w:rPr>
      </w:pPr>
    </w:p>
    <w:p w:rsidR="008F4609" w:rsidRDefault="008F4609" w:rsidP="008F4609">
      <w:pPr>
        <w:rPr>
          <w:sz w:val="24"/>
          <w:szCs w:val="24"/>
        </w:rPr>
      </w:pPr>
    </w:p>
    <w:p w:rsidR="008F4609" w:rsidRDefault="008F4609" w:rsidP="008F4609">
      <w:pPr>
        <w:rPr>
          <w:sz w:val="24"/>
          <w:szCs w:val="24"/>
        </w:rPr>
      </w:pPr>
    </w:p>
    <w:p w:rsidR="008F4609" w:rsidRDefault="008F4609" w:rsidP="008F4609">
      <w:pPr>
        <w:rPr>
          <w:sz w:val="24"/>
          <w:szCs w:val="24"/>
        </w:rPr>
      </w:pPr>
    </w:p>
    <w:tbl>
      <w:tblPr>
        <w:tblStyle w:val="Tabelraster"/>
        <w:tblW w:w="0" w:type="auto"/>
        <w:tblLook w:val="04A0" w:firstRow="1" w:lastRow="0" w:firstColumn="1" w:lastColumn="0" w:noHBand="0" w:noVBand="1"/>
      </w:tblPr>
      <w:tblGrid>
        <w:gridCol w:w="9062"/>
      </w:tblGrid>
      <w:tr w:rsidR="008F4609" w:rsidTr="00C750CA">
        <w:tc>
          <w:tcPr>
            <w:tcW w:w="9062" w:type="dxa"/>
          </w:tcPr>
          <w:p w:rsidR="008F4609" w:rsidRDefault="008F4609" w:rsidP="00C750CA">
            <w:pPr>
              <w:rPr>
                <w:rFonts w:ascii="Arial" w:hAnsi="Arial" w:cs="Arial"/>
                <w:sz w:val="24"/>
                <w:szCs w:val="24"/>
              </w:rPr>
            </w:pPr>
            <w:r w:rsidRPr="49475002">
              <w:rPr>
                <w:b/>
                <w:bCs/>
                <w:sz w:val="24"/>
                <w:szCs w:val="24"/>
              </w:rPr>
              <w:t xml:space="preserve">Reflectie:  </w:t>
            </w:r>
            <w:r w:rsidRPr="49475002">
              <w:rPr>
                <w:rFonts w:ascii="Arial" w:hAnsi="Arial" w:cs="Arial"/>
                <w:sz w:val="24"/>
                <w:szCs w:val="24"/>
              </w:rPr>
              <w:t>Ik luister wanneer een ander praat en zorg ervoor dat het andersom ook zo gaat! En....hoe ging dit vandaag?</w:t>
            </w:r>
          </w:p>
        </w:tc>
      </w:tr>
      <w:tr w:rsidR="008F4609" w:rsidTr="00C750CA">
        <w:tc>
          <w:tcPr>
            <w:tcW w:w="9062" w:type="dxa"/>
          </w:tcPr>
          <w:p w:rsidR="008F4609" w:rsidRDefault="008F4609" w:rsidP="00C750CA">
            <w:pPr>
              <w:rPr>
                <w:sz w:val="24"/>
              </w:rPr>
            </w:pPr>
            <w:r w:rsidRPr="49475002">
              <w:rPr>
                <w:rFonts w:ascii="Arial" w:hAnsi="Arial" w:cs="Arial"/>
                <w:sz w:val="24"/>
                <w:szCs w:val="24"/>
                <w:highlight w:val="yellow"/>
              </w:rPr>
              <w:t>Maandag</w:t>
            </w:r>
            <w:r w:rsidRPr="49475002">
              <w:rPr>
                <w:noProof/>
                <w:sz w:val="24"/>
                <w:szCs w:val="24"/>
                <w:lang w:eastAsia="nl-NL"/>
              </w:rPr>
              <w:t xml:space="preserve"> </w:t>
            </w:r>
            <w:r w:rsidRPr="00384C50">
              <w:rPr>
                <w:noProof/>
                <w:sz w:val="24"/>
                <w:lang w:eastAsia="nl-NL"/>
              </w:rPr>
              <w:drawing>
                <wp:inline distT="0" distB="0" distL="0" distR="0" wp14:anchorId="3188EA9E" wp14:editId="6C9D85B7">
                  <wp:extent cx="409575" cy="217170"/>
                  <wp:effectExtent l="0" t="0" r="9525" b="0"/>
                  <wp:docPr id="88" name="Afbeelding 17" descr="C:\Users\edwin en klasien\AppData\Local\Microsoft\Windows\INetCache\IE\3345R5QP\OksEX[1].png"/>
                  <wp:cNvGraphicFramePr/>
                  <a:graphic xmlns:a="http://schemas.openxmlformats.org/drawingml/2006/main">
                    <a:graphicData uri="http://schemas.openxmlformats.org/drawingml/2006/picture">
                      <pic:pic xmlns:pic="http://schemas.openxmlformats.org/drawingml/2006/picture">
                        <pic:nvPicPr>
                          <pic:cNvPr id="88" name="Afbeelding 17" descr="C:\Users\edwin en klasien\AppData\Local\Microsoft\Windows\INetCache\IE\3345R5QP\OksEX[1].png"/>
                          <pic:cNvPicPr/>
                        </pic:nvPicPr>
                        <pic:blipFill>
                          <a:blip r:embed="rId61" cstate="print"/>
                          <a:srcRect/>
                          <a:stretch>
                            <a:fillRect/>
                          </a:stretch>
                        </pic:blipFill>
                        <pic:spPr bwMode="auto">
                          <a:xfrm>
                            <a:off x="0" y="0"/>
                            <a:ext cx="409575" cy="217170"/>
                          </a:xfrm>
                          <a:prstGeom prst="rect">
                            <a:avLst/>
                          </a:prstGeom>
                          <a:noFill/>
                          <a:ln w="9525">
                            <a:noFill/>
                            <a:miter lim="800000"/>
                            <a:headEnd/>
                            <a:tailEnd/>
                          </a:ln>
                        </pic:spPr>
                      </pic:pic>
                    </a:graphicData>
                  </a:graphic>
                </wp:inline>
              </w:drawing>
            </w:r>
          </w:p>
        </w:tc>
      </w:tr>
      <w:tr w:rsidR="008F4609" w:rsidTr="00C750CA">
        <w:tc>
          <w:tcPr>
            <w:tcW w:w="9062" w:type="dxa"/>
          </w:tcPr>
          <w:p w:rsidR="008F4609" w:rsidRDefault="008F4609" w:rsidP="00C750CA">
            <w:pPr>
              <w:rPr>
                <w:rFonts w:ascii="Arial" w:hAnsi="Arial" w:cs="Arial"/>
                <w:sz w:val="24"/>
              </w:rPr>
            </w:pPr>
          </w:p>
          <w:p w:rsidR="008F4609" w:rsidRPr="00384C50" w:rsidRDefault="008F4609" w:rsidP="00C750CA">
            <w:pPr>
              <w:rPr>
                <w:rFonts w:ascii="Arial" w:hAnsi="Arial" w:cs="Arial"/>
                <w:sz w:val="24"/>
                <w:highlight w:val="yellow"/>
              </w:rPr>
            </w:pPr>
            <w:r w:rsidRPr="002A49BC">
              <w:rPr>
                <w:rFonts w:ascii="Arial" w:hAnsi="Arial" w:cs="Arial"/>
                <w:sz w:val="24"/>
              </w:rPr>
              <w:t>…………………………………………………………………………………………………………………………………………………………………………………………………………………………………………………………………………………</w:t>
            </w:r>
            <w:r>
              <w:rPr>
                <w:rFonts w:ascii="Arial" w:hAnsi="Arial" w:cs="Arial"/>
                <w:sz w:val="24"/>
              </w:rPr>
              <w:t>……………</w:t>
            </w:r>
          </w:p>
        </w:tc>
      </w:tr>
      <w:tr w:rsidR="008F4609" w:rsidTr="00C750CA">
        <w:tc>
          <w:tcPr>
            <w:tcW w:w="9062" w:type="dxa"/>
          </w:tcPr>
          <w:p w:rsidR="008F4609" w:rsidRPr="002A49BC" w:rsidRDefault="008F4609" w:rsidP="00C750CA">
            <w:pPr>
              <w:rPr>
                <w:rFonts w:ascii="Arial" w:hAnsi="Arial" w:cs="Arial"/>
                <w:sz w:val="24"/>
              </w:rPr>
            </w:pPr>
            <w:r w:rsidRPr="49475002">
              <w:rPr>
                <w:rFonts w:ascii="Arial" w:hAnsi="Arial" w:cs="Arial"/>
                <w:sz w:val="24"/>
                <w:szCs w:val="24"/>
                <w:highlight w:val="red"/>
              </w:rPr>
              <w:t>Dinsdag</w:t>
            </w:r>
            <w:r w:rsidRPr="49475002">
              <w:rPr>
                <w:rFonts w:ascii="Arial" w:hAnsi="Arial" w:cs="Arial"/>
                <w:sz w:val="24"/>
                <w:szCs w:val="24"/>
              </w:rPr>
              <w:t xml:space="preserve"> </w:t>
            </w:r>
            <w:r w:rsidRPr="00384C50">
              <w:rPr>
                <w:noProof/>
                <w:sz w:val="24"/>
                <w:lang w:eastAsia="nl-NL"/>
              </w:rPr>
              <w:drawing>
                <wp:inline distT="0" distB="0" distL="0" distR="0" wp14:anchorId="721FA0E8" wp14:editId="426CE5FB">
                  <wp:extent cx="409575" cy="217170"/>
                  <wp:effectExtent l="0" t="0" r="9525" b="0"/>
                  <wp:docPr id="54" name="Afbeelding 17" descr="C:\Users\edwin en klasien\AppData\Local\Microsoft\Windows\INetCache\IE\3345R5QP\OksEX[1].png"/>
                  <wp:cNvGraphicFramePr/>
                  <a:graphic xmlns:a="http://schemas.openxmlformats.org/drawingml/2006/main">
                    <a:graphicData uri="http://schemas.openxmlformats.org/drawingml/2006/picture">
                      <pic:pic xmlns:pic="http://schemas.openxmlformats.org/drawingml/2006/picture">
                        <pic:nvPicPr>
                          <pic:cNvPr id="88" name="Afbeelding 17" descr="C:\Users\edwin en klasien\AppData\Local\Microsoft\Windows\INetCache\IE\3345R5QP\OksEX[1].png"/>
                          <pic:cNvPicPr/>
                        </pic:nvPicPr>
                        <pic:blipFill>
                          <a:blip r:embed="rId61" cstate="print"/>
                          <a:srcRect/>
                          <a:stretch>
                            <a:fillRect/>
                          </a:stretch>
                        </pic:blipFill>
                        <pic:spPr bwMode="auto">
                          <a:xfrm>
                            <a:off x="0" y="0"/>
                            <a:ext cx="409575" cy="217170"/>
                          </a:xfrm>
                          <a:prstGeom prst="rect">
                            <a:avLst/>
                          </a:prstGeom>
                          <a:noFill/>
                          <a:ln w="9525">
                            <a:noFill/>
                            <a:miter lim="800000"/>
                            <a:headEnd/>
                            <a:tailEnd/>
                          </a:ln>
                        </pic:spPr>
                      </pic:pic>
                    </a:graphicData>
                  </a:graphic>
                </wp:inline>
              </w:drawing>
            </w:r>
          </w:p>
        </w:tc>
      </w:tr>
      <w:tr w:rsidR="008F4609" w:rsidTr="00C750CA">
        <w:tc>
          <w:tcPr>
            <w:tcW w:w="9062" w:type="dxa"/>
          </w:tcPr>
          <w:p w:rsidR="008F4609" w:rsidRDefault="008F4609" w:rsidP="00C750CA">
            <w:pPr>
              <w:rPr>
                <w:rFonts w:ascii="Arial" w:hAnsi="Arial" w:cs="Arial"/>
                <w:sz w:val="24"/>
              </w:rPr>
            </w:pPr>
          </w:p>
          <w:p w:rsidR="008F4609" w:rsidRPr="002A49BC" w:rsidRDefault="008F4609" w:rsidP="00C750CA">
            <w:pPr>
              <w:rPr>
                <w:rFonts w:ascii="Arial" w:hAnsi="Arial" w:cs="Arial"/>
                <w:sz w:val="24"/>
              </w:rPr>
            </w:pPr>
            <w:r>
              <w:rPr>
                <w:rFonts w:ascii="Arial" w:hAnsi="Arial" w:cs="Arial"/>
                <w:sz w:val="24"/>
              </w:rPr>
              <w:t>………………………………………………………………………………………………………………………………………………………………………………………………………………………………………………………………………………………………</w:t>
            </w:r>
          </w:p>
        </w:tc>
      </w:tr>
      <w:tr w:rsidR="008F4609" w:rsidTr="00C750CA">
        <w:tc>
          <w:tcPr>
            <w:tcW w:w="9062" w:type="dxa"/>
          </w:tcPr>
          <w:p w:rsidR="008F4609" w:rsidRPr="002A49BC" w:rsidRDefault="008F4609" w:rsidP="00C750CA">
            <w:pPr>
              <w:rPr>
                <w:rFonts w:ascii="Arial" w:hAnsi="Arial" w:cs="Arial"/>
                <w:sz w:val="24"/>
              </w:rPr>
            </w:pPr>
            <w:r w:rsidRPr="49475002">
              <w:rPr>
                <w:rFonts w:ascii="Arial" w:hAnsi="Arial" w:cs="Arial"/>
                <w:sz w:val="24"/>
                <w:szCs w:val="24"/>
                <w:highlight w:val="magenta"/>
              </w:rPr>
              <w:t>Woensdag</w:t>
            </w:r>
            <w:r w:rsidRPr="49475002">
              <w:rPr>
                <w:rFonts w:ascii="Arial" w:hAnsi="Arial" w:cs="Arial"/>
                <w:sz w:val="24"/>
                <w:szCs w:val="24"/>
              </w:rPr>
              <w:t xml:space="preserve"> </w:t>
            </w:r>
            <w:r w:rsidRPr="00384C50">
              <w:rPr>
                <w:noProof/>
                <w:sz w:val="24"/>
                <w:lang w:eastAsia="nl-NL"/>
              </w:rPr>
              <w:drawing>
                <wp:inline distT="0" distB="0" distL="0" distR="0" wp14:anchorId="66BFB835" wp14:editId="640AA3EA">
                  <wp:extent cx="409575" cy="217170"/>
                  <wp:effectExtent l="0" t="0" r="9525" b="0"/>
                  <wp:docPr id="55" name="Afbeelding 17" descr="C:\Users\edwin en klasien\AppData\Local\Microsoft\Windows\INetCache\IE\3345R5QP\OksEX[1].png"/>
                  <wp:cNvGraphicFramePr/>
                  <a:graphic xmlns:a="http://schemas.openxmlformats.org/drawingml/2006/main">
                    <a:graphicData uri="http://schemas.openxmlformats.org/drawingml/2006/picture">
                      <pic:pic xmlns:pic="http://schemas.openxmlformats.org/drawingml/2006/picture">
                        <pic:nvPicPr>
                          <pic:cNvPr id="88" name="Afbeelding 17" descr="C:\Users\edwin en klasien\AppData\Local\Microsoft\Windows\INetCache\IE\3345R5QP\OksEX[1].png"/>
                          <pic:cNvPicPr/>
                        </pic:nvPicPr>
                        <pic:blipFill>
                          <a:blip r:embed="rId61" cstate="print"/>
                          <a:srcRect/>
                          <a:stretch>
                            <a:fillRect/>
                          </a:stretch>
                        </pic:blipFill>
                        <pic:spPr bwMode="auto">
                          <a:xfrm>
                            <a:off x="0" y="0"/>
                            <a:ext cx="409575" cy="217170"/>
                          </a:xfrm>
                          <a:prstGeom prst="rect">
                            <a:avLst/>
                          </a:prstGeom>
                          <a:noFill/>
                          <a:ln w="9525">
                            <a:noFill/>
                            <a:miter lim="800000"/>
                            <a:headEnd/>
                            <a:tailEnd/>
                          </a:ln>
                        </pic:spPr>
                      </pic:pic>
                    </a:graphicData>
                  </a:graphic>
                </wp:inline>
              </w:drawing>
            </w:r>
          </w:p>
        </w:tc>
      </w:tr>
      <w:tr w:rsidR="008F4609" w:rsidTr="00C750CA">
        <w:tc>
          <w:tcPr>
            <w:tcW w:w="9062" w:type="dxa"/>
          </w:tcPr>
          <w:p w:rsidR="008F4609" w:rsidRDefault="008F4609" w:rsidP="00C750CA">
            <w:pPr>
              <w:rPr>
                <w:rFonts w:ascii="Arial" w:hAnsi="Arial" w:cs="Arial"/>
                <w:sz w:val="24"/>
              </w:rPr>
            </w:pPr>
          </w:p>
          <w:p w:rsidR="008F4609" w:rsidRPr="002A49BC" w:rsidRDefault="008F4609" w:rsidP="00C750CA">
            <w:pPr>
              <w:rPr>
                <w:rFonts w:ascii="Arial" w:hAnsi="Arial" w:cs="Arial"/>
                <w:sz w:val="24"/>
              </w:rPr>
            </w:pPr>
            <w:r>
              <w:rPr>
                <w:rFonts w:ascii="Arial" w:hAnsi="Arial" w:cs="Arial"/>
                <w:sz w:val="24"/>
              </w:rPr>
              <w:t>………………………………………………………………………………………………………………………………………………………………………………………………………………………………………………………………………………………………</w:t>
            </w:r>
          </w:p>
        </w:tc>
      </w:tr>
      <w:tr w:rsidR="008F4609" w:rsidTr="00C750CA">
        <w:tc>
          <w:tcPr>
            <w:tcW w:w="9062" w:type="dxa"/>
          </w:tcPr>
          <w:p w:rsidR="008F4609" w:rsidRPr="002A49BC" w:rsidRDefault="008F4609" w:rsidP="00C750CA">
            <w:pPr>
              <w:rPr>
                <w:rFonts w:ascii="Arial" w:hAnsi="Arial" w:cs="Arial"/>
                <w:sz w:val="24"/>
              </w:rPr>
            </w:pPr>
            <w:r w:rsidRPr="49475002">
              <w:rPr>
                <w:rFonts w:ascii="Arial" w:hAnsi="Arial" w:cs="Arial"/>
                <w:sz w:val="24"/>
                <w:szCs w:val="24"/>
                <w:highlight w:val="darkMagenta"/>
              </w:rPr>
              <w:t>Donderdag</w:t>
            </w:r>
            <w:r w:rsidRPr="49475002">
              <w:rPr>
                <w:rFonts w:ascii="Arial" w:hAnsi="Arial" w:cs="Arial"/>
                <w:sz w:val="24"/>
                <w:szCs w:val="24"/>
              </w:rPr>
              <w:t xml:space="preserve"> </w:t>
            </w:r>
            <w:r w:rsidRPr="00384C50">
              <w:rPr>
                <w:noProof/>
                <w:sz w:val="24"/>
                <w:lang w:eastAsia="nl-NL"/>
              </w:rPr>
              <w:drawing>
                <wp:inline distT="0" distB="0" distL="0" distR="0" wp14:anchorId="073F3FF9" wp14:editId="2085DF84">
                  <wp:extent cx="409575" cy="217170"/>
                  <wp:effectExtent l="0" t="0" r="9525" b="0"/>
                  <wp:docPr id="56" name="Afbeelding 17" descr="C:\Users\edwin en klasien\AppData\Local\Microsoft\Windows\INetCache\IE\3345R5QP\OksEX[1].png"/>
                  <wp:cNvGraphicFramePr/>
                  <a:graphic xmlns:a="http://schemas.openxmlformats.org/drawingml/2006/main">
                    <a:graphicData uri="http://schemas.openxmlformats.org/drawingml/2006/picture">
                      <pic:pic xmlns:pic="http://schemas.openxmlformats.org/drawingml/2006/picture">
                        <pic:nvPicPr>
                          <pic:cNvPr id="88" name="Afbeelding 17" descr="C:\Users\edwin en klasien\AppData\Local\Microsoft\Windows\INetCache\IE\3345R5QP\OksEX[1].png"/>
                          <pic:cNvPicPr/>
                        </pic:nvPicPr>
                        <pic:blipFill>
                          <a:blip r:embed="rId61" cstate="print"/>
                          <a:srcRect/>
                          <a:stretch>
                            <a:fillRect/>
                          </a:stretch>
                        </pic:blipFill>
                        <pic:spPr bwMode="auto">
                          <a:xfrm>
                            <a:off x="0" y="0"/>
                            <a:ext cx="409575" cy="217170"/>
                          </a:xfrm>
                          <a:prstGeom prst="rect">
                            <a:avLst/>
                          </a:prstGeom>
                          <a:noFill/>
                          <a:ln w="9525">
                            <a:noFill/>
                            <a:miter lim="800000"/>
                            <a:headEnd/>
                            <a:tailEnd/>
                          </a:ln>
                        </pic:spPr>
                      </pic:pic>
                    </a:graphicData>
                  </a:graphic>
                </wp:inline>
              </w:drawing>
            </w:r>
          </w:p>
        </w:tc>
      </w:tr>
      <w:tr w:rsidR="008F4609" w:rsidTr="00C750CA">
        <w:tc>
          <w:tcPr>
            <w:tcW w:w="9062" w:type="dxa"/>
          </w:tcPr>
          <w:p w:rsidR="008F4609" w:rsidRDefault="008F4609" w:rsidP="00C750CA">
            <w:pPr>
              <w:rPr>
                <w:rFonts w:ascii="Arial" w:hAnsi="Arial" w:cs="Arial"/>
                <w:sz w:val="24"/>
              </w:rPr>
            </w:pPr>
          </w:p>
          <w:p w:rsidR="008F4609" w:rsidRPr="002A49BC" w:rsidRDefault="008F4609" w:rsidP="00C750CA">
            <w:pPr>
              <w:rPr>
                <w:rFonts w:ascii="Arial" w:hAnsi="Arial" w:cs="Arial"/>
                <w:sz w:val="24"/>
              </w:rPr>
            </w:pPr>
            <w:r>
              <w:rPr>
                <w:rFonts w:ascii="Arial" w:hAnsi="Arial" w:cs="Arial"/>
                <w:sz w:val="24"/>
              </w:rPr>
              <w:t>………………………………………………………………………………………………………………………………………………………………………………………………………………………………………………………………………………………………</w:t>
            </w:r>
          </w:p>
        </w:tc>
      </w:tr>
      <w:tr w:rsidR="008F4609" w:rsidTr="00C750CA">
        <w:tc>
          <w:tcPr>
            <w:tcW w:w="9062" w:type="dxa"/>
          </w:tcPr>
          <w:p w:rsidR="008F4609" w:rsidRPr="002A49BC" w:rsidRDefault="008F4609" w:rsidP="00C750CA">
            <w:pPr>
              <w:rPr>
                <w:rFonts w:ascii="Arial" w:hAnsi="Arial" w:cs="Arial"/>
                <w:sz w:val="24"/>
              </w:rPr>
            </w:pPr>
            <w:r w:rsidRPr="49475002">
              <w:rPr>
                <w:rFonts w:ascii="Arial" w:hAnsi="Arial" w:cs="Arial"/>
                <w:sz w:val="24"/>
                <w:szCs w:val="24"/>
                <w:highlight w:val="blue"/>
              </w:rPr>
              <w:lastRenderedPageBreak/>
              <w:t>Vrijdag</w:t>
            </w:r>
            <w:r w:rsidRPr="49475002">
              <w:rPr>
                <w:rFonts w:ascii="Arial" w:hAnsi="Arial" w:cs="Arial"/>
                <w:sz w:val="24"/>
                <w:szCs w:val="24"/>
              </w:rPr>
              <w:t xml:space="preserve"> </w:t>
            </w:r>
            <w:r w:rsidRPr="00384C50">
              <w:rPr>
                <w:noProof/>
                <w:sz w:val="24"/>
                <w:lang w:eastAsia="nl-NL"/>
              </w:rPr>
              <w:drawing>
                <wp:inline distT="0" distB="0" distL="0" distR="0" wp14:anchorId="4ADC9D4D" wp14:editId="0C8B5E5B">
                  <wp:extent cx="409575" cy="217170"/>
                  <wp:effectExtent l="0" t="0" r="9525" b="0"/>
                  <wp:docPr id="57" name="Afbeelding 17" descr="C:\Users\edwin en klasien\AppData\Local\Microsoft\Windows\INetCache\IE\3345R5QP\OksEX[1].png"/>
                  <wp:cNvGraphicFramePr/>
                  <a:graphic xmlns:a="http://schemas.openxmlformats.org/drawingml/2006/main">
                    <a:graphicData uri="http://schemas.openxmlformats.org/drawingml/2006/picture">
                      <pic:pic xmlns:pic="http://schemas.openxmlformats.org/drawingml/2006/picture">
                        <pic:nvPicPr>
                          <pic:cNvPr id="88" name="Afbeelding 17" descr="C:\Users\edwin en klasien\AppData\Local\Microsoft\Windows\INetCache\IE\3345R5QP\OksEX[1].png"/>
                          <pic:cNvPicPr/>
                        </pic:nvPicPr>
                        <pic:blipFill>
                          <a:blip r:embed="rId61" cstate="print"/>
                          <a:srcRect/>
                          <a:stretch>
                            <a:fillRect/>
                          </a:stretch>
                        </pic:blipFill>
                        <pic:spPr bwMode="auto">
                          <a:xfrm>
                            <a:off x="0" y="0"/>
                            <a:ext cx="409575" cy="217170"/>
                          </a:xfrm>
                          <a:prstGeom prst="rect">
                            <a:avLst/>
                          </a:prstGeom>
                          <a:noFill/>
                          <a:ln w="9525">
                            <a:noFill/>
                            <a:miter lim="800000"/>
                            <a:headEnd/>
                            <a:tailEnd/>
                          </a:ln>
                        </pic:spPr>
                      </pic:pic>
                    </a:graphicData>
                  </a:graphic>
                </wp:inline>
              </w:drawing>
            </w:r>
          </w:p>
        </w:tc>
      </w:tr>
      <w:tr w:rsidR="008F4609" w:rsidTr="00C750CA">
        <w:tc>
          <w:tcPr>
            <w:tcW w:w="9062" w:type="dxa"/>
          </w:tcPr>
          <w:p w:rsidR="008F4609" w:rsidRDefault="008F4609" w:rsidP="00C750CA">
            <w:pPr>
              <w:rPr>
                <w:rFonts w:ascii="Arial" w:hAnsi="Arial" w:cs="Arial"/>
                <w:sz w:val="24"/>
              </w:rPr>
            </w:pPr>
          </w:p>
          <w:p w:rsidR="008F4609" w:rsidRPr="002A49BC" w:rsidRDefault="008F4609" w:rsidP="00C750CA">
            <w:pPr>
              <w:rPr>
                <w:rFonts w:ascii="Arial" w:hAnsi="Arial" w:cs="Arial"/>
                <w:sz w:val="24"/>
              </w:rPr>
            </w:pPr>
            <w:r>
              <w:rPr>
                <w:rFonts w:ascii="Arial" w:hAnsi="Arial" w:cs="Arial"/>
                <w:sz w:val="24"/>
              </w:rPr>
              <w:t>………………………………………………………………………………………………………………………………………………………………………………………………………………………………………………………………………………………………</w:t>
            </w:r>
          </w:p>
        </w:tc>
      </w:tr>
      <w:tr w:rsidR="008F4609" w:rsidTr="00C750CA">
        <w:tc>
          <w:tcPr>
            <w:tcW w:w="9062" w:type="dxa"/>
          </w:tcPr>
          <w:p w:rsidR="008F4609" w:rsidRDefault="008F4609" w:rsidP="00C750CA">
            <w:pPr>
              <w:rPr>
                <w:rFonts w:ascii="Arial" w:hAnsi="Arial" w:cs="Arial"/>
                <w:sz w:val="24"/>
              </w:rPr>
            </w:pPr>
            <w:r>
              <w:rPr>
                <w:rFonts w:ascii="Arial" w:hAnsi="Arial" w:cs="Arial"/>
                <w:sz w:val="24"/>
              </w:rPr>
              <w:t>Dit vindt juf:</w:t>
            </w:r>
          </w:p>
          <w:p w:rsidR="008F4609" w:rsidRDefault="008F4609" w:rsidP="00C750CA">
            <w:pPr>
              <w:rPr>
                <w:rFonts w:ascii="Arial" w:hAnsi="Arial" w:cs="Arial"/>
                <w:sz w:val="24"/>
              </w:rPr>
            </w:pPr>
          </w:p>
          <w:p w:rsidR="008F4609" w:rsidRPr="002A49BC" w:rsidRDefault="008F4609" w:rsidP="00C750CA">
            <w:pPr>
              <w:rPr>
                <w:rFonts w:ascii="Arial" w:hAnsi="Arial" w:cs="Arial"/>
                <w:sz w:val="24"/>
              </w:rPr>
            </w:pPr>
            <w:r>
              <w:rPr>
                <w:rFonts w:ascii="Arial" w:hAnsi="Arial" w:cs="Arial"/>
                <w:sz w:val="24"/>
              </w:rPr>
              <w:t>………………………………………………………………………………………………………………………………………………………………………………………………………………………………………………………………………………………………</w:t>
            </w:r>
          </w:p>
        </w:tc>
      </w:tr>
      <w:bookmarkEnd w:id="35"/>
    </w:tbl>
    <w:p w:rsidR="008F4609" w:rsidRDefault="008F4609" w:rsidP="008F4609">
      <w:pPr>
        <w:rPr>
          <w:sz w:val="24"/>
        </w:rPr>
      </w:pPr>
    </w:p>
    <w:p w:rsidR="008F4609" w:rsidRDefault="008F4609" w:rsidP="008F4609">
      <w:pPr>
        <w:rPr>
          <w:rFonts w:ascii="Comic Sans MS" w:eastAsia="Comic Sans MS" w:hAnsi="Comic Sans MS" w:cs="Comic Sans MS"/>
          <w:b/>
          <w:bCs/>
          <w:color w:val="000000" w:themeColor="text1"/>
        </w:rPr>
      </w:pPr>
    </w:p>
    <w:p w:rsidR="00504A5C" w:rsidRDefault="00504A5C">
      <w:pPr>
        <w:rPr>
          <w:rFonts w:ascii="Trebuchet MS" w:hAnsi="Trebuchet MS"/>
          <w:sz w:val="20"/>
          <w:szCs w:val="20"/>
        </w:rPr>
      </w:pPr>
    </w:p>
    <w:p w:rsidR="00504A5C" w:rsidRDefault="00504A5C">
      <w:pPr>
        <w:rPr>
          <w:rFonts w:ascii="Trebuchet MS" w:hAnsi="Trebuchet MS"/>
          <w:sz w:val="20"/>
          <w:szCs w:val="20"/>
        </w:rPr>
      </w:pPr>
    </w:p>
    <w:p w:rsidR="00504A5C" w:rsidRDefault="00504A5C">
      <w:pPr>
        <w:rPr>
          <w:rFonts w:ascii="Trebuchet MS" w:hAnsi="Trebuchet MS"/>
          <w:sz w:val="20"/>
          <w:szCs w:val="20"/>
        </w:rPr>
      </w:pPr>
    </w:p>
    <w:p w:rsidR="00504A5C" w:rsidRDefault="00504A5C">
      <w:pPr>
        <w:rPr>
          <w:rFonts w:ascii="Trebuchet MS" w:hAnsi="Trebuchet MS"/>
          <w:sz w:val="20"/>
          <w:szCs w:val="20"/>
        </w:rPr>
      </w:pPr>
    </w:p>
    <w:p w:rsidR="00504A5C" w:rsidRDefault="00504A5C">
      <w:pPr>
        <w:rPr>
          <w:rFonts w:ascii="Trebuchet MS" w:hAnsi="Trebuchet MS"/>
          <w:sz w:val="20"/>
          <w:szCs w:val="20"/>
        </w:rPr>
      </w:pPr>
    </w:p>
    <w:p w:rsidR="00504A5C" w:rsidRDefault="00504A5C">
      <w:pPr>
        <w:rPr>
          <w:rFonts w:ascii="Trebuchet MS" w:hAnsi="Trebuchet MS"/>
          <w:sz w:val="20"/>
          <w:szCs w:val="20"/>
        </w:rPr>
      </w:pPr>
    </w:p>
    <w:p w:rsidR="00504A5C" w:rsidRDefault="00504A5C">
      <w:pPr>
        <w:rPr>
          <w:rFonts w:ascii="Trebuchet MS" w:hAnsi="Trebuchet MS"/>
          <w:sz w:val="20"/>
          <w:szCs w:val="20"/>
        </w:rPr>
      </w:pPr>
    </w:p>
    <w:p w:rsidR="00504A5C" w:rsidRDefault="00504A5C">
      <w:pPr>
        <w:rPr>
          <w:rFonts w:ascii="Trebuchet MS" w:hAnsi="Trebuchet MS"/>
          <w:sz w:val="20"/>
          <w:szCs w:val="20"/>
        </w:rPr>
      </w:pPr>
    </w:p>
    <w:p w:rsidR="00504A5C" w:rsidRPr="00771707" w:rsidRDefault="00504A5C">
      <w:pPr>
        <w:rPr>
          <w:rFonts w:ascii="Trebuchet MS" w:hAnsi="Trebuchet MS"/>
          <w:sz w:val="20"/>
          <w:szCs w:val="20"/>
        </w:rPr>
      </w:pPr>
    </w:p>
    <w:sectPr w:rsidR="00504A5C" w:rsidRPr="00771707" w:rsidSect="00771707">
      <w:headerReference w:type="default" r:id="rId62"/>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2317" w:rsidRDefault="00C82317">
      <w:pPr>
        <w:spacing w:after="0" w:line="240" w:lineRule="auto"/>
      </w:pPr>
      <w:r>
        <w:separator/>
      </w:r>
    </w:p>
  </w:endnote>
  <w:endnote w:type="continuationSeparator" w:id="0">
    <w:p w:rsidR="00C82317" w:rsidRDefault="00C82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2317" w:rsidRDefault="00C82317">
      <w:pPr>
        <w:spacing w:after="0" w:line="240" w:lineRule="auto"/>
      </w:pPr>
      <w:r>
        <w:separator/>
      </w:r>
    </w:p>
  </w:footnote>
  <w:footnote w:type="continuationSeparator" w:id="0">
    <w:p w:rsidR="00C82317" w:rsidRDefault="00C823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317" w:rsidRDefault="00C82317">
    <w:pPr>
      <w:pStyle w:val="Koptekst"/>
    </w:pPr>
    <w:r>
      <w:rPr>
        <w:noProof/>
        <w:lang w:eastAsia="nl-NL"/>
      </w:rPr>
      <mc:AlternateContent>
        <mc:Choice Requires="wps">
          <w:drawing>
            <wp:anchor distT="0" distB="0" distL="114300" distR="114300" simplePos="0" relativeHeight="251659264" behindDoc="0" locked="0" layoutInCell="0" allowOverlap="1">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0" b="0"/>
              <wp:wrapNone/>
              <wp:docPr id="555" name="Ovaal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FF0000"/>
                      </a:solidFill>
                      <a:extLst/>
                    </wps:spPr>
                    <wps:txbx>
                      <w:txbxContent>
                        <w:p w:rsidR="00C82317" w:rsidRPr="00896C44" w:rsidRDefault="00C82317">
                          <w:pPr>
                            <w:rPr>
                              <w:rStyle w:val="Paginanummer"/>
                              <w:color w:val="FFFFFF" w:themeColor="background1"/>
                              <w:sz w:val="28"/>
                              <w:szCs w:val="28"/>
                            </w:rPr>
                          </w:pPr>
                          <w:r w:rsidRPr="00896C44">
                            <w:rPr>
                              <w:sz w:val="28"/>
                              <w:szCs w:val="28"/>
                            </w:rPr>
                            <w:fldChar w:fldCharType="begin"/>
                          </w:r>
                          <w:r w:rsidRPr="00896C44">
                            <w:rPr>
                              <w:sz w:val="28"/>
                              <w:szCs w:val="28"/>
                            </w:rPr>
                            <w:instrText>PAGE    \* MERGEFORMAT</w:instrText>
                          </w:r>
                          <w:r w:rsidRPr="00896C44">
                            <w:rPr>
                              <w:sz w:val="28"/>
                              <w:szCs w:val="28"/>
                            </w:rPr>
                            <w:fldChar w:fldCharType="separate"/>
                          </w:r>
                          <w:r w:rsidR="002775F4" w:rsidRPr="002775F4">
                            <w:rPr>
                              <w:rStyle w:val="Paginanummer"/>
                              <w:b/>
                              <w:bCs/>
                              <w:noProof/>
                              <w:color w:val="FFFFFF" w:themeColor="background1"/>
                            </w:rPr>
                            <w:t>55</w:t>
                          </w:r>
                          <w:r w:rsidRPr="00896C44">
                            <w:rPr>
                              <w:sz w:val="28"/>
                              <w:szCs w:val="28"/>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555" o:spid="_x0000_s1108"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Luv9gEAANMDAAAOAAAAZHJzL2Uyb0RvYy54bWysU8GO0zAQvSPxD5bvNG21ZVHUdLXqqghp&#10;YVfa5QOmjtNYOB4zdpuUr2fstKXADZGDNR6Pn+e9eVneDZ0VB03BoKvkbDKVQjuFtXG7Sn593bz7&#10;IEWI4Gqw6HQljzrIu9XbN8vel3qOLdpak2AQF8reV7KN0ZdFEVSrOwgT9NrxYYPUQeQt7YqaoGf0&#10;zhbz6fR90SPVnlDpEDj7MB7KVcZvGq3iU9MEHYWtJPcW80p53aa1WC2h3BH41qhTG/APXXRgHD96&#10;gXqACGJP5i+ozijCgE2cKOwKbBqjdObAbGbTP9i8tOB15sLiBH+RKfw/WPXl8EzC1JVcLBZSOOh4&#10;SE8HACtSguXpfSi56sU/UyIY/COqb0E4XLfgdvqeCPtWQ81NzVJ98duFtAl8VWz7z1gzNuwjZqWG&#10;hroEyBqIIQ/keBmIHqJQnLy5vV3MeWyKj05xegHK82VPIX7U2IkUVFJba3xIkkEJh8cQx+pzVe4f&#10;rak3xtq8od12bUkcgO2x2Uz5yxSY5nUZt3PCOtMZZYnDdjgptMX6yCwJR4fxH8FBi/RDip7dVcnw&#10;fQ+kpbCfHCuVrJiDm8VtIkjn7PY6C04xRCWjFGO4jqN1957MruUXZpmqw3tWtTGZbmpx7OY0C3ZO&#10;1uzk8mTN632u+vUvrn4CAAD//wMAUEsDBBQABgAIAAAAIQCEVSvQ2QAAAAMBAAAPAAAAZHJzL2Rv&#10;d25yZXYueG1sTI9PS8NAEMXvQr/DMgVvdmNArTGbooX2Jth/iLdpdpINZmdDdtvEb+9qD3qZx/CG&#10;936TL0bbijP1vnGs4HaWgCAunW64VrDfrW7mIHxA1tg6JgVf5GFRTK5yzLQbeEPnbahFDGGfoQIT&#10;QpdJ6UtDFv3MdcTRq1xvMcS1r6XucYjhtpVpktxLiw3HBoMdLQ2Vn9uTVVCtDx/lerWpHl9flune&#10;pG+HdzsodT0dn59ABBrD3zH84Ed0KCLT0Z1Ye9EqiI+E3xm9h7sUxPGissjlf/biGwAA//8DAFBL&#10;AQItABQABgAIAAAAIQC2gziS/gAAAOEBAAATAAAAAAAAAAAAAAAAAAAAAABbQ29udGVudF9UeXBl&#10;c10ueG1sUEsBAi0AFAAGAAgAAAAhADj9If/WAAAAlAEAAAsAAAAAAAAAAAAAAAAALwEAAF9yZWxz&#10;Ly5yZWxzUEsBAi0AFAAGAAgAAAAhAPyMu6/2AQAA0wMAAA4AAAAAAAAAAAAAAAAALgIAAGRycy9l&#10;Mm9Eb2MueG1sUEsBAi0AFAAGAAgAAAAhAIRVK9DZAAAAAwEAAA8AAAAAAAAAAAAAAAAAUAQAAGRy&#10;cy9kb3ducmV2LnhtbFBLBQYAAAAABAAEAPMAAABWBQAAAAA=&#10;" o:allowincell="f" fillcolor="red" stroked="f">
              <v:textbox inset="0,,0">
                <w:txbxContent>
                  <w:p w:rsidR="00C82317" w:rsidRPr="00896C44" w:rsidRDefault="00C82317">
                    <w:pPr>
                      <w:rPr>
                        <w:rStyle w:val="Paginanummer"/>
                        <w:color w:val="FFFFFF" w:themeColor="background1"/>
                        <w:sz w:val="28"/>
                        <w:szCs w:val="28"/>
                      </w:rPr>
                    </w:pPr>
                    <w:r w:rsidRPr="00896C44">
                      <w:rPr>
                        <w:sz w:val="28"/>
                        <w:szCs w:val="28"/>
                      </w:rPr>
                      <w:fldChar w:fldCharType="begin"/>
                    </w:r>
                    <w:r w:rsidRPr="00896C44">
                      <w:rPr>
                        <w:sz w:val="28"/>
                        <w:szCs w:val="28"/>
                      </w:rPr>
                      <w:instrText>PAGE    \* MERGEFORMAT</w:instrText>
                    </w:r>
                    <w:r w:rsidRPr="00896C44">
                      <w:rPr>
                        <w:sz w:val="28"/>
                        <w:szCs w:val="28"/>
                      </w:rPr>
                      <w:fldChar w:fldCharType="separate"/>
                    </w:r>
                    <w:r w:rsidR="002775F4" w:rsidRPr="002775F4">
                      <w:rPr>
                        <w:rStyle w:val="Paginanummer"/>
                        <w:b/>
                        <w:bCs/>
                        <w:noProof/>
                        <w:color w:val="FFFFFF" w:themeColor="background1"/>
                      </w:rPr>
                      <w:t>55</w:t>
                    </w:r>
                    <w:r w:rsidRPr="00896C44">
                      <w:rPr>
                        <w:sz w:val="28"/>
                        <w:szCs w:val="28"/>
                      </w:rPr>
                      <w:fldChar w:fldCharType="end"/>
                    </w:r>
                  </w:p>
                </w:txbxContent>
              </v:textbox>
              <w10:wrap anchorx="margin" anchory="page"/>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5931FC"/>
    <w:multiLevelType w:val="multilevel"/>
    <w:tmpl w:val="90E4F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F752CE"/>
    <w:multiLevelType w:val="hybridMultilevel"/>
    <w:tmpl w:val="C086801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5B3E2FB2"/>
    <w:multiLevelType w:val="multilevel"/>
    <w:tmpl w:val="1C0A1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8A4560"/>
    <w:multiLevelType w:val="multilevel"/>
    <w:tmpl w:val="84A63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7626E2"/>
    <w:multiLevelType w:val="multilevel"/>
    <w:tmpl w:val="E5302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CE4B8C"/>
    <w:multiLevelType w:val="hybridMultilevel"/>
    <w:tmpl w:val="AA2CEC50"/>
    <w:lvl w:ilvl="0" w:tplc="653AF4C4">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3"/>
  </w:num>
  <w:num w:numId="5">
    <w:abstractNumId w:val="4"/>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608"/>
    <w:rsid w:val="000030DB"/>
    <w:rsid w:val="0000583B"/>
    <w:rsid w:val="00041567"/>
    <w:rsid w:val="000422D5"/>
    <w:rsid w:val="0005475A"/>
    <w:rsid w:val="000864C5"/>
    <w:rsid w:val="00175A62"/>
    <w:rsid w:val="001A5651"/>
    <w:rsid w:val="001E611C"/>
    <w:rsid w:val="001F1080"/>
    <w:rsid w:val="00202651"/>
    <w:rsid w:val="00207C64"/>
    <w:rsid w:val="00270283"/>
    <w:rsid w:val="002767DD"/>
    <w:rsid w:val="002775F4"/>
    <w:rsid w:val="002A4623"/>
    <w:rsid w:val="002E53C1"/>
    <w:rsid w:val="00342388"/>
    <w:rsid w:val="00347396"/>
    <w:rsid w:val="00364452"/>
    <w:rsid w:val="003C4F6F"/>
    <w:rsid w:val="00437E8B"/>
    <w:rsid w:val="00475FC3"/>
    <w:rsid w:val="0048423E"/>
    <w:rsid w:val="00494D1B"/>
    <w:rsid w:val="004E715A"/>
    <w:rsid w:val="00504A5C"/>
    <w:rsid w:val="00530BF8"/>
    <w:rsid w:val="00576032"/>
    <w:rsid w:val="005A070B"/>
    <w:rsid w:val="00602C56"/>
    <w:rsid w:val="0062337C"/>
    <w:rsid w:val="006471A1"/>
    <w:rsid w:val="006553E6"/>
    <w:rsid w:val="00683A9E"/>
    <w:rsid w:val="00702645"/>
    <w:rsid w:val="00732961"/>
    <w:rsid w:val="0073370E"/>
    <w:rsid w:val="00771707"/>
    <w:rsid w:val="007A3156"/>
    <w:rsid w:val="007B088E"/>
    <w:rsid w:val="007B5F93"/>
    <w:rsid w:val="007C5EB9"/>
    <w:rsid w:val="00847A56"/>
    <w:rsid w:val="008B4D19"/>
    <w:rsid w:val="008F3B0C"/>
    <w:rsid w:val="008F4609"/>
    <w:rsid w:val="00927B5C"/>
    <w:rsid w:val="00941B59"/>
    <w:rsid w:val="00957151"/>
    <w:rsid w:val="00974846"/>
    <w:rsid w:val="00976770"/>
    <w:rsid w:val="00982A40"/>
    <w:rsid w:val="009A77DD"/>
    <w:rsid w:val="009C2AC8"/>
    <w:rsid w:val="00A0518E"/>
    <w:rsid w:val="00A2145A"/>
    <w:rsid w:val="00A67F53"/>
    <w:rsid w:val="00A72F91"/>
    <w:rsid w:val="00A91301"/>
    <w:rsid w:val="00A92271"/>
    <w:rsid w:val="00B110AF"/>
    <w:rsid w:val="00B22BB6"/>
    <w:rsid w:val="00B51115"/>
    <w:rsid w:val="00B804A0"/>
    <w:rsid w:val="00BD1FB2"/>
    <w:rsid w:val="00BE3015"/>
    <w:rsid w:val="00C07AC6"/>
    <w:rsid w:val="00C1571F"/>
    <w:rsid w:val="00C629CB"/>
    <w:rsid w:val="00C750CA"/>
    <w:rsid w:val="00C82317"/>
    <w:rsid w:val="00CE5D8A"/>
    <w:rsid w:val="00D67E17"/>
    <w:rsid w:val="00DC52A2"/>
    <w:rsid w:val="00DD6C9E"/>
    <w:rsid w:val="00DF47A9"/>
    <w:rsid w:val="00E03608"/>
    <w:rsid w:val="00E20488"/>
    <w:rsid w:val="00E318A8"/>
    <w:rsid w:val="00E41554"/>
    <w:rsid w:val="00E652AD"/>
    <w:rsid w:val="00E72450"/>
    <w:rsid w:val="00E75E60"/>
    <w:rsid w:val="00EA0F7E"/>
    <w:rsid w:val="00FA11F9"/>
    <w:rsid w:val="00FB078D"/>
    <w:rsid w:val="00FD40DF"/>
    <w:rsid w:val="00FD5820"/>
    <w:rsid w:val="00FF63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B04B64-98B1-4159-A2E8-68D4465DF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03608"/>
    <w:rPr>
      <w:rFonts w:eastAsia="Times New Roman" w:cs="Times New Roman"/>
    </w:rPr>
  </w:style>
  <w:style w:type="paragraph" w:styleId="Kop1">
    <w:name w:val="heading 1"/>
    <w:basedOn w:val="Standaard"/>
    <w:next w:val="Standaard"/>
    <w:link w:val="Kop1Char"/>
    <w:qFormat/>
    <w:rsid w:val="00E03608"/>
    <w:pPr>
      <w:keepNext/>
      <w:keepLines/>
      <w:spacing w:before="480" w:after="0"/>
      <w:outlineLvl w:val="0"/>
    </w:pPr>
    <w:rPr>
      <w:rFonts w:eastAsiaTheme="majorEastAsia"/>
      <w:b/>
      <w:bCs/>
      <w:color w:val="729928" w:themeColor="accent1" w:themeShade="BF"/>
      <w:sz w:val="28"/>
      <w:szCs w:val="28"/>
    </w:rPr>
  </w:style>
  <w:style w:type="paragraph" w:styleId="Kop2">
    <w:name w:val="heading 2"/>
    <w:basedOn w:val="Standaard"/>
    <w:next w:val="Standaard"/>
    <w:link w:val="Kop2Char"/>
    <w:uiPriority w:val="9"/>
    <w:unhideWhenUsed/>
    <w:qFormat/>
    <w:rsid w:val="00E03608"/>
    <w:pPr>
      <w:keepNext/>
      <w:keepLines/>
      <w:spacing w:before="200" w:after="0"/>
      <w:outlineLvl w:val="1"/>
    </w:pPr>
    <w:rPr>
      <w:rFonts w:eastAsiaTheme="majorEastAsia"/>
      <w:b/>
      <w:bCs/>
      <w:color w:val="99CB38" w:themeColor="accent1"/>
      <w:sz w:val="26"/>
      <w:szCs w:val="26"/>
    </w:rPr>
  </w:style>
  <w:style w:type="paragraph" w:styleId="Kop3">
    <w:name w:val="heading 3"/>
    <w:basedOn w:val="Standaard"/>
    <w:link w:val="Kop3Char"/>
    <w:uiPriority w:val="9"/>
    <w:qFormat/>
    <w:rsid w:val="00E03608"/>
    <w:pPr>
      <w:spacing w:before="100" w:beforeAutospacing="1" w:after="100" w:afterAutospacing="1" w:line="240" w:lineRule="auto"/>
      <w:outlineLvl w:val="2"/>
    </w:pPr>
    <w:rPr>
      <w:rFonts w:ascii="Times New Roman" w:hAnsi="Times New Roman"/>
      <w:b/>
      <w:bCs/>
      <w:sz w:val="27"/>
      <w:szCs w:val="27"/>
      <w:lang w:eastAsia="nl-NL"/>
    </w:rPr>
  </w:style>
  <w:style w:type="paragraph" w:styleId="Kop4">
    <w:name w:val="heading 4"/>
    <w:basedOn w:val="Standaard"/>
    <w:next w:val="Standaard"/>
    <w:link w:val="Kop4Char"/>
    <w:unhideWhenUsed/>
    <w:qFormat/>
    <w:rsid w:val="00E03608"/>
    <w:pPr>
      <w:keepNext/>
      <w:keepLines/>
      <w:spacing w:before="200" w:after="0"/>
      <w:outlineLvl w:val="3"/>
    </w:pPr>
    <w:rPr>
      <w:rFonts w:asciiTheme="majorHAnsi" w:eastAsiaTheme="majorEastAsia" w:hAnsiTheme="majorHAnsi"/>
      <w:b/>
      <w:bCs/>
      <w:i/>
      <w:iCs/>
      <w:color w:val="99CB38" w:themeColor="accent1"/>
    </w:rPr>
  </w:style>
  <w:style w:type="paragraph" w:styleId="Kop6">
    <w:name w:val="heading 6"/>
    <w:basedOn w:val="Standaard"/>
    <w:next w:val="Standaard"/>
    <w:link w:val="Kop6Char"/>
    <w:qFormat/>
    <w:rsid w:val="00E03608"/>
    <w:pPr>
      <w:keepNext/>
      <w:shd w:val="clear" w:color="auto" w:fill="CCCCCC"/>
      <w:spacing w:after="0" w:line="240" w:lineRule="auto"/>
      <w:ind w:left="708"/>
      <w:outlineLvl w:val="5"/>
    </w:pPr>
    <w:rPr>
      <w:rFonts w:ascii="Arial" w:hAnsi="Arial" w:cs="Arial"/>
      <w:b/>
      <w:bCs/>
      <w:sz w:val="20"/>
      <w:szCs w:val="24"/>
      <w:lang w:eastAsia="nl-NL"/>
    </w:rPr>
  </w:style>
  <w:style w:type="paragraph" w:styleId="Kop7">
    <w:name w:val="heading 7"/>
    <w:basedOn w:val="Standaard"/>
    <w:next w:val="Standaard"/>
    <w:link w:val="Kop7Char"/>
    <w:unhideWhenUsed/>
    <w:qFormat/>
    <w:rsid w:val="00E03608"/>
    <w:pPr>
      <w:keepNext/>
      <w:keepLines/>
      <w:spacing w:before="200" w:after="0"/>
      <w:outlineLvl w:val="6"/>
    </w:pPr>
    <w:rPr>
      <w:rFonts w:asciiTheme="majorHAnsi" w:eastAsiaTheme="majorEastAsia" w:hAnsiTheme="majorHAnsi"/>
      <w:i/>
      <w:iCs/>
      <w:color w:val="404040" w:themeColor="text1" w:themeTint="BF"/>
    </w:rPr>
  </w:style>
  <w:style w:type="paragraph" w:styleId="Kop8">
    <w:name w:val="heading 8"/>
    <w:basedOn w:val="Standaard"/>
    <w:next w:val="Standaard"/>
    <w:link w:val="Kop8Char"/>
    <w:unhideWhenUsed/>
    <w:qFormat/>
    <w:rsid w:val="00E03608"/>
    <w:pPr>
      <w:keepNext/>
      <w:keepLines/>
      <w:spacing w:before="200" w:after="0"/>
      <w:outlineLvl w:val="7"/>
    </w:pPr>
    <w:rPr>
      <w:rFonts w:asciiTheme="majorHAnsi" w:eastAsiaTheme="majorEastAsia" w:hAnsiTheme="majorHAnsi"/>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03608"/>
    <w:rPr>
      <w:rFonts w:eastAsiaTheme="majorEastAsia" w:cs="Times New Roman"/>
      <w:b/>
      <w:bCs/>
      <w:color w:val="729928" w:themeColor="accent1" w:themeShade="BF"/>
      <w:sz w:val="28"/>
      <w:szCs w:val="28"/>
    </w:rPr>
  </w:style>
  <w:style w:type="character" w:customStyle="1" w:styleId="Kop2Char">
    <w:name w:val="Kop 2 Char"/>
    <w:basedOn w:val="Standaardalinea-lettertype"/>
    <w:link w:val="Kop2"/>
    <w:uiPriority w:val="9"/>
    <w:rsid w:val="00E03608"/>
    <w:rPr>
      <w:rFonts w:eastAsiaTheme="majorEastAsia" w:cs="Times New Roman"/>
      <w:b/>
      <w:bCs/>
      <w:color w:val="99CB38" w:themeColor="accent1"/>
      <w:sz w:val="26"/>
      <w:szCs w:val="26"/>
    </w:rPr>
  </w:style>
  <w:style w:type="character" w:customStyle="1" w:styleId="Kop3Char">
    <w:name w:val="Kop 3 Char"/>
    <w:basedOn w:val="Standaardalinea-lettertype"/>
    <w:link w:val="Kop3"/>
    <w:uiPriority w:val="9"/>
    <w:rsid w:val="00E03608"/>
    <w:rPr>
      <w:rFonts w:ascii="Times New Roman" w:eastAsia="Times New Roman" w:hAnsi="Times New Roman" w:cs="Times New Roman"/>
      <w:b/>
      <w:bCs/>
      <w:sz w:val="27"/>
      <w:szCs w:val="27"/>
      <w:lang w:eastAsia="nl-NL"/>
    </w:rPr>
  </w:style>
  <w:style w:type="character" w:customStyle="1" w:styleId="Kop4Char">
    <w:name w:val="Kop 4 Char"/>
    <w:basedOn w:val="Standaardalinea-lettertype"/>
    <w:link w:val="Kop4"/>
    <w:uiPriority w:val="9"/>
    <w:rsid w:val="00E03608"/>
    <w:rPr>
      <w:rFonts w:asciiTheme="majorHAnsi" w:eastAsiaTheme="majorEastAsia" w:hAnsiTheme="majorHAnsi" w:cs="Times New Roman"/>
      <w:b/>
      <w:bCs/>
      <w:i/>
      <w:iCs/>
      <w:color w:val="99CB38" w:themeColor="accent1"/>
    </w:rPr>
  </w:style>
  <w:style w:type="character" w:customStyle="1" w:styleId="Kop6Char">
    <w:name w:val="Kop 6 Char"/>
    <w:basedOn w:val="Standaardalinea-lettertype"/>
    <w:link w:val="Kop6"/>
    <w:uiPriority w:val="9"/>
    <w:rsid w:val="00E03608"/>
    <w:rPr>
      <w:rFonts w:ascii="Arial" w:eastAsia="Times New Roman" w:hAnsi="Arial" w:cs="Arial"/>
      <w:b/>
      <w:bCs/>
      <w:sz w:val="20"/>
      <w:szCs w:val="24"/>
      <w:shd w:val="clear" w:color="auto" w:fill="CCCCCC"/>
      <w:lang w:eastAsia="nl-NL"/>
    </w:rPr>
  </w:style>
  <w:style w:type="character" w:customStyle="1" w:styleId="Kop7Char">
    <w:name w:val="Kop 7 Char"/>
    <w:basedOn w:val="Standaardalinea-lettertype"/>
    <w:link w:val="Kop7"/>
    <w:uiPriority w:val="9"/>
    <w:rsid w:val="00E03608"/>
    <w:rPr>
      <w:rFonts w:asciiTheme="majorHAnsi" w:eastAsiaTheme="majorEastAsia" w:hAnsiTheme="majorHAnsi" w:cs="Times New Roman"/>
      <w:i/>
      <w:iCs/>
      <w:color w:val="404040" w:themeColor="text1" w:themeTint="BF"/>
    </w:rPr>
  </w:style>
  <w:style w:type="character" w:customStyle="1" w:styleId="Kop8Char">
    <w:name w:val="Kop 8 Char"/>
    <w:basedOn w:val="Standaardalinea-lettertype"/>
    <w:link w:val="Kop8"/>
    <w:uiPriority w:val="9"/>
    <w:rsid w:val="00E03608"/>
    <w:rPr>
      <w:rFonts w:asciiTheme="majorHAnsi" w:eastAsiaTheme="majorEastAsia" w:hAnsiTheme="majorHAnsi" w:cs="Times New Roman"/>
      <w:color w:val="404040" w:themeColor="text1" w:themeTint="BF"/>
      <w:sz w:val="20"/>
      <w:szCs w:val="20"/>
    </w:rPr>
  </w:style>
  <w:style w:type="paragraph" w:customStyle="1" w:styleId="bodytext">
    <w:name w:val="bodytext"/>
    <w:basedOn w:val="Standaard"/>
    <w:rsid w:val="00E03608"/>
    <w:pPr>
      <w:spacing w:before="100" w:beforeAutospacing="1" w:after="100" w:afterAutospacing="1" w:line="240" w:lineRule="auto"/>
    </w:pPr>
    <w:rPr>
      <w:rFonts w:ascii="Times New Roman" w:hAnsi="Times New Roman"/>
      <w:sz w:val="24"/>
      <w:szCs w:val="24"/>
      <w:lang w:eastAsia="nl-NL"/>
    </w:rPr>
  </w:style>
  <w:style w:type="paragraph" w:styleId="Lijstalinea">
    <w:name w:val="List Paragraph"/>
    <w:basedOn w:val="Standaard"/>
    <w:uiPriority w:val="34"/>
    <w:qFormat/>
    <w:rsid w:val="00E03608"/>
    <w:pPr>
      <w:ind w:left="720"/>
      <w:contextualSpacing/>
    </w:pPr>
  </w:style>
  <w:style w:type="paragraph" w:styleId="Ballontekst">
    <w:name w:val="Balloon Text"/>
    <w:basedOn w:val="Standaard"/>
    <w:link w:val="BallontekstChar"/>
    <w:unhideWhenUsed/>
    <w:rsid w:val="00E0360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rsid w:val="00E03608"/>
    <w:rPr>
      <w:rFonts w:ascii="Tahoma" w:eastAsia="Times New Roman" w:hAnsi="Tahoma" w:cs="Tahoma"/>
      <w:sz w:val="16"/>
      <w:szCs w:val="16"/>
    </w:rPr>
  </w:style>
  <w:style w:type="table" w:styleId="Tabelraster">
    <w:name w:val="Table Grid"/>
    <w:basedOn w:val="Standaardtabel"/>
    <w:rsid w:val="00E0360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nhideWhenUsed/>
    <w:rsid w:val="00E03608"/>
    <w:rPr>
      <w:rFonts w:cs="Times New Roman"/>
      <w:color w:val="0000FF"/>
      <w:u w:val="single"/>
    </w:rPr>
  </w:style>
  <w:style w:type="character" w:customStyle="1" w:styleId="apple-converted-space">
    <w:name w:val="apple-converted-space"/>
    <w:basedOn w:val="Standaardalinea-lettertype"/>
    <w:rsid w:val="00E03608"/>
    <w:rPr>
      <w:rFonts w:cs="Times New Roman"/>
    </w:rPr>
  </w:style>
  <w:style w:type="paragraph" w:styleId="Geenafstand">
    <w:name w:val="No Spacing"/>
    <w:uiPriority w:val="1"/>
    <w:qFormat/>
    <w:rsid w:val="00E03608"/>
    <w:pPr>
      <w:spacing w:after="0" w:line="240" w:lineRule="auto"/>
    </w:pPr>
    <w:rPr>
      <w:rFonts w:eastAsia="Times New Roman" w:cs="Times New Roman"/>
    </w:rPr>
  </w:style>
  <w:style w:type="paragraph" w:styleId="Kopvaninhoudsopgave">
    <w:name w:val="TOC Heading"/>
    <w:basedOn w:val="Kop1"/>
    <w:next w:val="Standaard"/>
    <w:uiPriority w:val="39"/>
    <w:semiHidden/>
    <w:unhideWhenUsed/>
    <w:qFormat/>
    <w:rsid w:val="00E03608"/>
    <w:pPr>
      <w:outlineLvl w:val="9"/>
    </w:pPr>
    <w:rPr>
      <w:lang w:eastAsia="nl-NL"/>
    </w:rPr>
  </w:style>
  <w:style w:type="paragraph" w:styleId="Inhopg1">
    <w:name w:val="toc 1"/>
    <w:basedOn w:val="Standaard"/>
    <w:next w:val="Standaard"/>
    <w:autoRedefine/>
    <w:uiPriority w:val="39"/>
    <w:unhideWhenUsed/>
    <w:qFormat/>
    <w:rsid w:val="00E03608"/>
    <w:pPr>
      <w:tabs>
        <w:tab w:val="left" w:pos="1320"/>
        <w:tab w:val="right" w:leader="dot" w:pos="9062"/>
      </w:tabs>
      <w:spacing w:after="100"/>
    </w:pPr>
    <w:rPr>
      <w:rFonts w:eastAsia="Arial Unicode MS"/>
      <w:b/>
      <w:noProof/>
      <w:color w:val="729928" w:themeColor="accent1" w:themeShade="BF"/>
    </w:rPr>
  </w:style>
  <w:style w:type="paragraph" w:styleId="Inhopg3">
    <w:name w:val="toc 3"/>
    <w:basedOn w:val="Standaard"/>
    <w:next w:val="Standaard"/>
    <w:autoRedefine/>
    <w:uiPriority w:val="39"/>
    <w:unhideWhenUsed/>
    <w:qFormat/>
    <w:rsid w:val="00E03608"/>
    <w:pPr>
      <w:spacing w:after="100"/>
      <w:ind w:left="440"/>
    </w:pPr>
  </w:style>
  <w:style w:type="paragraph" w:styleId="Inhopg2">
    <w:name w:val="toc 2"/>
    <w:basedOn w:val="Standaard"/>
    <w:next w:val="Standaard"/>
    <w:autoRedefine/>
    <w:uiPriority w:val="39"/>
    <w:unhideWhenUsed/>
    <w:qFormat/>
    <w:rsid w:val="00E03608"/>
    <w:pPr>
      <w:spacing w:after="100"/>
      <w:ind w:left="220"/>
    </w:pPr>
  </w:style>
  <w:style w:type="paragraph" w:styleId="Koptekst">
    <w:name w:val="header"/>
    <w:basedOn w:val="Standaard"/>
    <w:link w:val="KoptekstChar"/>
    <w:unhideWhenUsed/>
    <w:rsid w:val="00E03608"/>
    <w:pPr>
      <w:tabs>
        <w:tab w:val="center" w:pos="4536"/>
        <w:tab w:val="right" w:pos="9072"/>
      </w:tabs>
      <w:spacing w:after="0" w:line="240" w:lineRule="auto"/>
    </w:pPr>
  </w:style>
  <w:style w:type="character" w:customStyle="1" w:styleId="KoptekstChar">
    <w:name w:val="Koptekst Char"/>
    <w:basedOn w:val="Standaardalinea-lettertype"/>
    <w:link w:val="Koptekst"/>
    <w:rsid w:val="00E03608"/>
    <w:rPr>
      <w:rFonts w:eastAsia="Times New Roman" w:cs="Times New Roman"/>
    </w:rPr>
  </w:style>
  <w:style w:type="paragraph" w:styleId="Voettekst">
    <w:name w:val="footer"/>
    <w:basedOn w:val="Standaard"/>
    <w:link w:val="VoettekstChar"/>
    <w:unhideWhenUsed/>
    <w:rsid w:val="00E03608"/>
    <w:pPr>
      <w:tabs>
        <w:tab w:val="center" w:pos="4536"/>
        <w:tab w:val="right" w:pos="9072"/>
      </w:tabs>
      <w:spacing w:after="0" w:line="240" w:lineRule="auto"/>
    </w:pPr>
  </w:style>
  <w:style w:type="character" w:customStyle="1" w:styleId="VoettekstChar">
    <w:name w:val="Voettekst Char"/>
    <w:basedOn w:val="Standaardalinea-lettertype"/>
    <w:link w:val="Voettekst"/>
    <w:rsid w:val="00E03608"/>
    <w:rPr>
      <w:rFonts w:eastAsia="Times New Roman" w:cs="Times New Roman"/>
    </w:rPr>
  </w:style>
  <w:style w:type="character" w:styleId="Paginanummer">
    <w:name w:val="page number"/>
    <w:basedOn w:val="Standaardalinea-lettertype"/>
    <w:unhideWhenUsed/>
    <w:rsid w:val="00E03608"/>
    <w:rPr>
      <w:rFonts w:cs="Times New Roman"/>
    </w:rPr>
  </w:style>
  <w:style w:type="character" w:styleId="Zwaar">
    <w:name w:val="Strong"/>
    <w:basedOn w:val="Standaardalinea-lettertype"/>
    <w:qFormat/>
    <w:rsid w:val="00E03608"/>
    <w:rPr>
      <w:b/>
    </w:rPr>
  </w:style>
  <w:style w:type="paragraph" w:styleId="Titel">
    <w:name w:val="Title"/>
    <w:basedOn w:val="Standaard"/>
    <w:next w:val="Ondertitel"/>
    <w:link w:val="TitelChar"/>
    <w:uiPriority w:val="10"/>
    <w:qFormat/>
    <w:rsid w:val="00E03608"/>
    <w:pPr>
      <w:suppressAutoHyphens/>
      <w:spacing w:after="0" w:line="240" w:lineRule="auto"/>
      <w:jc w:val="center"/>
    </w:pPr>
    <w:rPr>
      <w:rFonts w:ascii="Garamond" w:hAnsi="Garamond"/>
      <w:b/>
      <w:bCs/>
      <w:sz w:val="28"/>
      <w:szCs w:val="24"/>
      <w:lang w:eastAsia="ar-SA"/>
    </w:rPr>
  </w:style>
  <w:style w:type="character" w:customStyle="1" w:styleId="TitelChar">
    <w:name w:val="Titel Char"/>
    <w:basedOn w:val="Standaardalinea-lettertype"/>
    <w:link w:val="Titel"/>
    <w:uiPriority w:val="10"/>
    <w:rsid w:val="00E03608"/>
    <w:rPr>
      <w:rFonts w:ascii="Garamond" w:eastAsia="Times New Roman" w:hAnsi="Garamond" w:cs="Times New Roman"/>
      <w:b/>
      <w:bCs/>
      <w:sz w:val="28"/>
      <w:szCs w:val="24"/>
      <w:lang w:eastAsia="ar-SA"/>
    </w:rPr>
  </w:style>
  <w:style w:type="paragraph" w:styleId="Ondertitel">
    <w:name w:val="Subtitle"/>
    <w:basedOn w:val="Standaard"/>
    <w:next w:val="Standaard"/>
    <w:link w:val="OndertitelChar"/>
    <w:uiPriority w:val="11"/>
    <w:qFormat/>
    <w:rsid w:val="00E03608"/>
    <w:pPr>
      <w:numPr>
        <w:ilvl w:val="1"/>
      </w:numPr>
    </w:pPr>
    <w:rPr>
      <w:rFonts w:asciiTheme="majorHAnsi" w:eastAsiaTheme="majorEastAsia" w:hAnsiTheme="majorHAnsi"/>
      <w:i/>
      <w:iCs/>
      <w:color w:val="99CB38" w:themeColor="accent1"/>
      <w:spacing w:val="15"/>
      <w:sz w:val="24"/>
      <w:szCs w:val="24"/>
    </w:rPr>
  </w:style>
  <w:style w:type="character" w:customStyle="1" w:styleId="OndertitelChar">
    <w:name w:val="Ondertitel Char"/>
    <w:basedOn w:val="Standaardalinea-lettertype"/>
    <w:link w:val="Ondertitel"/>
    <w:uiPriority w:val="11"/>
    <w:rsid w:val="00E03608"/>
    <w:rPr>
      <w:rFonts w:asciiTheme="majorHAnsi" w:eastAsiaTheme="majorEastAsia" w:hAnsiTheme="majorHAnsi" w:cs="Times New Roman"/>
      <w:i/>
      <w:iCs/>
      <w:color w:val="99CB38" w:themeColor="accent1"/>
      <w:spacing w:val="15"/>
      <w:sz w:val="24"/>
      <w:szCs w:val="24"/>
    </w:rPr>
  </w:style>
  <w:style w:type="paragraph" w:customStyle="1" w:styleId="Geenafstand1">
    <w:name w:val="Geen afstand1"/>
    <w:uiPriority w:val="99"/>
    <w:qFormat/>
    <w:rsid w:val="00E03608"/>
    <w:pPr>
      <w:spacing w:after="0" w:line="240" w:lineRule="auto"/>
    </w:pPr>
    <w:rPr>
      <w:rFonts w:ascii="Calibri" w:eastAsia="Times New Roman" w:hAnsi="Calibri" w:cs="Times New Roman"/>
    </w:rPr>
  </w:style>
  <w:style w:type="character" w:styleId="Voetnootmarkering">
    <w:name w:val="footnote reference"/>
    <w:basedOn w:val="Standaardalinea-lettertype"/>
    <w:uiPriority w:val="99"/>
    <w:unhideWhenUsed/>
    <w:rsid w:val="00E03608"/>
    <w:rPr>
      <w:vertAlign w:val="superscript"/>
    </w:rPr>
  </w:style>
  <w:style w:type="paragraph" w:styleId="Plattetekst">
    <w:name w:val="Body Text"/>
    <w:basedOn w:val="Standaard"/>
    <w:link w:val="PlattetekstChar"/>
    <w:rsid w:val="007C5EB9"/>
    <w:pPr>
      <w:suppressAutoHyphens/>
      <w:spacing w:after="0" w:line="240" w:lineRule="auto"/>
    </w:pPr>
    <w:rPr>
      <w:rFonts w:ascii="Trebuchet MS" w:hAnsi="Trebuchet MS"/>
      <w:szCs w:val="24"/>
      <w:lang w:eastAsia="ar-SA"/>
    </w:rPr>
  </w:style>
  <w:style w:type="character" w:customStyle="1" w:styleId="PlattetekstChar">
    <w:name w:val="Platte tekst Char"/>
    <w:basedOn w:val="Standaardalinea-lettertype"/>
    <w:link w:val="Plattetekst"/>
    <w:rsid w:val="007C5EB9"/>
    <w:rPr>
      <w:rFonts w:ascii="Trebuchet MS" w:eastAsia="Times New Roman" w:hAnsi="Trebuchet MS" w:cs="Times New Roman"/>
      <w:szCs w:val="24"/>
      <w:lang w:eastAsia="ar-SA"/>
    </w:rPr>
  </w:style>
  <w:style w:type="table" w:customStyle="1" w:styleId="Kleurrijkelijst1">
    <w:name w:val="Kleurrijke lijst1"/>
    <w:basedOn w:val="Standaardtabel"/>
    <w:uiPriority w:val="72"/>
    <w:rsid w:val="002775F4"/>
    <w:pPr>
      <w:spacing w:after="0" w:line="240" w:lineRule="auto"/>
    </w:pPr>
    <w:rPr>
      <w:rFonts w:ascii="Times New Roman" w:eastAsia="Times New Roman" w:hAnsi="Times New Roman" w:cs="Times New Roman"/>
      <w:color w:val="000000"/>
      <w:sz w:val="20"/>
      <w:szCs w:val="20"/>
      <w:lang w:eastAsia="nl-N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3D-effectenvoortabel2">
    <w:name w:val="Table 3D effects 2"/>
    <w:basedOn w:val="Standaardtabel"/>
    <w:rsid w:val="002775F4"/>
    <w:pPr>
      <w:spacing w:after="0" w:line="240" w:lineRule="auto"/>
    </w:pPr>
    <w:rPr>
      <w:rFonts w:ascii="Times New Roman" w:eastAsia="Times New Roman" w:hAnsi="Times New Roman" w:cs="Times New Roman"/>
      <w:sz w:val="20"/>
      <w:szCs w:val="20"/>
      <w:lang w:eastAsia="nl-N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1">
    <w:name w:val="Table 3D effects 1"/>
    <w:basedOn w:val="Standaardtabel"/>
    <w:rsid w:val="002775F4"/>
    <w:pPr>
      <w:spacing w:after="0" w:line="240" w:lineRule="auto"/>
    </w:pPr>
    <w:rPr>
      <w:rFonts w:ascii="Times New Roman" w:eastAsia="Times New Roman" w:hAnsi="Times New Roman" w:cs="Times New Roman"/>
      <w:sz w:val="20"/>
      <w:szCs w:val="20"/>
      <w:lang w:eastAsia="nl-N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igentijdsetabel">
    <w:name w:val="Table Contemporary"/>
    <w:basedOn w:val="Standaardtabel"/>
    <w:rsid w:val="002775F4"/>
    <w:pPr>
      <w:spacing w:after="0" w:line="240" w:lineRule="auto"/>
    </w:pPr>
    <w:rPr>
      <w:rFonts w:ascii="Times New Roman" w:eastAsia="Times New Roman" w:hAnsi="Times New Roman" w:cs="Times New Roman"/>
      <w:sz w:val="20"/>
      <w:szCs w:val="20"/>
      <w:lang w:eastAsia="nl-N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3D-effectenvoortabel3">
    <w:name w:val="Table 3D effects 3"/>
    <w:basedOn w:val="Standaardtabel"/>
    <w:rsid w:val="002775F4"/>
    <w:pPr>
      <w:spacing w:after="0" w:line="240" w:lineRule="auto"/>
    </w:pPr>
    <w:rPr>
      <w:rFonts w:ascii="Times New Roman" w:eastAsia="Times New Roman" w:hAnsi="Times New Roman" w:cs="Times New Roman"/>
      <w:sz w:val="20"/>
      <w:szCs w:val="20"/>
      <w:lang w:eastAsia="nl-N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6.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mailto:bestuursbureau@dalton.nl" TargetMode="External"/><Relationship Id="rId57" Type="http://schemas.openxmlformats.org/officeDocument/2006/relationships/image" Target="media/image49.jpeg"/><Relationship Id="rId61" Type="http://schemas.openxmlformats.org/officeDocument/2006/relationships/image" Target="media/image53.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jpeg"/></Relationships>
</file>

<file path=word/theme/theme1.xml><?xml version="1.0" encoding="utf-8"?>
<a:theme xmlns:a="http://schemas.openxmlformats.org/drawingml/2006/main" name="Kantoorthema">
  <a:themeElements>
    <a:clrScheme name="Groengeel">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92EED-4325-4E61-81EE-07C970632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11828</Words>
  <Characters>65060</Characters>
  <Application>Microsoft Office Word</Application>
  <DocSecurity>0</DocSecurity>
  <Lines>542</Lines>
  <Paragraphs>153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StationtoStation</Company>
  <LinksUpToDate>false</LinksUpToDate>
  <CharactersWithSpaces>76735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dc:creator>
  <cp:lastModifiedBy>Annriëtte van Duyvenbode</cp:lastModifiedBy>
  <cp:revision>2</cp:revision>
  <dcterms:created xsi:type="dcterms:W3CDTF">2021-02-08T09:59:00Z</dcterms:created>
  <dcterms:modified xsi:type="dcterms:W3CDTF">2021-02-08T09:59:00Z</dcterms:modified>
</cp:coreProperties>
</file>